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7B7" w:rsidRPr="00081051" w:rsidRDefault="001C67B7" w:rsidP="001C67B7">
      <w:pPr>
        <w:spacing w:after="0" w:line="360" w:lineRule="auto"/>
        <w:rPr>
          <w:rFonts w:ascii="Times New Roman" w:hAnsi="Times New Roman" w:cs="Times New Roman"/>
          <w:sz w:val="24"/>
          <w:szCs w:val="24"/>
        </w:rPr>
      </w:pPr>
    </w:p>
    <w:p w:rsidR="001C67B7" w:rsidRDefault="001C67B7" w:rsidP="001C67B7">
      <w:pPr>
        <w:tabs>
          <w:tab w:val="left" w:pos="-426"/>
        </w:tabs>
        <w:spacing w:after="0" w:line="360" w:lineRule="auto"/>
        <w:ind w:left="-426"/>
        <w:jc w:val="center"/>
        <w:rPr>
          <w:rFonts w:ascii="Times New Roman" w:hAnsi="Times New Roman" w:cs="Times New Roman"/>
          <w:sz w:val="24"/>
          <w:szCs w:val="24"/>
        </w:rPr>
      </w:pPr>
      <w:r w:rsidRPr="001C67B7">
        <w:rPr>
          <w:rFonts w:ascii="Times New Roman" w:hAnsi="Times New Roman" w:cs="Times New Roman"/>
          <w:noProof/>
          <w:sz w:val="24"/>
          <w:szCs w:val="24"/>
          <w:lang w:eastAsia="ru-RU"/>
        </w:rPr>
        <w:drawing>
          <wp:inline distT="0" distB="0" distL="0" distR="0">
            <wp:extent cx="6210300" cy="8548295"/>
            <wp:effectExtent l="0" t="0" r="0" b="5715"/>
            <wp:docPr id="1" name="Рисунок 1" descr="C:\Users\я\Pictures\img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Pictures\img13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10300" cy="8548295"/>
                    </a:xfrm>
                    <a:prstGeom prst="rect">
                      <a:avLst/>
                    </a:prstGeom>
                    <a:noFill/>
                    <a:ln>
                      <a:noFill/>
                    </a:ln>
                  </pic:spPr>
                </pic:pic>
              </a:graphicData>
            </a:graphic>
          </wp:inline>
        </w:drawing>
      </w:r>
    </w:p>
    <w:p w:rsidR="001C67B7" w:rsidRDefault="001C67B7" w:rsidP="001C67B7">
      <w:pPr>
        <w:tabs>
          <w:tab w:val="left" w:pos="-426"/>
        </w:tabs>
        <w:spacing w:after="0" w:line="360" w:lineRule="auto"/>
        <w:ind w:left="-426"/>
        <w:jc w:val="center"/>
        <w:rPr>
          <w:rFonts w:ascii="Times New Roman" w:hAnsi="Times New Roman" w:cs="Times New Roman"/>
          <w:sz w:val="24"/>
          <w:szCs w:val="24"/>
        </w:rPr>
      </w:pPr>
      <w:bookmarkStart w:id="0" w:name="_GoBack"/>
      <w:bookmarkEnd w:id="0"/>
    </w:p>
    <w:p w:rsidR="001C67B7" w:rsidRPr="00705E24" w:rsidRDefault="001C67B7" w:rsidP="001C67B7">
      <w:pPr>
        <w:tabs>
          <w:tab w:val="left" w:pos="-426"/>
        </w:tabs>
        <w:spacing w:after="0" w:line="360" w:lineRule="auto"/>
        <w:ind w:left="-426"/>
        <w:jc w:val="center"/>
        <w:rPr>
          <w:rFonts w:ascii="Times New Roman" w:hAnsi="Times New Roman" w:cs="Times New Roman"/>
          <w:b/>
          <w:bCs/>
          <w:i/>
          <w:iCs/>
          <w:sz w:val="24"/>
          <w:szCs w:val="24"/>
        </w:rPr>
      </w:pPr>
      <w:r>
        <w:rPr>
          <w:rFonts w:ascii="Times New Roman" w:hAnsi="Times New Roman" w:cs="Times New Roman"/>
          <w:sz w:val="24"/>
          <w:szCs w:val="24"/>
        </w:rPr>
        <w:lastRenderedPageBreak/>
        <w:t>Содержание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44"/>
      </w:tblGrid>
      <w:tr w:rsidR="001C67B7" w:rsidTr="00FA2CDB">
        <w:tc>
          <w:tcPr>
            <w:tcW w:w="8926" w:type="dxa"/>
          </w:tcPr>
          <w:p w:rsidR="001C67B7" w:rsidRDefault="001C67B7" w:rsidP="00FA2CDB">
            <w:pPr>
              <w:spacing w:line="360" w:lineRule="auto"/>
              <w:rPr>
                <w:rFonts w:ascii="Times New Roman" w:hAnsi="Times New Roman" w:cs="Times New Roman"/>
                <w:sz w:val="24"/>
                <w:szCs w:val="24"/>
              </w:rPr>
            </w:pPr>
            <w:r w:rsidRPr="00081051">
              <w:rPr>
                <w:rFonts w:ascii="Times New Roman" w:hAnsi="Times New Roman" w:cs="Times New Roman"/>
                <w:sz w:val="24"/>
                <w:szCs w:val="24"/>
              </w:rPr>
              <w:t>I Целевой раздел</w:t>
            </w:r>
          </w:p>
          <w:p w:rsidR="001C67B7" w:rsidRDefault="001C67B7" w:rsidP="00FA2CDB">
            <w:pPr>
              <w:spacing w:line="360" w:lineRule="auto"/>
              <w:rPr>
                <w:rFonts w:ascii="Times New Roman" w:hAnsi="Times New Roman" w:cs="Times New Roman"/>
                <w:sz w:val="24"/>
                <w:szCs w:val="24"/>
              </w:rPr>
            </w:pPr>
            <w:r>
              <w:rPr>
                <w:rFonts w:ascii="Times New Roman" w:hAnsi="Times New Roman" w:cs="Times New Roman"/>
                <w:sz w:val="24"/>
                <w:szCs w:val="24"/>
              </w:rPr>
              <w:t>1.1. Пояснительная записка</w:t>
            </w:r>
          </w:p>
          <w:p w:rsidR="001C67B7" w:rsidRDefault="001C67B7" w:rsidP="00FA2CDB">
            <w:pPr>
              <w:spacing w:line="360" w:lineRule="auto"/>
              <w:rPr>
                <w:rFonts w:ascii="Times New Roman" w:hAnsi="Times New Roman" w:cs="Times New Roman"/>
                <w:sz w:val="24"/>
                <w:szCs w:val="24"/>
              </w:rPr>
            </w:pPr>
            <w:r w:rsidRPr="00081051">
              <w:rPr>
                <w:rFonts w:ascii="Times New Roman" w:hAnsi="Times New Roman" w:cs="Times New Roman"/>
                <w:sz w:val="24"/>
                <w:szCs w:val="24"/>
              </w:rPr>
              <w:t>1.1.1 Цели и задачи реализации основной образовательной программы дошкольного образования</w:t>
            </w:r>
          </w:p>
          <w:p w:rsidR="001C67B7" w:rsidRDefault="001C67B7" w:rsidP="00FA2CDB">
            <w:pPr>
              <w:spacing w:line="360" w:lineRule="auto"/>
              <w:rPr>
                <w:rFonts w:ascii="Times New Roman" w:hAnsi="Times New Roman" w:cs="Times New Roman"/>
                <w:sz w:val="24"/>
                <w:szCs w:val="24"/>
              </w:rPr>
            </w:pPr>
            <w:r w:rsidRPr="00081051">
              <w:rPr>
                <w:rFonts w:ascii="Times New Roman" w:hAnsi="Times New Roman" w:cs="Times New Roman"/>
                <w:sz w:val="24"/>
                <w:szCs w:val="24"/>
              </w:rPr>
              <w:t>1.1.2 Принципы и подходы формированию основной образовательной программы дошкольного образования</w:t>
            </w:r>
          </w:p>
          <w:p w:rsidR="001C67B7" w:rsidRDefault="001C67B7" w:rsidP="00FA2CDB">
            <w:pPr>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1.1.3 Значимые для разработки и реализации основной образовательной программы дошкольного образования характеристики </w:t>
            </w:r>
          </w:p>
          <w:p w:rsidR="001C67B7" w:rsidRDefault="001C67B7" w:rsidP="00FA2CDB">
            <w:pPr>
              <w:spacing w:line="360" w:lineRule="auto"/>
              <w:rPr>
                <w:rFonts w:ascii="Times New Roman" w:hAnsi="Times New Roman" w:cs="Times New Roman"/>
                <w:sz w:val="24"/>
                <w:szCs w:val="24"/>
              </w:rPr>
            </w:pPr>
            <w:r w:rsidRPr="00081051">
              <w:rPr>
                <w:rFonts w:ascii="Times New Roman" w:hAnsi="Times New Roman" w:cs="Times New Roman"/>
                <w:sz w:val="24"/>
                <w:szCs w:val="24"/>
              </w:rPr>
              <w:t>1.2. Планируемые результаты как ориентиры  освоения  воспитанниками основной образовательной программы  дошкольного образования</w:t>
            </w:r>
          </w:p>
          <w:p w:rsidR="001C67B7" w:rsidRDefault="001C67B7" w:rsidP="00FA2CDB">
            <w:pPr>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 II Содержательный раздел</w:t>
            </w:r>
          </w:p>
          <w:p w:rsidR="001C67B7" w:rsidRDefault="001C67B7" w:rsidP="00FA2CDB">
            <w:pPr>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2.1. Образовательная деятельность в соответствии с  направлениями развития ребенка (в пяти образовательных областях) </w:t>
            </w:r>
          </w:p>
          <w:p w:rsidR="001C67B7" w:rsidRDefault="001C67B7" w:rsidP="00FA2CDB">
            <w:pPr>
              <w:spacing w:line="360" w:lineRule="auto"/>
              <w:rPr>
                <w:rFonts w:ascii="Times New Roman" w:hAnsi="Times New Roman" w:cs="Times New Roman"/>
                <w:sz w:val="24"/>
                <w:szCs w:val="24"/>
              </w:rPr>
            </w:pPr>
            <w:r w:rsidRPr="00081051">
              <w:rPr>
                <w:rFonts w:ascii="Times New Roman" w:hAnsi="Times New Roman" w:cs="Times New Roman"/>
                <w:sz w:val="24"/>
                <w:szCs w:val="24"/>
              </w:rPr>
              <w:t>2.2. Вариативные формы, способы, методы и средства реализации основной образовательной программы дошкольного образования с учетом возрастных и индивидуальных особенностей воспитанников</w:t>
            </w:r>
          </w:p>
          <w:p w:rsidR="001C67B7" w:rsidRDefault="001C67B7" w:rsidP="00FA2CDB">
            <w:pPr>
              <w:spacing w:line="360" w:lineRule="auto"/>
              <w:rPr>
                <w:rFonts w:ascii="Times New Roman" w:hAnsi="Times New Roman" w:cs="Times New Roman"/>
                <w:sz w:val="24"/>
                <w:szCs w:val="24"/>
              </w:rPr>
            </w:pPr>
            <w:r w:rsidRPr="00081051">
              <w:rPr>
                <w:rFonts w:ascii="Times New Roman" w:hAnsi="Times New Roman" w:cs="Times New Roman"/>
                <w:sz w:val="24"/>
                <w:szCs w:val="24"/>
              </w:rPr>
              <w:t>2.3 Образовательная деятельность по профессиональной коррекции нарушений</w:t>
            </w:r>
          </w:p>
          <w:p w:rsidR="001C67B7" w:rsidRDefault="001C67B7" w:rsidP="00FA2CDB">
            <w:pPr>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 развития детей</w:t>
            </w:r>
          </w:p>
          <w:p w:rsidR="001C67B7" w:rsidRPr="00081051" w:rsidRDefault="001C67B7" w:rsidP="00FA2CDB">
            <w:pPr>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2.4. Особенности образовательной деятельности разных видов и культурных практик </w:t>
            </w:r>
          </w:p>
          <w:p w:rsidR="001C67B7" w:rsidRPr="00081051" w:rsidRDefault="001C67B7" w:rsidP="00FA2CDB">
            <w:pPr>
              <w:spacing w:line="360" w:lineRule="auto"/>
              <w:rPr>
                <w:rFonts w:ascii="Times New Roman" w:hAnsi="Times New Roman" w:cs="Times New Roman"/>
                <w:sz w:val="24"/>
                <w:szCs w:val="24"/>
              </w:rPr>
            </w:pPr>
            <w:r w:rsidRPr="00081051">
              <w:rPr>
                <w:rFonts w:ascii="Times New Roman" w:hAnsi="Times New Roman" w:cs="Times New Roman"/>
                <w:sz w:val="24"/>
                <w:szCs w:val="24"/>
              </w:rPr>
              <w:t>2.5. Способы и направления поддержки детской инициативы</w:t>
            </w:r>
          </w:p>
          <w:p w:rsidR="001C67B7" w:rsidRPr="00081051" w:rsidRDefault="001C67B7" w:rsidP="00FA2CDB">
            <w:pPr>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2.6. Особенности взаимодействия педагогического коллектива с семьями воспитанников </w:t>
            </w:r>
          </w:p>
          <w:p w:rsidR="001C67B7" w:rsidRPr="00081051" w:rsidRDefault="001C67B7" w:rsidP="00FA2CDB">
            <w:pPr>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2.7. Иные характеристики содержания основной образовательной программы дошкольного образования </w:t>
            </w:r>
          </w:p>
          <w:p w:rsidR="001C67B7" w:rsidRPr="00081051" w:rsidRDefault="001C67B7" w:rsidP="00FA2CDB">
            <w:pPr>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III Организационный раздел </w:t>
            </w:r>
          </w:p>
          <w:p w:rsidR="001C67B7" w:rsidRPr="00081051" w:rsidRDefault="001C67B7" w:rsidP="00FA2CDB">
            <w:pPr>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3.1. Материально-техническое обеспечение основной образовательной программы дошкольного образования </w:t>
            </w:r>
          </w:p>
          <w:p w:rsidR="001C67B7" w:rsidRPr="00081051" w:rsidRDefault="001C67B7" w:rsidP="00FA2CDB">
            <w:pPr>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3.2. Обеспеченность методическими материалами и средствами обучения и воспитания </w:t>
            </w:r>
          </w:p>
          <w:p w:rsidR="001C67B7" w:rsidRDefault="001C67B7" w:rsidP="00FA2CDB">
            <w:pPr>
              <w:spacing w:line="360" w:lineRule="auto"/>
              <w:rPr>
                <w:rFonts w:ascii="Times New Roman" w:hAnsi="Times New Roman" w:cs="Times New Roman"/>
                <w:sz w:val="24"/>
                <w:szCs w:val="24"/>
              </w:rPr>
            </w:pPr>
            <w:r w:rsidRPr="00081051">
              <w:rPr>
                <w:rFonts w:ascii="Times New Roman" w:hAnsi="Times New Roman" w:cs="Times New Roman"/>
                <w:sz w:val="24"/>
                <w:szCs w:val="24"/>
              </w:rPr>
              <w:t>3.3. Режим дня</w:t>
            </w:r>
          </w:p>
          <w:p w:rsidR="001C67B7" w:rsidRPr="00081051" w:rsidRDefault="001C67B7" w:rsidP="00FA2CDB">
            <w:pPr>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3.4. Особенности традиционных событий, праздников,  мероприятий </w:t>
            </w:r>
          </w:p>
          <w:p w:rsidR="001C67B7" w:rsidRPr="00081051" w:rsidRDefault="001C67B7" w:rsidP="00FA2CDB">
            <w:pPr>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3.5. Организация развивающей предметно-пространственной среды </w:t>
            </w:r>
          </w:p>
          <w:p w:rsidR="001C67B7" w:rsidRDefault="001C67B7" w:rsidP="00FA2CDB">
            <w:pPr>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 </w:t>
            </w:r>
            <w:r>
              <w:rPr>
                <w:rFonts w:ascii="Times New Roman" w:hAnsi="Times New Roman" w:cs="Times New Roman"/>
                <w:sz w:val="24"/>
                <w:szCs w:val="24"/>
              </w:rPr>
              <w:t>Краткая презентация программы</w:t>
            </w:r>
          </w:p>
        </w:tc>
        <w:tc>
          <w:tcPr>
            <w:tcW w:w="844" w:type="dxa"/>
          </w:tcPr>
          <w:p w:rsidR="001C67B7" w:rsidRDefault="001C67B7" w:rsidP="00FA2CDB">
            <w:pPr>
              <w:spacing w:line="360" w:lineRule="auto"/>
              <w:rPr>
                <w:rFonts w:ascii="Times New Roman" w:hAnsi="Times New Roman" w:cs="Times New Roman"/>
                <w:sz w:val="24"/>
                <w:szCs w:val="24"/>
              </w:rPr>
            </w:pPr>
          </w:p>
          <w:p w:rsidR="001C67B7" w:rsidRDefault="001C67B7" w:rsidP="00FA2CDB">
            <w:pPr>
              <w:spacing w:line="360" w:lineRule="auto"/>
              <w:rPr>
                <w:rFonts w:ascii="Times New Roman" w:hAnsi="Times New Roman" w:cs="Times New Roman"/>
                <w:sz w:val="24"/>
                <w:szCs w:val="24"/>
              </w:rPr>
            </w:pPr>
          </w:p>
          <w:p w:rsidR="001C67B7" w:rsidRDefault="001C67B7" w:rsidP="00FA2CDB">
            <w:pPr>
              <w:spacing w:line="360" w:lineRule="auto"/>
              <w:rPr>
                <w:rFonts w:ascii="Times New Roman" w:hAnsi="Times New Roman" w:cs="Times New Roman"/>
                <w:sz w:val="24"/>
                <w:szCs w:val="24"/>
              </w:rPr>
            </w:pPr>
          </w:p>
          <w:p w:rsidR="001C67B7" w:rsidRDefault="001C67B7" w:rsidP="00FA2CDB">
            <w:pPr>
              <w:spacing w:line="360" w:lineRule="auto"/>
              <w:rPr>
                <w:rFonts w:ascii="Times New Roman" w:hAnsi="Times New Roman" w:cs="Times New Roman"/>
                <w:sz w:val="24"/>
                <w:szCs w:val="24"/>
              </w:rPr>
            </w:pPr>
            <w:r>
              <w:rPr>
                <w:rFonts w:ascii="Times New Roman" w:hAnsi="Times New Roman" w:cs="Times New Roman"/>
                <w:sz w:val="24"/>
                <w:szCs w:val="24"/>
              </w:rPr>
              <w:t>3</w:t>
            </w:r>
          </w:p>
          <w:p w:rsidR="001C67B7" w:rsidRDefault="001C67B7" w:rsidP="00FA2CDB">
            <w:pPr>
              <w:spacing w:line="360" w:lineRule="auto"/>
              <w:rPr>
                <w:rFonts w:ascii="Times New Roman" w:hAnsi="Times New Roman" w:cs="Times New Roman"/>
                <w:sz w:val="24"/>
                <w:szCs w:val="24"/>
              </w:rPr>
            </w:pPr>
          </w:p>
          <w:p w:rsidR="001C67B7" w:rsidRDefault="001C67B7" w:rsidP="00FA2CDB">
            <w:pPr>
              <w:spacing w:line="360" w:lineRule="auto"/>
              <w:rPr>
                <w:rFonts w:ascii="Times New Roman" w:hAnsi="Times New Roman" w:cs="Times New Roman"/>
                <w:sz w:val="24"/>
                <w:szCs w:val="24"/>
              </w:rPr>
            </w:pPr>
            <w:r>
              <w:rPr>
                <w:rFonts w:ascii="Times New Roman" w:hAnsi="Times New Roman" w:cs="Times New Roman"/>
                <w:sz w:val="24"/>
                <w:szCs w:val="24"/>
              </w:rPr>
              <w:t>5</w:t>
            </w:r>
          </w:p>
          <w:p w:rsidR="001C67B7" w:rsidRDefault="001C67B7" w:rsidP="00FA2CDB">
            <w:pPr>
              <w:spacing w:line="360" w:lineRule="auto"/>
              <w:rPr>
                <w:rFonts w:ascii="Times New Roman" w:hAnsi="Times New Roman" w:cs="Times New Roman"/>
                <w:sz w:val="24"/>
                <w:szCs w:val="24"/>
              </w:rPr>
            </w:pPr>
          </w:p>
          <w:p w:rsidR="001C67B7" w:rsidRDefault="001C67B7" w:rsidP="00FA2CDB">
            <w:pPr>
              <w:spacing w:line="360" w:lineRule="auto"/>
              <w:rPr>
                <w:rFonts w:ascii="Times New Roman" w:hAnsi="Times New Roman" w:cs="Times New Roman"/>
                <w:sz w:val="24"/>
                <w:szCs w:val="24"/>
              </w:rPr>
            </w:pPr>
            <w:r>
              <w:rPr>
                <w:rFonts w:ascii="Times New Roman" w:hAnsi="Times New Roman" w:cs="Times New Roman"/>
                <w:sz w:val="24"/>
                <w:szCs w:val="24"/>
              </w:rPr>
              <w:t>7</w:t>
            </w:r>
          </w:p>
          <w:p w:rsidR="001C67B7" w:rsidRDefault="001C67B7" w:rsidP="00FA2CDB">
            <w:pPr>
              <w:spacing w:line="360" w:lineRule="auto"/>
              <w:rPr>
                <w:rFonts w:ascii="Times New Roman" w:hAnsi="Times New Roman" w:cs="Times New Roman"/>
                <w:sz w:val="24"/>
                <w:szCs w:val="24"/>
              </w:rPr>
            </w:pPr>
          </w:p>
          <w:p w:rsidR="001C67B7" w:rsidRDefault="001C67B7" w:rsidP="00FA2CDB">
            <w:pPr>
              <w:spacing w:line="360" w:lineRule="auto"/>
              <w:rPr>
                <w:rFonts w:ascii="Times New Roman" w:hAnsi="Times New Roman" w:cs="Times New Roman"/>
                <w:sz w:val="24"/>
                <w:szCs w:val="24"/>
              </w:rPr>
            </w:pPr>
            <w:r>
              <w:rPr>
                <w:rFonts w:ascii="Times New Roman" w:hAnsi="Times New Roman" w:cs="Times New Roman"/>
                <w:sz w:val="24"/>
                <w:szCs w:val="24"/>
              </w:rPr>
              <w:t>9</w:t>
            </w:r>
          </w:p>
          <w:p w:rsidR="001C67B7" w:rsidRDefault="001C67B7" w:rsidP="00FA2CDB">
            <w:pPr>
              <w:spacing w:line="360" w:lineRule="auto"/>
              <w:rPr>
                <w:rFonts w:ascii="Times New Roman" w:hAnsi="Times New Roman" w:cs="Times New Roman"/>
                <w:sz w:val="24"/>
                <w:szCs w:val="24"/>
              </w:rPr>
            </w:pPr>
          </w:p>
          <w:p w:rsidR="001C67B7" w:rsidRDefault="001C67B7" w:rsidP="00FA2CDB">
            <w:pPr>
              <w:spacing w:line="360" w:lineRule="auto"/>
              <w:rPr>
                <w:rFonts w:ascii="Times New Roman" w:hAnsi="Times New Roman" w:cs="Times New Roman"/>
                <w:sz w:val="24"/>
                <w:szCs w:val="24"/>
              </w:rPr>
            </w:pPr>
          </w:p>
          <w:p w:rsidR="001C67B7" w:rsidRDefault="001C67B7" w:rsidP="00FA2CDB">
            <w:pPr>
              <w:spacing w:line="360" w:lineRule="auto"/>
              <w:rPr>
                <w:rFonts w:ascii="Times New Roman" w:hAnsi="Times New Roman" w:cs="Times New Roman"/>
                <w:sz w:val="24"/>
                <w:szCs w:val="24"/>
              </w:rPr>
            </w:pPr>
            <w:r>
              <w:rPr>
                <w:rFonts w:ascii="Times New Roman" w:hAnsi="Times New Roman" w:cs="Times New Roman"/>
                <w:sz w:val="24"/>
                <w:szCs w:val="24"/>
              </w:rPr>
              <w:t>11</w:t>
            </w:r>
          </w:p>
          <w:p w:rsidR="001C67B7" w:rsidRDefault="001C67B7" w:rsidP="00FA2CDB">
            <w:pPr>
              <w:spacing w:line="360" w:lineRule="auto"/>
              <w:rPr>
                <w:rFonts w:ascii="Times New Roman" w:hAnsi="Times New Roman" w:cs="Times New Roman"/>
                <w:sz w:val="24"/>
                <w:szCs w:val="24"/>
              </w:rPr>
            </w:pPr>
            <w:r>
              <w:rPr>
                <w:rFonts w:ascii="Times New Roman" w:hAnsi="Times New Roman" w:cs="Times New Roman"/>
                <w:sz w:val="24"/>
                <w:szCs w:val="24"/>
              </w:rPr>
              <w:t>101</w:t>
            </w:r>
          </w:p>
          <w:p w:rsidR="001C67B7" w:rsidRDefault="001C67B7" w:rsidP="00FA2CDB">
            <w:pPr>
              <w:spacing w:line="360" w:lineRule="auto"/>
              <w:rPr>
                <w:rFonts w:ascii="Times New Roman" w:hAnsi="Times New Roman" w:cs="Times New Roman"/>
                <w:sz w:val="24"/>
                <w:szCs w:val="24"/>
              </w:rPr>
            </w:pPr>
          </w:p>
          <w:p w:rsidR="001C67B7" w:rsidRDefault="001C67B7" w:rsidP="00FA2CDB">
            <w:pPr>
              <w:spacing w:line="360" w:lineRule="auto"/>
              <w:rPr>
                <w:rFonts w:ascii="Times New Roman" w:hAnsi="Times New Roman" w:cs="Times New Roman"/>
                <w:sz w:val="24"/>
                <w:szCs w:val="24"/>
              </w:rPr>
            </w:pPr>
          </w:p>
          <w:p w:rsidR="001C67B7" w:rsidRDefault="001C67B7" w:rsidP="00FA2CDB">
            <w:pPr>
              <w:spacing w:line="360" w:lineRule="auto"/>
              <w:rPr>
                <w:rFonts w:ascii="Times New Roman" w:hAnsi="Times New Roman" w:cs="Times New Roman"/>
                <w:sz w:val="24"/>
                <w:szCs w:val="24"/>
              </w:rPr>
            </w:pPr>
          </w:p>
          <w:p w:rsidR="001C67B7" w:rsidRDefault="001C67B7" w:rsidP="00FA2CDB">
            <w:pPr>
              <w:spacing w:line="360" w:lineRule="auto"/>
              <w:rPr>
                <w:rFonts w:ascii="Times New Roman" w:hAnsi="Times New Roman" w:cs="Times New Roman"/>
                <w:sz w:val="24"/>
                <w:szCs w:val="24"/>
              </w:rPr>
            </w:pPr>
            <w:r>
              <w:rPr>
                <w:rFonts w:ascii="Times New Roman" w:hAnsi="Times New Roman" w:cs="Times New Roman"/>
                <w:sz w:val="24"/>
                <w:szCs w:val="24"/>
              </w:rPr>
              <w:t>116</w:t>
            </w:r>
          </w:p>
          <w:p w:rsidR="001C67B7" w:rsidRDefault="001C67B7" w:rsidP="00FA2CDB">
            <w:pPr>
              <w:spacing w:line="360" w:lineRule="auto"/>
              <w:rPr>
                <w:rFonts w:ascii="Times New Roman" w:hAnsi="Times New Roman" w:cs="Times New Roman"/>
                <w:sz w:val="24"/>
                <w:szCs w:val="24"/>
              </w:rPr>
            </w:pPr>
          </w:p>
          <w:p w:rsidR="001C67B7" w:rsidRDefault="001C67B7" w:rsidP="00FA2CDB">
            <w:pPr>
              <w:spacing w:line="360" w:lineRule="auto"/>
              <w:rPr>
                <w:rFonts w:ascii="Times New Roman" w:hAnsi="Times New Roman" w:cs="Times New Roman"/>
                <w:sz w:val="24"/>
                <w:szCs w:val="24"/>
              </w:rPr>
            </w:pPr>
            <w:r>
              <w:rPr>
                <w:rFonts w:ascii="Times New Roman" w:hAnsi="Times New Roman" w:cs="Times New Roman"/>
                <w:sz w:val="24"/>
                <w:szCs w:val="24"/>
              </w:rPr>
              <w:t>122</w:t>
            </w:r>
          </w:p>
          <w:p w:rsidR="001C67B7" w:rsidRDefault="001C67B7" w:rsidP="00FA2CDB">
            <w:pPr>
              <w:spacing w:line="360" w:lineRule="auto"/>
              <w:rPr>
                <w:rFonts w:ascii="Times New Roman" w:hAnsi="Times New Roman" w:cs="Times New Roman"/>
                <w:sz w:val="24"/>
                <w:szCs w:val="24"/>
              </w:rPr>
            </w:pPr>
            <w:r>
              <w:rPr>
                <w:rFonts w:ascii="Times New Roman" w:hAnsi="Times New Roman" w:cs="Times New Roman"/>
                <w:sz w:val="24"/>
                <w:szCs w:val="24"/>
              </w:rPr>
              <w:t>126</w:t>
            </w:r>
          </w:p>
          <w:p w:rsidR="001C67B7" w:rsidRDefault="001C67B7" w:rsidP="00FA2CDB">
            <w:pPr>
              <w:spacing w:line="360" w:lineRule="auto"/>
              <w:rPr>
                <w:rFonts w:ascii="Times New Roman" w:hAnsi="Times New Roman" w:cs="Times New Roman"/>
                <w:sz w:val="24"/>
                <w:szCs w:val="24"/>
              </w:rPr>
            </w:pPr>
          </w:p>
          <w:p w:rsidR="001C67B7" w:rsidRDefault="001C67B7" w:rsidP="00FA2CDB">
            <w:pPr>
              <w:spacing w:line="360" w:lineRule="auto"/>
              <w:rPr>
                <w:rFonts w:ascii="Times New Roman" w:hAnsi="Times New Roman" w:cs="Times New Roman"/>
                <w:sz w:val="24"/>
                <w:szCs w:val="24"/>
              </w:rPr>
            </w:pPr>
            <w:r>
              <w:rPr>
                <w:rFonts w:ascii="Times New Roman" w:hAnsi="Times New Roman" w:cs="Times New Roman"/>
                <w:sz w:val="24"/>
                <w:szCs w:val="24"/>
              </w:rPr>
              <w:t>131</w:t>
            </w:r>
          </w:p>
          <w:p w:rsidR="001C67B7" w:rsidRDefault="001C67B7" w:rsidP="00FA2CDB">
            <w:pPr>
              <w:spacing w:line="360" w:lineRule="auto"/>
              <w:rPr>
                <w:rFonts w:ascii="Times New Roman" w:hAnsi="Times New Roman" w:cs="Times New Roman"/>
                <w:sz w:val="24"/>
                <w:szCs w:val="24"/>
              </w:rPr>
            </w:pPr>
            <w:r>
              <w:rPr>
                <w:rFonts w:ascii="Times New Roman" w:hAnsi="Times New Roman" w:cs="Times New Roman"/>
                <w:sz w:val="24"/>
                <w:szCs w:val="24"/>
              </w:rPr>
              <w:t>142</w:t>
            </w:r>
          </w:p>
          <w:p w:rsidR="001C67B7" w:rsidRDefault="001C67B7" w:rsidP="00FA2CDB">
            <w:pPr>
              <w:spacing w:line="360" w:lineRule="auto"/>
              <w:rPr>
                <w:rFonts w:ascii="Times New Roman" w:hAnsi="Times New Roman" w:cs="Times New Roman"/>
                <w:sz w:val="24"/>
                <w:szCs w:val="24"/>
              </w:rPr>
            </w:pPr>
          </w:p>
          <w:p w:rsidR="001C67B7" w:rsidRDefault="001C67B7" w:rsidP="00FA2CDB">
            <w:pPr>
              <w:spacing w:line="360" w:lineRule="auto"/>
              <w:rPr>
                <w:rFonts w:ascii="Times New Roman" w:hAnsi="Times New Roman" w:cs="Times New Roman"/>
                <w:sz w:val="24"/>
                <w:szCs w:val="24"/>
              </w:rPr>
            </w:pPr>
          </w:p>
          <w:p w:rsidR="001C67B7" w:rsidRDefault="001C67B7" w:rsidP="00FA2CDB">
            <w:pPr>
              <w:spacing w:line="360" w:lineRule="auto"/>
              <w:rPr>
                <w:rFonts w:ascii="Times New Roman" w:hAnsi="Times New Roman" w:cs="Times New Roman"/>
                <w:sz w:val="24"/>
                <w:szCs w:val="24"/>
              </w:rPr>
            </w:pPr>
          </w:p>
          <w:p w:rsidR="001C67B7" w:rsidRDefault="001C67B7" w:rsidP="00FA2CDB">
            <w:pPr>
              <w:spacing w:line="360" w:lineRule="auto"/>
              <w:rPr>
                <w:rFonts w:ascii="Times New Roman" w:hAnsi="Times New Roman" w:cs="Times New Roman"/>
                <w:sz w:val="24"/>
                <w:szCs w:val="24"/>
              </w:rPr>
            </w:pPr>
            <w:r>
              <w:rPr>
                <w:rFonts w:ascii="Times New Roman" w:hAnsi="Times New Roman" w:cs="Times New Roman"/>
                <w:sz w:val="24"/>
                <w:szCs w:val="24"/>
              </w:rPr>
              <w:t>143</w:t>
            </w:r>
          </w:p>
          <w:p w:rsidR="001C67B7" w:rsidRDefault="001C67B7" w:rsidP="00FA2CDB">
            <w:pPr>
              <w:spacing w:line="360" w:lineRule="auto"/>
              <w:rPr>
                <w:rFonts w:ascii="Times New Roman" w:hAnsi="Times New Roman" w:cs="Times New Roman"/>
                <w:sz w:val="24"/>
                <w:szCs w:val="24"/>
              </w:rPr>
            </w:pPr>
            <w:r>
              <w:rPr>
                <w:rFonts w:ascii="Times New Roman" w:hAnsi="Times New Roman" w:cs="Times New Roman"/>
                <w:sz w:val="24"/>
                <w:szCs w:val="24"/>
              </w:rPr>
              <w:t>148</w:t>
            </w:r>
          </w:p>
          <w:p w:rsidR="001C67B7" w:rsidRDefault="001C67B7" w:rsidP="00FA2CDB">
            <w:pPr>
              <w:spacing w:line="360" w:lineRule="auto"/>
              <w:rPr>
                <w:rFonts w:ascii="Times New Roman" w:hAnsi="Times New Roman" w:cs="Times New Roman"/>
                <w:sz w:val="24"/>
                <w:szCs w:val="24"/>
              </w:rPr>
            </w:pPr>
          </w:p>
          <w:p w:rsidR="001C67B7" w:rsidRDefault="001C67B7" w:rsidP="00FA2CDB">
            <w:pPr>
              <w:spacing w:line="360" w:lineRule="auto"/>
              <w:rPr>
                <w:rFonts w:ascii="Times New Roman" w:hAnsi="Times New Roman" w:cs="Times New Roman"/>
                <w:sz w:val="24"/>
                <w:szCs w:val="24"/>
              </w:rPr>
            </w:pPr>
            <w:r>
              <w:rPr>
                <w:rFonts w:ascii="Times New Roman" w:hAnsi="Times New Roman" w:cs="Times New Roman"/>
                <w:sz w:val="24"/>
                <w:szCs w:val="24"/>
              </w:rPr>
              <w:t>150</w:t>
            </w:r>
          </w:p>
          <w:p w:rsidR="001C67B7" w:rsidRDefault="001C67B7" w:rsidP="00FA2CDB">
            <w:pPr>
              <w:spacing w:line="360" w:lineRule="auto"/>
              <w:rPr>
                <w:rFonts w:ascii="Times New Roman" w:hAnsi="Times New Roman" w:cs="Times New Roman"/>
                <w:sz w:val="24"/>
                <w:szCs w:val="24"/>
              </w:rPr>
            </w:pPr>
            <w:r>
              <w:rPr>
                <w:rFonts w:ascii="Times New Roman" w:hAnsi="Times New Roman" w:cs="Times New Roman"/>
                <w:sz w:val="24"/>
                <w:szCs w:val="24"/>
              </w:rPr>
              <w:t>155</w:t>
            </w:r>
          </w:p>
          <w:p w:rsidR="001C67B7" w:rsidRDefault="001C67B7" w:rsidP="00FA2CDB">
            <w:pPr>
              <w:spacing w:line="360" w:lineRule="auto"/>
              <w:rPr>
                <w:rFonts w:ascii="Times New Roman" w:hAnsi="Times New Roman" w:cs="Times New Roman"/>
                <w:sz w:val="24"/>
                <w:szCs w:val="24"/>
              </w:rPr>
            </w:pPr>
            <w:r>
              <w:rPr>
                <w:rFonts w:ascii="Times New Roman" w:hAnsi="Times New Roman" w:cs="Times New Roman"/>
                <w:sz w:val="24"/>
                <w:szCs w:val="24"/>
              </w:rPr>
              <w:t>159</w:t>
            </w:r>
          </w:p>
          <w:p w:rsidR="001C67B7" w:rsidRDefault="001C67B7" w:rsidP="00FA2CDB">
            <w:pPr>
              <w:spacing w:line="360" w:lineRule="auto"/>
              <w:rPr>
                <w:rFonts w:ascii="Times New Roman" w:hAnsi="Times New Roman" w:cs="Times New Roman"/>
                <w:sz w:val="24"/>
                <w:szCs w:val="24"/>
              </w:rPr>
            </w:pPr>
          </w:p>
        </w:tc>
      </w:tr>
    </w:tbl>
    <w:p w:rsidR="001C67B7" w:rsidRPr="00081051" w:rsidRDefault="001C67B7" w:rsidP="001C67B7">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lastRenderedPageBreak/>
        <w:t>I. ЦЕЛЕВОЙ РАЗДЕЛ</w:t>
      </w:r>
    </w:p>
    <w:p w:rsidR="001C67B7" w:rsidRPr="00081051" w:rsidRDefault="001C67B7" w:rsidP="001C67B7">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1.1. Пояснительная записка</w:t>
      </w:r>
    </w:p>
    <w:p w:rsidR="001C67B7" w:rsidRPr="00081051" w:rsidRDefault="001C67B7" w:rsidP="001C67B7">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1.1.1. Цели и задачи реализации основной образовательной программы дошкольного образования</w:t>
      </w:r>
    </w:p>
    <w:p w:rsidR="001C67B7" w:rsidRPr="00081051" w:rsidRDefault="001C67B7" w:rsidP="001C67B7">
      <w:pPr>
        <w:spacing w:after="0" w:line="360" w:lineRule="auto"/>
        <w:jc w:val="center"/>
        <w:rPr>
          <w:rFonts w:ascii="Times New Roman" w:hAnsi="Times New Roman" w:cs="Times New Roman"/>
          <w:sz w:val="24"/>
          <w:szCs w:val="24"/>
        </w:rPr>
      </w:pPr>
    </w:p>
    <w:p w:rsidR="001C67B7" w:rsidRPr="00081051" w:rsidRDefault="001C67B7" w:rsidP="001C67B7">
      <w:pPr>
        <w:spacing w:after="0" w:line="360" w:lineRule="auto"/>
        <w:ind w:firstLine="708"/>
        <w:jc w:val="both"/>
        <w:rPr>
          <w:rFonts w:ascii="Times New Roman" w:hAnsi="Times New Roman" w:cs="Times New Roman"/>
          <w:sz w:val="24"/>
          <w:szCs w:val="24"/>
        </w:rPr>
      </w:pPr>
      <w:r w:rsidRPr="00081051">
        <w:rPr>
          <w:rFonts w:ascii="Times New Roman" w:hAnsi="Times New Roman" w:cs="Times New Roman"/>
          <w:sz w:val="24"/>
          <w:szCs w:val="24"/>
        </w:rPr>
        <w:t xml:space="preserve"> Основная образовательная программа разработана рабочей группой педагогов МБДОУ «Детский сад № 2 «Буратино» с. Драченино». </w:t>
      </w:r>
    </w:p>
    <w:p w:rsidR="001C67B7" w:rsidRPr="00081051" w:rsidRDefault="001C67B7" w:rsidP="001C67B7">
      <w:pPr>
        <w:spacing w:after="0" w:line="360" w:lineRule="auto"/>
        <w:ind w:firstLine="708"/>
        <w:jc w:val="both"/>
        <w:rPr>
          <w:rFonts w:ascii="Times New Roman" w:hAnsi="Times New Roman" w:cs="Times New Roman"/>
          <w:sz w:val="24"/>
          <w:szCs w:val="24"/>
        </w:rPr>
      </w:pPr>
      <w:r w:rsidRPr="00081051">
        <w:rPr>
          <w:rFonts w:ascii="Times New Roman" w:hAnsi="Times New Roman" w:cs="Times New Roman"/>
          <w:sz w:val="24"/>
          <w:szCs w:val="24"/>
        </w:rPr>
        <w:t xml:space="preserve">Программа спроектирована с учетом ФГОС дошкольного образования, особенностей  образовательного учреждения, региона и муниципалитета, образовательных потребностей и запросов воспитанников. Кроме того, учтены концептуальные положения используемой в ДОУ примерной основной общеобразовательной программы дошкольного образования «От рождения до школы» под ред. Н. Е. Вераксы, Т. С. Комаровой, М. А. Васильевой. </w:t>
      </w:r>
    </w:p>
    <w:p w:rsidR="001C67B7" w:rsidRPr="00081051" w:rsidRDefault="001C67B7" w:rsidP="001C67B7">
      <w:pPr>
        <w:spacing w:after="0" w:line="360" w:lineRule="auto"/>
        <w:ind w:firstLine="708"/>
        <w:jc w:val="both"/>
        <w:rPr>
          <w:rFonts w:ascii="Times New Roman" w:hAnsi="Times New Roman" w:cs="Times New Roman"/>
          <w:sz w:val="24"/>
          <w:szCs w:val="24"/>
        </w:rPr>
      </w:pPr>
      <w:r w:rsidRPr="00081051">
        <w:rPr>
          <w:rFonts w:ascii="Times New Roman" w:hAnsi="Times New Roman" w:cs="Times New Roman"/>
          <w:sz w:val="24"/>
          <w:szCs w:val="24"/>
        </w:rPr>
        <w:t>Основная образовательная программа дошкольного образования муниципального дошкольного образовательного учреждения МБДОУ «Детский сад № 2 «Буратино» с. Драченино», далее Учреждение разработана на основании следующих нормативно-правовых документов, регламентирующих функционирование системы дошкольного образования в Российской Федерации:</w:t>
      </w:r>
    </w:p>
    <w:p w:rsidR="001C67B7" w:rsidRPr="00081051" w:rsidRDefault="001C67B7" w:rsidP="001C67B7">
      <w:pPr>
        <w:spacing w:after="0" w:line="360" w:lineRule="auto"/>
        <w:ind w:firstLine="708"/>
        <w:jc w:val="both"/>
        <w:rPr>
          <w:rFonts w:ascii="Times New Roman" w:hAnsi="Times New Roman" w:cs="Times New Roman"/>
          <w:sz w:val="24"/>
          <w:szCs w:val="24"/>
        </w:rPr>
      </w:pPr>
      <w:r w:rsidRPr="00081051">
        <w:rPr>
          <w:rFonts w:ascii="Times New Roman" w:hAnsi="Times New Roman" w:cs="Times New Roman"/>
          <w:sz w:val="24"/>
          <w:szCs w:val="24"/>
        </w:rPr>
        <w:t xml:space="preserve"> • Федеральный закон «Об образовании в Российской Федерации» ( от 29.12.2012 года № 273-ФЗ);</w:t>
      </w:r>
    </w:p>
    <w:p w:rsidR="001C67B7" w:rsidRDefault="001C67B7" w:rsidP="001C67B7">
      <w:pPr>
        <w:spacing w:after="0" w:line="360" w:lineRule="auto"/>
        <w:ind w:firstLine="708"/>
        <w:jc w:val="both"/>
        <w:rPr>
          <w:rFonts w:ascii="Times New Roman" w:hAnsi="Times New Roman" w:cs="Times New Roman"/>
          <w:sz w:val="24"/>
          <w:szCs w:val="24"/>
        </w:rPr>
      </w:pPr>
      <w:r w:rsidRPr="00081051">
        <w:rPr>
          <w:rFonts w:ascii="Times New Roman" w:hAnsi="Times New Roman" w:cs="Times New Roman"/>
          <w:sz w:val="24"/>
          <w:szCs w:val="24"/>
        </w:rPr>
        <w:t xml:space="preserve"> • Федеральный государственный образовательный стандарт дошкольного образования </w:t>
      </w:r>
    </w:p>
    <w:p w:rsidR="001C67B7" w:rsidRPr="00081051" w:rsidRDefault="001C67B7" w:rsidP="001C67B7">
      <w:pPr>
        <w:spacing w:after="0" w:line="360" w:lineRule="auto"/>
        <w:ind w:firstLine="708"/>
        <w:jc w:val="both"/>
        <w:rPr>
          <w:rFonts w:ascii="Times New Roman" w:hAnsi="Times New Roman" w:cs="Times New Roman"/>
          <w:sz w:val="24"/>
          <w:szCs w:val="24"/>
        </w:rPr>
      </w:pPr>
      <w:r w:rsidRPr="00081051">
        <w:rPr>
          <w:rFonts w:ascii="Times New Roman" w:hAnsi="Times New Roman" w:cs="Times New Roman"/>
          <w:sz w:val="24"/>
          <w:szCs w:val="24"/>
        </w:rPr>
        <w:t xml:space="preserve">( Приказ Министерства  образования и науки РФ от 17.10.2013 7. № 1155 г. Москва «Об утверждении федерального государственного образовательного стандарта дошкольного образования); </w:t>
      </w:r>
    </w:p>
    <w:p w:rsidR="001C67B7" w:rsidRPr="000709AF" w:rsidRDefault="001C67B7" w:rsidP="001C67B7">
      <w:pPr>
        <w:spacing w:after="0" w:line="360" w:lineRule="auto"/>
        <w:ind w:firstLine="708"/>
        <w:jc w:val="both"/>
        <w:rPr>
          <w:rFonts w:ascii="Times New Roman" w:hAnsi="Times New Roman" w:cs="Times New Roman"/>
          <w:sz w:val="24"/>
          <w:szCs w:val="24"/>
        </w:rPr>
      </w:pPr>
      <w:r w:rsidRPr="00081051">
        <w:rPr>
          <w:rFonts w:ascii="Times New Roman" w:hAnsi="Times New Roman" w:cs="Times New Roman"/>
          <w:sz w:val="24"/>
          <w:szCs w:val="24"/>
        </w:rPr>
        <w:t xml:space="preserve">• Приказ Минобрнауки России от 30.08.2013 г. № 1014 «Об утверждении Порядка организации и осуществления образовательной деятельности по основным </w:t>
      </w:r>
      <w:r w:rsidRPr="000709AF">
        <w:rPr>
          <w:rFonts w:ascii="Times New Roman" w:hAnsi="Times New Roman" w:cs="Times New Roman"/>
          <w:sz w:val="24"/>
          <w:szCs w:val="24"/>
        </w:rPr>
        <w:t xml:space="preserve">общеобразовательным программам; </w:t>
      </w:r>
    </w:p>
    <w:p w:rsidR="001C67B7" w:rsidRPr="000709AF" w:rsidRDefault="001C67B7" w:rsidP="001C67B7">
      <w:pPr>
        <w:spacing w:after="0" w:line="360" w:lineRule="auto"/>
        <w:ind w:firstLine="708"/>
        <w:jc w:val="both"/>
        <w:rPr>
          <w:rFonts w:ascii="Times New Roman" w:hAnsi="Times New Roman" w:cs="Times New Roman"/>
          <w:sz w:val="24"/>
          <w:szCs w:val="24"/>
        </w:rPr>
      </w:pPr>
      <w:r w:rsidRPr="000709AF">
        <w:rPr>
          <w:rFonts w:ascii="Times New Roman" w:hAnsi="Times New Roman" w:cs="Times New Roman"/>
          <w:sz w:val="24"/>
          <w:szCs w:val="24"/>
        </w:rPr>
        <w:t xml:space="preserve">• </w:t>
      </w:r>
      <w:r w:rsidRPr="000709AF">
        <w:rPr>
          <w:rFonts w:ascii="Times New Roman" w:hAnsi="Times New Roman" w:cs="Times New Roman"/>
          <w:sz w:val="24"/>
          <w:szCs w:val="24"/>
          <w:shd w:val="clear" w:color="auto" w:fill="FFFFFF"/>
        </w:rPr>
        <w:t>Санитарные правила СП 2.4.3648-20 "Санитарно-эпидемиологические требования к организациям воспитания и обучения, отдыха и оздоровления детей и молодежи"</w:t>
      </w:r>
      <w:r>
        <w:rPr>
          <w:rFonts w:ascii="Times New Roman" w:hAnsi="Times New Roman" w:cs="Times New Roman"/>
          <w:sz w:val="24"/>
          <w:szCs w:val="24"/>
          <w:shd w:val="clear" w:color="auto" w:fill="FFFFFF"/>
        </w:rPr>
        <w:t>;</w:t>
      </w:r>
    </w:p>
    <w:p w:rsidR="001C67B7" w:rsidRPr="00081051" w:rsidRDefault="001C67B7" w:rsidP="001C67B7">
      <w:pPr>
        <w:spacing w:after="0" w:line="360" w:lineRule="auto"/>
        <w:ind w:firstLine="708"/>
        <w:jc w:val="both"/>
        <w:rPr>
          <w:rFonts w:ascii="Times New Roman" w:hAnsi="Times New Roman" w:cs="Times New Roman"/>
          <w:sz w:val="24"/>
          <w:szCs w:val="24"/>
        </w:rPr>
      </w:pPr>
      <w:r w:rsidRPr="00081051">
        <w:rPr>
          <w:rFonts w:ascii="Times New Roman" w:hAnsi="Times New Roman" w:cs="Times New Roman"/>
          <w:sz w:val="24"/>
          <w:szCs w:val="24"/>
        </w:rPr>
        <w:t xml:space="preserve">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20.05.2015 г. № 2/15); </w:t>
      </w:r>
    </w:p>
    <w:p w:rsidR="001C67B7" w:rsidRPr="00081051" w:rsidRDefault="001C67B7" w:rsidP="001C67B7">
      <w:pPr>
        <w:spacing w:after="0" w:line="360" w:lineRule="auto"/>
        <w:ind w:firstLine="708"/>
        <w:jc w:val="both"/>
        <w:rPr>
          <w:rFonts w:ascii="Times New Roman" w:hAnsi="Times New Roman" w:cs="Times New Roman"/>
          <w:sz w:val="24"/>
          <w:szCs w:val="24"/>
        </w:rPr>
      </w:pPr>
      <w:r w:rsidRPr="00081051">
        <w:rPr>
          <w:rFonts w:ascii="Times New Roman" w:hAnsi="Times New Roman" w:cs="Times New Roman"/>
          <w:sz w:val="24"/>
          <w:szCs w:val="24"/>
        </w:rPr>
        <w:t xml:space="preserve">• Вариативной программы «От рождения до школы»; </w:t>
      </w:r>
    </w:p>
    <w:p w:rsidR="001C67B7" w:rsidRPr="00081051" w:rsidRDefault="001C67B7" w:rsidP="001C67B7">
      <w:pPr>
        <w:spacing w:after="0" w:line="360" w:lineRule="auto"/>
        <w:ind w:firstLine="708"/>
        <w:jc w:val="both"/>
        <w:rPr>
          <w:rFonts w:ascii="Times New Roman" w:hAnsi="Times New Roman" w:cs="Times New Roman"/>
          <w:sz w:val="24"/>
          <w:szCs w:val="24"/>
        </w:rPr>
      </w:pPr>
      <w:r w:rsidRPr="00081051">
        <w:rPr>
          <w:rFonts w:ascii="Times New Roman" w:hAnsi="Times New Roman" w:cs="Times New Roman"/>
          <w:sz w:val="24"/>
          <w:szCs w:val="24"/>
        </w:rPr>
        <w:t xml:space="preserve">• Парциальными программами, реализуемыми Учреждением. </w:t>
      </w:r>
    </w:p>
    <w:p w:rsidR="001C67B7" w:rsidRPr="00081051" w:rsidRDefault="001C67B7" w:rsidP="001C67B7">
      <w:pPr>
        <w:spacing w:after="0" w:line="360" w:lineRule="auto"/>
        <w:ind w:firstLine="708"/>
        <w:jc w:val="both"/>
        <w:rPr>
          <w:rFonts w:ascii="Times New Roman" w:hAnsi="Times New Roman" w:cs="Times New Roman"/>
          <w:b/>
          <w:sz w:val="24"/>
          <w:szCs w:val="24"/>
        </w:rPr>
      </w:pPr>
      <w:r>
        <w:rPr>
          <w:rFonts w:ascii="Times New Roman" w:hAnsi="Times New Roman" w:cs="Times New Roman"/>
          <w:sz w:val="24"/>
          <w:szCs w:val="24"/>
        </w:rPr>
        <w:t xml:space="preserve"> </w:t>
      </w:r>
      <w:r w:rsidRPr="00081051">
        <w:rPr>
          <w:rFonts w:ascii="Times New Roman" w:hAnsi="Times New Roman" w:cs="Times New Roman"/>
          <w:b/>
          <w:color w:val="000000"/>
          <w:sz w:val="24"/>
          <w:szCs w:val="24"/>
          <w:lang w:eastAsia="ru-RU" w:bidi="ru-RU"/>
        </w:rPr>
        <w:t>Цель программы:</w:t>
      </w:r>
    </w:p>
    <w:p w:rsidR="001C67B7" w:rsidRPr="00081051" w:rsidRDefault="001C67B7" w:rsidP="001C67B7">
      <w:pPr>
        <w:pStyle w:val="Bodytext30"/>
        <w:shd w:val="clear" w:color="auto" w:fill="auto"/>
        <w:spacing w:after="0" w:line="360" w:lineRule="auto"/>
        <w:ind w:left="20" w:firstLine="720"/>
        <w:jc w:val="both"/>
        <w:rPr>
          <w:b w:val="0"/>
          <w:sz w:val="24"/>
          <w:szCs w:val="24"/>
        </w:rPr>
      </w:pPr>
      <w:r w:rsidRPr="00081051">
        <w:rPr>
          <w:b w:val="0"/>
          <w:sz w:val="24"/>
          <w:szCs w:val="24"/>
          <w:lang w:eastAsia="ru-RU"/>
        </w:rPr>
        <w:t xml:space="preserve">Создание  благоприятных  условий  для полноценного проживания ребенком </w:t>
      </w:r>
      <w:r w:rsidRPr="00081051">
        <w:rPr>
          <w:b w:val="0"/>
          <w:sz w:val="24"/>
          <w:szCs w:val="24"/>
          <w:lang w:eastAsia="ru-RU"/>
        </w:rPr>
        <w:lastRenderedPageBreak/>
        <w:t>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1C67B7" w:rsidRPr="00081051" w:rsidRDefault="001C67B7" w:rsidP="001C67B7">
      <w:pPr>
        <w:pStyle w:val="5"/>
        <w:shd w:val="clear" w:color="auto" w:fill="auto"/>
        <w:spacing w:line="360" w:lineRule="auto"/>
        <w:ind w:left="20" w:right="20" w:firstLine="720"/>
        <w:jc w:val="both"/>
        <w:rPr>
          <w:sz w:val="24"/>
          <w:szCs w:val="24"/>
        </w:rPr>
      </w:pPr>
    </w:p>
    <w:p w:rsidR="001C67B7" w:rsidRPr="00081051" w:rsidRDefault="001C67B7" w:rsidP="001C67B7">
      <w:pPr>
        <w:pStyle w:val="Bodytext30"/>
        <w:shd w:val="clear" w:color="auto" w:fill="auto"/>
        <w:spacing w:after="0" w:line="360" w:lineRule="auto"/>
        <w:ind w:left="20" w:firstLine="720"/>
        <w:jc w:val="both"/>
        <w:rPr>
          <w:sz w:val="24"/>
          <w:szCs w:val="24"/>
        </w:rPr>
      </w:pPr>
      <w:r w:rsidRPr="00081051">
        <w:rPr>
          <w:color w:val="000000"/>
          <w:sz w:val="24"/>
          <w:szCs w:val="24"/>
          <w:lang w:eastAsia="ru-RU" w:bidi="ru-RU"/>
        </w:rPr>
        <w:t>Задачи реализации программы:</w:t>
      </w:r>
    </w:p>
    <w:p w:rsidR="001C67B7" w:rsidRPr="00081051" w:rsidRDefault="001C67B7" w:rsidP="001C67B7">
      <w:pPr>
        <w:pStyle w:val="5"/>
        <w:numPr>
          <w:ilvl w:val="0"/>
          <w:numId w:val="1"/>
        </w:numPr>
        <w:shd w:val="clear" w:color="auto" w:fill="auto"/>
        <w:spacing w:line="360" w:lineRule="auto"/>
        <w:ind w:left="20" w:right="20" w:firstLine="720"/>
        <w:jc w:val="both"/>
        <w:rPr>
          <w:sz w:val="24"/>
          <w:szCs w:val="24"/>
        </w:rPr>
      </w:pPr>
      <w:r w:rsidRPr="00081051">
        <w:rPr>
          <w:color w:val="000000"/>
          <w:sz w:val="24"/>
          <w:szCs w:val="24"/>
          <w:lang w:eastAsia="ru-RU" w:bidi="ru-RU"/>
        </w:rPr>
        <w:t xml:space="preserve"> </w:t>
      </w:r>
      <w:r w:rsidRPr="00081051">
        <w:rPr>
          <w:rStyle w:val="BodytextItalic"/>
          <w:sz w:val="24"/>
          <w:szCs w:val="24"/>
        </w:rPr>
        <w:t>Сохранение и укрепление</w:t>
      </w:r>
      <w:r w:rsidRPr="00081051">
        <w:rPr>
          <w:color w:val="000000"/>
          <w:sz w:val="24"/>
          <w:szCs w:val="24"/>
          <w:lang w:eastAsia="ru-RU" w:bidi="ru-RU"/>
        </w:rPr>
        <w:t xml:space="preserve"> физического и психического здоровья детей, а также формирование ценности здорового образа жизни.</w:t>
      </w:r>
    </w:p>
    <w:p w:rsidR="001C67B7" w:rsidRPr="00081051" w:rsidRDefault="001C67B7" w:rsidP="001C67B7">
      <w:pPr>
        <w:pStyle w:val="5"/>
        <w:numPr>
          <w:ilvl w:val="0"/>
          <w:numId w:val="1"/>
        </w:numPr>
        <w:shd w:val="clear" w:color="auto" w:fill="auto"/>
        <w:spacing w:line="360" w:lineRule="auto"/>
        <w:ind w:left="20" w:right="20" w:firstLine="720"/>
        <w:jc w:val="both"/>
        <w:rPr>
          <w:sz w:val="24"/>
          <w:szCs w:val="24"/>
        </w:rPr>
      </w:pPr>
      <w:r w:rsidRPr="00081051">
        <w:rPr>
          <w:color w:val="000000"/>
          <w:sz w:val="24"/>
          <w:szCs w:val="24"/>
          <w:lang w:eastAsia="ru-RU" w:bidi="ru-RU"/>
        </w:rPr>
        <w:t xml:space="preserve"> </w:t>
      </w:r>
      <w:r w:rsidRPr="00081051">
        <w:rPr>
          <w:rStyle w:val="BodytextItalic"/>
          <w:sz w:val="24"/>
          <w:szCs w:val="24"/>
        </w:rPr>
        <w:t>Обеспечение</w:t>
      </w:r>
      <w:r w:rsidRPr="00081051">
        <w:rPr>
          <w:color w:val="000000"/>
          <w:sz w:val="24"/>
          <w:szCs w:val="24"/>
          <w:lang w:eastAsia="ru-RU" w:bidi="ru-RU"/>
        </w:rPr>
        <w:t xml:space="preserve">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1C67B7" w:rsidRPr="00081051" w:rsidRDefault="001C67B7" w:rsidP="001C67B7">
      <w:pPr>
        <w:pStyle w:val="5"/>
        <w:numPr>
          <w:ilvl w:val="0"/>
          <w:numId w:val="1"/>
        </w:numPr>
        <w:shd w:val="clear" w:color="auto" w:fill="auto"/>
        <w:spacing w:line="360" w:lineRule="auto"/>
        <w:ind w:left="20" w:right="20" w:firstLine="720"/>
        <w:jc w:val="both"/>
        <w:rPr>
          <w:sz w:val="24"/>
          <w:szCs w:val="24"/>
        </w:rPr>
      </w:pPr>
      <w:r w:rsidRPr="00081051">
        <w:rPr>
          <w:i/>
          <w:color w:val="000000"/>
          <w:sz w:val="24"/>
          <w:szCs w:val="24"/>
          <w:lang w:eastAsia="ru-RU" w:bidi="ru-RU"/>
        </w:rPr>
        <w:t>Создание</w:t>
      </w:r>
      <w:r w:rsidRPr="00081051">
        <w:rPr>
          <w:color w:val="000000"/>
          <w:sz w:val="24"/>
          <w:szCs w:val="24"/>
          <w:lang w:eastAsia="ru-RU" w:bidi="ru-RU"/>
        </w:rPr>
        <w:t xml:space="preserve">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самим с собой, другими детьми, взрослыми и миром.</w:t>
      </w:r>
    </w:p>
    <w:p w:rsidR="001C67B7" w:rsidRPr="00081051" w:rsidRDefault="001C67B7" w:rsidP="001C67B7">
      <w:pPr>
        <w:pStyle w:val="5"/>
        <w:numPr>
          <w:ilvl w:val="0"/>
          <w:numId w:val="1"/>
        </w:numPr>
        <w:shd w:val="clear" w:color="auto" w:fill="auto"/>
        <w:spacing w:line="360" w:lineRule="auto"/>
        <w:ind w:left="20" w:right="20" w:firstLine="720"/>
        <w:jc w:val="both"/>
        <w:rPr>
          <w:sz w:val="24"/>
          <w:szCs w:val="24"/>
        </w:rPr>
      </w:pPr>
      <w:r w:rsidRPr="00081051">
        <w:rPr>
          <w:rStyle w:val="BodytextItalic"/>
          <w:sz w:val="24"/>
          <w:szCs w:val="24"/>
        </w:rPr>
        <w:t>Формирование</w:t>
      </w:r>
      <w:r w:rsidRPr="00081051">
        <w:rPr>
          <w:color w:val="000000"/>
          <w:sz w:val="24"/>
          <w:szCs w:val="24"/>
          <w:lang w:eastAsia="ru-RU" w:bidi="ru-RU"/>
        </w:rPr>
        <w:t xml:space="preserve"> социокультурной среды, соответствующей возрастным, индивидуальным, психологическим и физиологическим особенностям детей.</w:t>
      </w:r>
    </w:p>
    <w:p w:rsidR="001C67B7" w:rsidRPr="00081051" w:rsidRDefault="001C67B7" w:rsidP="001C67B7">
      <w:pPr>
        <w:pStyle w:val="5"/>
        <w:numPr>
          <w:ilvl w:val="0"/>
          <w:numId w:val="1"/>
        </w:numPr>
        <w:shd w:val="clear" w:color="auto" w:fill="auto"/>
        <w:spacing w:line="360" w:lineRule="auto"/>
        <w:ind w:right="20" w:firstLine="720"/>
        <w:jc w:val="both"/>
        <w:rPr>
          <w:sz w:val="24"/>
          <w:szCs w:val="24"/>
        </w:rPr>
      </w:pPr>
      <w:r w:rsidRPr="00081051">
        <w:rPr>
          <w:color w:val="000000"/>
          <w:sz w:val="24"/>
          <w:szCs w:val="24"/>
          <w:lang w:eastAsia="ru-RU" w:bidi="ru-RU"/>
        </w:rPr>
        <w:t xml:space="preserve"> </w:t>
      </w:r>
      <w:r w:rsidRPr="00081051">
        <w:rPr>
          <w:rStyle w:val="BodytextItalic"/>
          <w:sz w:val="24"/>
          <w:szCs w:val="24"/>
        </w:rPr>
        <w:t>Формирование</w:t>
      </w:r>
      <w:r w:rsidRPr="00081051">
        <w:rPr>
          <w:color w:val="000000"/>
          <w:sz w:val="24"/>
          <w:szCs w:val="24"/>
          <w:lang w:eastAsia="ru-RU" w:bidi="ru-RU"/>
        </w:rPr>
        <w:t xml:space="preserve"> предпосылок учебной деятельности (у детей старшего дошкольного возраста), необходимых и достаточных для успешного решения ими задач начального общего образования.</w:t>
      </w:r>
    </w:p>
    <w:p w:rsidR="001C67B7" w:rsidRPr="00081051" w:rsidRDefault="001C67B7" w:rsidP="001C67B7">
      <w:pPr>
        <w:pStyle w:val="5"/>
        <w:numPr>
          <w:ilvl w:val="0"/>
          <w:numId w:val="1"/>
        </w:numPr>
        <w:shd w:val="clear" w:color="auto" w:fill="auto"/>
        <w:spacing w:line="360" w:lineRule="auto"/>
        <w:ind w:right="20" w:firstLine="720"/>
        <w:jc w:val="both"/>
        <w:rPr>
          <w:sz w:val="24"/>
          <w:szCs w:val="24"/>
        </w:rPr>
      </w:pPr>
      <w:r w:rsidRPr="00081051">
        <w:rPr>
          <w:color w:val="000000"/>
          <w:sz w:val="24"/>
          <w:szCs w:val="24"/>
          <w:lang w:eastAsia="ru-RU" w:bidi="ru-RU"/>
        </w:rPr>
        <w:t xml:space="preserve"> </w:t>
      </w:r>
      <w:r w:rsidRPr="00081051">
        <w:rPr>
          <w:rStyle w:val="BodytextItalic"/>
          <w:sz w:val="24"/>
          <w:szCs w:val="24"/>
        </w:rPr>
        <w:t>Вариативность использования</w:t>
      </w:r>
      <w:r w:rsidRPr="00081051">
        <w:rPr>
          <w:color w:val="000000"/>
          <w:sz w:val="24"/>
          <w:szCs w:val="24"/>
          <w:lang w:eastAsia="ru-RU" w:bidi="ru-RU"/>
        </w:rPr>
        <w:t xml:space="preserve"> образовательного материала, позволяющего развивать способности, творческий потенциал каждого ребенка в соответствии с интересами и наклонностями.</w:t>
      </w:r>
    </w:p>
    <w:p w:rsidR="001C67B7" w:rsidRPr="00081051" w:rsidRDefault="001C67B7" w:rsidP="001C67B7">
      <w:pPr>
        <w:pStyle w:val="5"/>
        <w:numPr>
          <w:ilvl w:val="0"/>
          <w:numId w:val="1"/>
        </w:numPr>
        <w:shd w:val="clear" w:color="auto" w:fill="auto"/>
        <w:spacing w:line="360" w:lineRule="auto"/>
        <w:ind w:right="20" w:firstLine="720"/>
        <w:jc w:val="both"/>
        <w:rPr>
          <w:sz w:val="24"/>
          <w:szCs w:val="24"/>
        </w:rPr>
      </w:pPr>
      <w:r w:rsidRPr="00081051">
        <w:rPr>
          <w:color w:val="000000"/>
          <w:sz w:val="24"/>
          <w:szCs w:val="24"/>
          <w:lang w:eastAsia="ru-RU" w:bidi="ru-RU"/>
        </w:rPr>
        <w:t xml:space="preserve"> </w:t>
      </w:r>
      <w:r w:rsidRPr="00081051">
        <w:rPr>
          <w:rStyle w:val="BodytextItalic"/>
          <w:sz w:val="24"/>
          <w:szCs w:val="24"/>
        </w:rPr>
        <w:t>Обеспечение</w:t>
      </w:r>
      <w:r w:rsidRPr="00081051">
        <w:rPr>
          <w:color w:val="000000"/>
          <w:sz w:val="24"/>
          <w:szCs w:val="24"/>
          <w:lang w:eastAsia="ru-RU" w:bidi="ru-RU"/>
        </w:rPr>
        <w:t xml:space="preserve">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1C67B7" w:rsidRPr="00081051" w:rsidRDefault="001C67B7" w:rsidP="001C67B7">
      <w:pPr>
        <w:pStyle w:val="5"/>
        <w:numPr>
          <w:ilvl w:val="0"/>
          <w:numId w:val="1"/>
        </w:numPr>
        <w:shd w:val="clear" w:color="auto" w:fill="auto"/>
        <w:tabs>
          <w:tab w:val="left" w:pos="1590"/>
        </w:tabs>
        <w:spacing w:line="360" w:lineRule="auto"/>
        <w:ind w:left="860" w:right="20"/>
        <w:jc w:val="both"/>
        <w:rPr>
          <w:sz w:val="24"/>
          <w:szCs w:val="24"/>
        </w:rPr>
      </w:pPr>
      <w:r w:rsidRPr="00081051">
        <w:rPr>
          <w:sz w:val="24"/>
          <w:szCs w:val="24"/>
        </w:rPr>
        <w:t xml:space="preserve">Осуществление психолого-медико-педагогической помощи детям с нарушением речи, с учётом их индивидуальных потребностей. </w:t>
      </w:r>
    </w:p>
    <w:p w:rsidR="001C67B7" w:rsidRPr="00081051" w:rsidRDefault="001C67B7" w:rsidP="001C67B7">
      <w:pPr>
        <w:pStyle w:val="Bodytext30"/>
        <w:shd w:val="clear" w:color="auto" w:fill="auto"/>
        <w:tabs>
          <w:tab w:val="left" w:pos="1590"/>
        </w:tabs>
        <w:spacing w:after="0" w:line="360" w:lineRule="auto"/>
        <w:ind w:left="860" w:firstLine="0"/>
        <w:jc w:val="both"/>
        <w:rPr>
          <w:sz w:val="24"/>
          <w:szCs w:val="24"/>
        </w:rPr>
      </w:pPr>
    </w:p>
    <w:p w:rsidR="001C67B7" w:rsidRPr="00081051" w:rsidRDefault="001C67B7" w:rsidP="001C67B7">
      <w:pPr>
        <w:pStyle w:val="Bodytext30"/>
        <w:shd w:val="clear" w:color="auto" w:fill="auto"/>
        <w:tabs>
          <w:tab w:val="left" w:pos="1590"/>
        </w:tabs>
        <w:spacing w:after="0" w:line="360" w:lineRule="auto"/>
        <w:ind w:left="860" w:firstLine="0"/>
        <w:jc w:val="both"/>
        <w:rPr>
          <w:sz w:val="24"/>
          <w:szCs w:val="24"/>
        </w:rPr>
      </w:pPr>
    </w:p>
    <w:p w:rsidR="001C67B7" w:rsidRDefault="001C67B7" w:rsidP="001C67B7">
      <w:pPr>
        <w:pStyle w:val="Bodytext30"/>
        <w:shd w:val="clear" w:color="auto" w:fill="auto"/>
        <w:tabs>
          <w:tab w:val="left" w:pos="1590"/>
        </w:tabs>
        <w:spacing w:after="0" w:line="360" w:lineRule="auto"/>
        <w:ind w:left="860" w:firstLine="0"/>
        <w:jc w:val="both"/>
        <w:rPr>
          <w:sz w:val="24"/>
          <w:szCs w:val="24"/>
        </w:rPr>
      </w:pPr>
    </w:p>
    <w:p w:rsidR="001C67B7" w:rsidRPr="00081051" w:rsidRDefault="001C67B7" w:rsidP="001C67B7">
      <w:pPr>
        <w:pStyle w:val="Bodytext30"/>
        <w:shd w:val="clear" w:color="auto" w:fill="auto"/>
        <w:tabs>
          <w:tab w:val="left" w:pos="1590"/>
        </w:tabs>
        <w:spacing w:after="0" w:line="360" w:lineRule="auto"/>
        <w:ind w:left="860" w:firstLine="0"/>
        <w:jc w:val="both"/>
        <w:rPr>
          <w:sz w:val="24"/>
          <w:szCs w:val="24"/>
        </w:rPr>
      </w:pPr>
    </w:p>
    <w:p w:rsidR="001C67B7" w:rsidRDefault="001C67B7" w:rsidP="001C67B7">
      <w:pPr>
        <w:pStyle w:val="5"/>
        <w:shd w:val="clear" w:color="auto" w:fill="auto"/>
        <w:spacing w:line="360" w:lineRule="auto"/>
        <w:ind w:right="20"/>
        <w:rPr>
          <w:b/>
          <w:bCs/>
          <w:sz w:val="24"/>
          <w:szCs w:val="24"/>
        </w:rPr>
      </w:pPr>
    </w:p>
    <w:p w:rsidR="001C67B7" w:rsidRDefault="001C67B7" w:rsidP="001C67B7">
      <w:pPr>
        <w:pStyle w:val="5"/>
        <w:shd w:val="clear" w:color="auto" w:fill="auto"/>
        <w:spacing w:line="360" w:lineRule="auto"/>
        <w:ind w:right="20"/>
        <w:rPr>
          <w:b/>
          <w:bCs/>
          <w:sz w:val="24"/>
          <w:szCs w:val="24"/>
        </w:rPr>
      </w:pPr>
    </w:p>
    <w:p w:rsidR="001C67B7" w:rsidRDefault="001C67B7" w:rsidP="001C67B7">
      <w:pPr>
        <w:pStyle w:val="5"/>
        <w:shd w:val="clear" w:color="auto" w:fill="auto"/>
        <w:spacing w:line="360" w:lineRule="auto"/>
        <w:ind w:right="20"/>
        <w:rPr>
          <w:b/>
          <w:bCs/>
          <w:sz w:val="24"/>
          <w:szCs w:val="24"/>
        </w:rPr>
      </w:pPr>
      <w:r w:rsidRPr="00081051">
        <w:rPr>
          <w:b/>
          <w:bCs/>
          <w:sz w:val="24"/>
          <w:szCs w:val="24"/>
        </w:rPr>
        <w:lastRenderedPageBreak/>
        <w:t xml:space="preserve">1.1.2. Принципы и подходы к формированию основной образовательной программы дошкольного образования </w:t>
      </w:r>
    </w:p>
    <w:p w:rsidR="001C67B7" w:rsidRPr="00081051" w:rsidRDefault="001C67B7" w:rsidP="001C67B7">
      <w:pPr>
        <w:pStyle w:val="5"/>
        <w:shd w:val="clear" w:color="auto" w:fill="auto"/>
        <w:spacing w:line="360" w:lineRule="auto"/>
        <w:ind w:right="20"/>
        <w:jc w:val="left"/>
        <w:rPr>
          <w:sz w:val="24"/>
          <w:szCs w:val="24"/>
        </w:rPr>
      </w:pPr>
      <w:r w:rsidRPr="00081051">
        <w:rPr>
          <w:b/>
          <w:bCs/>
          <w:sz w:val="24"/>
          <w:szCs w:val="24"/>
        </w:rPr>
        <w:t>Программа построена на следующих принципах:</w:t>
      </w:r>
    </w:p>
    <w:p w:rsidR="001C67B7" w:rsidRPr="00081051" w:rsidRDefault="001C67B7" w:rsidP="001C67B7">
      <w:pPr>
        <w:pStyle w:val="5"/>
        <w:numPr>
          <w:ilvl w:val="0"/>
          <w:numId w:val="2"/>
        </w:numPr>
        <w:shd w:val="clear" w:color="auto" w:fill="auto"/>
        <w:spacing w:line="360" w:lineRule="auto"/>
        <w:ind w:right="20" w:firstLine="720"/>
        <w:jc w:val="both"/>
        <w:rPr>
          <w:sz w:val="24"/>
          <w:szCs w:val="24"/>
        </w:rPr>
      </w:pPr>
      <w:r w:rsidRPr="00081051">
        <w:rPr>
          <w:sz w:val="24"/>
          <w:szCs w:val="24"/>
        </w:rPr>
        <w:t xml:space="preserve"> </w:t>
      </w:r>
      <w:r w:rsidRPr="00081051">
        <w:rPr>
          <w:rStyle w:val="BodytextItalic"/>
          <w:sz w:val="24"/>
          <w:szCs w:val="24"/>
        </w:rPr>
        <w:t>Поддержка разнообразия детства.</w:t>
      </w:r>
      <w:r w:rsidRPr="00081051">
        <w:rPr>
          <w:sz w:val="24"/>
          <w:szCs w:val="24"/>
        </w:rPr>
        <w:t xml:space="preserve">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Учреждение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1C67B7" w:rsidRPr="00081051" w:rsidRDefault="001C67B7" w:rsidP="001C67B7">
      <w:pPr>
        <w:pStyle w:val="5"/>
        <w:numPr>
          <w:ilvl w:val="0"/>
          <w:numId w:val="2"/>
        </w:numPr>
        <w:shd w:val="clear" w:color="auto" w:fill="auto"/>
        <w:spacing w:line="360" w:lineRule="auto"/>
        <w:ind w:right="20" w:firstLine="720"/>
        <w:jc w:val="both"/>
        <w:rPr>
          <w:sz w:val="24"/>
          <w:szCs w:val="24"/>
        </w:rPr>
      </w:pPr>
      <w:r w:rsidRPr="00081051">
        <w:rPr>
          <w:sz w:val="24"/>
          <w:szCs w:val="24"/>
        </w:rPr>
        <w:t xml:space="preserve"> </w:t>
      </w:r>
      <w:r w:rsidRPr="00081051">
        <w:rPr>
          <w:rStyle w:val="BodytextItalic"/>
          <w:sz w:val="24"/>
          <w:szCs w:val="24"/>
        </w:rPr>
        <w:t>Сохранение уникальности и самоценности детства.</w:t>
      </w:r>
      <w:r w:rsidRPr="00081051">
        <w:rPr>
          <w:sz w:val="24"/>
          <w:szCs w:val="24"/>
        </w:rPr>
        <w:t xml:space="preserve"> Этот при</w:t>
      </w:r>
      <w:r w:rsidRPr="00081051">
        <w:rPr>
          <w:rStyle w:val="2"/>
          <w:sz w:val="24"/>
          <w:szCs w:val="24"/>
        </w:rPr>
        <w:t>нци</w:t>
      </w:r>
      <w:r w:rsidRPr="00081051">
        <w:rPr>
          <w:sz w:val="24"/>
          <w:szCs w:val="24"/>
        </w:rPr>
        <w:t>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1C67B7" w:rsidRPr="00081051" w:rsidRDefault="001C67B7" w:rsidP="001C67B7">
      <w:pPr>
        <w:pStyle w:val="5"/>
        <w:numPr>
          <w:ilvl w:val="0"/>
          <w:numId w:val="2"/>
        </w:numPr>
        <w:shd w:val="clear" w:color="auto" w:fill="auto"/>
        <w:spacing w:line="360" w:lineRule="auto"/>
        <w:ind w:right="20" w:firstLine="720"/>
        <w:jc w:val="both"/>
        <w:rPr>
          <w:sz w:val="24"/>
          <w:szCs w:val="24"/>
        </w:rPr>
      </w:pPr>
      <w:r w:rsidRPr="00081051">
        <w:rPr>
          <w:sz w:val="24"/>
          <w:szCs w:val="24"/>
        </w:rPr>
        <w:t xml:space="preserve"> </w:t>
      </w:r>
      <w:r w:rsidRPr="00081051">
        <w:rPr>
          <w:rStyle w:val="BodytextItalic"/>
          <w:sz w:val="24"/>
          <w:szCs w:val="24"/>
        </w:rPr>
        <w:t>Позитивная социализация</w:t>
      </w:r>
      <w:r w:rsidRPr="00081051">
        <w:rPr>
          <w:sz w:val="24"/>
          <w:szCs w:val="24"/>
        </w:rPr>
        <w:t xml:space="preserve">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1C67B7" w:rsidRPr="00081051" w:rsidRDefault="001C67B7" w:rsidP="001C67B7">
      <w:pPr>
        <w:pStyle w:val="5"/>
        <w:numPr>
          <w:ilvl w:val="0"/>
          <w:numId w:val="2"/>
        </w:numPr>
        <w:shd w:val="clear" w:color="auto" w:fill="auto"/>
        <w:spacing w:line="360" w:lineRule="auto"/>
        <w:ind w:right="20" w:firstLine="720"/>
        <w:jc w:val="both"/>
        <w:rPr>
          <w:sz w:val="24"/>
          <w:szCs w:val="24"/>
        </w:rPr>
      </w:pPr>
      <w:r w:rsidRPr="00081051">
        <w:rPr>
          <w:sz w:val="24"/>
          <w:szCs w:val="24"/>
        </w:rPr>
        <w:t xml:space="preserve"> </w:t>
      </w:r>
      <w:r w:rsidRPr="00081051">
        <w:rPr>
          <w:rStyle w:val="BodytextItalic"/>
          <w:sz w:val="24"/>
          <w:szCs w:val="24"/>
        </w:rPr>
        <w:t>Личностно-развивающий и гуманистический характер взаимодействия</w:t>
      </w:r>
      <w:r w:rsidRPr="00081051">
        <w:rPr>
          <w:sz w:val="24"/>
          <w:szCs w:val="24"/>
        </w:rPr>
        <w:t xml:space="preserve"> взрослых (родителей, законных представителей), педагогических и иных работников МБДОУ и детей.</w:t>
      </w:r>
    </w:p>
    <w:p w:rsidR="001C67B7" w:rsidRPr="00081051" w:rsidRDefault="001C67B7" w:rsidP="001C67B7">
      <w:pPr>
        <w:pStyle w:val="5"/>
        <w:numPr>
          <w:ilvl w:val="0"/>
          <w:numId w:val="2"/>
        </w:numPr>
        <w:shd w:val="clear" w:color="auto" w:fill="auto"/>
        <w:spacing w:line="360" w:lineRule="auto"/>
        <w:ind w:right="20" w:firstLine="720"/>
        <w:jc w:val="both"/>
        <w:rPr>
          <w:sz w:val="24"/>
          <w:szCs w:val="24"/>
        </w:rPr>
      </w:pPr>
      <w:r w:rsidRPr="00081051">
        <w:rPr>
          <w:sz w:val="24"/>
          <w:szCs w:val="24"/>
        </w:rPr>
        <w:t xml:space="preserve"> </w:t>
      </w:r>
      <w:r w:rsidRPr="00081051">
        <w:rPr>
          <w:rStyle w:val="BodytextItalic"/>
          <w:sz w:val="24"/>
          <w:szCs w:val="24"/>
        </w:rPr>
        <w:t>Содействие и сотрудничество детей и взрослых, признание ребенка полноценным участником (субъектом) образовательных отношений.</w:t>
      </w:r>
      <w:r w:rsidRPr="00081051">
        <w:rPr>
          <w:sz w:val="24"/>
          <w:szCs w:val="24"/>
        </w:rPr>
        <w:t xml:space="preserve"> Этот принцип предполагает активное участие всех субъектов образовательных отношений - как детей, так и взрослых в реализации программы.</w:t>
      </w:r>
    </w:p>
    <w:p w:rsidR="001C67B7" w:rsidRPr="00081051" w:rsidRDefault="001C67B7" w:rsidP="001C67B7">
      <w:pPr>
        <w:pStyle w:val="5"/>
        <w:numPr>
          <w:ilvl w:val="0"/>
          <w:numId w:val="2"/>
        </w:numPr>
        <w:shd w:val="clear" w:color="auto" w:fill="auto"/>
        <w:spacing w:line="360" w:lineRule="auto"/>
        <w:ind w:right="20" w:firstLine="720"/>
        <w:jc w:val="both"/>
        <w:rPr>
          <w:sz w:val="24"/>
          <w:szCs w:val="24"/>
        </w:rPr>
      </w:pPr>
      <w:r w:rsidRPr="00081051">
        <w:rPr>
          <w:sz w:val="24"/>
          <w:szCs w:val="24"/>
        </w:rPr>
        <w:t xml:space="preserve"> </w:t>
      </w:r>
      <w:r w:rsidRPr="00081051">
        <w:rPr>
          <w:rStyle w:val="BodytextItalic"/>
          <w:sz w:val="24"/>
          <w:szCs w:val="24"/>
        </w:rPr>
        <w:t>Сотрудничество МБДОУ с семьей.</w:t>
      </w:r>
      <w:r w:rsidRPr="00081051">
        <w:rPr>
          <w:sz w:val="24"/>
          <w:szCs w:val="24"/>
        </w:rPr>
        <w:t xml:space="preserve"> Сотрудничество, открытость в отношении семьи, уважение семейных ценностей и традиций, их учет в образовательной работе.</w:t>
      </w:r>
    </w:p>
    <w:p w:rsidR="001C67B7" w:rsidRPr="00081051" w:rsidRDefault="001C67B7" w:rsidP="001C67B7">
      <w:pPr>
        <w:pStyle w:val="5"/>
        <w:numPr>
          <w:ilvl w:val="0"/>
          <w:numId w:val="2"/>
        </w:numPr>
        <w:shd w:val="clear" w:color="auto" w:fill="auto"/>
        <w:spacing w:line="360" w:lineRule="auto"/>
        <w:ind w:right="20" w:firstLine="720"/>
        <w:jc w:val="both"/>
        <w:rPr>
          <w:sz w:val="24"/>
          <w:szCs w:val="24"/>
        </w:rPr>
      </w:pPr>
      <w:r w:rsidRPr="00081051">
        <w:rPr>
          <w:rStyle w:val="BodytextItalic"/>
          <w:sz w:val="24"/>
          <w:szCs w:val="24"/>
        </w:rPr>
        <w:t>Индивидуализация дошкольного образования</w:t>
      </w:r>
      <w:r w:rsidRPr="00081051">
        <w:rPr>
          <w:sz w:val="24"/>
          <w:szCs w:val="24"/>
        </w:rPr>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w:t>
      </w:r>
    </w:p>
    <w:p w:rsidR="001C67B7" w:rsidRPr="00081051" w:rsidRDefault="001C67B7" w:rsidP="001C67B7">
      <w:pPr>
        <w:pStyle w:val="5"/>
        <w:numPr>
          <w:ilvl w:val="0"/>
          <w:numId w:val="2"/>
        </w:numPr>
        <w:shd w:val="clear" w:color="auto" w:fill="auto"/>
        <w:spacing w:line="360" w:lineRule="auto"/>
        <w:ind w:right="20" w:firstLine="720"/>
        <w:jc w:val="both"/>
        <w:rPr>
          <w:sz w:val="24"/>
          <w:szCs w:val="24"/>
        </w:rPr>
      </w:pPr>
      <w:r w:rsidRPr="00081051">
        <w:rPr>
          <w:sz w:val="24"/>
          <w:szCs w:val="24"/>
        </w:rPr>
        <w:t xml:space="preserve"> </w:t>
      </w:r>
      <w:r w:rsidRPr="00081051">
        <w:rPr>
          <w:rStyle w:val="BodytextItalic"/>
          <w:sz w:val="24"/>
          <w:szCs w:val="24"/>
        </w:rPr>
        <w:t>Возрастная адекватность образования.</w:t>
      </w:r>
      <w:r w:rsidRPr="00081051">
        <w:rPr>
          <w:sz w:val="24"/>
          <w:szCs w:val="24"/>
        </w:rPr>
        <w:t xml:space="preserve"> Этот принцип предполагает подбор воспитателем содержания и методов дошкольного образования в соответствии с возрастными особенностями детей.</w:t>
      </w:r>
    </w:p>
    <w:p w:rsidR="001C67B7" w:rsidRPr="00081051" w:rsidRDefault="001C67B7" w:rsidP="001C67B7">
      <w:pPr>
        <w:pStyle w:val="5"/>
        <w:numPr>
          <w:ilvl w:val="0"/>
          <w:numId w:val="2"/>
        </w:numPr>
        <w:shd w:val="clear" w:color="auto" w:fill="auto"/>
        <w:spacing w:line="360" w:lineRule="auto"/>
        <w:ind w:right="20" w:firstLine="720"/>
        <w:jc w:val="both"/>
        <w:rPr>
          <w:sz w:val="24"/>
          <w:szCs w:val="24"/>
        </w:rPr>
      </w:pPr>
      <w:r w:rsidRPr="00081051">
        <w:rPr>
          <w:sz w:val="24"/>
          <w:szCs w:val="24"/>
        </w:rPr>
        <w:t xml:space="preserve"> </w:t>
      </w:r>
      <w:r w:rsidRPr="00081051">
        <w:rPr>
          <w:rStyle w:val="BodytextItalic"/>
          <w:sz w:val="24"/>
          <w:szCs w:val="24"/>
        </w:rPr>
        <w:t>Развивающее вариативное образование.</w:t>
      </w:r>
      <w:r w:rsidRPr="00081051">
        <w:rPr>
          <w:sz w:val="24"/>
          <w:szCs w:val="24"/>
        </w:rPr>
        <w:t xml:space="preserve"> Этот принцип предполагает, что образовательное содержание предлагается ребенку через разные виды деятельности с учетом </w:t>
      </w:r>
      <w:r w:rsidRPr="00081051">
        <w:rPr>
          <w:sz w:val="24"/>
          <w:szCs w:val="24"/>
        </w:rPr>
        <w:lastRenderedPageBreak/>
        <w:t>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w:t>
      </w:r>
    </w:p>
    <w:p w:rsidR="001C67B7" w:rsidRPr="00081051" w:rsidRDefault="001C67B7" w:rsidP="001C67B7">
      <w:pPr>
        <w:pStyle w:val="Bodytext40"/>
        <w:numPr>
          <w:ilvl w:val="0"/>
          <w:numId w:val="2"/>
        </w:numPr>
        <w:shd w:val="clear" w:color="auto" w:fill="auto"/>
        <w:spacing w:line="360" w:lineRule="auto"/>
        <w:ind w:left="40" w:right="20" w:firstLine="720"/>
        <w:rPr>
          <w:sz w:val="24"/>
          <w:szCs w:val="24"/>
        </w:rPr>
      </w:pPr>
      <w:r w:rsidRPr="00081051">
        <w:rPr>
          <w:rStyle w:val="Bodytext4NotItalic"/>
          <w:sz w:val="24"/>
          <w:szCs w:val="24"/>
        </w:rPr>
        <w:t xml:space="preserve"> </w:t>
      </w:r>
      <w:r w:rsidRPr="00081051">
        <w:rPr>
          <w:sz w:val="24"/>
          <w:szCs w:val="24"/>
        </w:rPr>
        <w:t>Полнота содержания и интеграция отдельных образовательных областей.</w:t>
      </w:r>
    </w:p>
    <w:p w:rsidR="001C67B7" w:rsidRPr="00081051" w:rsidRDefault="001C67B7" w:rsidP="001C67B7">
      <w:pPr>
        <w:pStyle w:val="Bodytext40"/>
        <w:numPr>
          <w:ilvl w:val="0"/>
          <w:numId w:val="2"/>
        </w:numPr>
        <w:shd w:val="clear" w:color="auto" w:fill="auto"/>
        <w:spacing w:line="360" w:lineRule="auto"/>
        <w:ind w:left="40" w:right="20" w:firstLine="720"/>
        <w:rPr>
          <w:sz w:val="24"/>
          <w:szCs w:val="24"/>
        </w:rPr>
      </w:pPr>
      <w:r w:rsidRPr="00081051">
        <w:rPr>
          <w:rStyle w:val="Bodytext4NotItalic"/>
          <w:sz w:val="24"/>
          <w:szCs w:val="24"/>
        </w:rPr>
        <w:t xml:space="preserve"> </w:t>
      </w:r>
      <w:r w:rsidRPr="00081051">
        <w:rPr>
          <w:sz w:val="24"/>
          <w:szCs w:val="24"/>
        </w:rPr>
        <w:t>Инвариантность ценностей и целей при вариативности средств реализации и достижения целей программы.</w:t>
      </w:r>
    </w:p>
    <w:p w:rsidR="001C67B7" w:rsidRPr="00081051" w:rsidRDefault="001C67B7" w:rsidP="001C67B7">
      <w:pPr>
        <w:pStyle w:val="Bodytext40"/>
        <w:numPr>
          <w:ilvl w:val="0"/>
          <w:numId w:val="2"/>
        </w:numPr>
        <w:shd w:val="clear" w:color="auto" w:fill="auto"/>
        <w:spacing w:line="360" w:lineRule="auto"/>
        <w:ind w:left="40" w:right="20" w:firstLine="720"/>
        <w:rPr>
          <w:sz w:val="24"/>
          <w:szCs w:val="24"/>
        </w:rPr>
      </w:pPr>
      <w:r w:rsidRPr="00081051">
        <w:rPr>
          <w:sz w:val="24"/>
          <w:szCs w:val="24"/>
        </w:rPr>
        <w:t xml:space="preserve"> Поэтапность логопедического воздействия  как целенаправленный организованный процесс, в котором выделяются различные этапы,  имеющий свои цели, задачи, методы и приемы коррекции. </w:t>
      </w:r>
    </w:p>
    <w:p w:rsidR="001C67B7" w:rsidRPr="00081051" w:rsidRDefault="001C67B7" w:rsidP="001C67B7">
      <w:pPr>
        <w:pStyle w:val="Bodytext40"/>
        <w:numPr>
          <w:ilvl w:val="0"/>
          <w:numId w:val="2"/>
        </w:numPr>
        <w:spacing w:line="360" w:lineRule="auto"/>
        <w:ind w:right="20"/>
        <w:rPr>
          <w:sz w:val="24"/>
          <w:szCs w:val="24"/>
        </w:rPr>
      </w:pPr>
      <w:r w:rsidRPr="00081051">
        <w:rPr>
          <w:sz w:val="24"/>
          <w:szCs w:val="24"/>
        </w:rPr>
        <w:t xml:space="preserve">Принцип формирования речевых навыков в условиях естественного речевого общения. </w:t>
      </w:r>
    </w:p>
    <w:p w:rsidR="001C67B7" w:rsidRPr="00081051" w:rsidRDefault="001C67B7" w:rsidP="001C67B7">
      <w:pPr>
        <w:pStyle w:val="Bodytext30"/>
        <w:shd w:val="clear" w:color="auto" w:fill="auto"/>
        <w:spacing w:after="0" w:line="360" w:lineRule="auto"/>
        <w:ind w:left="40" w:firstLine="720"/>
        <w:jc w:val="both"/>
        <w:rPr>
          <w:sz w:val="24"/>
          <w:szCs w:val="24"/>
        </w:rPr>
      </w:pPr>
      <w:r w:rsidRPr="00081051">
        <w:rPr>
          <w:sz w:val="24"/>
          <w:szCs w:val="24"/>
        </w:rPr>
        <w:t>Подходы к формированию программы следующие:</w:t>
      </w:r>
    </w:p>
    <w:p w:rsidR="001C67B7" w:rsidRPr="00081051" w:rsidRDefault="001C67B7" w:rsidP="001C67B7">
      <w:pPr>
        <w:pStyle w:val="5"/>
        <w:shd w:val="clear" w:color="auto" w:fill="auto"/>
        <w:tabs>
          <w:tab w:val="right" w:pos="6971"/>
          <w:tab w:val="right" w:pos="9386"/>
        </w:tabs>
        <w:spacing w:line="360" w:lineRule="auto"/>
        <w:ind w:right="20"/>
        <w:jc w:val="both"/>
        <w:rPr>
          <w:sz w:val="24"/>
          <w:szCs w:val="24"/>
        </w:rPr>
      </w:pPr>
      <w:r w:rsidRPr="00081051">
        <w:rPr>
          <w:rStyle w:val="BodytextItalic"/>
          <w:sz w:val="24"/>
          <w:szCs w:val="24"/>
        </w:rPr>
        <w:t>1.Системный подход.</w:t>
      </w:r>
      <w:r w:rsidRPr="00081051">
        <w:rPr>
          <w:sz w:val="24"/>
          <w:szCs w:val="24"/>
        </w:rPr>
        <w:t xml:space="preserve"> Относительно самостоятельные компоненты рассматриваются как совокупность взаимосвязанных компонентов: цели образо</w:t>
      </w:r>
      <w:r>
        <w:rPr>
          <w:sz w:val="24"/>
          <w:szCs w:val="24"/>
        </w:rPr>
        <w:t xml:space="preserve">вания, субъекты педагогического процесса: </w:t>
      </w:r>
      <w:r w:rsidRPr="00081051">
        <w:rPr>
          <w:sz w:val="24"/>
          <w:szCs w:val="24"/>
        </w:rPr>
        <w:t>воспитатель и воспитанник,</w:t>
      </w:r>
      <w:r w:rsidRPr="00081051">
        <w:rPr>
          <w:sz w:val="24"/>
          <w:szCs w:val="24"/>
        </w:rPr>
        <w:tab/>
        <w:t>содержание образования, методы, формы, средства педагогического процесса.</w:t>
      </w:r>
    </w:p>
    <w:p w:rsidR="001C67B7" w:rsidRPr="00081051" w:rsidRDefault="001C67B7" w:rsidP="001C67B7">
      <w:pPr>
        <w:pStyle w:val="5"/>
        <w:shd w:val="clear" w:color="auto" w:fill="auto"/>
        <w:tabs>
          <w:tab w:val="left" w:pos="1888"/>
        </w:tabs>
        <w:spacing w:line="360" w:lineRule="auto"/>
        <w:ind w:left="40"/>
        <w:jc w:val="both"/>
        <w:rPr>
          <w:sz w:val="24"/>
          <w:szCs w:val="24"/>
        </w:rPr>
      </w:pPr>
      <w:r w:rsidRPr="00081051">
        <w:rPr>
          <w:sz w:val="24"/>
          <w:szCs w:val="24"/>
        </w:rPr>
        <w:t xml:space="preserve">2. </w:t>
      </w:r>
      <w:r w:rsidRPr="00081051">
        <w:rPr>
          <w:rStyle w:val="BodytextItalic"/>
          <w:sz w:val="24"/>
          <w:szCs w:val="24"/>
        </w:rPr>
        <w:t>Личностно-ориентированный подход.</w:t>
      </w:r>
      <w:r w:rsidRPr="00081051">
        <w:rPr>
          <w:sz w:val="24"/>
          <w:szCs w:val="24"/>
        </w:rPr>
        <w:t xml:space="preserve"> Личность как цель, субъект, результат и главный критерий эффективности педагогического процесса. Для развития личности создаются условия для саморазвития задатков и творческого потенциала.</w:t>
      </w:r>
    </w:p>
    <w:p w:rsidR="001C67B7" w:rsidRPr="00081051" w:rsidRDefault="001C67B7" w:rsidP="001C67B7">
      <w:pPr>
        <w:pStyle w:val="5"/>
        <w:shd w:val="clear" w:color="auto" w:fill="auto"/>
        <w:tabs>
          <w:tab w:val="left" w:pos="1888"/>
        </w:tabs>
        <w:spacing w:line="360" w:lineRule="auto"/>
        <w:ind w:left="40"/>
        <w:jc w:val="both"/>
        <w:rPr>
          <w:sz w:val="24"/>
          <w:szCs w:val="24"/>
        </w:rPr>
      </w:pPr>
      <w:r w:rsidRPr="00081051">
        <w:rPr>
          <w:sz w:val="24"/>
          <w:szCs w:val="24"/>
        </w:rPr>
        <w:t xml:space="preserve">3. </w:t>
      </w:r>
      <w:r w:rsidRPr="00081051">
        <w:rPr>
          <w:rStyle w:val="BodytextItalic"/>
          <w:sz w:val="24"/>
          <w:szCs w:val="24"/>
        </w:rPr>
        <w:t>Деятельностный подход.</w:t>
      </w:r>
      <w:r w:rsidRPr="00081051">
        <w:rPr>
          <w:sz w:val="24"/>
          <w:szCs w:val="24"/>
        </w:rPr>
        <w:t xml:space="preserve"> Деятельность - основа, средство и условие развития личности, это целесообразное преобразование модели окружающей действительности, заключающееся в выборе и организации деятельности ребенка с позиции субъекта познания труда и общения (активность самого).</w:t>
      </w:r>
    </w:p>
    <w:p w:rsidR="001C67B7" w:rsidRPr="00081051" w:rsidRDefault="001C67B7" w:rsidP="001C67B7">
      <w:pPr>
        <w:pStyle w:val="5"/>
        <w:shd w:val="clear" w:color="auto" w:fill="auto"/>
        <w:tabs>
          <w:tab w:val="left" w:pos="1888"/>
        </w:tabs>
        <w:spacing w:line="360" w:lineRule="auto"/>
        <w:ind w:left="40"/>
        <w:jc w:val="both"/>
        <w:rPr>
          <w:sz w:val="24"/>
          <w:szCs w:val="24"/>
        </w:rPr>
      </w:pPr>
      <w:r w:rsidRPr="00081051">
        <w:rPr>
          <w:sz w:val="24"/>
          <w:szCs w:val="24"/>
        </w:rPr>
        <w:t xml:space="preserve">4. </w:t>
      </w:r>
      <w:r w:rsidRPr="00081051">
        <w:rPr>
          <w:rStyle w:val="BodytextItalic"/>
          <w:sz w:val="24"/>
          <w:szCs w:val="24"/>
        </w:rPr>
        <w:t>Индивидуальный подход</w:t>
      </w:r>
      <w:r w:rsidRPr="00081051">
        <w:rPr>
          <w:sz w:val="24"/>
          <w:szCs w:val="24"/>
        </w:rPr>
        <w:t xml:space="preserve"> заключается в поддержке индивидуальных особенностей каждого ребенка.</w:t>
      </w:r>
    </w:p>
    <w:p w:rsidR="001C67B7" w:rsidRPr="00081051" w:rsidRDefault="001C67B7" w:rsidP="001C67B7">
      <w:pPr>
        <w:pStyle w:val="5"/>
        <w:shd w:val="clear" w:color="auto" w:fill="auto"/>
        <w:tabs>
          <w:tab w:val="left" w:pos="1888"/>
        </w:tabs>
        <w:spacing w:line="360" w:lineRule="auto"/>
        <w:ind w:left="40"/>
        <w:jc w:val="both"/>
        <w:rPr>
          <w:sz w:val="24"/>
          <w:szCs w:val="24"/>
        </w:rPr>
      </w:pPr>
      <w:r w:rsidRPr="00081051">
        <w:rPr>
          <w:sz w:val="24"/>
          <w:szCs w:val="24"/>
        </w:rPr>
        <w:t xml:space="preserve">5. </w:t>
      </w:r>
      <w:r w:rsidRPr="00081051">
        <w:rPr>
          <w:rStyle w:val="BodytextItalic"/>
          <w:sz w:val="24"/>
          <w:szCs w:val="24"/>
        </w:rPr>
        <w:t>Аксиологический (ценностный) подход</w:t>
      </w:r>
      <w:r w:rsidRPr="00081051">
        <w:rPr>
          <w:sz w:val="24"/>
          <w:szCs w:val="24"/>
        </w:rPr>
        <w:t xml:space="preserve"> предусматривает организацию воспитания на основе определенных ценностей, которые, с одной стороны, становятся целью и результатом воспитания, а с другой - его средством.</w:t>
      </w:r>
    </w:p>
    <w:p w:rsidR="001C67B7" w:rsidRPr="00081051" w:rsidRDefault="001C67B7" w:rsidP="001C67B7">
      <w:pPr>
        <w:pStyle w:val="5"/>
        <w:shd w:val="clear" w:color="auto" w:fill="auto"/>
        <w:tabs>
          <w:tab w:val="left" w:pos="1888"/>
        </w:tabs>
        <w:spacing w:line="360" w:lineRule="auto"/>
        <w:ind w:left="40"/>
        <w:jc w:val="both"/>
        <w:rPr>
          <w:sz w:val="24"/>
          <w:szCs w:val="24"/>
        </w:rPr>
      </w:pPr>
      <w:r w:rsidRPr="00081051">
        <w:rPr>
          <w:sz w:val="24"/>
          <w:szCs w:val="24"/>
        </w:rPr>
        <w:t xml:space="preserve">6. </w:t>
      </w:r>
      <w:r w:rsidRPr="00081051">
        <w:rPr>
          <w:rStyle w:val="BodytextItalic"/>
          <w:sz w:val="24"/>
          <w:szCs w:val="24"/>
        </w:rPr>
        <w:t>Компетентностный подход.</w:t>
      </w:r>
      <w:r w:rsidRPr="00081051">
        <w:rPr>
          <w:sz w:val="24"/>
          <w:szCs w:val="24"/>
        </w:rPr>
        <w:t xml:space="preserve"> Основным результатом образовательной деятельности становится формирование основ компетентностей как постоянно развивающейся способности воспитанников самостоятельно действовать при решении актуальных проблем, т.е. быть готовым: решать проблемы в сфере учебной деятельности; объяснять явления действительности, их сущность, причины, ориентироваться в проблемах современной жизни; решать проблемы, связанные с реализацией определённых социальных ролей.</w:t>
      </w:r>
    </w:p>
    <w:p w:rsidR="001C67B7" w:rsidRPr="00081051" w:rsidRDefault="001C67B7" w:rsidP="001C67B7">
      <w:pPr>
        <w:pStyle w:val="5"/>
        <w:shd w:val="clear" w:color="auto" w:fill="auto"/>
        <w:tabs>
          <w:tab w:val="left" w:pos="1888"/>
        </w:tabs>
        <w:spacing w:line="360" w:lineRule="auto"/>
        <w:ind w:left="40"/>
        <w:jc w:val="both"/>
        <w:rPr>
          <w:sz w:val="24"/>
          <w:szCs w:val="24"/>
        </w:rPr>
      </w:pPr>
      <w:r w:rsidRPr="00081051">
        <w:rPr>
          <w:sz w:val="24"/>
          <w:szCs w:val="24"/>
        </w:rPr>
        <w:t xml:space="preserve">7. </w:t>
      </w:r>
      <w:r w:rsidRPr="00081051">
        <w:rPr>
          <w:rStyle w:val="BodytextItalic"/>
          <w:sz w:val="24"/>
          <w:szCs w:val="24"/>
        </w:rPr>
        <w:t>Культурологический подход</w:t>
      </w:r>
      <w:r w:rsidRPr="00081051">
        <w:rPr>
          <w:sz w:val="24"/>
          <w:szCs w:val="24"/>
        </w:rPr>
        <w:t xml:space="preserve"> - методологическое основание процесса воспитания, предусматривающее опору в обучении и воспитании на национальные традиции народа, его </w:t>
      </w:r>
      <w:r w:rsidRPr="00081051">
        <w:rPr>
          <w:sz w:val="24"/>
          <w:szCs w:val="24"/>
        </w:rPr>
        <w:lastRenderedPageBreak/>
        <w:t>культуру и этн</w:t>
      </w:r>
      <w:r>
        <w:rPr>
          <w:sz w:val="24"/>
          <w:szCs w:val="24"/>
        </w:rPr>
        <w:t>ические особенности.</w:t>
      </w:r>
    </w:p>
    <w:p w:rsidR="001C67B7" w:rsidRPr="00081051" w:rsidRDefault="001C67B7" w:rsidP="001C67B7">
      <w:pPr>
        <w:spacing w:after="0" w:line="360" w:lineRule="auto"/>
        <w:ind w:firstLine="708"/>
        <w:jc w:val="center"/>
        <w:rPr>
          <w:rFonts w:ascii="Times New Roman" w:hAnsi="Times New Roman" w:cs="Times New Roman"/>
          <w:b/>
          <w:sz w:val="24"/>
          <w:szCs w:val="24"/>
        </w:rPr>
      </w:pPr>
      <w:r w:rsidRPr="00081051">
        <w:rPr>
          <w:rFonts w:ascii="Times New Roman" w:hAnsi="Times New Roman" w:cs="Times New Roman"/>
          <w:b/>
          <w:sz w:val="24"/>
          <w:szCs w:val="24"/>
        </w:rPr>
        <w:t>1.1.3. Значимые для разработки и реализации основной образовательной программы дошкольного образования характеристики</w:t>
      </w:r>
    </w:p>
    <w:p w:rsidR="001C67B7" w:rsidRPr="00081051" w:rsidRDefault="001C67B7" w:rsidP="001C67B7">
      <w:pPr>
        <w:tabs>
          <w:tab w:val="left" w:pos="4215"/>
        </w:tabs>
        <w:spacing w:after="0" w:line="360" w:lineRule="auto"/>
        <w:jc w:val="center"/>
        <w:rPr>
          <w:rFonts w:ascii="Times New Roman" w:hAnsi="Times New Roman" w:cs="Times New Roman"/>
          <w:b/>
          <w:sz w:val="24"/>
          <w:szCs w:val="24"/>
        </w:rPr>
      </w:pPr>
      <w:r w:rsidRPr="00081051">
        <w:rPr>
          <w:rFonts w:ascii="Times New Roman" w:hAnsi="Times New Roman" w:cs="Times New Roman"/>
          <w:b/>
          <w:sz w:val="24"/>
          <w:szCs w:val="24"/>
        </w:rPr>
        <w:t>Характеристика воспитанников: возрастные особенности</w:t>
      </w:r>
    </w:p>
    <w:tbl>
      <w:tblPr>
        <w:tblStyle w:val="a5"/>
        <w:tblW w:w="0" w:type="auto"/>
        <w:tblLook w:val="04A0" w:firstRow="1" w:lastRow="0" w:firstColumn="1" w:lastColumn="0" w:noHBand="0" w:noVBand="1"/>
      </w:tblPr>
      <w:tblGrid>
        <w:gridCol w:w="2830"/>
        <w:gridCol w:w="6515"/>
      </w:tblGrid>
      <w:tr w:rsidR="001C67B7" w:rsidRPr="00081051" w:rsidTr="00FA2CDB">
        <w:tc>
          <w:tcPr>
            <w:tcW w:w="2830" w:type="dxa"/>
          </w:tcPr>
          <w:p w:rsidR="001C67B7" w:rsidRPr="00081051" w:rsidRDefault="001C67B7" w:rsidP="00FA2CDB">
            <w:pPr>
              <w:tabs>
                <w:tab w:val="left" w:pos="4215"/>
              </w:tabs>
              <w:spacing w:line="360" w:lineRule="auto"/>
              <w:jc w:val="center"/>
              <w:rPr>
                <w:rFonts w:ascii="Times New Roman" w:hAnsi="Times New Roman" w:cs="Times New Roman"/>
                <w:b/>
                <w:sz w:val="24"/>
                <w:szCs w:val="24"/>
              </w:rPr>
            </w:pPr>
            <w:r w:rsidRPr="00081051">
              <w:rPr>
                <w:rFonts w:ascii="Times New Roman" w:hAnsi="Times New Roman" w:cs="Times New Roman"/>
                <w:b/>
                <w:sz w:val="24"/>
                <w:szCs w:val="24"/>
              </w:rPr>
              <w:t>Социальная ситуация развития</w:t>
            </w:r>
          </w:p>
        </w:tc>
        <w:tc>
          <w:tcPr>
            <w:tcW w:w="6515" w:type="dxa"/>
          </w:tcPr>
          <w:p w:rsidR="001C67B7" w:rsidRPr="00081051" w:rsidRDefault="001C67B7" w:rsidP="00FA2CDB">
            <w:pPr>
              <w:tabs>
                <w:tab w:val="left" w:pos="4215"/>
              </w:tabs>
              <w:spacing w:line="360" w:lineRule="auto"/>
              <w:jc w:val="center"/>
              <w:rPr>
                <w:rFonts w:ascii="Times New Roman" w:hAnsi="Times New Roman" w:cs="Times New Roman"/>
                <w:b/>
                <w:sz w:val="24"/>
                <w:szCs w:val="24"/>
              </w:rPr>
            </w:pPr>
            <w:r w:rsidRPr="00081051">
              <w:rPr>
                <w:rFonts w:ascii="Times New Roman" w:hAnsi="Times New Roman" w:cs="Times New Roman"/>
                <w:b/>
                <w:sz w:val="24"/>
                <w:szCs w:val="24"/>
              </w:rPr>
              <w:t>Ведущая деятельность ребенка</w:t>
            </w:r>
          </w:p>
        </w:tc>
      </w:tr>
      <w:tr w:rsidR="001C67B7" w:rsidRPr="00081051" w:rsidTr="00FA2CDB">
        <w:tc>
          <w:tcPr>
            <w:tcW w:w="9345" w:type="dxa"/>
            <w:gridSpan w:val="2"/>
          </w:tcPr>
          <w:p w:rsidR="001C67B7" w:rsidRPr="00081051" w:rsidRDefault="001C67B7" w:rsidP="00FA2CDB">
            <w:pPr>
              <w:tabs>
                <w:tab w:val="left" w:pos="4215"/>
              </w:tabs>
              <w:spacing w:line="360" w:lineRule="auto"/>
              <w:jc w:val="center"/>
              <w:rPr>
                <w:rFonts w:ascii="Times New Roman" w:hAnsi="Times New Roman" w:cs="Times New Roman"/>
                <w:b/>
                <w:sz w:val="24"/>
                <w:szCs w:val="24"/>
              </w:rPr>
            </w:pPr>
            <w:r w:rsidRPr="00081051">
              <w:rPr>
                <w:rFonts w:ascii="Times New Roman" w:hAnsi="Times New Roman" w:cs="Times New Roman"/>
                <w:b/>
                <w:sz w:val="24"/>
                <w:szCs w:val="24"/>
              </w:rPr>
              <w:t>1,5-3 года</w:t>
            </w:r>
          </w:p>
        </w:tc>
      </w:tr>
      <w:tr w:rsidR="001C67B7" w:rsidRPr="00081051" w:rsidTr="00FA2CDB">
        <w:tc>
          <w:tcPr>
            <w:tcW w:w="2830" w:type="dxa"/>
          </w:tcPr>
          <w:p w:rsidR="001C67B7" w:rsidRPr="00081051" w:rsidRDefault="001C67B7" w:rsidP="00FA2CDB">
            <w:pPr>
              <w:tabs>
                <w:tab w:val="left" w:pos="4215"/>
              </w:tabs>
              <w:spacing w:line="360" w:lineRule="auto"/>
              <w:rPr>
                <w:rFonts w:ascii="Times New Roman" w:hAnsi="Times New Roman" w:cs="Times New Roman"/>
                <w:sz w:val="24"/>
                <w:szCs w:val="24"/>
              </w:rPr>
            </w:pPr>
            <w:r w:rsidRPr="00081051">
              <w:rPr>
                <w:rFonts w:ascii="Times New Roman" w:hAnsi="Times New Roman" w:cs="Times New Roman"/>
                <w:sz w:val="24"/>
                <w:szCs w:val="24"/>
              </w:rPr>
              <w:t>Ситуация совместной деятельности ребенка с взрослым на правах сотрудничества раскрывается в отношениях:  ребенок – предмет-  взрослый.</w:t>
            </w:r>
          </w:p>
        </w:tc>
        <w:tc>
          <w:tcPr>
            <w:tcW w:w="6515" w:type="dxa"/>
          </w:tcPr>
          <w:p w:rsidR="001C67B7" w:rsidRPr="00081051" w:rsidRDefault="001C67B7" w:rsidP="00FA2CDB">
            <w:pPr>
              <w:tabs>
                <w:tab w:val="left" w:pos="4215"/>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В этом возрасте малыш всецело поглощен предметом. Погруженный в предметное действие, он не осознает факт, что за предметом всегда стоит взрослый. Ребенок еще не может самостоятельно открыть функции предметов, потому что их физические свойства прямо не указываю на то, как их надо использовать.  </w:t>
            </w:r>
          </w:p>
          <w:p w:rsidR="001C67B7" w:rsidRPr="00081051" w:rsidRDefault="001C67B7" w:rsidP="00FA2CDB">
            <w:pPr>
              <w:tabs>
                <w:tab w:val="left" w:pos="4215"/>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Таким образом, социальная ситуация развития содержит в себе противоречие. Способы употребления предметов принадлежат взрослому, только он может показать их малышу. Ребенок же выполняет индивидуальное действие, но осуществляться оно должно в соответствии с образцом, который дает взрослый, иначе невозможно достичь правильного результата.  </w:t>
            </w:r>
            <w:r w:rsidRPr="00081051">
              <w:rPr>
                <w:rFonts w:ascii="Times New Roman" w:hAnsi="Times New Roman" w:cs="Times New Roman"/>
                <w:b/>
                <w:sz w:val="24"/>
                <w:szCs w:val="24"/>
              </w:rPr>
              <w:t>Поэтому ведущей деятельностью ребенка данного возраста становится предметная, а средством ее осуществления выступает ситуативно-деловое общение</w:t>
            </w:r>
            <w:r w:rsidRPr="00081051">
              <w:rPr>
                <w:rFonts w:ascii="Times New Roman" w:hAnsi="Times New Roman" w:cs="Times New Roman"/>
                <w:sz w:val="24"/>
                <w:szCs w:val="24"/>
              </w:rPr>
              <w:t>. Предметная деятельность направлена на то, чтобы ребенок овладел назначением предметов, научился действовать с ними. В предметной деятельности у ребенка формируется активная речь,  складываются предпосылки для возникновения игровой и продуктивной деятельности, возникают элементы наглядных форм мышления и знаково-символической функции</w:t>
            </w:r>
          </w:p>
        </w:tc>
      </w:tr>
      <w:tr w:rsidR="001C67B7" w:rsidRPr="00081051" w:rsidTr="00FA2CDB">
        <w:tc>
          <w:tcPr>
            <w:tcW w:w="9345" w:type="dxa"/>
            <w:gridSpan w:val="2"/>
          </w:tcPr>
          <w:p w:rsidR="001C67B7" w:rsidRPr="00081051" w:rsidRDefault="001C67B7" w:rsidP="00FA2CDB">
            <w:pPr>
              <w:tabs>
                <w:tab w:val="left" w:pos="4215"/>
              </w:tabs>
              <w:spacing w:line="360" w:lineRule="auto"/>
              <w:jc w:val="center"/>
              <w:rPr>
                <w:rFonts w:ascii="Times New Roman" w:hAnsi="Times New Roman" w:cs="Times New Roman"/>
                <w:b/>
                <w:sz w:val="24"/>
                <w:szCs w:val="24"/>
              </w:rPr>
            </w:pPr>
            <w:r w:rsidRPr="00081051">
              <w:rPr>
                <w:rFonts w:ascii="Times New Roman" w:hAnsi="Times New Roman" w:cs="Times New Roman"/>
                <w:b/>
                <w:sz w:val="24"/>
                <w:szCs w:val="24"/>
              </w:rPr>
              <w:t>3-7 лет</w:t>
            </w:r>
          </w:p>
        </w:tc>
      </w:tr>
      <w:tr w:rsidR="001C67B7" w:rsidRPr="00081051" w:rsidTr="00FA2CDB">
        <w:tc>
          <w:tcPr>
            <w:tcW w:w="2830" w:type="dxa"/>
          </w:tcPr>
          <w:p w:rsidR="001C67B7" w:rsidRPr="00081051" w:rsidRDefault="001C67B7" w:rsidP="00FA2CDB">
            <w:pPr>
              <w:tabs>
                <w:tab w:val="left" w:pos="4215"/>
              </w:tabs>
              <w:spacing w:line="360" w:lineRule="auto"/>
              <w:rPr>
                <w:rFonts w:ascii="Times New Roman" w:hAnsi="Times New Roman" w:cs="Times New Roman"/>
                <w:sz w:val="24"/>
                <w:szCs w:val="24"/>
              </w:rPr>
            </w:pPr>
            <w:r w:rsidRPr="00081051">
              <w:rPr>
                <w:rFonts w:ascii="Times New Roman" w:eastAsia="Times New Roman" w:hAnsi="Times New Roman" w:cs="Times New Roman"/>
                <w:sz w:val="24"/>
                <w:szCs w:val="24"/>
                <w:lang w:eastAsia="ru-RU"/>
              </w:rPr>
              <w:t xml:space="preserve">На этапе дошкольного возраста социальная ситуация развития характеризуется тем, что ребенок открывает для </w:t>
            </w:r>
            <w:r w:rsidRPr="00081051">
              <w:rPr>
                <w:rFonts w:ascii="Times New Roman" w:eastAsia="Times New Roman" w:hAnsi="Times New Roman" w:cs="Times New Roman"/>
                <w:sz w:val="24"/>
                <w:szCs w:val="24"/>
                <w:lang w:eastAsia="ru-RU"/>
              </w:rPr>
              <w:lastRenderedPageBreak/>
              <w:t>себя мир человеческих отношений.  Главная потребность ребенка состоит в том, чтобы войти в мир взрослых, быть как они и действовать вместе с ними. Но реально выполнять функции старших ребенок не может. Поэтому складывается противоречие между его потребностью быть как взрослый и ограниченными реальными возможностями. Данная потребность удовлетворяется в новых видах деятельности, которые осваивает дошкольник.</w:t>
            </w:r>
          </w:p>
        </w:tc>
        <w:tc>
          <w:tcPr>
            <w:tcW w:w="6515" w:type="dxa"/>
          </w:tcPr>
          <w:p w:rsidR="001C67B7" w:rsidRPr="00081051" w:rsidRDefault="001C67B7" w:rsidP="00FA2CDB">
            <w:pPr>
              <w:tabs>
                <w:tab w:val="left" w:pos="4215"/>
              </w:tabs>
              <w:spacing w:line="360" w:lineRule="auto"/>
              <w:jc w:val="both"/>
              <w:rPr>
                <w:rFonts w:ascii="Times New Roman" w:hAnsi="Times New Roman" w:cs="Times New Roman"/>
                <w:sz w:val="24"/>
                <w:szCs w:val="24"/>
              </w:rPr>
            </w:pPr>
            <w:r w:rsidRPr="00081051">
              <w:rPr>
                <w:rFonts w:ascii="Times New Roman" w:eastAsia="Times New Roman" w:hAnsi="Times New Roman" w:cs="Times New Roman"/>
                <w:sz w:val="24"/>
                <w:szCs w:val="24"/>
                <w:lang w:eastAsia="ru-RU"/>
              </w:rPr>
              <w:lastRenderedPageBreak/>
              <w:t xml:space="preserve">Это период наиболее интенсивного освоения смыслов и целей человеческой деятельности, период интенсивной ориентации в них. Главным новообразованием становится новая внутренняя позиция, новый уровень осознания своего места в системе общественных отношений. Если в конце </w:t>
            </w:r>
            <w:r w:rsidRPr="00081051">
              <w:rPr>
                <w:rFonts w:ascii="Times New Roman" w:eastAsia="Times New Roman" w:hAnsi="Times New Roman" w:cs="Times New Roman"/>
                <w:sz w:val="24"/>
                <w:szCs w:val="24"/>
                <w:lang w:eastAsia="ru-RU"/>
              </w:rPr>
              <w:lastRenderedPageBreak/>
              <w:t>раннего детства ребенок говорит: «Я большой», то к 7 годам он начинает считать себя маленьким. Такое понимание основано на осознании своих возможностей и способностей. Ребенок понимает, что для того, чтобы включиться в мир взрослых, необходимо долго учиться. Конец дошкольного детства знаменует собой стремление занять более взрослую позицию, то есть пойти в школу, выполнять более высоко оцениваемую обществом и более значимую для него деятельность - учебную. В дошкольном детстве значительные изменения происходят во всех сферах психического развития ребенка. Как ни в каком другом возрасте, ребенок осваивает широкий круг деятельности: игровую, трудовую, продуктивную, бытовую, общение; формируется как техническая, так и мотивационно-целевая сторона разных видов деятельности. Главным итогом развития всех видов деятельности являются, с одной стороны, овладение моделированием как центральной умственной способностью, с другой стороны, формирование произвольного поведения. Дошкольник учится ставить более отдаленные цели, опосредованные представлением, и стремиться к их достижению. В познавательной сфере главным достижением является освоение средств и способов познавательной деятельности. Между познавательными процессами устанавливаются тесные взаимосвязи, они всё более и более интеллектуализируются, осознаются, приобретают произвольный, характер.</w:t>
            </w:r>
          </w:p>
        </w:tc>
      </w:tr>
    </w:tbl>
    <w:p w:rsidR="001C67B7" w:rsidRPr="00081051" w:rsidRDefault="001C67B7" w:rsidP="001C67B7">
      <w:pPr>
        <w:pStyle w:val="Bodytext50"/>
        <w:shd w:val="clear" w:color="auto" w:fill="auto"/>
        <w:tabs>
          <w:tab w:val="left" w:pos="1384"/>
        </w:tabs>
        <w:spacing w:line="360" w:lineRule="auto"/>
        <w:ind w:left="20" w:right="20" w:firstLine="700"/>
        <w:rPr>
          <w:sz w:val="24"/>
          <w:szCs w:val="24"/>
        </w:rPr>
      </w:pPr>
      <w:r w:rsidRPr="00081051">
        <w:rPr>
          <w:b/>
          <w:sz w:val="24"/>
          <w:szCs w:val="24"/>
        </w:rPr>
        <w:lastRenderedPageBreak/>
        <w:tab/>
      </w:r>
      <w:r w:rsidRPr="00081051">
        <w:rPr>
          <w:sz w:val="24"/>
          <w:szCs w:val="24"/>
        </w:rPr>
        <w:t xml:space="preserve">Разработанная программа предусматривает включение воспитанников в процессы ознакомления </w:t>
      </w:r>
      <w:r w:rsidRPr="00081051">
        <w:rPr>
          <w:rStyle w:val="Bodytext5Italic"/>
        </w:rPr>
        <w:t xml:space="preserve">с региональными особенностями Кемеровской области. </w:t>
      </w:r>
      <w:r w:rsidRPr="00081051">
        <w:rPr>
          <w:sz w:val="24"/>
          <w:szCs w:val="24"/>
        </w:rPr>
        <w:t>Основной</w:t>
      </w:r>
      <w:r w:rsidRPr="00081051">
        <w:rPr>
          <w:sz w:val="24"/>
          <w:szCs w:val="24"/>
        </w:rPr>
        <w:tab/>
        <w:t>целью работы является формирование ценностных ориентаций средствами традиционной народной культуры родного края.</w:t>
      </w:r>
    </w:p>
    <w:p w:rsidR="001C67B7" w:rsidRPr="00081051" w:rsidRDefault="001C67B7" w:rsidP="001C67B7">
      <w:pPr>
        <w:pStyle w:val="Bodytext50"/>
        <w:numPr>
          <w:ilvl w:val="0"/>
          <w:numId w:val="3"/>
        </w:numPr>
        <w:shd w:val="clear" w:color="auto" w:fill="auto"/>
        <w:tabs>
          <w:tab w:val="left" w:pos="2069"/>
        </w:tabs>
        <w:spacing w:line="360" w:lineRule="auto"/>
        <w:ind w:left="1440"/>
        <w:rPr>
          <w:sz w:val="24"/>
          <w:szCs w:val="24"/>
        </w:rPr>
      </w:pPr>
      <w:r w:rsidRPr="00081051">
        <w:rPr>
          <w:sz w:val="24"/>
          <w:szCs w:val="24"/>
        </w:rPr>
        <w:t>Природно-климатические и экологические</w:t>
      </w:r>
    </w:p>
    <w:p w:rsidR="001C67B7" w:rsidRPr="00081051" w:rsidRDefault="001C67B7" w:rsidP="001C67B7">
      <w:pPr>
        <w:pStyle w:val="Bodytext50"/>
        <w:numPr>
          <w:ilvl w:val="0"/>
          <w:numId w:val="3"/>
        </w:numPr>
        <w:shd w:val="clear" w:color="auto" w:fill="auto"/>
        <w:tabs>
          <w:tab w:val="left" w:pos="2069"/>
        </w:tabs>
        <w:spacing w:line="360" w:lineRule="auto"/>
        <w:ind w:left="1440"/>
        <w:rPr>
          <w:sz w:val="24"/>
          <w:szCs w:val="24"/>
        </w:rPr>
      </w:pPr>
      <w:r w:rsidRPr="00081051">
        <w:rPr>
          <w:sz w:val="24"/>
          <w:szCs w:val="24"/>
        </w:rPr>
        <w:t>Национально- культурные и этнокультурные</w:t>
      </w:r>
    </w:p>
    <w:p w:rsidR="001C67B7" w:rsidRPr="00081051" w:rsidRDefault="001C67B7" w:rsidP="001C67B7">
      <w:pPr>
        <w:pStyle w:val="Bodytext50"/>
        <w:numPr>
          <w:ilvl w:val="0"/>
          <w:numId w:val="3"/>
        </w:numPr>
        <w:shd w:val="clear" w:color="auto" w:fill="auto"/>
        <w:tabs>
          <w:tab w:val="left" w:pos="2069"/>
        </w:tabs>
        <w:spacing w:line="360" w:lineRule="auto"/>
        <w:ind w:left="1440"/>
        <w:rPr>
          <w:sz w:val="24"/>
          <w:szCs w:val="24"/>
        </w:rPr>
      </w:pPr>
      <w:r w:rsidRPr="00081051">
        <w:rPr>
          <w:sz w:val="24"/>
          <w:szCs w:val="24"/>
        </w:rPr>
        <w:t>Промышленность</w:t>
      </w:r>
    </w:p>
    <w:p w:rsidR="001C67B7" w:rsidRPr="00081051" w:rsidRDefault="001C67B7" w:rsidP="001C67B7">
      <w:pPr>
        <w:pStyle w:val="Bodytext50"/>
        <w:numPr>
          <w:ilvl w:val="0"/>
          <w:numId w:val="3"/>
        </w:numPr>
        <w:shd w:val="clear" w:color="auto" w:fill="auto"/>
        <w:tabs>
          <w:tab w:val="left" w:pos="2069"/>
        </w:tabs>
        <w:spacing w:line="360" w:lineRule="auto"/>
        <w:ind w:left="1440"/>
        <w:rPr>
          <w:sz w:val="24"/>
          <w:szCs w:val="24"/>
        </w:rPr>
      </w:pPr>
      <w:r w:rsidRPr="00081051">
        <w:rPr>
          <w:sz w:val="24"/>
          <w:szCs w:val="24"/>
        </w:rPr>
        <w:t>Культурно - исторические</w:t>
      </w:r>
    </w:p>
    <w:p w:rsidR="001C67B7" w:rsidRPr="00081051" w:rsidRDefault="001C67B7" w:rsidP="001C67B7">
      <w:pPr>
        <w:pStyle w:val="Bodytext50"/>
        <w:numPr>
          <w:ilvl w:val="0"/>
          <w:numId w:val="3"/>
        </w:numPr>
        <w:shd w:val="clear" w:color="auto" w:fill="auto"/>
        <w:tabs>
          <w:tab w:val="left" w:pos="2069"/>
        </w:tabs>
        <w:spacing w:line="360" w:lineRule="auto"/>
        <w:ind w:left="1440"/>
        <w:rPr>
          <w:sz w:val="24"/>
          <w:szCs w:val="24"/>
        </w:rPr>
      </w:pPr>
      <w:r w:rsidRPr="00081051">
        <w:rPr>
          <w:sz w:val="24"/>
          <w:szCs w:val="24"/>
        </w:rPr>
        <w:t>Социальные потребности.</w:t>
      </w:r>
    </w:p>
    <w:p w:rsidR="001C67B7" w:rsidRPr="00081051" w:rsidRDefault="001C67B7" w:rsidP="001C67B7">
      <w:pPr>
        <w:tabs>
          <w:tab w:val="left" w:pos="585"/>
          <w:tab w:val="left" w:pos="4215"/>
        </w:tabs>
        <w:spacing w:after="0" w:line="360" w:lineRule="auto"/>
        <w:jc w:val="center"/>
        <w:rPr>
          <w:rFonts w:ascii="Times New Roman" w:hAnsi="Times New Roman" w:cs="Times New Roman"/>
          <w:b/>
          <w:sz w:val="24"/>
          <w:szCs w:val="24"/>
        </w:rPr>
      </w:pPr>
      <w:r w:rsidRPr="00081051">
        <w:rPr>
          <w:rFonts w:ascii="Times New Roman" w:hAnsi="Times New Roman" w:cs="Times New Roman"/>
          <w:b/>
          <w:sz w:val="24"/>
          <w:szCs w:val="24"/>
        </w:rPr>
        <w:lastRenderedPageBreak/>
        <w:t>1.2 Планируемые результаты освоения основной образовательной программы дошкольного образования</w:t>
      </w:r>
    </w:p>
    <w:p w:rsidR="001C67B7" w:rsidRPr="00081051" w:rsidRDefault="001C67B7" w:rsidP="001C67B7">
      <w:pPr>
        <w:tabs>
          <w:tab w:val="left" w:pos="585"/>
          <w:tab w:val="left" w:pos="4215"/>
        </w:tabs>
        <w:spacing w:after="0" w:line="360" w:lineRule="auto"/>
        <w:jc w:val="both"/>
        <w:rPr>
          <w:rFonts w:ascii="Times New Roman" w:hAnsi="Times New Roman" w:cs="Times New Roman"/>
          <w:sz w:val="24"/>
          <w:szCs w:val="24"/>
        </w:rPr>
      </w:pPr>
      <w:r w:rsidRPr="00081051">
        <w:rPr>
          <w:rFonts w:ascii="Times New Roman" w:hAnsi="Times New Roman" w:cs="Times New Roman"/>
          <w:sz w:val="24"/>
          <w:szCs w:val="24"/>
        </w:rPr>
        <w:t>Целевые ориентиры в раннем возрасте:</w:t>
      </w:r>
    </w:p>
    <w:p w:rsidR="001C67B7" w:rsidRPr="00081051" w:rsidRDefault="001C67B7" w:rsidP="001C67B7">
      <w:pPr>
        <w:tabs>
          <w:tab w:val="left" w:pos="585"/>
          <w:tab w:val="left" w:pos="4215"/>
        </w:tabs>
        <w:spacing w:after="0"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К трем годам ребенок: </w:t>
      </w:r>
    </w:p>
    <w:p w:rsidR="001C67B7" w:rsidRPr="00081051" w:rsidRDefault="001C67B7" w:rsidP="001C67B7">
      <w:pPr>
        <w:pStyle w:val="a6"/>
        <w:numPr>
          <w:ilvl w:val="0"/>
          <w:numId w:val="4"/>
        </w:numPr>
        <w:tabs>
          <w:tab w:val="left" w:pos="585"/>
          <w:tab w:val="left" w:pos="4215"/>
        </w:tabs>
        <w:spacing w:after="0"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 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1C67B7" w:rsidRPr="00081051" w:rsidRDefault="001C67B7" w:rsidP="001C67B7">
      <w:pPr>
        <w:pStyle w:val="a6"/>
        <w:numPr>
          <w:ilvl w:val="0"/>
          <w:numId w:val="4"/>
        </w:numPr>
        <w:tabs>
          <w:tab w:val="left" w:pos="585"/>
          <w:tab w:val="left" w:pos="4215"/>
        </w:tabs>
        <w:spacing w:after="0"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 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  </w:t>
      </w:r>
    </w:p>
    <w:p w:rsidR="001C67B7" w:rsidRPr="00081051" w:rsidRDefault="001C67B7" w:rsidP="001C67B7">
      <w:pPr>
        <w:pStyle w:val="a6"/>
        <w:numPr>
          <w:ilvl w:val="0"/>
          <w:numId w:val="4"/>
        </w:numPr>
        <w:tabs>
          <w:tab w:val="left" w:pos="585"/>
          <w:tab w:val="left" w:pos="4215"/>
        </w:tabs>
        <w:spacing w:after="0"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 владеет активной и пассивной речью: понимает речь взрослых, может обращаться с вопросами и просьбами, знает названия окружающих предметов и игрушек; </w:t>
      </w:r>
    </w:p>
    <w:p w:rsidR="001C67B7" w:rsidRPr="00081051" w:rsidRDefault="001C67B7" w:rsidP="001C67B7">
      <w:pPr>
        <w:pStyle w:val="a6"/>
        <w:numPr>
          <w:ilvl w:val="0"/>
          <w:numId w:val="4"/>
        </w:numPr>
        <w:tabs>
          <w:tab w:val="left" w:pos="585"/>
          <w:tab w:val="left" w:pos="4215"/>
        </w:tabs>
        <w:spacing w:after="0"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 проявляет интерес к сверстникам; наблюдает за их действиями и подражает им.  Взаимодействие с ровесниками окрашено яркими эмоциями;  </w:t>
      </w:r>
    </w:p>
    <w:p w:rsidR="001C67B7" w:rsidRPr="00081051" w:rsidRDefault="001C67B7" w:rsidP="001C67B7">
      <w:pPr>
        <w:pStyle w:val="a6"/>
        <w:numPr>
          <w:ilvl w:val="0"/>
          <w:numId w:val="4"/>
        </w:numPr>
        <w:tabs>
          <w:tab w:val="left" w:pos="585"/>
          <w:tab w:val="left" w:pos="4215"/>
        </w:tabs>
        <w:spacing w:after="0"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в короткой игре воспроизводит действия взрослого, впервые осуществляя игровые замещения; </w:t>
      </w:r>
    </w:p>
    <w:p w:rsidR="001C67B7" w:rsidRPr="00081051" w:rsidRDefault="001C67B7" w:rsidP="001C67B7">
      <w:pPr>
        <w:pStyle w:val="a6"/>
        <w:numPr>
          <w:ilvl w:val="0"/>
          <w:numId w:val="4"/>
        </w:numPr>
        <w:tabs>
          <w:tab w:val="left" w:pos="585"/>
          <w:tab w:val="left" w:pos="4215"/>
        </w:tabs>
        <w:spacing w:after="0"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проявляет самостоятельность в бытовых и игровых действиях. Владеет простейшими навыками самообслуживания; </w:t>
      </w:r>
    </w:p>
    <w:p w:rsidR="001C67B7" w:rsidRPr="00081051" w:rsidRDefault="001C67B7" w:rsidP="001C67B7">
      <w:pPr>
        <w:pStyle w:val="a6"/>
        <w:numPr>
          <w:ilvl w:val="0"/>
          <w:numId w:val="4"/>
        </w:numPr>
        <w:tabs>
          <w:tab w:val="left" w:pos="585"/>
          <w:tab w:val="left" w:pos="4215"/>
        </w:tabs>
        <w:spacing w:after="0" w:line="360" w:lineRule="auto"/>
        <w:jc w:val="both"/>
        <w:rPr>
          <w:rFonts w:ascii="Times New Roman" w:hAnsi="Times New Roman" w:cs="Times New Roman"/>
          <w:sz w:val="24"/>
          <w:szCs w:val="24"/>
        </w:rPr>
      </w:pPr>
      <w:r w:rsidRPr="00081051">
        <w:rPr>
          <w:rFonts w:ascii="Times New Roman" w:hAnsi="Times New Roman" w:cs="Times New Roman"/>
          <w:sz w:val="24"/>
          <w:szCs w:val="24"/>
        </w:rPr>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1C67B7" w:rsidRPr="00081051" w:rsidRDefault="001C67B7" w:rsidP="001C67B7">
      <w:pPr>
        <w:pStyle w:val="a6"/>
        <w:numPr>
          <w:ilvl w:val="0"/>
          <w:numId w:val="4"/>
        </w:numPr>
        <w:tabs>
          <w:tab w:val="left" w:pos="585"/>
          <w:tab w:val="left" w:pos="4215"/>
        </w:tabs>
        <w:spacing w:after="0" w:line="360" w:lineRule="auto"/>
        <w:jc w:val="both"/>
        <w:rPr>
          <w:rFonts w:ascii="Times New Roman" w:hAnsi="Times New Roman" w:cs="Times New Roman"/>
          <w:sz w:val="24"/>
          <w:szCs w:val="24"/>
        </w:rPr>
      </w:pPr>
      <w:r w:rsidRPr="00081051">
        <w:rPr>
          <w:rFonts w:ascii="Times New Roman" w:hAnsi="Times New Roman" w:cs="Times New Roman"/>
          <w:sz w:val="24"/>
          <w:szCs w:val="24"/>
        </w:rPr>
        <w:t>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1C67B7" w:rsidRPr="00081051" w:rsidRDefault="001C67B7" w:rsidP="001C67B7">
      <w:pPr>
        <w:pStyle w:val="Bodytext40"/>
        <w:shd w:val="clear" w:color="auto" w:fill="auto"/>
        <w:spacing w:line="360" w:lineRule="auto"/>
        <w:ind w:left="20"/>
        <w:rPr>
          <w:i w:val="0"/>
          <w:sz w:val="24"/>
          <w:szCs w:val="24"/>
        </w:rPr>
      </w:pPr>
      <w:r w:rsidRPr="00081051">
        <w:rPr>
          <w:i w:val="0"/>
          <w:sz w:val="24"/>
          <w:szCs w:val="24"/>
        </w:rPr>
        <w:t>К семи годам:</w:t>
      </w:r>
    </w:p>
    <w:p w:rsidR="001C67B7" w:rsidRPr="00081051" w:rsidRDefault="001C67B7" w:rsidP="001C67B7">
      <w:pPr>
        <w:pStyle w:val="5"/>
        <w:numPr>
          <w:ilvl w:val="0"/>
          <w:numId w:val="6"/>
        </w:numPr>
        <w:shd w:val="clear" w:color="auto" w:fill="auto"/>
        <w:tabs>
          <w:tab w:val="left" w:pos="1384"/>
          <w:tab w:val="right" w:pos="9355"/>
        </w:tabs>
        <w:spacing w:line="360" w:lineRule="auto"/>
        <w:jc w:val="both"/>
        <w:rPr>
          <w:sz w:val="24"/>
          <w:szCs w:val="24"/>
        </w:rPr>
      </w:pPr>
      <w:r>
        <w:rPr>
          <w:sz w:val="24"/>
          <w:szCs w:val="24"/>
        </w:rPr>
        <w:t xml:space="preserve">ребенок </w:t>
      </w:r>
      <w:r w:rsidRPr="00081051">
        <w:rPr>
          <w:sz w:val="24"/>
          <w:szCs w:val="24"/>
        </w:rPr>
        <w:t>овладевает основными культурными способами</w:t>
      </w:r>
      <w:r>
        <w:rPr>
          <w:sz w:val="24"/>
          <w:szCs w:val="24"/>
        </w:rPr>
        <w:t xml:space="preserve"> </w:t>
      </w:r>
      <w:r w:rsidRPr="00081051">
        <w:rPr>
          <w:sz w:val="24"/>
          <w:szCs w:val="24"/>
        </w:rPr>
        <w:t>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1C67B7" w:rsidRPr="00081051" w:rsidRDefault="001C67B7" w:rsidP="001C67B7">
      <w:pPr>
        <w:pStyle w:val="5"/>
        <w:numPr>
          <w:ilvl w:val="0"/>
          <w:numId w:val="6"/>
        </w:numPr>
        <w:shd w:val="clear" w:color="auto" w:fill="auto"/>
        <w:spacing w:line="360" w:lineRule="auto"/>
        <w:ind w:right="20"/>
        <w:jc w:val="both"/>
        <w:rPr>
          <w:sz w:val="24"/>
          <w:szCs w:val="24"/>
        </w:rPr>
      </w:pPr>
      <w:r w:rsidRPr="00081051">
        <w:rPr>
          <w:sz w:val="24"/>
          <w:szCs w:val="24"/>
        </w:rPr>
        <w:t>ребенок</w:t>
      </w:r>
      <w:r w:rsidRPr="00081051">
        <w:rPr>
          <w:sz w:val="24"/>
          <w:szCs w:val="24"/>
        </w:rPr>
        <w:tab/>
        <w:t>положительно относится к миру, другим людям и</w:t>
      </w:r>
      <w:r>
        <w:rPr>
          <w:sz w:val="24"/>
          <w:szCs w:val="24"/>
        </w:rPr>
        <w:t xml:space="preserve"> </w:t>
      </w:r>
      <w:r w:rsidRPr="00081051">
        <w:rPr>
          <w:sz w:val="24"/>
          <w:szCs w:val="24"/>
        </w:rPr>
        <w:t xml:space="preserve">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w:t>
      </w:r>
      <w:r w:rsidRPr="00081051">
        <w:rPr>
          <w:sz w:val="24"/>
          <w:szCs w:val="24"/>
        </w:rPr>
        <w:lastRenderedPageBreak/>
        <w:t>адекватно проявляет свои чувства, в том числе чувство веры в себя, старается разрешать конфликты;</w:t>
      </w:r>
    </w:p>
    <w:p w:rsidR="001C67B7" w:rsidRPr="00081051" w:rsidRDefault="001C67B7" w:rsidP="001C67B7">
      <w:pPr>
        <w:pStyle w:val="5"/>
        <w:numPr>
          <w:ilvl w:val="0"/>
          <w:numId w:val="6"/>
        </w:numPr>
        <w:shd w:val="clear" w:color="auto" w:fill="auto"/>
        <w:spacing w:line="360" w:lineRule="auto"/>
        <w:ind w:right="20"/>
        <w:jc w:val="both"/>
        <w:rPr>
          <w:sz w:val="24"/>
          <w:szCs w:val="24"/>
        </w:rPr>
      </w:pPr>
      <w:r w:rsidRPr="00081051">
        <w:rPr>
          <w:sz w:val="24"/>
          <w:szCs w:val="24"/>
        </w:rPr>
        <w:t>ребенок</w:t>
      </w:r>
      <w:r w:rsidRPr="00081051">
        <w:rPr>
          <w:sz w:val="24"/>
          <w:szCs w:val="24"/>
        </w:rPr>
        <w:tab/>
        <w:t>обладает воображением, которое реализуется в разных</w:t>
      </w:r>
      <w:r>
        <w:rPr>
          <w:sz w:val="24"/>
          <w:szCs w:val="24"/>
        </w:rPr>
        <w:t xml:space="preserve"> </w:t>
      </w:r>
      <w:r w:rsidRPr="00081051">
        <w:rPr>
          <w:sz w:val="24"/>
          <w:szCs w:val="24"/>
        </w:rPr>
        <w:t>видах деятельности и прежде всего в игре. Ребенок владеет разными формами и видами игры, различает условную и реальную ситуации, следует игровым правилам;</w:t>
      </w:r>
    </w:p>
    <w:p w:rsidR="001C67B7" w:rsidRPr="00081051" w:rsidRDefault="001C67B7" w:rsidP="001C67B7">
      <w:pPr>
        <w:pStyle w:val="5"/>
        <w:numPr>
          <w:ilvl w:val="0"/>
          <w:numId w:val="6"/>
        </w:numPr>
        <w:shd w:val="clear" w:color="auto" w:fill="auto"/>
        <w:spacing w:line="360" w:lineRule="auto"/>
        <w:ind w:right="20"/>
        <w:jc w:val="both"/>
        <w:rPr>
          <w:sz w:val="24"/>
          <w:szCs w:val="24"/>
        </w:rPr>
      </w:pPr>
      <w:r w:rsidRPr="00081051">
        <w:rPr>
          <w:sz w:val="24"/>
          <w:szCs w:val="24"/>
        </w:rPr>
        <w:t>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1C67B7" w:rsidRPr="00081051" w:rsidRDefault="001C67B7" w:rsidP="001C67B7">
      <w:pPr>
        <w:pStyle w:val="5"/>
        <w:numPr>
          <w:ilvl w:val="0"/>
          <w:numId w:val="6"/>
        </w:numPr>
        <w:shd w:val="clear" w:color="auto" w:fill="auto"/>
        <w:spacing w:line="360" w:lineRule="auto"/>
        <w:ind w:right="20"/>
        <w:jc w:val="both"/>
        <w:rPr>
          <w:sz w:val="24"/>
          <w:szCs w:val="24"/>
        </w:rPr>
      </w:pPr>
      <w:r w:rsidRPr="00081051">
        <w:rPr>
          <w:sz w:val="24"/>
          <w:szCs w:val="24"/>
        </w:rPr>
        <w:t>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1C67B7" w:rsidRPr="00081051" w:rsidRDefault="001C67B7" w:rsidP="001C67B7">
      <w:pPr>
        <w:pStyle w:val="5"/>
        <w:numPr>
          <w:ilvl w:val="0"/>
          <w:numId w:val="6"/>
        </w:numPr>
        <w:shd w:val="clear" w:color="auto" w:fill="auto"/>
        <w:spacing w:line="360" w:lineRule="auto"/>
        <w:ind w:right="20"/>
        <w:jc w:val="both"/>
        <w:rPr>
          <w:sz w:val="24"/>
          <w:szCs w:val="24"/>
        </w:rPr>
      </w:pPr>
      <w:r w:rsidRPr="00081051">
        <w:rPr>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w:t>
      </w:r>
    </w:p>
    <w:p w:rsidR="001C67B7" w:rsidRPr="00081051" w:rsidRDefault="001C67B7" w:rsidP="001C67B7">
      <w:pPr>
        <w:pStyle w:val="5"/>
        <w:numPr>
          <w:ilvl w:val="0"/>
          <w:numId w:val="6"/>
        </w:numPr>
        <w:shd w:val="clear" w:color="auto" w:fill="auto"/>
        <w:spacing w:line="360" w:lineRule="auto"/>
        <w:ind w:right="20"/>
        <w:jc w:val="both"/>
        <w:rPr>
          <w:sz w:val="24"/>
          <w:szCs w:val="24"/>
        </w:rPr>
      </w:pPr>
      <w:r w:rsidRPr="00081051">
        <w:rPr>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rsidR="001C67B7" w:rsidRPr="00081051" w:rsidRDefault="001C67B7" w:rsidP="001C67B7">
      <w:pPr>
        <w:pStyle w:val="5"/>
        <w:shd w:val="clear" w:color="auto" w:fill="auto"/>
        <w:spacing w:line="360" w:lineRule="auto"/>
        <w:ind w:right="20"/>
        <w:jc w:val="both"/>
        <w:rPr>
          <w:sz w:val="24"/>
          <w:szCs w:val="24"/>
        </w:rPr>
      </w:pPr>
    </w:p>
    <w:p w:rsidR="001C67B7" w:rsidRPr="00081051" w:rsidRDefault="001C67B7" w:rsidP="001C67B7">
      <w:pPr>
        <w:pStyle w:val="5"/>
        <w:shd w:val="clear" w:color="auto" w:fill="auto"/>
        <w:spacing w:line="360" w:lineRule="auto"/>
        <w:ind w:right="20"/>
        <w:jc w:val="both"/>
        <w:rPr>
          <w:sz w:val="24"/>
          <w:szCs w:val="24"/>
        </w:rPr>
      </w:pPr>
    </w:p>
    <w:p w:rsidR="001C67B7" w:rsidRPr="00081051" w:rsidRDefault="001C67B7" w:rsidP="001C67B7">
      <w:pPr>
        <w:pStyle w:val="5"/>
        <w:shd w:val="clear" w:color="auto" w:fill="auto"/>
        <w:spacing w:line="360" w:lineRule="auto"/>
        <w:ind w:right="20"/>
        <w:jc w:val="both"/>
        <w:rPr>
          <w:sz w:val="24"/>
          <w:szCs w:val="24"/>
        </w:rPr>
      </w:pPr>
    </w:p>
    <w:p w:rsidR="001C67B7" w:rsidRPr="00081051" w:rsidRDefault="001C67B7" w:rsidP="001C67B7">
      <w:pPr>
        <w:pStyle w:val="5"/>
        <w:shd w:val="clear" w:color="auto" w:fill="auto"/>
        <w:spacing w:line="360" w:lineRule="auto"/>
        <w:ind w:right="20"/>
        <w:jc w:val="both"/>
        <w:rPr>
          <w:sz w:val="24"/>
          <w:szCs w:val="24"/>
        </w:rPr>
      </w:pPr>
    </w:p>
    <w:p w:rsidR="001C67B7" w:rsidRPr="00081051" w:rsidRDefault="001C67B7" w:rsidP="001C67B7">
      <w:pPr>
        <w:pStyle w:val="5"/>
        <w:shd w:val="clear" w:color="auto" w:fill="auto"/>
        <w:spacing w:line="360" w:lineRule="auto"/>
        <w:ind w:right="20"/>
        <w:jc w:val="both"/>
        <w:rPr>
          <w:sz w:val="24"/>
          <w:szCs w:val="24"/>
        </w:rPr>
      </w:pPr>
    </w:p>
    <w:p w:rsidR="001C67B7" w:rsidRPr="00081051" w:rsidRDefault="001C67B7" w:rsidP="001C67B7">
      <w:pPr>
        <w:pStyle w:val="5"/>
        <w:shd w:val="clear" w:color="auto" w:fill="auto"/>
        <w:spacing w:line="360" w:lineRule="auto"/>
        <w:ind w:right="20"/>
        <w:jc w:val="both"/>
        <w:rPr>
          <w:sz w:val="24"/>
          <w:szCs w:val="24"/>
        </w:rPr>
      </w:pPr>
    </w:p>
    <w:p w:rsidR="001C67B7" w:rsidRPr="00081051" w:rsidRDefault="001C67B7" w:rsidP="001C67B7">
      <w:pPr>
        <w:pStyle w:val="5"/>
        <w:shd w:val="clear" w:color="auto" w:fill="auto"/>
        <w:spacing w:line="360" w:lineRule="auto"/>
        <w:ind w:right="20"/>
        <w:jc w:val="both"/>
        <w:rPr>
          <w:sz w:val="24"/>
          <w:szCs w:val="24"/>
        </w:rPr>
      </w:pPr>
    </w:p>
    <w:p w:rsidR="001C67B7" w:rsidRDefault="001C67B7" w:rsidP="001C67B7">
      <w:pPr>
        <w:pStyle w:val="5"/>
        <w:shd w:val="clear" w:color="auto" w:fill="auto"/>
        <w:spacing w:line="360" w:lineRule="auto"/>
        <w:ind w:right="23"/>
        <w:jc w:val="left"/>
        <w:rPr>
          <w:b/>
          <w:sz w:val="24"/>
          <w:szCs w:val="24"/>
        </w:rPr>
      </w:pPr>
    </w:p>
    <w:p w:rsidR="001C67B7" w:rsidRDefault="001C67B7" w:rsidP="001C67B7">
      <w:pPr>
        <w:pStyle w:val="5"/>
        <w:shd w:val="clear" w:color="auto" w:fill="auto"/>
        <w:spacing w:line="360" w:lineRule="auto"/>
        <w:ind w:right="23"/>
        <w:rPr>
          <w:b/>
          <w:sz w:val="24"/>
          <w:szCs w:val="24"/>
        </w:rPr>
      </w:pPr>
    </w:p>
    <w:p w:rsidR="001C67B7" w:rsidRDefault="001C67B7" w:rsidP="001C67B7">
      <w:pPr>
        <w:pStyle w:val="5"/>
        <w:shd w:val="clear" w:color="auto" w:fill="auto"/>
        <w:spacing w:line="360" w:lineRule="auto"/>
        <w:ind w:right="23"/>
        <w:rPr>
          <w:b/>
          <w:sz w:val="24"/>
          <w:szCs w:val="24"/>
        </w:rPr>
      </w:pPr>
    </w:p>
    <w:p w:rsidR="001C67B7" w:rsidRDefault="001C67B7" w:rsidP="001C67B7">
      <w:pPr>
        <w:pStyle w:val="5"/>
        <w:shd w:val="clear" w:color="auto" w:fill="auto"/>
        <w:spacing w:line="360" w:lineRule="auto"/>
        <w:ind w:right="23"/>
        <w:rPr>
          <w:b/>
          <w:sz w:val="24"/>
          <w:szCs w:val="24"/>
        </w:rPr>
      </w:pPr>
    </w:p>
    <w:p w:rsidR="001C67B7" w:rsidRDefault="001C67B7" w:rsidP="001C67B7">
      <w:pPr>
        <w:pStyle w:val="5"/>
        <w:shd w:val="clear" w:color="auto" w:fill="auto"/>
        <w:spacing w:line="360" w:lineRule="auto"/>
        <w:ind w:right="23"/>
        <w:rPr>
          <w:b/>
          <w:sz w:val="24"/>
          <w:szCs w:val="24"/>
        </w:rPr>
      </w:pPr>
    </w:p>
    <w:p w:rsidR="001C67B7" w:rsidRDefault="001C67B7" w:rsidP="001C67B7">
      <w:pPr>
        <w:pStyle w:val="5"/>
        <w:shd w:val="clear" w:color="auto" w:fill="auto"/>
        <w:spacing w:line="360" w:lineRule="auto"/>
        <w:ind w:right="23"/>
        <w:rPr>
          <w:b/>
          <w:sz w:val="24"/>
          <w:szCs w:val="24"/>
        </w:rPr>
      </w:pPr>
    </w:p>
    <w:p w:rsidR="001C67B7" w:rsidRPr="00081051" w:rsidRDefault="001C67B7" w:rsidP="001C67B7">
      <w:pPr>
        <w:pStyle w:val="5"/>
        <w:shd w:val="clear" w:color="auto" w:fill="auto"/>
        <w:spacing w:line="360" w:lineRule="auto"/>
        <w:ind w:right="23"/>
        <w:rPr>
          <w:b/>
          <w:sz w:val="24"/>
          <w:szCs w:val="24"/>
        </w:rPr>
      </w:pPr>
      <w:r w:rsidRPr="00081051">
        <w:rPr>
          <w:b/>
          <w:sz w:val="24"/>
          <w:szCs w:val="24"/>
        </w:rPr>
        <w:lastRenderedPageBreak/>
        <w:t xml:space="preserve">II СОДЕРЖАТЕЛЬНЫЙ РАЗДЕЛ </w:t>
      </w:r>
    </w:p>
    <w:p w:rsidR="001C67B7" w:rsidRDefault="001C67B7" w:rsidP="001C67B7">
      <w:pPr>
        <w:pStyle w:val="5"/>
        <w:shd w:val="clear" w:color="auto" w:fill="auto"/>
        <w:spacing w:line="360" w:lineRule="auto"/>
        <w:ind w:right="23"/>
        <w:rPr>
          <w:b/>
          <w:sz w:val="24"/>
          <w:szCs w:val="24"/>
        </w:rPr>
      </w:pPr>
      <w:r w:rsidRPr="00081051">
        <w:rPr>
          <w:b/>
          <w:sz w:val="24"/>
          <w:szCs w:val="24"/>
        </w:rPr>
        <w:t>2.1. Образовательная деятельность в соответствии с направлениями развития ребенка</w:t>
      </w:r>
    </w:p>
    <w:p w:rsidR="001C67B7" w:rsidRPr="00081051" w:rsidRDefault="001C67B7" w:rsidP="001C67B7">
      <w:pPr>
        <w:pStyle w:val="5"/>
        <w:shd w:val="clear" w:color="auto" w:fill="auto"/>
        <w:spacing w:line="360" w:lineRule="auto"/>
        <w:ind w:right="23"/>
        <w:rPr>
          <w:b/>
          <w:sz w:val="24"/>
          <w:szCs w:val="24"/>
        </w:rPr>
      </w:pPr>
      <w:r w:rsidRPr="00081051">
        <w:rPr>
          <w:b/>
          <w:sz w:val="24"/>
          <w:szCs w:val="24"/>
        </w:rPr>
        <w:t xml:space="preserve"> (в пяти образовательных областях)</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p>
    <w:p w:rsidR="001C67B7" w:rsidRPr="00081051" w:rsidRDefault="001C67B7" w:rsidP="001C67B7">
      <w:pPr>
        <w:pStyle w:val="5"/>
        <w:shd w:val="clear" w:color="auto" w:fill="auto"/>
        <w:spacing w:line="360" w:lineRule="auto"/>
        <w:ind w:right="23"/>
        <w:jc w:val="both"/>
        <w:rPr>
          <w:sz w:val="24"/>
          <w:szCs w:val="24"/>
        </w:rPr>
      </w:pPr>
      <w:r w:rsidRPr="00081051">
        <w:rPr>
          <w:sz w:val="24"/>
          <w:szCs w:val="24"/>
        </w:rPr>
        <w:t xml:space="preserve">• социально-коммуникативное развитие; </w:t>
      </w:r>
    </w:p>
    <w:p w:rsidR="001C67B7" w:rsidRPr="00081051" w:rsidRDefault="001C67B7" w:rsidP="001C67B7">
      <w:pPr>
        <w:pStyle w:val="5"/>
        <w:shd w:val="clear" w:color="auto" w:fill="auto"/>
        <w:spacing w:line="360" w:lineRule="auto"/>
        <w:ind w:right="23"/>
        <w:jc w:val="both"/>
        <w:rPr>
          <w:sz w:val="24"/>
          <w:szCs w:val="24"/>
        </w:rPr>
      </w:pPr>
      <w:r w:rsidRPr="00081051">
        <w:rPr>
          <w:sz w:val="24"/>
          <w:szCs w:val="24"/>
        </w:rPr>
        <w:t>• познавательное развитие;</w:t>
      </w:r>
    </w:p>
    <w:p w:rsidR="001C67B7" w:rsidRPr="00081051" w:rsidRDefault="001C67B7" w:rsidP="001C67B7">
      <w:pPr>
        <w:pStyle w:val="5"/>
        <w:shd w:val="clear" w:color="auto" w:fill="auto"/>
        <w:spacing w:line="360" w:lineRule="auto"/>
        <w:ind w:right="23"/>
        <w:jc w:val="both"/>
        <w:rPr>
          <w:sz w:val="24"/>
          <w:szCs w:val="24"/>
        </w:rPr>
      </w:pPr>
      <w:r w:rsidRPr="00081051">
        <w:rPr>
          <w:sz w:val="24"/>
          <w:szCs w:val="24"/>
        </w:rPr>
        <w:t xml:space="preserve"> • речевое развитие;</w:t>
      </w:r>
    </w:p>
    <w:p w:rsidR="001C67B7" w:rsidRPr="00081051" w:rsidRDefault="001C67B7" w:rsidP="001C67B7">
      <w:pPr>
        <w:pStyle w:val="5"/>
        <w:shd w:val="clear" w:color="auto" w:fill="auto"/>
        <w:spacing w:line="360" w:lineRule="auto"/>
        <w:ind w:right="23"/>
        <w:jc w:val="both"/>
        <w:rPr>
          <w:sz w:val="24"/>
          <w:szCs w:val="24"/>
        </w:rPr>
      </w:pPr>
      <w:r w:rsidRPr="00081051">
        <w:rPr>
          <w:sz w:val="24"/>
          <w:szCs w:val="24"/>
        </w:rPr>
        <w:t xml:space="preserve"> • художественно-эстетическое развитие;</w:t>
      </w:r>
    </w:p>
    <w:p w:rsidR="001C67B7" w:rsidRPr="00081051" w:rsidRDefault="001C67B7" w:rsidP="001C67B7">
      <w:pPr>
        <w:pStyle w:val="5"/>
        <w:shd w:val="clear" w:color="auto" w:fill="auto"/>
        <w:spacing w:line="360" w:lineRule="auto"/>
        <w:ind w:right="23"/>
        <w:jc w:val="both"/>
        <w:rPr>
          <w:sz w:val="24"/>
          <w:szCs w:val="24"/>
        </w:rPr>
      </w:pPr>
      <w:r w:rsidRPr="00081051">
        <w:rPr>
          <w:sz w:val="24"/>
          <w:szCs w:val="24"/>
        </w:rPr>
        <w:t xml:space="preserve"> • физическое развитие.</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 Содержание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1C67B7" w:rsidRPr="00081051" w:rsidRDefault="001C67B7" w:rsidP="001C67B7">
      <w:pPr>
        <w:pStyle w:val="5"/>
        <w:shd w:val="clear" w:color="auto" w:fill="auto"/>
        <w:spacing w:line="360" w:lineRule="auto"/>
        <w:ind w:right="23" w:firstLine="708"/>
        <w:rPr>
          <w:b/>
          <w:sz w:val="24"/>
          <w:szCs w:val="24"/>
        </w:rPr>
      </w:pPr>
      <w:r w:rsidRPr="00081051">
        <w:rPr>
          <w:b/>
          <w:sz w:val="24"/>
          <w:szCs w:val="24"/>
        </w:rPr>
        <w:t>Ранний возраст (1,5-3 года)</w:t>
      </w:r>
    </w:p>
    <w:p w:rsidR="001C67B7" w:rsidRPr="00081051" w:rsidRDefault="001C67B7" w:rsidP="001C67B7">
      <w:pPr>
        <w:pStyle w:val="5"/>
        <w:shd w:val="clear" w:color="auto" w:fill="auto"/>
        <w:spacing w:line="360" w:lineRule="auto"/>
        <w:ind w:right="23" w:firstLine="708"/>
        <w:rPr>
          <w:b/>
          <w:sz w:val="24"/>
          <w:szCs w:val="24"/>
        </w:rPr>
      </w:pPr>
      <w:r w:rsidRPr="00081051">
        <w:rPr>
          <w:b/>
          <w:sz w:val="24"/>
          <w:szCs w:val="24"/>
        </w:rPr>
        <w:t>Образовательная область «Социально-коммуникативное развитие»</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1C67B7" w:rsidRPr="00081051" w:rsidRDefault="001C67B7" w:rsidP="001C67B7">
      <w:pPr>
        <w:pStyle w:val="5"/>
        <w:shd w:val="clear" w:color="auto" w:fill="auto"/>
        <w:spacing w:line="360" w:lineRule="auto"/>
        <w:ind w:right="23" w:firstLine="708"/>
        <w:jc w:val="both"/>
        <w:rPr>
          <w:sz w:val="24"/>
          <w:szCs w:val="24"/>
        </w:rPr>
      </w:pPr>
      <w:r w:rsidRPr="00081051">
        <w:rPr>
          <w:b/>
          <w:sz w:val="24"/>
          <w:szCs w:val="24"/>
        </w:rPr>
        <w:t>Основные цели и задачи</w:t>
      </w:r>
      <w:r w:rsidRPr="00081051">
        <w:rPr>
          <w:sz w:val="24"/>
          <w:szCs w:val="24"/>
        </w:rPr>
        <w:t xml:space="preserve">  </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t>Социализация, развитие общения, нравственное воспитание.</w:t>
      </w:r>
      <w:r w:rsidRPr="00081051">
        <w:rPr>
          <w:sz w:val="24"/>
          <w:szCs w:val="24"/>
        </w:rPr>
        <w:t xml:space="preserve"> Усвоение норм и </w:t>
      </w:r>
      <w:r w:rsidRPr="00081051">
        <w:rPr>
          <w:sz w:val="24"/>
          <w:szCs w:val="24"/>
        </w:rPr>
        <w:lastRenderedPageBreak/>
        <w:t xml:space="preserve">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 </w:t>
      </w:r>
      <w:r w:rsidRPr="00081051">
        <w:rPr>
          <w:b/>
          <w:sz w:val="24"/>
          <w:szCs w:val="24"/>
        </w:rPr>
        <w:t>Ребенок в семье и сообществе.</w:t>
      </w:r>
      <w:r w:rsidRPr="00081051">
        <w:rPr>
          <w:sz w:val="24"/>
          <w:szCs w:val="24"/>
        </w:rPr>
        <w:t xml:space="preserve"> 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 </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t xml:space="preserve">Самообслуживание, самостоятельность, трудовое воспитание. </w:t>
      </w:r>
      <w:r w:rsidRPr="00081051">
        <w:rPr>
          <w:sz w:val="24"/>
          <w:szCs w:val="24"/>
        </w:rPr>
        <w:t xml:space="preserve">Развитие навыков самообслуживания; становление самостоятельности, целенаправленности и саморегуляции собственных действий.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 Воспитание культурно-гигиенических навыков.  Формирование позитивных установок к различным видам труда и творчества, воспитание положительного отношения к труду, желания трудиться.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Формирование первичных представлений о труде взрослых, его роли в обществе и жизни каждого человека.</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t>Формирование основ безопасности.</w:t>
      </w:r>
      <w:r w:rsidRPr="00081051">
        <w:rPr>
          <w:sz w:val="24"/>
          <w:szCs w:val="24"/>
        </w:rPr>
        <w:t xml:space="preserve">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Формирование осторожного и осмотрительного отношения к потенциально опасным для человека и окружающего мира природы ситуациям.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Формирование представлений о некоторых типичных опасных ситуациях и способах поведения в них.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1C67B7" w:rsidRPr="00081051" w:rsidRDefault="001C67B7" w:rsidP="001C67B7">
      <w:pPr>
        <w:pStyle w:val="5"/>
        <w:shd w:val="clear" w:color="auto" w:fill="auto"/>
        <w:spacing w:line="360" w:lineRule="auto"/>
        <w:ind w:right="23" w:firstLine="708"/>
        <w:rPr>
          <w:b/>
          <w:sz w:val="24"/>
          <w:szCs w:val="24"/>
        </w:rPr>
      </w:pPr>
      <w:r w:rsidRPr="00081051">
        <w:rPr>
          <w:b/>
          <w:sz w:val="24"/>
          <w:szCs w:val="24"/>
        </w:rPr>
        <w:t>Содержание психолого-педагогической работы Социализация, развитие общения, нравственное воспитание</w:t>
      </w:r>
    </w:p>
    <w:p w:rsidR="001C67B7" w:rsidRPr="00081051" w:rsidRDefault="001C67B7" w:rsidP="001C67B7">
      <w:pPr>
        <w:pStyle w:val="5"/>
        <w:shd w:val="clear" w:color="auto" w:fill="auto"/>
        <w:spacing w:line="360" w:lineRule="auto"/>
        <w:ind w:right="23" w:firstLine="708"/>
        <w:jc w:val="both"/>
        <w:rPr>
          <w:b/>
          <w:sz w:val="24"/>
          <w:szCs w:val="24"/>
        </w:rPr>
      </w:pPr>
      <w:r w:rsidRPr="00081051">
        <w:rPr>
          <w:b/>
          <w:sz w:val="24"/>
          <w:szCs w:val="24"/>
        </w:rPr>
        <w:t xml:space="preserve"> 1 младшая  группа (от 2 до 3 лет)</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w:t>
      </w:r>
      <w:r w:rsidRPr="00081051">
        <w:rPr>
          <w:sz w:val="24"/>
          <w:szCs w:val="24"/>
        </w:rPr>
        <w:lastRenderedPageBreak/>
        <w:t xml:space="preserve">ребенка, проявившего заботу о товарище, поощрять умение пожалеть, посочувствовать).  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Воспитывать элементарные навыки вежливого обращения: здороваться, прощаться, обращаться с просьбой спокойно, употребляя слова «спасибо» и «пожалуйста».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Формировать умение спокойно вести себя в помещении и на улице: не шуметь, не бегать, выполнять просьбу взрослого.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 </w:t>
      </w:r>
    </w:p>
    <w:p w:rsidR="001C67B7" w:rsidRPr="00081051" w:rsidRDefault="001C67B7" w:rsidP="001C67B7">
      <w:pPr>
        <w:pStyle w:val="5"/>
        <w:shd w:val="clear" w:color="auto" w:fill="auto"/>
        <w:spacing w:line="360" w:lineRule="auto"/>
        <w:ind w:right="23" w:firstLine="708"/>
        <w:jc w:val="both"/>
        <w:rPr>
          <w:b/>
          <w:sz w:val="24"/>
          <w:szCs w:val="24"/>
        </w:rPr>
      </w:pPr>
      <w:r w:rsidRPr="00081051">
        <w:rPr>
          <w:b/>
          <w:sz w:val="24"/>
          <w:szCs w:val="24"/>
        </w:rPr>
        <w:t>2 младшая группа (от 3 до 4 лет)</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Обеспечивать условия для нравственного воспитания детей.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Формировать доброжелательное отношение друг к другу, 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 </w:t>
      </w:r>
    </w:p>
    <w:p w:rsidR="001C67B7" w:rsidRPr="00081051" w:rsidRDefault="001C67B7" w:rsidP="001C67B7">
      <w:pPr>
        <w:pStyle w:val="5"/>
        <w:shd w:val="clear" w:color="auto" w:fill="auto"/>
        <w:spacing w:line="360" w:lineRule="auto"/>
        <w:ind w:right="23" w:firstLine="708"/>
        <w:jc w:val="both"/>
        <w:rPr>
          <w:sz w:val="24"/>
          <w:szCs w:val="24"/>
        </w:rPr>
      </w:pPr>
      <w:r w:rsidRPr="00081051">
        <w:rPr>
          <w:b/>
          <w:sz w:val="24"/>
          <w:szCs w:val="24"/>
        </w:rPr>
        <w:t>Средняя группа (от 4 до 5 лет)</w:t>
      </w:r>
      <w:r w:rsidRPr="00081051">
        <w:rPr>
          <w:sz w:val="24"/>
          <w:szCs w:val="24"/>
        </w:rPr>
        <w:t xml:space="preserve">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Продолжать работу по формированию доброжелательных взаимоотношений между детьми, обращать внимание детей на хорошие поступки друг друга. Учить коллективным играм, правилам добрых взаимоотношений.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Воспитывать скромность, отзывчивость, желание быть справедливым, сильным и смелым; учить испытывать чувство стыда за неблаговидный поступок.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 </w:t>
      </w:r>
    </w:p>
    <w:p w:rsidR="001C67B7" w:rsidRPr="00081051" w:rsidRDefault="001C67B7" w:rsidP="001C67B7">
      <w:pPr>
        <w:pStyle w:val="5"/>
        <w:shd w:val="clear" w:color="auto" w:fill="auto"/>
        <w:spacing w:line="360" w:lineRule="auto"/>
        <w:ind w:right="23" w:firstLine="708"/>
        <w:jc w:val="both"/>
        <w:rPr>
          <w:b/>
          <w:sz w:val="24"/>
          <w:szCs w:val="24"/>
        </w:rPr>
      </w:pPr>
      <w:r w:rsidRPr="00081051">
        <w:rPr>
          <w:b/>
          <w:sz w:val="24"/>
          <w:szCs w:val="24"/>
        </w:rPr>
        <w:t>Старшая группа (от 5 до 6 лет)</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lastRenderedPageBreak/>
        <w:t xml:space="preserve">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Воспитывать уважительное отношение к окружающим. Учить заботиться о младших, помогать им, защищать тех, кто слабее.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Формировать такие качества, как сочувствие, отзывчивость. Воспитывать скромность, умение проявлять заботу об окружающих, с благодарностью относиться к помощи и знакам внимания. Формировать умение оценивать свои поступки и поступки сверстников.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Развивать стремление детей выражать свое отношение к окружающему, самостоятельно находить для этого различные речевые средства.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 д.).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Побуждать к использованию в речи фольклора (пословицы, поговорки, потешки и др.). Показать значение родного языка в формировании основ нравственности. </w:t>
      </w:r>
    </w:p>
    <w:p w:rsidR="001C67B7" w:rsidRPr="00081051" w:rsidRDefault="001C67B7" w:rsidP="001C67B7">
      <w:pPr>
        <w:pStyle w:val="5"/>
        <w:shd w:val="clear" w:color="auto" w:fill="auto"/>
        <w:spacing w:line="360" w:lineRule="auto"/>
        <w:ind w:right="23" w:firstLine="708"/>
        <w:jc w:val="both"/>
        <w:rPr>
          <w:b/>
          <w:sz w:val="24"/>
          <w:szCs w:val="24"/>
        </w:rPr>
      </w:pPr>
      <w:r w:rsidRPr="00081051">
        <w:rPr>
          <w:b/>
          <w:sz w:val="24"/>
          <w:szCs w:val="24"/>
        </w:rPr>
        <w:t xml:space="preserve">Подготовительная к школе группа (от 6 до 7 лет)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Воспитывать организованность, дисциплинированность, коллективизм, уважение к старшим. Воспитывать заботливое отношение к малышам, пожилым людям; учить помогать им.  Формировать такие качества, как сочувствие, отзывчивость, справедливость, скромность.</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 Воспитывать уважительное отношение к окружающим.</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 Формировать умение слушать собеседника, не перебивать без надобности. Формировать умение спокойно отстаивать свое мнение. Обогащать словарь формулами словесной вежливости (приветствие, прощание, просьбы, извинения).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 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1C67B7" w:rsidRPr="00081051" w:rsidRDefault="001C67B7" w:rsidP="001C67B7">
      <w:pPr>
        <w:pStyle w:val="5"/>
        <w:shd w:val="clear" w:color="auto" w:fill="auto"/>
        <w:spacing w:line="360" w:lineRule="auto"/>
        <w:ind w:right="23" w:firstLine="708"/>
        <w:jc w:val="both"/>
        <w:rPr>
          <w:b/>
          <w:sz w:val="24"/>
          <w:szCs w:val="24"/>
        </w:rPr>
      </w:pPr>
      <w:r w:rsidRPr="00081051">
        <w:rPr>
          <w:b/>
          <w:sz w:val="24"/>
          <w:szCs w:val="24"/>
        </w:rPr>
        <w:t xml:space="preserve">Ребенок в семье и сообществе </w:t>
      </w:r>
    </w:p>
    <w:p w:rsidR="001C67B7" w:rsidRPr="00081051" w:rsidRDefault="001C67B7" w:rsidP="001C67B7">
      <w:pPr>
        <w:pStyle w:val="5"/>
        <w:shd w:val="clear" w:color="auto" w:fill="auto"/>
        <w:spacing w:line="360" w:lineRule="auto"/>
        <w:ind w:right="23" w:firstLine="708"/>
        <w:jc w:val="both"/>
        <w:rPr>
          <w:b/>
          <w:sz w:val="24"/>
          <w:szCs w:val="24"/>
        </w:rPr>
      </w:pPr>
      <w:r w:rsidRPr="00081051">
        <w:rPr>
          <w:b/>
          <w:sz w:val="24"/>
          <w:szCs w:val="24"/>
        </w:rPr>
        <w:t xml:space="preserve">1 младшая группа (от 2 до 3 лет) </w:t>
      </w:r>
    </w:p>
    <w:p w:rsidR="001C67B7" w:rsidRPr="00081051" w:rsidRDefault="001C67B7" w:rsidP="001C67B7">
      <w:pPr>
        <w:pStyle w:val="5"/>
        <w:shd w:val="clear" w:color="auto" w:fill="auto"/>
        <w:spacing w:line="360" w:lineRule="auto"/>
        <w:ind w:right="23" w:firstLine="708"/>
        <w:jc w:val="both"/>
        <w:rPr>
          <w:b/>
          <w:sz w:val="24"/>
          <w:szCs w:val="24"/>
        </w:rPr>
      </w:pPr>
      <w:r w:rsidRPr="00081051">
        <w:rPr>
          <w:b/>
          <w:sz w:val="24"/>
          <w:szCs w:val="24"/>
        </w:rPr>
        <w:t>Образ Я.</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w:t>
      </w:r>
      <w:r w:rsidRPr="00081051">
        <w:rPr>
          <w:sz w:val="24"/>
          <w:szCs w:val="24"/>
        </w:rPr>
        <w:lastRenderedPageBreak/>
        <w:t xml:space="preserve">умение называть свое имя. 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 </w:t>
      </w:r>
      <w:r w:rsidRPr="00081051">
        <w:rPr>
          <w:b/>
          <w:sz w:val="24"/>
          <w:szCs w:val="24"/>
        </w:rPr>
        <w:t>Семья.</w:t>
      </w:r>
      <w:r w:rsidRPr="00081051">
        <w:rPr>
          <w:sz w:val="24"/>
          <w:szCs w:val="24"/>
        </w:rPr>
        <w:t xml:space="preserve"> Воспитывать внимательное отношение к родителям, близким людям. Поощрять умение называть имена членов своей семьи.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 </w:t>
      </w:r>
      <w:r w:rsidRPr="00081051">
        <w:rPr>
          <w:b/>
          <w:sz w:val="24"/>
          <w:szCs w:val="24"/>
        </w:rPr>
        <w:t>Детский сад.</w:t>
      </w:r>
      <w:r w:rsidRPr="00081051">
        <w:rPr>
          <w:sz w:val="24"/>
          <w:szCs w:val="24"/>
        </w:rPr>
        <w:t xml:space="preserve">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  </w:t>
      </w:r>
    </w:p>
    <w:p w:rsidR="001C67B7" w:rsidRPr="00081051" w:rsidRDefault="001C67B7" w:rsidP="001C67B7">
      <w:pPr>
        <w:pStyle w:val="5"/>
        <w:spacing w:line="360" w:lineRule="auto"/>
        <w:ind w:right="23" w:firstLine="708"/>
        <w:jc w:val="both"/>
        <w:rPr>
          <w:b/>
          <w:sz w:val="24"/>
          <w:szCs w:val="24"/>
        </w:rPr>
      </w:pPr>
      <w:r w:rsidRPr="00081051">
        <w:rPr>
          <w:b/>
          <w:sz w:val="24"/>
          <w:szCs w:val="24"/>
        </w:rPr>
        <w:t xml:space="preserve">2 младшая группа (от 3 до 4 лет) </w:t>
      </w:r>
    </w:p>
    <w:p w:rsidR="001C67B7" w:rsidRPr="00081051" w:rsidRDefault="001C67B7" w:rsidP="001C67B7">
      <w:pPr>
        <w:pStyle w:val="5"/>
        <w:spacing w:line="360" w:lineRule="auto"/>
        <w:ind w:right="23" w:firstLine="708"/>
        <w:jc w:val="both"/>
        <w:rPr>
          <w:b/>
          <w:sz w:val="24"/>
          <w:szCs w:val="24"/>
        </w:rPr>
      </w:pPr>
      <w:r w:rsidRPr="00081051">
        <w:rPr>
          <w:b/>
          <w:sz w:val="24"/>
          <w:szCs w:val="24"/>
        </w:rPr>
        <w:t>Образ Я.</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1C67B7" w:rsidRPr="00081051" w:rsidRDefault="001C67B7" w:rsidP="001C67B7">
      <w:pPr>
        <w:pStyle w:val="5"/>
        <w:spacing w:line="360" w:lineRule="auto"/>
        <w:ind w:right="23" w:firstLine="708"/>
        <w:jc w:val="both"/>
        <w:rPr>
          <w:sz w:val="24"/>
          <w:szCs w:val="24"/>
        </w:rPr>
      </w:pPr>
      <w:r w:rsidRPr="00081051">
        <w:rPr>
          <w:b/>
          <w:sz w:val="24"/>
          <w:szCs w:val="24"/>
        </w:rPr>
        <w:t>Семья.</w:t>
      </w:r>
      <w:r w:rsidRPr="00081051">
        <w:rPr>
          <w:sz w:val="24"/>
          <w:szCs w:val="24"/>
        </w:rPr>
        <w:t xml:space="preserve"> Беседовать с ребенком о членах его семьи (как зовут, чем занимаются, как играют с ребенком и пр.). </w:t>
      </w:r>
    </w:p>
    <w:p w:rsidR="001C67B7" w:rsidRDefault="001C67B7" w:rsidP="001C67B7">
      <w:pPr>
        <w:pStyle w:val="5"/>
        <w:spacing w:line="360" w:lineRule="auto"/>
        <w:ind w:right="23" w:firstLine="708"/>
        <w:jc w:val="both"/>
        <w:rPr>
          <w:sz w:val="24"/>
          <w:szCs w:val="24"/>
        </w:rPr>
      </w:pPr>
      <w:r w:rsidRPr="00081051">
        <w:rPr>
          <w:b/>
          <w:sz w:val="24"/>
          <w:szCs w:val="24"/>
        </w:rPr>
        <w:t>Детский сад.</w:t>
      </w:r>
      <w:r w:rsidRPr="00081051">
        <w:rPr>
          <w:sz w:val="24"/>
          <w:szCs w:val="24"/>
        </w:rPr>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w:t>
      </w:r>
    </w:p>
    <w:p w:rsidR="001C67B7" w:rsidRDefault="001C67B7" w:rsidP="001C67B7">
      <w:pPr>
        <w:pStyle w:val="5"/>
        <w:spacing w:line="360" w:lineRule="auto"/>
        <w:ind w:right="23" w:firstLine="708"/>
        <w:jc w:val="both"/>
        <w:rPr>
          <w:sz w:val="24"/>
          <w:szCs w:val="24"/>
        </w:rPr>
      </w:pPr>
      <w:r w:rsidRPr="00081051">
        <w:rPr>
          <w:sz w:val="24"/>
          <w:szCs w:val="24"/>
        </w:rPr>
        <w:t xml:space="preserve"> Знакомить детей с оборудованием и оформлением участка для игр и занятий, подчеркивая его красоту, удобство, веселую, разноцветную окраску строений.  Обращать внимание детей на различные растения, на их разнообразие и красоту.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Совершенствовать умение свободно ориентироваться в помещениях и на участке детского сада.  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 </w:t>
      </w:r>
    </w:p>
    <w:p w:rsidR="001C67B7" w:rsidRPr="00081051" w:rsidRDefault="001C67B7" w:rsidP="001C67B7">
      <w:pPr>
        <w:pStyle w:val="5"/>
        <w:spacing w:line="360" w:lineRule="auto"/>
        <w:ind w:right="23" w:firstLine="708"/>
        <w:jc w:val="both"/>
        <w:rPr>
          <w:sz w:val="24"/>
          <w:szCs w:val="24"/>
        </w:rPr>
      </w:pPr>
      <w:r>
        <w:rPr>
          <w:sz w:val="24"/>
          <w:szCs w:val="24"/>
        </w:rPr>
        <w:lastRenderedPageBreak/>
        <w:t xml:space="preserve"> </w:t>
      </w:r>
      <w:r w:rsidRPr="00081051">
        <w:rPr>
          <w:b/>
          <w:sz w:val="24"/>
          <w:szCs w:val="24"/>
        </w:rPr>
        <w:t>Средняя группа (от 4 до 5 лет) Образ Я</w:t>
      </w:r>
      <w:r w:rsidRPr="00081051">
        <w:rPr>
          <w:sz w:val="24"/>
          <w:szCs w:val="24"/>
        </w:rPr>
        <w:t>. Формировать представления о росте и развитии ребенка, его прошлом, настоящем и будущем («я был маленьким, я расту, я буду взрослым»).</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 Формировать первичные гендерные представления (мальчики сильные, смелые; девочки нежные, женственные).</w:t>
      </w:r>
    </w:p>
    <w:p w:rsidR="001C67B7" w:rsidRPr="00081051" w:rsidRDefault="001C67B7" w:rsidP="001C67B7">
      <w:pPr>
        <w:pStyle w:val="5"/>
        <w:shd w:val="clear" w:color="auto" w:fill="auto"/>
        <w:spacing w:line="360" w:lineRule="auto"/>
        <w:ind w:right="23" w:firstLine="708"/>
        <w:jc w:val="both"/>
        <w:rPr>
          <w:sz w:val="24"/>
          <w:szCs w:val="24"/>
        </w:rPr>
      </w:pPr>
      <w:r w:rsidRPr="00081051">
        <w:rPr>
          <w:b/>
          <w:sz w:val="24"/>
          <w:szCs w:val="24"/>
        </w:rPr>
        <w:t>Семья.</w:t>
      </w:r>
      <w:r w:rsidRPr="00081051">
        <w:rPr>
          <w:sz w:val="24"/>
          <w:szCs w:val="24"/>
        </w:rPr>
        <w:t xml:space="preserve"> Углублять представления детей о семье, ее членах. Дать первоначальные 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 </w:t>
      </w:r>
      <w:r w:rsidRPr="00081051">
        <w:rPr>
          <w:b/>
          <w:sz w:val="24"/>
          <w:szCs w:val="24"/>
        </w:rPr>
        <w:t>Детский сад.</w:t>
      </w:r>
      <w:r w:rsidRPr="00081051">
        <w:rPr>
          <w:sz w:val="24"/>
          <w:szCs w:val="24"/>
        </w:rP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Закреплять у детей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 </w:t>
      </w:r>
      <w:r w:rsidRPr="00081051">
        <w:rPr>
          <w:b/>
          <w:sz w:val="24"/>
          <w:szCs w:val="24"/>
        </w:rPr>
        <w:t>Старшая группа (от 5 до 6 лет) Образ Я.</w:t>
      </w:r>
      <w:r w:rsidRPr="00081051">
        <w:rPr>
          <w:sz w:val="24"/>
          <w:szCs w:val="24"/>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  </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t>Семья.</w:t>
      </w:r>
      <w:r w:rsidRPr="00081051">
        <w:rPr>
          <w:sz w:val="24"/>
          <w:szCs w:val="24"/>
        </w:rPr>
        <w:t xml:space="preserve"> Углублять представления ребенка о семье и ее истории.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Учить создавать простейшее генеалогическое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Приучать к выполнению постоянных обязанностей по дому.  </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t>Детский сад.</w:t>
      </w:r>
      <w:r w:rsidRPr="00081051">
        <w:rPr>
          <w:sz w:val="24"/>
          <w:szCs w:val="24"/>
        </w:rPr>
        <w:t xml:space="preserve"> Продолжать формировать интерес к ближайшей окружающей среде: к детскому саду, дому, где живут дети, участку детского сада и др.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lastRenderedPageBreak/>
        <w:t>Обращать внимание на своеобразие оформления разных помещений.</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Подводить детей к оценке окружающей среды. Вызывать стремление поддерживать чистоту и порядок в группе, украшать ее произведениями искусства, рисунками.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Привлекать к оформлению групповой комнаты, зала к праздникам.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Побуждать использовать созданные детьми изделия, рисунки, аппликации (птички, бабочки, снежинки, веточки с листьями и т. п.).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t>Подготовительная к школе группа (от 6 до 7 лет) Образ Я.</w:t>
      </w:r>
      <w:r w:rsidRPr="00081051">
        <w:rPr>
          <w:sz w:val="24"/>
          <w:szCs w:val="24"/>
        </w:rPr>
        <w:t xml:space="preserve">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Углублять представления ребенка о себе в прошлом, настоящем и будущем.</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Закреплять традиционные гендерные представления, продолжать развивать в мальчиках и девочках качества, свойственные их полу.</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t xml:space="preserve"> Семья.</w:t>
      </w:r>
      <w:r w:rsidRPr="00081051">
        <w:rPr>
          <w:sz w:val="24"/>
          <w:szCs w:val="24"/>
        </w:rPr>
        <w:t xml:space="preserve"> Расширять представления детей об истории семьи в контексте истории родной страны (роль каждого поколения в разные периоды истории страны).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Рассказывать детям о воинских наградах дедушек, бабушек, родителей.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 Закреплять знание домашнего адреса и телефона, имен и отчеств родителей, их профессий. </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t>Детский сад.</w:t>
      </w:r>
      <w:r w:rsidRPr="00081051">
        <w:rPr>
          <w:sz w:val="24"/>
          <w:szCs w:val="24"/>
        </w:rPr>
        <w:t xml:space="preserve"> Продолжать расширять представления о ближайшей окружающей среде (оформление помещений, участка детского сада, парка, сквера).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Учить детей выделять радующие глаз компоненты окружающей среды (окраска стен, мебель, оформление участка и т. п.).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lastRenderedPageBreak/>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1C67B7" w:rsidRPr="00081051" w:rsidRDefault="001C67B7" w:rsidP="001C67B7">
      <w:pPr>
        <w:pStyle w:val="5"/>
        <w:shd w:val="clear" w:color="auto" w:fill="auto"/>
        <w:spacing w:line="360" w:lineRule="auto"/>
        <w:ind w:right="23" w:firstLine="708"/>
        <w:jc w:val="both"/>
        <w:rPr>
          <w:b/>
          <w:sz w:val="24"/>
          <w:szCs w:val="24"/>
        </w:rPr>
      </w:pPr>
      <w:r w:rsidRPr="00081051">
        <w:rPr>
          <w:b/>
          <w:sz w:val="24"/>
          <w:szCs w:val="24"/>
        </w:rPr>
        <w:t xml:space="preserve">Самообслуживание, самостоятельность, трудовое воспитание </w:t>
      </w:r>
    </w:p>
    <w:p w:rsidR="001C67B7" w:rsidRPr="00081051" w:rsidRDefault="001C67B7" w:rsidP="001C67B7">
      <w:pPr>
        <w:pStyle w:val="5"/>
        <w:shd w:val="clear" w:color="auto" w:fill="auto"/>
        <w:spacing w:line="360" w:lineRule="auto"/>
        <w:ind w:right="23" w:firstLine="708"/>
        <w:jc w:val="both"/>
        <w:rPr>
          <w:b/>
          <w:sz w:val="24"/>
          <w:szCs w:val="24"/>
        </w:rPr>
      </w:pPr>
      <w:r w:rsidRPr="00081051">
        <w:rPr>
          <w:b/>
          <w:sz w:val="24"/>
          <w:szCs w:val="24"/>
        </w:rPr>
        <w:t xml:space="preserve">1 младшая группа (от 2 до 3 лет) </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t>Воспитание культурно-гигиенических навыков.</w:t>
      </w:r>
      <w:r w:rsidRPr="00081051">
        <w:rPr>
          <w:sz w:val="24"/>
          <w:szCs w:val="24"/>
        </w:rPr>
        <w:t xml:space="preserve">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платком, салфеткой, полотенцем, расческой, горшком).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Формировать умение во время еды правильно держать ложку.</w:t>
      </w:r>
    </w:p>
    <w:p w:rsidR="001C67B7" w:rsidRPr="00081051" w:rsidRDefault="001C67B7" w:rsidP="001C67B7">
      <w:pPr>
        <w:pStyle w:val="5"/>
        <w:shd w:val="clear" w:color="auto" w:fill="auto"/>
        <w:spacing w:line="360" w:lineRule="auto"/>
        <w:ind w:right="23" w:firstLine="708"/>
        <w:jc w:val="both"/>
        <w:rPr>
          <w:sz w:val="24"/>
          <w:szCs w:val="24"/>
        </w:rPr>
      </w:pPr>
      <w:r w:rsidRPr="00081051">
        <w:rPr>
          <w:b/>
          <w:sz w:val="24"/>
          <w:szCs w:val="24"/>
        </w:rPr>
        <w:t>Самообслуживание.</w:t>
      </w:r>
      <w:r w:rsidRPr="00081051">
        <w:rPr>
          <w:sz w:val="24"/>
          <w:szCs w:val="24"/>
        </w:rPr>
        <w:t xml:space="preserve">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 </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t>Общественно-полезный труд.</w:t>
      </w:r>
      <w:r w:rsidRPr="00081051">
        <w:rPr>
          <w:sz w:val="24"/>
          <w:szCs w:val="24"/>
        </w:rPr>
        <w:t xml:space="preserve"> 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Приучать поддерживать порядок в игровой комнате, по окончании игр расставлять игровой материал по местам. </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t>Уважение к труду взрослых.</w:t>
      </w:r>
      <w:r w:rsidRPr="00081051">
        <w:rPr>
          <w:sz w:val="24"/>
          <w:szCs w:val="24"/>
        </w:rPr>
        <w:t xml:space="preserve">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Учить узнавать и называть некоторые трудовые действия (помощник воспитателя моет посуду, приносит еду, меняет полотенца). </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t>2 младшая группа (от 3 до 4 лет)</w:t>
      </w:r>
      <w:r w:rsidRPr="00081051">
        <w:rPr>
          <w:sz w:val="24"/>
          <w:szCs w:val="24"/>
        </w:rPr>
        <w:t xml:space="preserve"> </w:t>
      </w:r>
      <w:r w:rsidRPr="00081051">
        <w:rPr>
          <w:b/>
          <w:sz w:val="24"/>
          <w:szCs w:val="24"/>
        </w:rPr>
        <w:t>Культурно-гигиенические навыки</w:t>
      </w:r>
      <w:r w:rsidRPr="00081051">
        <w:rPr>
          <w:sz w:val="24"/>
          <w:szCs w:val="24"/>
        </w:rPr>
        <w:t xml:space="preserve">. Совершенствовать культурногигиенические навыки, формировать простейшие навыки поведения во время еды, умывания.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 Формировать элементарные навыки поведения за столом: умение правильно </w:t>
      </w:r>
      <w:r w:rsidRPr="00081051">
        <w:rPr>
          <w:sz w:val="24"/>
          <w:szCs w:val="24"/>
        </w:rPr>
        <w:lastRenderedPageBreak/>
        <w:t xml:space="preserve">пользоваться столовой и чайной ложками, вилкой, салфеткой; не крошить хлеб, пережевывать пищу с закрытым ртом, не разговаривать с полным ртом. </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t>Самообслуживание.</w:t>
      </w:r>
      <w:r w:rsidRPr="00081051">
        <w:rPr>
          <w:sz w:val="24"/>
          <w:szCs w:val="24"/>
        </w:rPr>
        <w:t xml:space="preserve">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 Воспитывать навыки опрятности, умение замечать непорядок в одежде и устранять его при небольшой помощи взрослых.</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t>Общественно-полезный труд.</w:t>
      </w:r>
      <w:r w:rsidRPr="00081051">
        <w:rPr>
          <w:sz w:val="24"/>
          <w:szCs w:val="24"/>
        </w:rPr>
        <w:t xml:space="preserve"> Формировать желание участвовать в посильном труде, умение преодолевать небольшие трудности.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 </w:t>
      </w:r>
      <w:r w:rsidRPr="00081051">
        <w:rPr>
          <w:b/>
          <w:sz w:val="24"/>
          <w:szCs w:val="24"/>
        </w:rPr>
        <w:t>Труд в природе.</w:t>
      </w:r>
      <w:r w:rsidRPr="00081051">
        <w:rPr>
          <w:sz w:val="24"/>
          <w:szCs w:val="24"/>
        </w:rPr>
        <w:t xml:space="preserve">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 </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t>Уважение к труду взрослых</w:t>
      </w:r>
      <w:r w:rsidRPr="00081051">
        <w:rPr>
          <w:sz w:val="24"/>
          <w:szCs w:val="24"/>
        </w:rPr>
        <w:t xml:space="preserve">.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Воспитывать уважение к людям знакомых профессий. Побуждать оказывать помощь взрослым, воспитывать бережное отношение к результатам их труда.</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 </w:t>
      </w:r>
      <w:r w:rsidRPr="00081051">
        <w:rPr>
          <w:b/>
          <w:sz w:val="24"/>
          <w:szCs w:val="24"/>
        </w:rPr>
        <w:t>Средняя группа (от 4 до 5 лет) Культурно-гигиенические навыки.</w:t>
      </w:r>
      <w:r w:rsidRPr="00081051">
        <w:rPr>
          <w:sz w:val="24"/>
          <w:szCs w:val="24"/>
        </w:rPr>
        <w:t xml:space="preserve"> Продолжать воспитывать у детей опрятность, привычку следить за своим внешним видом.</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 Воспитывать привычку самостоятельно умываться, мыть руки с мылом перед едой, по мере загрязнения, после пользования туалетом.</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 Закреплять умение пользоваться расческой, носовым платком; при кашле и чихании отворачиваться, прикрывать рот и нос носовым платком.</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 </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lastRenderedPageBreak/>
        <w:t>Самообслуживание.</w:t>
      </w:r>
      <w:r w:rsidRPr="00081051">
        <w:rPr>
          <w:sz w:val="24"/>
          <w:szCs w:val="24"/>
        </w:rPr>
        <w:t xml:space="preserve">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Воспитывать стремление быть аккуратным, опрятным. 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 </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t>Общественно-полезный труд.</w:t>
      </w:r>
      <w:r w:rsidRPr="00081051">
        <w:rPr>
          <w:sz w:val="24"/>
          <w:szCs w:val="24"/>
        </w:rPr>
        <w:t xml:space="preserve">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 </w:t>
      </w:r>
      <w:r w:rsidRPr="00081051">
        <w:rPr>
          <w:b/>
          <w:sz w:val="24"/>
          <w:szCs w:val="24"/>
        </w:rPr>
        <w:t>Труд в природе</w:t>
      </w:r>
      <w:r w:rsidRPr="00081051">
        <w:rPr>
          <w:sz w:val="24"/>
          <w:szCs w:val="24"/>
        </w:rPr>
        <w:t>.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Приобщать детей к работе по выращиванию зелени для корма птицам в зимнее время; к подкормке зимующих птиц. 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 </w:t>
      </w:r>
    </w:p>
    <w:p w:rsidR="001C67B7" w:rsidRPr="00081051" w:rsidRDefault="001C67B7" w:rsidP="001C67B7">
      <w:pPr>
        <w:pStyle w:val="5"/>
        <w:shd w:val="clear" w:color="auto" w:fill="auto"/>
        <w:spacing w:line="360" w:lineRule="auto"/>
        <w:ind w:right="23" w:firstLine="708"/>
        <w:jc w:val="both"/>
        <w:rPr>
          <w:sz w:val="24"/>
          <w:szCs w:val="24"/>
        </w:rPr>
      </w:pPr>
      <w:r w:rsidRPr="00081051">
        <w:rPr>
          <w:b/>
          <w:sz w:val="24"/>
          <w:szCs w:val="24"/>
        </w:rPr>
        <w:t>Уважение к труду взрослых.</w:t>
      </w:r>
      <w:r w:rsidRPr="00081051">
        <w:rPr>
          <w:sz w:val="24"/>
          <w:szCs w:val="24"/>
        </w:rPr>
        <w:t xml:space="preserve"> Знакомить детей с профессиями близких  людей, подчеркивая значимость их труда. Формировать интерес к профессиям родителей. </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t>Старшая группа (от 5 до 6 лет) Культурно-гигиенические навыки.</w:t>
      </w:r>
      <w:r w:rsidRPr="00081051">
        <w:rPr>
          <w:sz w:val="24"/>
          <w:szCs w:val="24"/>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lastRenderedPageBreak/>
        <w:t>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 </w:t>
      </w:r>
      <w:r w:rsidRPr="00081051">
        <w:rPr>
          <w:b/>
          <w:sz w:val="24"/>
          <w:szCs w:val="24"/>
        </w:rPr>
        <w:t>Самообслуживание</w:t>
      </w:r>
      <w:r w:rsidRPr="00081051">
        <w:rPr>
          <w:sz w:val="24"/>
          <w:szCs w:val="24"/>
        </w:rPr>
        <w:t>.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 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t>Общественно-полезный труд.</w:t>
      </w:r>
      <w:r w:rsidRPr="00081051">
        <w:rPr>
          <w:sz w:val="24"/>
          <w:szCs w:val="24"/>
        </w:rPr>
        <w:t xml:space="preserve"> Воспитывать у детей положительное отношение к труду, желание выполнять посильные трудовые поручения.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 Знакомить детей с наиболее экономными приемами работы. Воспитывать культуру трудовой деятельности, бережное отношение к материалам и инструментам.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Продолжать учить детей помогать взрослым,  поддерживать порядок в группе: протирать игрушки, строительный материал и т. п. Формировать умение наводить порядок на участке детского сада (подметать и очищать дорожки от мусора, зимой — от снега, поливать песок в песочнице и пр.).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 Приучать добросовестно, выполнять обязанности дежурных по столовой: сервировать стол, приводить его в порядок после еды. </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t>Труд в природе.</w:t>
      </w:r>
      <w:r w:rsidRPr="00081051">
        <w:rPr>
          <w:sz w:val="24"/>
          <w:szCs w:val="24"/>
        </w:rPr>
        <w:t xml:space="preserve">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 Привлекать детей к помощи взрослым и посильному труду в природе:  осенью — к </w:t>
      </w:r>
      <w:r w:rsidRPr="00081051">
        <w:rPr>
          <w:sz w:val="24"/>
          <w:szCs w:val="24"/>
        </w:rPr>
        <w:lastRenderedPageBreak/>
        <w:t xml:space="preserve">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 </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t>Уважение к труду взрослых.</w:t>
      </w:r>
      <w:r w:rsidRPr="00081051">
        <w:rPr>
          <w:sz w:val="24"/>
          <w:szCs w:val="24"/>
        </w:rPr>
        <w:t xml:space="preserve"> Расширять представления детей о труде взрослых, результатах труда, его общественной значимости.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Формировать бережное отношение к тому, что сделано руками человека. Прививать детям чувство благодарности к людям за их труд.  </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t xml:space="preserve">Подготовительная к школе группа (от 6 до 7 лет) Культурно-гигиенические навыки. </w:t>
      </w:r>
      <w:r w:rsidRPr="00081051">
        <w:rPr>
          <w:sz w:val="24"/>
          <w:szCs w:val="24"/>
        </w:rPr>
        <w:t xml:space="preserve">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 то поправить в костюме, прическе. </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t xml:space="preserve">Самообслуживание. </w:t>
      </w:r>
      <w:r w:rsidRPr="00081051">
        <w:rPr>
          <w:sz w:val="24"/>
          <w:szCs w:val="24"/>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 Закреплять умение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без напоминания убирать свое рабочее место. </w:t>
      </w:r>
    </w:p>
    <w:p w:rsidR="001C67B7" w:rsidRPr="00081051" w:rsidRDefault="001C67B7" w:rsidP="001C67B7">
      <w:pPr>
        <w:pStyle w:val="5"/>
        <w:shd w:val="clear" w:color="auto" w:fill="auto"/>
        <w:spacing w:line="360" w:lineRule="auto"/>
        <w:ind w:right="23" w:firstLine="708"/>
        <w:jc w:val="both"/>
        <w:rPr>
          <w:sz w:val="24"/>
          <w:szCs w:val="24"/>
        </w:rPr>
      </w:pPr>
      <w:r w:rsidRPr="00081051">
        <w:rPr>
          <w:b/>
          <w:sz w:val="24"/>
          <w:szCs w:val="24"/>
        </w:rPr>
        <w:t xml:space="preserve">Общественно-полезный труд. </w:t>
      </w:r>
      <w:r w:rsidRPr="00081051">
        <w:rPr>
          <w:sz w:val="24"/>
          <w:szCs w:val="24"/>
        </w:rPr>
        <w:t>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Закреплять умение планировать трудовую деятельность, отбирать необходимые материалы, делать несложные заготовки. П</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lastRenderedPageBreak/>
        <w:t xml:space="preserve">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Приучать детей добросовестно выполнять обязанности дежурных по столовой: полностью сервировать столы и вытирать их после еды, подметать пол.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Прививать интерес к учебной деятельности и желание учиться в школе.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t>Труд в природе.</w:t>
      </w:r>
      <w:r w:rsidRPr="00081051">
        <w:rPr>
          <w:sz w:val="24"/>
          <w:szCs w:val="24"/>
        </w:rPr>
        <w:t xml:space="preserve">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 </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t>Уважение к труду взрослых.</w:t>
      </w:r>
      <w:r w:rsidRPr="00081051">
        <w:rPr>
          <w:sz w:val="24"/>
          <w:szCs w:val="24"/>
        </w:rPr>
        <w:t xml:space="preserve"> Расширять представления о труде взрослых, о значении их труда для общества. Воспитывать уважение к людям труда.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Продолжать знакомить детей с профессиями, связанными со спецификой родного города (поселка).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Развивать интерес к различным профессиям, в частности к профессиям родителей и месту их работ.</w:t>
      </w:r>
    </w:p>
    <w:p w:rsidR="001C67B7" w:rsidRPr="00081051" w:rsidRDefault="001C67B7" w:rsidP="001C67B7">
      <w:pPr>
        <w:pStyle w:val="5"/>
        <w:shd w:val="clear" w:color="auto" w:fill="auto"/>
        <w:spacing w:line="360" w:lineRule="auto"/>
        <w:ind w:right="23" w:firstLine="708"/>
        <w:jc w:val="both"/>
        <w:rPr>
          <w:b/>
          <w:sz w:val="24"/>
          <w:szCs w:val="24"/>
        </w:rPr>
      </w:pPr>
      <w:r w:rsidRPr="00081051">
        <w:rPr>
          <w:b/>
          <w:sz w:val="24"/>
          <w:szCs w:val="24"/>
        </w:rPr>
        <w:t xml:space="preserve"> Формирование основ безопасности  </w:t>
      </w:r>
    </w:p>
    <w:p w:rsidR="001C67B7" w:rsidRPr="00081051" w:rsidRDefault="001C67B7" w:rsidP="001C67B7">
      <w:pPr>
        <w:pStyle w:val="5"/>
        <w:shd w:val="clear" w:color="auto" w:fill="auto"/>
        <w:spacing w:line="360" w:lineRule="auto"/>
        <w:ind w:right="23" w:firstLine="708"/>
        <w:jc w:val="both"/>
        <w:rPr>
          <w:b/>
          <w:sz w:val="24"/>
          <w:szCs w:val="24"/>
        </w:rPr>
      </w:pPr>
      <w:r w:rsidRPr="00081051">
        <w:rPr>
          <w:b/>
          <w:sz w:val="24"/>
          <w:szCs w:val="24"/>
        </w:rPr>
        <w:t xml:space="preserve">1 младшая группа (от 2 до 3 лет) </w:t>
      </w:r>
    </w:p>
    <w:p w:rsidR="001C67B7" w:rsidRPr="00081051" w:rsidRDefault="001C67B7" w:rsidP="001C67B7">
      <w:pPr>
        <w:pStyle w:val="5"/>
        <w:shd w:val="clear" w:color="auto" w:fill="auto"/>
        <w:spacing w:line="360" w:lineRule="auto"/>
        <w:ind w:right="23" w:firstLine="708"/>
        <w:jc w:val="both"/>
        <w:rPr>
          <w:sz w:val="24"/>
          <w:szCs w:val="24"/>
        </w:rPr>
      </w:pPr>
      <w:r w:rsidRPr="00081051">
        <w:rPr>
          <w:b/>
          <w:sz w:val="24"/>
          <w:szCs w:val="24"/>
        </w:rPr>
        <w:t>Безопасное поведение в природе.</w:t>
      </w:r>
      <w:r w:rsidRPr="00081051">
        <w:rPr>
          <w:sz w:val="24"/>
          <w:szCs w:val="24"/>
        </w:rPr>
        <w:t xml:space="preserve">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 </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t>Безопасность  на  дорогах.</w:t>
      </w:r>
      <w:r w:rsidRPr="00081051">
        <w:rPr>
          <w:sz w:val="24"/>
          <w:szCs w:val="24"/>
        </w:rPr>
        <w:t xml:space="preserve">  Формировать  первичные  представления  о машинах, улице, дороге.  Знакомить с некоторыми видами транспортных средств.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Безопасность собственной жизнедеятельности.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Знакомить с предметным миром и правилами безопасного обращения с предметами. </w:t>
      </w:r>
      <w:r w:rsidRPr="00081051">
        <w:rPr>
          <w:sz w:val="24"/>
          <w:szCs w:val="24"/>
        </w:rPr>
        <w:lastRenderedPageBreak/>
        <w:t xml:space="preserve">Знакомить с понятиями «можно — нельзя», «опасно».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Формировать представления о правилах безопасного поведения в играх с песком и водой (воду не пить, песком не бросаться и т. д.).           </w:t>
      </w:r>
    </w:p>
    <w:p w:rsidR="001C67B7" w:rsidRPr="00081051" w:rsidRDefault="001C67B7" w:rsidP="001C67B7">
      <w:pPr>
        <w:pStyle w:val="5"/>
        <w:shd w:val="clear" w:color="auto" w:fill="auto"/>
        <w:spacing w:line="360" w:lineRule="auto"/>
        <w:ind w:right="23" w:firstLine="708"/>
        <w:jc w:val="both"/>
        <w:rPr>
          <w:b/>
          <w:sz w:val="24"/>
          <w:szCs w:val="24"/>
        </w:rPr>
      </w:pPr>
      <w:r w:rsidRPr="00081051">
        <w:rPr>
          <w:b/>
          <w:sz w:val="24"/>
          <w:szCs w:val="24"/>
        </w:rPr>
        <w:t xml:space="preserve"> 2 младшая группа (от 3 до 4 лет)</w:t>
      </w:r>
    </w:p>
    <w:p w:rsidR="001C67B7" w:rsidRPr="00081051" w:rsidRDefault="001C67B7" w:rsidP="001C67B7">
      <w:pPr>
        <w:pStyle w:val="5"/>
        <w:shd w:val="clear" w:color="auto" w:fill="auto"/>
        <w:spacing w:line="360" w:lineRule="auto"/>
        <w:ind w:right="23" w:firstLine="708"/>
        <w:jc w:val="both"/>
        <w:rPr>
          <w:sz w:val="24"/>
          <w:szCs w:val="24"/>
        </w:rPr>
      </w:pPr>
      <w:r w:rsidRPr="00081051">
        <w:rPr>
          <w:b/>
          <w:sz w:val="24"/>
          <w:szCs w:val="24"/>
        </w:rPr>
        <w:t xml:space="preserve"> Безопасное поведение в природе.</w:t>
      </w:r>
      <w:r w:rsidRPr="00081051">
        <w:rPr>
          <w:sz w:val="24"/>
          <w:szCs w:val="24"/>
        </w:rPr>
        <w:t xml:space="preserve">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 </w:t>
      </w:r>
      <w:r w:rsidRPr="00081051">
        <w:rPr>
          <w:b/>
          <w:sz w:val="24"/>
          <w:szCs w:val="24"/>
        </w:rPr>
        <w:t>Безопасность на дорогах.</w:t>
      </w:r>
      <w:r w:rsidRPr="00081051">
        <w:rPr>
          <w:sz w:val="24"/>
          <w:szCs w:val="24"/>
        </w:rPr>
        <w:t xml:space="preserve">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Расширять ориентировку в окружающем пространстве.   Знакомить детей с правилами дорожного движения.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Учить различать проезжую часть дороги, тротуар, понимать значение зеленого, желтого и красного сигналов светофора.</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 Формировать первичные представления о безопасном поведении на дорогах (переходить дорогу, держась за руку взрослого). Знакомить с работой водителя. </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t>Безопасность собственной жизнедеятельности</w:t>
      </w:r>
      <w:r w:rsidRPr="00081051">
        <w:rPr>
          <w:sz w:val="24"/>
          <w:szCs w:val="24"/>
        </w:rPr>
        <w:t>.</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 Знакомить с источниками опасности дома (горячая плита, утюг и др.).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Формировать умение соблюдать правила в играх с мелкими предметами (не засовывать предметы в ухо, нос; не брать их в рот).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Развивать умение обращаться за помощью к взрослым. Формировать навыки безопасного поведения в играх с песком, водой, снегом. </w:t>
      </w:r>
    </w:p>
    <w:p w:rsidR="001C67B7" w:rsidRDefault="001C67B7" w:rsidP="001C67B7">
      <w:pPr>
        <w:pStyle w:val="5"/>
        <w:shd w:val="clear" w:color="auto" w:fill="auto"/>
        <w:spacing w:line="360" w:lineRule="auto"/>
        <w:ind w:right="23" w:firstLine="708"/>
        <w:jc w:val="both"/>
        <w:rPr>
          <w:b/>
          <w:sz w:val="24"/>
          <w:szCs w:val="24"/>
        </w:rPr>
      </w:pPr>
      <w:r w:rsidRPr="00081051">
        <w:rPr>
          <w:sz w:val="24"/>
          <w:szCs w:val="24"/>
        </w:rPr>
        <w:t xml:space="preserve"> </w:t>
      </w:r>
      <w:r w:rsidRPr="00081051">
        <w:rPr>
          <w:b/>
          <w:sz w:val="24"/>
          <w:szCs w:val="24"/>
        </w:rPr>
        <w:t xml:space="preserve">Средняя группа (от 4 до 5 лет) </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t>Безопасное поведение в природе.</w:t>
      </w:r>
      <w:r w:rsidRPr="00081051">
        <w:rPr>
          <w:sz w:val="24"/>
          <w:szCs w:val="24"/>
        </w:rPr>
        <w:t xml:space="preserve">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Продолжать знакомить с многообразием  животного  и  растительного  мира,  с  явлениями  неживой природы.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Формировать элементарные представления о способах взаимодействия с животными и растениями, о правилах поведения в природе.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 Формировать  понятия:  «съедобное»,  «несъедобное»,  «лекарственные растения». Знакомить с опасными насекомыми и ядовитыми растениями.  </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t>Безопасность на дорогах.</w:t>
      </w:r>
      <w:r w:rsidRPr="00081051">
        <w:rPr>
          <w:sz w:val="24"/>
          <w:szCs w:val="24"/>
        </w:rPr>
        <w:t xml:space="preserve">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Развивать наблюдательность, умение ориентироваться в помещении и на участке детского сада, в ближайшей местности.</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lastRenderedPageBreak/>
        <w:t xml:space="preserve">  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Уточнять знания детей о назначении светофора и работе полицейского.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общественного транспорта». Формировать навыки культурного поведения в общественном транспорте.</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t>Безопасность собственной жизнедеятельности.</w:t>
      </w:r>
      <w:r w:rsidRPr="00081051">
        <w:rPr>
          <w:sz w:val="24"/>
          <w:szCs w:val="24"/>
        </w:rPr>
        <w:t xml:space="preserve">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Знакомить с правилами безопасного поведения во время игр. Рассказывать о ситуациях, опасных для жизни и здоровья. Знакомить с назначением, работой и правилами пользования бытовыми электроприборами (пылесос, электрочайник, утюг и др.).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Закреплять умение пользоваться столовыми приборами (вилка, нож), ножницами. Знакомить с правилами езды на велосипеде.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 </w:t>
      </w:r>
    </w:p>
    <w:p w:rsidR="001C67B7" w:rsidRDefault="001C67B7" w:rsidP="001C67B7">
      <w:pPr>
        <w:pStyle w:val="5"/>
        <w:shd w:val="clear" w:color="auto" w:fill="auto"/>
        <w:spacing w:line="360" w:lineRule="auto"/>
        <w:ind w:right="23" w:firstLine="708"/>
        <w:jc w:val="both"/>
        <w:rPr>
          <w:b/>
          <w:sz w:val="24"/>
          <w:szCs w:val="24"/>
        </w:rPr>
      </w:pPr>
      <w:r w:rsidRPr="00081051">
        <w:rPr>
          <w:b/>
          <w:sz w:val="24"/>
          <w:szCs w:val="24"/>
        </w:rPr>
        <w:t xml:space="preserve">Старшая группа (от 5 до 6 лет) </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t>Безопасное поведение в природе</w:t>
      </w:r>
      <w:r w:rsidRPr="00081051">
        <w:rPr>
          <w:sz w:val="24"/>
          <w:szCs w:val="24"/>
        </w:rPr>
        <w:t xml:space="preserve">. Формировать основы экологической культуры и безопасного поведения в природе.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Знакомить с явлениями неживой природы (гроза, гром, молния, радуга), с правилами поведения при грозе.</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Знакомить детей с правилами оказания первой помощи при ушибах и укусах насекомых. </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t>Безопасность на дорогах.</w:t>
      </w:r>
      <w:r w:rsidRPr="00081051">
        <w:rPr>
          <w:sz w:val="24"/>
          <w:szCs w:val="24"/>
        </w:rPr>
        <w:t xml:space="preserve">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Уточнять знания детей об элементах дороги (проезжая часть, пешеходный переход, тротуар), о движении транс порта, о работе светофора.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 xml:space="preserve">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 </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t>Безопасность собственной жизнедеятельности.</w:t>
      </w:r>
      <w:r w:rsidRPr="00081051">
        <w:rPr>
          <w:sz w:val="24"/>
          <w:szCs w:val="24"/>
        </w:rPr>
        <w:t xml:space="preserve"> Закреплять основы безопасности </w:t>
      </w:r>
      <w:r w:rsidRPr="00081051">
        <w:rPr>
          <w:sz w:val="24"/>
          <w:szCs w:val="24"/>
        </w:rPr>
        <w:lastRenderedPageBreak/>
        <w:t xml:space="preserve">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Расширять знания об источниках опасности в быту (электроприборы, газовая плита, утюг и др.).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Знакомить с работой службы спасения — МЧС. Закреплять знания о том, что в случае необходимости взрослые звонят по телефонам «01», «02», «03».  Формировать умение обращаться за помощью к взрослым.  Учить называть свое имя, фамилию, возраст, домашний адрес, телефон. </w:t>
      </w:r>
    </w:p>
    <w:p w:rsidR="001C67B7" w:rsidRPr="00081051" w:rsidRDefault="001C67B7" w:rsidP="001C67B7">
      <w:pPr>
        <w:pStyle w:val="5"/>
        <w:shd w:val="clear" w:color="auto" w:fill="auto"/>
        <w:spacing w:line="360" w:lineRule="auto"/>
        <w:ind w:right="23" w:firstLine="708"/>
        <w:jc w:val="both"/>
        <w:rPr>
          <w:b/>
          <w:sz w:val="24"/>
          <w:szCs w:val="24"/>
        </w:rPr>
      </w:pPr>
      <w:r w:rsidRPr="00081051">
        <w:rPr>
          <w:b/>
          <w:sz w:val="24"/>
          <w:szCs w:val="24"/>
        </w:rPr>
        <w:t>Подготовительная к школе группа (от 6 до 7 лет)</w:t>
      </w:r>
    </w:p>
    <w:p w:rsidR="001C67B7" w:rsidRDefault="001C67B7" w:rsidP="001C67B7">
      <w:pPr>
        <w:pStyle w:val="5"/>
        <w:shd w:val="clear" w:color="auto" w:fill="auto"/>
        <w:spacing w:line="360" w:lineRule="auto"/>
        <w:ind w:right="23" w:firstLine="708"/>
        <w:jc w:val="both"/>
        <w:rPr>
          <w:b/>
          <w:sz w:val="24"/>
          <w:szCs w:val="24"/>
        </w:rPr>
      </w:pPr>
      <w:r w:rsidRPr="00081051">
        <w:rPr>
          <w:b/>
          <w:sz w:val="24"/>
          <w:szCs w:val="24"/>
        </w:rPr>
        <w:t xml:space="preserve">Безопасное поведение в природе.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Формировать основы экологической культуры. Продолжать знакомить с правилами поведения на природе.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Знакомить с Красной книгой, с отдельными представителями животного и растительного мира, занесенными в нее.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1C67B7" w:rsidRDefault="001C67B7" w:rsidP="001C67B7">
      <w:pPr>
        <w:pStyle w:val="5"/>
        <w:shd w:val="clear" w:color="auto" w:fill="auto"/>
        <w:spacing w:line="360" w:lineRule="auto"/>
        <w:ind w:right="23" w:firstLine="708"/>
        <w:jc w:val="both"/>
        <w:rPr>
          <w:b/>
          <w:sz w:val="24"/>
          <w:szCs w:val="24"/>
        </w:rPr>
      </w:pPr>
      <w:r w:rsidRPr="00081051">
        <w:rPr>
          <w:b/>
          <w:sz w:val="24"/>
          <w:szCs w:val="24"/>
        </w:rPr>
        <w:t xml:space="preserve"> Безопасность на дорогах.</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 Систематизировать знания детей об устройстве улицы, о дорожном движении. Знакомить с понятиями «площадь», «бульвар», «проспект».</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 Продолжать знакомить с дорожными знаками — предупреждающими, запрещающими и информационно-указательными. </w:t>
      </w:r>
    </w:p>
    <w:p w:rsidR="001C67B7" w:rsidRDefault="001C67B7" w:rsidP="001C67B7">
      <w:pPr>
        <w:pStyle w:val="5"/>
        <w:shd w:val="clear" w:color="auto" w:fill="auto"/>
        <w:spacing w:line="360" w:lineRule="auto"/>
        <w:ind w:right="23" w:firstLine="708"/>
        <w:jc w:val="both"/>
        <w:rPr>
          <w:sz w:val="24"/>
          <w:szCs w:val="24"/>
        </w:rPr>
      </w:pPr>
      <w:r w:rsidRPr="00081051">
        <w:rPr>
          <w:sz w:val="24"/>
          <w:szCs w:val="24"/>
        </w:rPr>
        <w:t xml:space="preserve">Подводить  детей  к  осознанию  необходимости  соблюдать  правила дорожного движения. </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t>Расширять представления детей о работе ГИБДД. 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1C67B7" w:rsidRDefault="001C67B7" w:rsidP="001C67B7">
      <w:pPr>
        <w:pStyle w:val="5"/>
        <w:shd w:val="clear" w:color="auto" w:fill="auto"/>
        <w:spacing w:line="360" w:lineRule="auto"/>
        <w:ind w:right="23" w:firstLine="708"/>
        <w:jc w:val="both"/>
        <w:rPr>
          <w:sz w:val="24"/>
          <w:szCs w:val="24"/>
        </w:rPr>
      </w:pPr>
      <w:r w:rsidRPr="00081051">
        <w:rPr>
          <w:b/>
          <w:sz w:val="24"/>
          <w:szCs w:val="24"/>
        </w:rPr>
        <w:t>Безопасность  собственной  жизнедеятельности.</w:t>
      </w:r>
      <w:r w:rsidRPr="00081051">
        <w:rPr>
          <w:sz w:val="24"/>
          <w:szCs w:val="24"/>
        </w:rPr>
        <w:t xml:space="preserve">  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w:t>
      </w:r>
    </w:p>
    <w:p w:rsidR="001C67B7" w:rsidRPr="00081051" w:rsidRDefault="001C67B7" w:rsidP="001C67B7">
      <w:pPr>
        <w:pStyle w:val="5"/>
        <w:shd w:val="clear" w:color="auto" w:fill="auto"/>
        <w:spacing w:line="360" w:lineRule="auto"/>
        <w:ind w:right="23" w:firstLine="708"/>
        <w:jc w:val="both"/>
        <w:rPr>
          <w:sz w:val="24"/>
          <w:szCs w:val="24"/>
        </w:rPr>
      </w:pPr>
      <w:r w:rsidRPr="00081051">
        <w:rPr>
          <w:sz w:val="24"/>
          <w:szCs w:val="24"/>
        </w:rPr>
        <w:lastRenderedPageBreak/>
        <w:t xml:space="preserve">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1C67B7" w:rsidRDefault="001C67B7" w:rsidP="001C67B7">
      <w:pPr>
        <w:pStyle w:val="5"/>
        <w:spacing w:line="360" w:lineRule="auto"/>
        <w:ind w:right="23" w:firstLine="708"/>
        <w:jc w:val="both"/>
        <w:rPr>
          <w:sz w:val="24"/>
          <w:szCs w:val="24"/>
        </w:rPr>
      </w:pPr>
      <w:r w:rsidRPr="00081051">
        <w:rPr>
          <w:sz w:val="24"/>
          <w:szCs w:val="24"/>
        </w:rPr>
        <w:t xml:space="preserve">Подвести детей к пониманию необходимости соблюдать меры предосторожности, учить оценивать свои возможности по преодолению опасности. </w:t>
      </w:r>
    </w:p>
    <w:p w:rsidR="001C67B7" w:rsidRDefault="001C67B7" w:rsidP="001C67B7">
      <w:pPr>
        <w:pStyle w:val="5"/>
        <w:spacing w:line="360" w:lineRule="auto"/>
        <w:ind w:right="23" w:firstLine="708"/>
        <w:jc w:val="both"/>
        <w:rPr>
          <w:sz w:val="24"/>
          <w:szCs w:val="24"/>
        </w:rPr>
      </w:pPr>
      <w:r w:rsidRPr="00081051">
        <w:rPr>
          <w:sz w:val="24"/>
          <w:szCs w:val="24"/>
        </w:rPr>
        <w:t xml:space="preserve">Формировать у детей навыки поведения в ситуациях: «Один дома», «Потерялся», «Заблудился». </w:t>
      </w:r>
    </w:p>
    <w:p w:rsidR="001C67B7" w:rsidRDefault="001C67B7" w:rsidP="001C67B7">
      <w:pPr>
        <w:pStyle w:val="5"/>
        <w:spacing w:line="360" w:lineRule="auto"/>
        <w:ind w:right="23" w:firstLine="708"/>
        <w:jc w:val="both"/>
        <w:rPr>
          <w:sz w:val="24"/>
          <w:szCs w:val="24"/>
        </w:rPr>
      </w:pPr>
      <w:r w:rsidRPr="00081051">
        <w:rPr>
          <w:sz w:val="24"/>
          <w:szCs w:val="24"/>
        </w:rPr>
        <w:t xml:space="preserve">Формировать умение обращаться за помощью к взрослым.  Расширять знания детей о работе МЧС, пожарной службы, службы скорой помощи.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           </w:t>
      </w:r>
    </w:p>
    <w:p w:rsidR="001C67B7" w:rsidRPr="00780499" w:rsidRDefault="001C67B7" w:rsidP="001C67B7">
      <w:pPr>
        <w:pStyle w:val="5"/>
        <w:spacing w:line="360" w:lineRule="auto"/>
        <w:ind w:right="23" w:firstLine="708"/>
        <w:rPr>
          <w:sz w:val="28"/>
          <w:szCs w:val="28"/>
        </w:rPr>
      </w:pPr>
      <w:r w:rsidRPr="00780499">
        <w:rPr>
          <w:b/>
          <w:sz w:val="28"/>
          <w:szCs w:val="28"/>
        </w:rPr>
        <w:t>Образовательная область «Познавательное развитие»</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об особенностях ее природы, многообразии стран и народов мира». </w:t>
      </w:r>
    </w:p>
    <w:p w:rsidR="001C67B7" w:rsidRDefault="001C67B7" w:rsidP="001C67B7">
      <w:pPr>
        <w:pStyle w:val="5"/>
        <w:spacing w:line="360" w:lineRule="auto"/>
        <w:ind w:right="23" w:firstLine="708"/>
        <w:jc w:val="both"/>
        <w:rPr>
          <w:sz w:val="24"/>
          <w:szCs w:val="24"/>
        </w:rPr>
      </w:pPr>
      <w:r w:rsidRPr="00081051">
        <w:rPr>
          <w:b/>
          <w:sz w:val="24"/>
          <w:szCs w:val="24"/>
        </w:rPr>
        <w:t>Основные цели и задачи</w:t>
      </w:r>
      <w:r w:rsidRPr="00081051">
        <w:rPr>
          <w:sz w:val="24"/>
          <w:szCs w:val="24"/>
        </w:rPr>
        <w:t xml:space="preserve"> </w:t>
      </w:r>
    </w:p>
    <w:p w:rsidR="001C67B7" w:rsidRDefault="001C67B7" w:rsidP="001C67B7">
      <w:pPr>
        <w:pStyle w:val="5"/>
        <w:spacing w:line="360" w:lineRule="auto"/>
        <w:ind w:right="23" w:firstLine="708"/>
        <w:jc w:val="both"/>
        <w:rPr>
          <w:sz w:val="24"/>
          <w:szCs w:val="24"/>
        </w:rPr>
      </w:pPr>
      <w:r w:rsidRPr="00081051">
        <w:rPr>
          <w:sz w:val="24"/>
          <w:szCs w:val="24"/>
        </w:rPr>
        <w:t xml:space="preserve"> Формирование элементарных математических представлений. </w:t>
      </w:r>
    </w:p>
    <w:p w:rsidR="001C67B7" w:rsidRPr="00081051" w:rsidRDefault="001C67B7" w:rsidP="001C67B7">
      <w:pPr>
        <w:pStyle w:val="5"/>
        <w:spacing w:line="360" w:lineRule="auto"/>
        <w:ind w:right="23" w:firstLine="708"/>
        <w:jc w:val="both"/>
        <w:rPr>
          <w:sz w:val="24"/>
          <w:szCs w:val="24"/>
        </w:rPr>
      </w:pPr>
      <w:r w:rsidRPr="00081051">
        <w:rPr>
          <w:sz w:val="24"/>
          <w:szCs w:val="24"/>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1C67B7" w:rsidRDefault="001C67B7" w:rsidP="001C67B7">
      <w:pPr>
        <w:pStyle w:val="5"/>
        <w:spacing w:line="360" w:lineRule="auto"/>
        <w:ind w:right="23" w:firstLine="708"/>
        <w:jc w:val="both"/>
        <w:rPr>
          <w:sz w:val="24"/>
          <w:szCs w:val="24"/>
        </w:rPr>
      </w:pPr>
      <w:r w:rsidRPr="00081051">
        <w:rPr>
          <w:b/>
          <w:sz w:val="24"/>
          <w:szCs w:val="24"/>
        </w:rPr>
        <w:t>Развитие познавательно-исследовательской деятельности.</w:t>
      </w:r>
      <w:r w:rsidRPr="00081051">
        <w:rPr>
          <w:sz w:val="24"/>
          <w:szCs w:val="24"/>
        </w:rPr>
        <w:t xml:space="preserve"> </w:t>
      </w:r>
    </w:p>
    <w:p w:rsidR="001C67B7" w:rsidRDefault="001C67B7" w:rsidP="001C67B7">
      <w:pPr>
        <w:pStyle w:val="5"/>
        <w:spacing w:line="360" w:lineRule="auto"/>
        <w:ind w:right="23" w:firstLine="708"/>
        <w:jc w:val="both"/>
        <w:rPr>
          <w:sz w:val="24"/>
          <w:szCs w:val="24"/>
        </w:rPr>
      </w:pPr>
      <w:r w:rsidRPr="00081051">
        <w:rPr>
          <w:sz w:val="24"/>
          <w:szCs w:val="24"/>
        </w:rP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Развитие восприятия, внимания, памяти, наблюдательности, способности  </w:t>
      </w:r>
      <w:r w:rsidRPr="00081051">
        <w:rPr>
          <w:sz w:val="24"/>
          <w:szCs w:val="24"/>
        </w:rPr>
        <w:lastRenderedPageBreak/>
        <w:t>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Ознакомление с предметным окружением.</w:t>
      </w:r>
    </w:p>
    <w:p w:rsidR="001C67B7" w:rsidRDefault="001C67B7" w:rsidP="001C67B7">
      <w:pPr>
        <w:pStyle w:val="5"/>
        <w:spacing w:line="360" w:lineRule="auto"/>
        <w:ind w:right="23" w:firstLine="708"/>
        <w:jc w:val="both"/>
        <w:rPr>
          <w:sz w:val="24"/>
          <w:szCs w:val="24"/>
        </w:rPr>
      </w:pPr>
      <w:r w:rsidRPr="00081051">
        <w:rPr>
          <w:b/>
          <w:sz w:val="24"/>
          <w:szCs w:val="24"/>
        </w:rPr>
        <w:t>Ознакомление с предметным  миром</w:t>
      </w:r>
      <w:r w:rsidRPr="00081051">
        <w:rPr>
          <w:sz w:val="24"/>
          <w:szCs w:val="24"/>
        </w:rPr>
        <w:t xml:space="preserve">  (название,  функция,  назначение,  свойства  и  качества предмета);  восприятие  предмета  как  творения  человеческой  мысли  и результата труда.  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w:t>
      </w:r>
    </w:p>
    <w:p w:rsidR="001C67B7" w:rsidRPr="00081051" w:rsidRDefault="001C67B7" w:rsidP="001C67B7">
      <w:pPr>
        <w:pStyle w:val="5"/>
        <w:spacing w:line="360" w:lineRule="auto"/>
        <w:ind w:right="23" w:firstLine="708"/>
        <w:jc w:val="both"/>
        <w:rPr>
          <w:sz w:val="24"/>
          <w:szCs w:val="24"/>
        </w:rPr>
      </w:pPr>
      <w:r w:rsidRPr="00081051">
        <w:rPr>
          <w:sz w:val="24"/>
          <w:szCs w:val="24"/>
        </w:rPr>
        <w:t>Развитие умения устанавливать причинно-следственные связи между миром предметов и природным миром.</w:t>
      </w:r>
    </w:p>
    <w:p w:rsidR="001C67B7" w:rsidRDefault="001C67B7" w:rsidP="001C67B7">
      <w:pPr>
        <w:pStyle w:val="5"/>
        <w:spacing w:line="360" w:lineRule="auto"/>
        <w:ind w:right="23" w:firstLine="708"/>
        <w:jc w:val="both"/>
        <w:rPr>
          <w:sz w:val="24"/>
          <w:szCs w:val="24"/>
        </w:rPr>
      </w:pPr>
      <w:r w:rsidRPr="00081051">
        <w:rPr>
          <w:b/>
          <w:sz w:val="24"/>
          <w:szCs w:val="24"/>
        </w:rPr>
        <w:t>Ознакомление с социальным миром.</w:t>
      </w:r>
      <w:r w:rsidRPr="00081051">
        <w:rPr>
          <w:sz w:val="24"/>
          <w:szCs w:val="24"/>
        </w:rPr>
        <w:t xml:space="preserve"> 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w:t>
      </w:r>
    </w:p>
    <w:p w:rsidR="001C67B7" w:rsidRDefault="001C67B7" w:rsidP="001C67B7">
      <w:pPr>
        <w:pStyle w:val="5"/>
        <w:spacing w:line="360" w:lineRule="auto"/>
        <w:ind w:right="23" w:firstLine="708"/>
        <w:jc w:val="both"/>
        <w:rPr>
          <w:sz w:val="24"/>
          <w:szCs w:val="24"/>
        </w:rPr>
      </w:pPr>
      <w:r w:rsidRPr="00081051">
        <w:rPr>
          <w:sz w:val="24"/>
          <w:szCs w:val="24"/>
        </w:rPr>
        <w:t xml:space="preserve">    Формирование гражданской принадлежности; воспитание любви к Родине, гордости за ее достижения, патриотических  чувств.  </w:t>
      </w:r>
    </w:p>
    <w:p w:rsidR="001C67B7" w:rsidRPr="00081051" w:rsidRDefault="001C67B7" w:rsidP="001C67B7">
      <w:pPr>
        <w:pStyle w:val="5"/>
        <w:spacing w:line="360" w:lineRule="auto"/>
        <w:ind w:right="23" w:firstLine="708"/>
        <w:jc w:val="both"/>
        <w:rPr>
          <w:sz w:val="24"/>
          <w:szCs w:val="24"/>
        </w:rPr>
      </w:pPr>
      <w:r w:rsidRPr="00081051">
        <w:rPr>
          <w:sz w:val="24"/>
          <w:szCs w:val="24"/>
        </w:rPr>
        <w:t>Формирование  элементарных  представлений о планете Земля как общем доме людей, о многообразии стран и народов мира.</w:t>
      </w:r>
    </w:p>
    <w:p w:rsidR="001C67B7" w:rsidRPr="00081051" w:rsidRDefault="001C67B7" w:rsidP="001C67B7">
      <w:pPr>
        <w:pStyle w:val="5"/>
        <w:spacing w:line="360" w:lineRule="auto"/>
        <w:ind w:right="23" w:firstLine="708"/>
        <w:jc w:val="both"/>
        <w:rPr>
          <w:sz w:val="24"/>
          <w:szCs w:val="24"/>
        </w:rPr>
      </w:pPr>
      <w:r w:rsidRPr="00081051">
        <w:rPr>
          <w:b/>
          <w:sz w:val="24"/>
          <w:szCs w:val="24"/>
        </w:rPr>
        <w:t xml:space="preserve">Ознакомление с миром природы. </w:t>
      </w:r>
      <w:r w:rsidRPr="00081051">
        <w:rPr>
          <w:sz w:val="24"/>
          <w:szCs w:val="24"/>
        </w:rPr>
        <w:t xml:space="preserve">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 </w:t>
      </w:r>
    </w:p>
    <w:p w:rsidR="001C67B7" w:rsidRPr="00081051" w:rsidRDefault="001C67B7" w:rsidP="001C67B7">
      <w:pPr>
        <w:pStyle w:val="5"/>
        <w:spacing w:line="360" w:lineRule="auto"/>
        <w:ind w:right="23" w:firstLine="708"/>
        <w:jc w:val="left"/>
        <w:rPr>
          <w:b/>
          <w:sz w:val="24"/>
          <w:szCs w:val="24"/>
        </w:rPr>
      </w:pPr>
      <w:r w:rsidRPr="00081051">
        <w:rPr>
          <w:b/>
          <w:sz w:val="24"/>
          <w:szCs w:val="24"/>
        </w:rPr>
        <w:t xml:space="preserve">Содержание психолого-педагогической работы Формирование элементарных математических представлений </w:t>
      </w:r>
    </w:p>
    <w:p w:rsidR="001C67B7" w:rsidRPr="00081051" w:rsidRDefault="001C67B7" w:rsidP="001C67B7">
      <w:pPr>
        <w:pStyle w:val="5"/>
        <w:spacing w:line="360" w:lineRule="auto"/>
        <w:ind w:right="23" w:firstLine="708"/>
        <w:jc w:val="both"/>
        <w:rPr>
          <w:sz w:val="24"/>
          <w:szCs w:val="24"/>
        </w:rPr>
      </w:pPr>
      <w:r w:rsidRPr="00081051">
        <w:rPr>
          <w:b/>
          <w:sz w:val="24"/>
          <w:szCs w:val="24"/>
        </w:rPr>
        <w:t>1 младшая группа (от 2 до 3 лет) Количество.</w:t>
      </w:r>
      <w:r w:rsidRPr="00081051">
        <w:rPr>
          <w:sz w:val="24"/>
          <w:szCs w:val="24"/>
        </w:rPr>
        <w:t xml:space="preserve"> Привлекать детей к формированию групп однородных предметов. Учить различать количество предметов (один — много). </w:t>
      </w:r>
    </w:p>
    <w:p w:rsidR="001C67B7" w:rsidRPr="00081051" w:rsidRDefault="001C67B7" w:rsidP="001C67B7">
      <w:pPr>
        <w:pStyle w:val="5"/>
        <w:spacing w:line="360" w:lineRule="auto"/>
        <w:ind w:right="23" w:firstLine="708"/>
        <w:jc w:val="both"/>
        <w:rPr>
          <w:sz w:val="24"/>
          <w:szCs w:val="24"/>
        </w:rPr>
      </w:pPr>
      <w:r w:rsidRPr="00081051">
        <w:rPr>
          <w:b/>
          <w:sz w:val="24"/>
          <w:szCs w:val="24"/>
        </w:rPr>
        <w:t xml:space="preserve">Величина.  </w:t>
      </w:r>
      <w:r w:rsidRPr="00081051">
        <w:rPr>
          <w:sz w:val="24"/>
          <w:szCs w:val="24"/>
        </w:rPr>
        <w:t xml:space="preserve">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w:t>
      </w:r>
    </w:p>
    <w:p w:rsidR="001C67B7" w:rsidRPr="00081051" w:rsidRDefault="001C67B7" w:rsidP="001C67B7">
      <w:pPr>
        <w:pStyle w:val="5"/>
        <w:spacing w:line="360" w:lineRule="auto"/>
        <w:ind w:right="23" w:firstLine="708"/>
        <w:jc w:val="both"/>
        <w:rPr>
          <w:sz w:val="24"/>
          <w:szCs w:val="24"/>
        </w:rPr>
      </w:pPr>
      <w:r w:rsidRPr="00081051">
        <w:rPr>
          <w:b/>
          <w:sz w:val="24"/>
          <w:szCs w:val="24"/>
        </w:rPr>
        <w:t xml:space="preserve">Форма. </w:t>
      </w:r>
      <w:r w:rsidRPr="00081051">
        <w:rPr>
          <w:sz w:val="24"/>
          <w:szCs w:val="24"/>
        </w:rPr>
        <w:t>Учить различать предметы по форме и называть их (кубик, кирпичик, шар и пр.).</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w:t>
      </w:r>
      <w:r w:rsidRPr="00081051">
        <w:rPr>
          <w:b/>
          <w:sz w:val="24"/>
          <w:szCs w:val="24"/>
        </w:rPr>
        <w:t>Ориентировка в пространстве.</w:t>
      </w:r>
      <w:r w:rsidRPr="00081051">
        <w:rPr>
          <w:sz w:val="24"/>
          <w:szCs w:val="24"/>
        </w:rPr>
        <w:t xml:space="preserve"> Продолжать накапливать у детей опыт практического </w:t>
      </w:r>
      <w:r w:rsidRPr="00081051">
        <w:rPr>
          <w:sz w:val="24"/>
          <w:szCs w:val="24"/>
        </w:rPr>
        <w:lastRenderedPageBreak/>
        <w:t xml:space="preserve">освоения окружающего пространства (помещений группы и участка детского сада).  Расширять опыт ориентировки в частях собственного тела (голова, лицо, руки, ноги, спина). Учить двигаться за воспитателем в определенном направлении. </w:t>
      </w:r>
    </w:p>
    <w:p w:rsidR="001C67B7" w:rsidRPr="00081051" w:rsidRDefault="001C67B7" w:rsidP="001C67B7">
      <w:pPr>
        <w:pStyle w:val="5"/>
        <w:spacing w:line="360" w:lineRule="auto"/>
        <w:ind w:right="23" w:firstLine="708"/>
        <w:jc w:val="both"/>
        <w:rPr>
          <w:b/>
          <w:sz w:val="24"/>
          <w:szCs w:val="24"/>
        </w:rPr>
      </w:pPr>
      <w:r w:rsidRPr="00081051">
        <w:rPr>
          <w:b/>
          <w:sz w:val="24"/>
          <w:szCs w:val="24"/>
        </w:rPr>
        <w:t xml:space="preserve">2 младшая группа (от 3 до 4 лет) </w:t>
      </w:r>
    </w:p>
    <w:p w:rsidR="001C67B7" w:rsidRDefault="001C67B7" w:rsidP="001C67B7">
      <w:pPr>
        <w:pStyle w:val="5"/>
        <w:spacing w:line="360" w:lineRule="auto"/>
        <w:ind w:right="23" w:firstLine="708"/>
        <w:jc w:val="both"/>
        <w:rPr>
          <w:sz w:val="24"/>
          <w:szCs w:val="24"/>
        </w:rPr>
      </w:pPr>
      <w:r w:rsidRPr="00081051">
        <w:rPr>
          <w:b/>
          <w:sz w:val="24"/>
          <w:szCs w:val="24"/>
        </w:rPr>
        <w:t>Количество.</w:t>
      </w:r>
      <w:r w:rsidRPr="00081051">
        <w:rPr>
          <w:sz w:val="24"/>
          <w:szCs w:val="24"/>
        </w:rPr>
        <w:t xml:space="preserve"> Развивать умение видеть общий признак предметов группы (все мячи — круглые, эти — все красные, эти — все большие и т. д.).</w:t>
      </w:r>
    </w:p>
    <w:p w:rsidR="001C67B7" w:rsidRDefault="001C67B7" w:rsidP="001C67B7">
      <w:pPr>
        <w:pStyle w:val="5"/>
        <w:spacing w:line="360" w:lineRule="auto"/>
        <w:ind w:right="23" w:firstLine="708"/>
        <w:jc w:val="both"/>
        <w:rPr>
          <w:sz w:val="24"/>
          <w:szCs w:val="24"/>
        </w:rPr>
      </w:pPr>
      <w:r w:rsidRPr="00081051">
        <w:rPr>
          <w:sz w:val="24"/>
          <w:szCs w:val="24"/>
        </w:rPr>
        <w:t xml:space="preserve">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rsidR="001C67B7" w:rsidRDefault="001C67B7" w:rsidP="001C67B7">
      <w:pPr>
        <w:pStyle w:val="5"/>
        <w:spacing w:line="360" w:lineRule="auto"/>
        <w:ind w:right="23" w:firstLine="708"/>
        <w:jc w:val="both"/>
        <w:rPr>
          <w:sz w:val="24"/>
          <w:szCs w:val="24"/>
        </w:rPr>
      </w:pPr>
      <w:r w:rsidRPr="00081051">
        <w:rPr>
          <w:sz w:val="24"/>
          <w:szCs w:val="24"/>
        </w:rPr>
        <w:t xml:space="preserve">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 </w:t>
      </w:r>
    </w:p>
    <w:p w:rsidR="001C67B7" w:rsidRPr="00081051" w:rsidRDefault="001C67B7" w:rsidP="001C67B7">
      <w:pPr>
        <w:pStyle w:val="5"/>
        <w:spacing w:line="360" w:lineRule="auto"/>
        <w:ind w:right="23" w:firstLine="708"/>
        <w:jc w:val="both"/>
        <w:rPr>
          <w:sz w:val="24"/>
          <w:szCs w:val="24"/>
        </w:rPr>
      </w:pPr>
      <w:r w:rsidRPr="00081051">
        <w:rPr>
          <w:b/>
          <w:sz w:val="24"/>
          <w:szCs w:val="24"/>
        </w:rPr>
        <w:t>Величина.</w:t>
      </w:r>
      <w:r w:rsidRPr="00081051">
        <w:rPr>
          <w:sz w:val="24"/>
          <w:szCs w:val="24"/>
        </w:rPr>
        <w:t xml:space="preserve">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w:t>
      </w:r>
      <w:r w:rsidRPr="00081051">
        <w:rPr>
          <w:b/>
          <w:sz w:val="24"/>
          <w:szCs w:val="24"/>
        </w:rPr>
        <w:t>Форма.</w:t>
      </w:r>
      <w:r w:rsidRPr="00081051">
        <w:rPr>
          <w:sz w:val="24"/>
          <w:szCs w:val="24"/>
        </w:rPr>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1C67B7" w:rsidRPr="00081051" w:rsidRDefault="001C67B7" w:rsidP="001C67B7">
      <w:pPr>
        <w:pStyle w:val="5"/>
        <w:spacing w:line="360" w:lineRule="auto"/>
        <w:ind w:right="23" w:firstLine="708"/>
        <w:jc w:val="both"/>
        <w:rPr>
          <w:sz w:val="24"/>
          <w:szCs w:val="24"/>
        </w:rPr>
      </w:pPr>
      <w:r w:rsidRPr="00081051">
        <w:rPr>
          <w:b/>
          <w:sz w:val="24"/>
          <w:szCs w:val="24"/>
        </w:rPr>
        <w:t>Ориентировка  в  пространстве.</w:t>
      </w:r>
      <w:r w:rsidRPr="00081051">
        <w:rPr>
          <w:sz w:val="24"/>
          <w:szCs w:val="24"/>
        </w:rPr>
        <w:t xml:space="preserve">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 Ориентировка  во  времени.  Учить  ориентироваться  в  контрастных частях суток: день — ночь, утро — вечер. </w:t>
      </w:r>
    </w:p>
    <w:p w:rsidR="001C67B7" w:rsidRPr="00081051" w:rsidRDefault="001C67B7" w:rsidP="001C67B7">
      <w:pPr>
        <w:pStyle w:val="5"/>
        <w:spacing w:line="360" w:lineRule="auto"/>
        <w:ind w:right="23" w:firstLine="708"/>
        <w:jc w:val="both"/>
        <w:rPr>
          <w:b/>
          <w:sz w:val="24"/>
          <w:szCs w:val="24"/>
        </w:rPr>
      </w:pPr>
      <w:r w:rsidRPr="00081051">
        <w:rPr>
          <w:b/>
          <w:sz w:val="24"/>
          <w:szCs w:val="24"/>
        </w:rPr>
        <w:t>Средняя группа (от 4 до 5 лет)</w:t>
      </w:r>
    </w:p>
    <w:p w:rsidR="001C67B7" w:rsidRDefault="001C67B7" w:rsidP="001C67B7">
      <w:pPr>
        <w:pStyle w:val="5"/>
        <w:spacing w:line="360" w:lineRule="auto"/>
        <w:ind w:right="23" w:firstLine="708"/>
        <w:jc w:val="both"/>
        <w:rPr>
          <w:sz w:val="24"/>
          <w:szCs w:val="24"/>
        </w:rPr>
      </w:pPr>
      <w:r w:rsidRPr="00081051">
        <w:rPr>
          <w:b/>
          <w:sz w:val="24"/>
          <w:szCs w:val="24"/>
        </w:rPr>
        <w:t>Количество и счет.</w:t>
      </w:r>
      <w:r w:rsidRPr="00081051">
        <w:rPr>
          <w:sz w:val="24"/>
          <w:szCs w:val="24"/>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w:t>
      </w:r>
      <w:r w:rsidRPr="00081051">
        <w:rPr>
          <w:sz w:val="24"/>
          <w:szCs w:val="24"/>
        </w:rPr>
        <w:lastRenderedPageBreak/>
        <w:t xml:space="preserve">сравнивать части множества, определяя их равенство или неравенство на основе составления пар предметов (не прибегая к счету).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Сравнивать две группы предметов, именуемые числами 1– 2, 2–2, 2–3, 3–3, 3–4, 4–4, 4–5, 5–5. </w:t>
      </w:r>
    </w:p>
    <w:p w:rsidR="001C67B7" w:rsidRPr="00081051" w:rsidRDefault="001C67B7" w:rsidP="001C67B7">
      <w:pPr>
        <w:pStyle w:val="5"/>
        <w:spacing w:line="360" w:lineRule="auto"/>
        <w:ind w:right="23" w:firstLine="708"/>
        <w:jc w:val="both"/>
        <w:rPr>
          <w:sz w:val="24"/>
          <w:szCs w:val="24"/>
        </w:rPr>
      </w:pPr>
      <w:r w:rsidRPr="00081051">
        <w:rPr>
          <w:sz w:val="24"/>
          <w:szCs w:val="24"/>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rsidR="001C67B7" w:rsidRPr="00081051" w:rsidRDefault="001C67B7" w:rsidP="001C67B7">
      <w:pPr>
        <w:pStyle w:val="5"/>
        <w:spacing w:line="360" w:lineRule="auto"/>
        <w:ind w:right="23" w:firstLine="708"/>
        <w:jc w:val="both"/>
        <w:rPr>
          <w:b/>
          <w:sz w:val="24"/>
          <w:szCs w:val="24"/>
        </w:rPr>
      </w:pPr>
      <w:r w:rsidRPr="00081051">
        <w:rPr>
          <w:b/>
          <w:sz w:val="24"/>
          <w:szCs w:val="24"/>
        </w:rPr>
        <w:t>Величина.</w:t>
      </w:r>
      <w:r w:rsidRPr="00081051">
        <w:rPr>
          <w:sz w:val="24"/>
          <w:szCs w:val="24"/>
        </w:rPr>
        <w:t xml:space="preserve">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Учить  сравнивать  предметы  по  двум  признакам  величины  (красная лента длиннее и шире зеленой, желтый шарфик короче и уже синего).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w:t>
      </w:r>
      <w:r w:rsidRPr="00081051">
        <w:rPr>
          <w:sz w:val="24"/>
          <w:szCs w:val="24"/>
        </w:rPr>
        <w:lastRenderedPageBreak/>
        <w:t>отношения предметов (эта (красная) башенка — самая высокая, эта (оранжевая) — пониже, эта (розовая) — еще ниже, а эта (желтая) — самая низкая» и т. д</w:t>
      </w:r>
      <w:r w:rsidRPr="00081051">
        <w:rPr>
          <w:b/>
          <w:sz w:val="24"/>
          <w:szCs w:val="24"/>
        </w:rPr>
        <w:t>.).</w:t>
      </w:r>
    </w:p>
    <w:p w:rsidR="001C67B7" w:rsidRPr="00081051" w:rsidRDefault="001C67B7" w:rsidP="001C67B7">
      <w:pPr>
        <w:pStyle w:val="5"/>
        <w:spacing w:line="360" w:lineRule="auto"/>
        <w:ind w:right="23" w:firstLine="708"/>
        <w:jc w:val="both"/>
        <w:rPr>
          <w:sz w:val="24"/>
          <w:szCs w:val="24"/>
        </w:rPr>
      </w:pPr>
      <w:r w:rsidRPr="00081051">
        <w:rPr>
          <w:b/>
          <w:sz w:val="24"/>
          <w:szCs w:val="24"/>
        </w:rPr>
        <w:t xml:space="preserve"> Форма.</w:t>
      </w:r>
      <w:r w:rsidRPr="00081051">
        <w:rPr>
          <w:sz w:val="24"/>
          <w:szCs w:val="24"/>
        </w:rPr>
        <w:t xml:space="preserve"> Развивать представление детей о геометрических фигурах: круге,  квадрате,  треугольнике,  а  также  шаре,  кубе.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Познакомить детей с прямоугольником, сравнивая его с кругом, квадратом,  треугольником.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Учить  различать  и  называть  прямоугольник,  его элементы: углы и стороны. Формировать  представление  о  том,  что  фигуры  могут  быть  разных размеров: большой - маленький куб (шар, круг, квадрат, треугольник, прямоугольник).</w:t>
      </w:r>
    </w:p>
    <w:p w:rsidR="001C67B7" w:rsidRPr="00081051" w:rsidRDefault="001C67B7" w:rsidP="001C67B7">
      <w:pPr>
        <w:pStyle w:val="5"/>
        <w:spacing w:line="360" w:lineRule="auto"/>
        <w:ind w:right="23" w:firstLine="708"/>
        <w:jc w:val="both"/>
        <w:rPr>
          <w:b/>
          <w:sz w:val="24"/>
          <w:szCs w:val="24"/>
        </w:rPr>
      </w:pPr>
      <w:r w:rsidRPr="00081051">
        <w:rPr>
          <w:sz w:val="24"/>
          <w:szCs w:val="24"/>
        </w:rPr>
        <w:t xml:space="preserve">Учить  соотносить  форму  предметов  с  известными  геометрическими фигурами: тарелка - круг, платок - квадрат, мяч - шар, окно, дверь - прямоугольник и др. </w:t>
      </w:r>
      <w:r w:rsidRPr="00081051">
        <w:rPr>
          <w:b/>
          <w:sz w:val="24"/>
          <w:szCs w:val="24"/>
        </w:rPr>
        <w:t xml:space="preserve">Ориентировка  в  пространстве.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w:t>
      </w:r>
    </w:p>
    <w:p w:rsidR="001C67B7" w:rsidRPr="00081051" w:rsidRDefault="001C67B7" w:rsidP="001C67B7">
      <w:pPr>
        <w:pStyle w:val="5"/>
        <w:spacing w:line="360" w:lineRule="auto"/>
        <w:ind w:right="23" w:firstLine="708"/>
        <w:jc w:val="both"/>
        <w:rPr>
          <w:b/>
          <w:sz w:val="24"/>
          <w:szCs w:val="24"/>
        </w:rPr>
      </w:pPr>
      <w:r w:rsidRPr="00081051">
        <w:rPr>
          <w:sz w:val="24"/>
          <w:szCs w:val="24"/>
        </w:rPr>
        <w:t xml:space="preserve">  Познакомить  с  пространственными  отношениями:  далеко - близко (дом стоит близко, а березка растет далеко</w:t>
      </w:r>
      <w:r w:rsidRPr="00081051">
        <w:rPr>
          <w:b/>
          <w:sz w:val="24"/>
          <w:szCs w:val="24"/>
        </w:rPr>
        <w:t xml:space="preserve">). </w:t>
      </w:r>
    </w:p>
    <w:p w:rsidR="001C67B7" w:rsidRPr="00081051" w:rsidRDefault="001C67B7" w:rsidP="001C67B7">
      <w:pPr>
        <w:pStyle w:val="5"/>
        <w:spacing w:line="360" w:lineRule="auto"/>
        <w:ind w:right="23" w:firstLine="708"/>
        <w:jc w:val="both"/>
        <w:rPr>
          <w:sz w:val="24"/>
          <w:szCs w:val="24"/>
        </w:rPr>
      </w:pPr>
      <w:r w:rsidRPr="00081051">
        <w:rPr>
          <w:b/>
          <w:sz w:val="24"/>
          <w:szCs w:val="24"/>
        </w:rPr>
        <w:t>Ориентировка во времени</w:t>
      </w:r>
      <w:r w:rsidRPr="00081051">
        <w:rPr>
          <w:sz w:val="24"/>
          <w:szCs w:val="24"/>
        </w:rPr>
        <w:t xml:space="preserve">. Расширять представления детей о частях суток, их характерных особенностях, последовательности (утро - день - вечер - ночь). Объяснить значение слов: «вчера», «сегодня», «завтра». </w:t>
      </w:r>
    </w:p>
    <w:p w:rsidR="001C67B7" w:rsidRDefault="001C67B7" w:rsidP="001C67B7">
      <w:pPr>
        <w:pStyle w:val="5"/>
        <w:spacing w:line="360" w:lineRule="auto"/>
        <w:ind w:right="23" w:firstLine="708"/>
        <w:jc w:val="both"/>
        <w:rPr>
          <w:sz w:val="24"/>
          <w:szCs w:val="24"/>
        </w:rPr>
      </w:pPr>
      <w:r w:rsidRPr="00081051">
        <w:rPr>
          <w:b/>
          <w:sz w:val="24"/>
          <w:szCs w:val="24"/>
        </w:rPr>
        <w:t>Старшая группа (от 5 до 6 лет) Количество и счет.</w:t>
      </w:r>
      <w:r w:rsidRPr="00081051">
        <w:rPr>
          <w:sz w:val="24"/>
          <w:szCs w:val="24"/>
        </w:rPr>
        <w:t xml:space="preserve">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Учить считать до 10; последовательно знакомить с образованием каждого числа в пределах от 5 до 10 (на наглядной основе).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w:t>
      </w:r>
      <w:r w:rsidRPr="00081051">
        <w:rPr>
          <w:sz w:val="24"/>
          <w:szCs w:val="24"/>
        </w:rPr>
        <w:lastRenderedPageBreak/>
        <w:t>то станет по 7, поровну»).</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 </w:t>
      </w:r>
    </w:p>
    <w:p w:rsidR="001C67B7" w:rsidRPr="00081051" w:rsidRDefault="001C67B7" w:rsidP="001C67B7">
      <w:pPr>
        <w:pStyle w:val="5"/>
        <w:spacing w:line="360" w:lineRule="auto"/>
        <w:ind w:right="23" w:firstLine="708"/>
        <w:jc w:val="both"/>
        <w:rPr>
          <w:sz w:val="24"/>
          <w:szCs w:val="24"/>
        </w:rPr>
      </w:pPr>
      <w:r w:rsidRPr="00081051">
        <w:rPr>
          <w:sz w:val="24"/>
          <w:szCs w:val="24"/>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Познакомить с цифрами от 0 до 9. Познакомить с порядковым счетом в пределах 10, учить различать вопросы «Сколько?», «Который?» («Какой?») и правильно отвечать на них.</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w:t>
      </w:r>
    </w:p>
    <w:p w:rsidR="001C67B7" w:rsidRPr="00081051" w:rsidRDefault="001C67B7" w:rsidP="001C67B7">
      <w:pPr>
        <w:pStyle w:val="5"/>
        <w:spacing w:line="360" w:lineRule="auto"/>
        <w:ind w:right="23" w:firstLine="708"/>
        <w:jc w:val="both"/>
        <w:rPr>
          <w:sz w:val="24"/>
          <w:szCs w:val="24"/>
        </w:rPr>
      </w:pPr>
      <w:r w:rsidRPr="00081051">
        <w:rPr>
          <w:sz w:val="24"/>
          <w:szCs w:val="24"/>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Познакомить с количественным составом числа из единиц в пределах 5 на конкретном материале: 5 — это один, еще один, еще один, еще один и еще один. </w:t>
      </w:r>
    </w:p>
    <w:p w:rsidR="001C67B7" w:rsidRPr="00081051" w:rsidRDefault="001C67B7" w:rsidP="001C67B7">
      <w:pPr>
        <w:pStyle w:val="5"/>
        <w:spacing w:line="360" w:lineRule="auto"/>
        <w:ind w:right="23" w:firstLine="708"/>
        <w:jc w:val="both"/>
        <w:rPr>
          <w:sz w:val="24"/>
          <w:szCs w:val="24"/>
        </w:rPr>
      </w:pPr>
      <w:r w:rsidRPr="00081051">
        <w:rPr>
          <w:b/>
          <w:sz w:val="24"/>
          <w:szCs w:val="24"/>
        </w:rPr>
        <w:t>Величина.</w:t>
      </w:r>
      <w:r w:rsidRPr="00081051">
        <w:rPr>
          <w:sz w:val="24"/>
          <w:szCs w:val="24"/>
        </w:rPr>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rsidR="001C67B7" w:rsidRDefault="001C67B7" w:rsidP="001C67B7">
      <w:pPr>
        <w:pStyle w:val="5"/>
        <w:spacing w:line="360" w:lineRule="auto"/>
        <w:ind w:right="23" w:firstLine="708"/>
        <w:jc w:val="both"/>
        <w:rPr>
          <w:sz w:val="24"/>
          <w:szCs w:val="24"/>
        </w:rPr>
      </w:pPr>
      <w:r w:rsidRPr="00081051">
        <w:rPr>
          <w:sz w:val="24"/>
          <w:szCs w:val="24"/>
        </w:rPr>
        <w:t xml:space="preserve">Развивать глазомер, умение находить предметы длиннее (короче), выше (ниже), шире (уже), толще (тоньше) образца и равные ему. </w:t>
      </w:r>
    </w:p>
    <w:p w:rsidR="001C67B7" w:rsidRPr="00081051" w:rsidRDefault="001C67B7" w:rsidP="001C67B7">
      <w:pPr>
        <w:pStyle w:val="5"/>
        <w:spacing w:line="360" w:lineRule="auto"/>
        <w:ind w:right="23" w:firstLine="708"/>
        <w:jc w:val="both"/>
        <w:rPr>
          <w:sz w:val="24"/>
          <w:szCs w:val="24"/>
        </w:rPr>
      </w:pPr>
      <w:r w:rsidRPr="00081051">
        <w:rPr>
          <w:sz w:val="24"/>
          <w:szCs w:val="24"/>
        </w:rPr>
        <w:t>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1C67B7" w:rsidRDefault="001C67B7" w:rsidP="001C67B7">
      <w:pPr>
        <w:pStyle w:val="5"/>
        <w:spacing w:line="360" w:lineRule="auto"/>
        <w:ind w:right="23" w:firstLine="708"/>
        <w:jc w:val="both"/>
        <w:rPr>
          <w:sz w:val="24"/>
          <w:szCs w:val="24"/>
        </w:rPr>
      </w:pPr>
      <w:r w:rsidRPr="00081051">
        <w:rPr>
          <w:b/>
          <w:sz w:val="24"/>
          <w:szCs w:val="24"/>
        </w:rPr>
        <w:t>Форма.</w:t>
      </w:r>
      <w:r w:rsidRPr="00081051">
        <w:rPr>
          <w:sz w:val="24"/>
          <w:szCs w:val="24"/>
        </w:rPr>
        <w:t xml:space="preserve"> Познакомить детей с овалом на основе сравнения его с кругом и прямоугольником. </w:t>
      </w:r>
    </w:p>
    <w:p w:rsidR="001C67B7" w:rsidRDefault="001C67B7" w:rsidP="001C67B7">
      <w:pPr>
        <w:pStyle w:val="5"/>
        <w:spacing w:line="360" w:lineRule="auto"/>
        <w:ind w:right="23" w:firstLine="708"/>
        <w:jc w:val="both"/>
        <w:rPr>
          <w:sz w:val="24"/>
          <w:szCs w:val="24"/>
        </w:rPr>
      </w:pPr>
      <w:r w:rsidRPr="00081051">
        <w:rPr>
          <w:sz w:val="24"/>
          <w:szCs w:val="24"/>
        </w:rPr>
        <w:t xml:space="preserve">Дать представление о четырехугольнике: подвести к пониманию того, что квадрат и прямоугольник являются разновидностями четырехугольника. </w:t>
      </w:r>
    </w:p>
    <w:p w:rsidR="001C67B7" w:rsidRPr="00081051" w:rsidRDefault="001C67B7" w:rsidP="001C67B7">
      <w:pPr>
        <w:pStyle w:val="5"/>
        <w:spacing w:line="360" w:lineRule="auto"/>
        <w:ind w:right="23" w:firstLine="708"/>
        <w:jc w:val="both"/>
        <w:rPr>
          <w:sz w:val="24"/>
          <w:szCs w:val="24"/>
        </w:rPr>
      </w:pPr>
      <w:r w:rsidRPr="00081051">
        <w:rPr>
          <w:sz w:val="24"/>
          <w:szCs w:val="24"/>
        </w:rPr>
        <w:lastRenderedPageBreak/>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w:t>
      </w:r>
    </w:p>
    <w:p w:rsidR="001C67B7" w:rsidRPr="00081051" w:rsidRDefault="001C67B7" w:rsidP="001C67B7">
      <w:pPr>
        <w:pStyle w:val="5"/>
        <w:spacing w:line="360" w:lineRule="auto"/>
        <w:ind w:right="23" w:firstLine="708"/>
        <w:jc w:val="both"/>
        <w:rPr>
          <w:sz w:val="24"/>
          <w:szCs w:val="24"/>
        </w:rPr>
      </w:pPr>
      <w:r w:rsidRPr="00081051">
        <w:rPr>
          <w:b/>
          <w:sz w:val="24"/>
          <w:szCs w:val="24"/>
        </w:rPr>
        <w:t>Ориентировка в пространстве.</w:t>
      </w:r>
      <w:r w:rsidRPr="00081051">
        <w:rPr>
          <w:sz w:val="24"/>
          <w:szCs w:val="24"/>
        </w:rPr>
        <w:t xml:space="preserve">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w:t>
      </w:r>
      <w:r w:rsidRPr="00081051">
        <w:rPr>
          <w:b/>
          <w:sz w:val="24"/>
          <w:szCs w:val="24"/>
        </w:rPr>
        <w:t>Ориентировка во времени.</w:t>
      </w:r>
      <w:r w:rsidRPr="00081051">
        <w:rPr>
          <w:sz w:val="24"/>
          <w:szCs w:val="24"/>
        </w:rPr>
        <w:t xml:space="preserve"> Дать детям представление о том, что утро,  вечер, день и ночь составляют сутки. 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1C67B7" w:rsidRDefault="001C67B7" w:rsidP="001C67B7">
      <w:pPr>
        <w:pStyle w:val="5"/>
        <w:spacing w:line="360" w:lineRule="auto"/>
        <w:ind w:right="23" w:firstLine="708"/>
        <w:jc w:val="both"/>
        <w:rPr>
          <w:b/>
          <w:sz w:val="24"/>
          <w:szCs w:val="24"/>
        </w:rPr>
      </w:pPr>
      <w:r w:rsidRPr="00081051">
        <w:rPr>
          <w:b/>
          <w:sz w:val="24"/>
          <w:szCs w:val="24"/>
        </w:rPr>
        <w:t xml:space="preserve"> Подготовительная к школе группа (от 6 до 7 лет)</w:t>
      </w:r>
    </w:p>
    <w:p w:rsidR="001C67B7" w:rsidRPr="00081051" w:rsidRDefault="001C67B7" w:rsidP="001C67B7">
      <w:pPr>
        <w:pStyle w:val="5"/>
        <w:spacing w:line="360" w:lineRule="auto"/>
        <w:ind w:right="23" w:firstLine="708"/>
        <w:jc w:val="both"/>
        <w:rPr>
          <w:sz w:val="24"/>
          <w:szCs w:val="24"/>
        </w:rPr>
      </w:pPr>
      <w:r w:rsidRPr="00081051">
        <w:rPr>
          <w:b/>
          <w:sz w:val="24"/>
          <w:szCs w:val="24"/>
        </w:rPr>
        <w:t xml:space="preserve"> Количество  и  счет.</w:t>
      </w:r>
      <w:r w:rsidRPr="00081051">
        <w:rPr>
          <w:sz w:val="24"/>
          <w:szCs w:val="24"/>
        </w:rPr>
        <w:t xml:space="preserve">  </w:t>
      </w:r>
    </w:p>
    <w:p w:rsidR="001C67B7" w:rsidRDefault="001C67B7" w:rsidP="001C67B7">
      <w:pPr>
        <w:pStyle w:val="5"/>
        <w:spacing w:line="360" w:lineRule="auto"/>
        <w:ind w:right="23" w:firstLine="708"/>
        <w:jc w:val="both"/>
        <w:rPr>
          <w:sz w:val="24"/>
          <w:szCs w:val="24"/>
        </w:rPr>
      </w:pPr>
      <w:r w:rsidRPr="00081051">
        <w:rPr>
          <w:sz w:val="24"/>
          <w:szCs w:val="24"/>
        </w:rPr>
        <w:t xml:space="preserve">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w:t>
      </w:r>
    </w:p>
    <w:p w:rsidR="001C67B7" w:rsidRDefault="001C67B7" w:rsidP="001C67B7">
      <w:pPr>
        <w:pStyle w:val="5"/>
        <w:spacing w:line="360" w:lineRule="auto"/>
        <w:ind w:right="23" w:firstLine="708"/>
        <w:jc w:val="both"/>
        <w:rPr>
          <w:sz w:val="24"/>
          <w:szCs w:val="24"/>
        </w:rPr>
      </w:pPr>
      <w:r w:rsidRPr="00081051">
        <w:rPr>
          <w:sz w:val="24"/>
          <w:szCs w:val="24"/>
        </w:rPr>
        <w:t xml:space="preserve">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w:t>
      </w:r>
    </w:p>
    <w:p w:rsidR="001C67B7" w:rsidRDefault="001C67B7" w:rsidP="001C67B7">
      <w:pPr>
        <w:pStyle w:val="5"/>
        <w:spacing w:line="360" w:lineRule="auto"/>
        <w:ind w:right="23" w:firstLine="708"/>
        <w:jc w:val="both"/>
        <w:rPr>
          <w:sz w:val="24"/>
          <w:szCs w:val="24"/>
        </w:rPr>
      </w:pPr>
      <w:r w:rsidRPr="00081051">
        <w:rPr>
          <w:sz w:val="24"/>
          <w:szCs w:val="24"/>
        </w:rPr>
        <w:t xml:space="preserve">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w:t>
      </w:r>
    </w:p>
    <w:p w:rsidR="001C67B7" w:rsidRDefault="001C67B7" w:rsidP="001C67B7">
      <w:pPr>
        <w:pStyle w:val="5"/>
        <w:spacing w:line="360" w:lineRule="auto"/>
        <w:ind w:right="23" w:firstLine="708"/>
        <w:jc w:val="both"/>
        <w:rPr>
          <w:sz w:val="24"/>
          <w:szCs w:val="24"/>
        </w:rPr>
      </w:pPr>
      <w:r w:rsidRPr="00081051">
        <w:rPr>
          <w:sz w:val="24"/>
          <w:szCs w:val="24"/>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Знакомить с составом чисел в пределах 10.</w:t>
      </w:r>
    </w:p>
    <w:p w:rsidR="001C67B7" w:rsidRDefault="001C67B7" w:rsidP="001C67B7">
      <w:pPr>
        <w:pStyle w:val="5"/>
        <w:spacing w:line="360" w:lineRule="auto"/>
        <w:ind w:right="23" w:firstLine="708"/>
        <w:jc w:val="both"/>
        <w:rPr>
          <w:sz w:val="24"/>
          <w:szCs w:val="24"/>
        </w:rPr>
      </w:pPr>
      <w:r w:rsidRPr="00081051">
        <w:rPr>
          <w:sz w:val="24"/>
          <w:szCs w:val="24"/>
        </w:rPr>
        <w:t xml:space="preserve"> Учить раскладывать число на два меньших и составлять из двух меньших большее (в </w:t>
      </w:r>
      <w:r w:rsidRPr="00081051">
        <w:rPr>
          <w:sz w:val="24"/>
          <w:szCs w:val="24"/>
        </w:rPr>
        <w:lastRenderedPageBreak/>
        <w:t xml:space="preserve">пределах 10, на наглядной основе). Познакомить с монетами достоинством 1, 5, 10 копеек, 1, 2, 5, 10 рублей (различение, набор и размен монет). </w:t>
      </w:r>
    </w:p>
    <w:p w:rsidR="001C67B7" w:rsidRPr="00081051" w:rsidRDefault="001C67B7" w:rsidP="001C67B7">
      <w:pPr>
        <w:pStyle w:val="5"/>
        <w:spacing w:line="360" w:lineRule="auto"/>
        <w:ind w:right="23" w:firstLine="708"/>
        <w:jc w:val="both"/>
        <w:rPr>
          <w:sz w:val="24"/>
          <w:szCs w:val="24"/>
        </w:rPr>
      </w:pPr>
      <w:r w:rsidRPr="00081051">
        <w:rPr>
          <w:sz w:val="24"/>
          <w:szCs w:val="24"/>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1C67B7" w:rsidRDefault="001C67B7" w:rsidP="001C67B7">
      <w:pPr>
        <w:pStyle w:val="5"/>
        <w:spacing w:line="360" w:lineRule="auto"/>
        <w:ind w:right="23" w:firstLine="708"/>
        <w:jc w:val="both"/>
        <w:rPr>
          <w:sz w:val="24"/>
          <w:szCs w:val="24"/>
        </w:rPr>
      </w:pPr>
      <w:r w:rsidRPr="00081051">
        <w:rPr>
          <w:b/>
          <w:sz w:val="24"/>
          <w:szCs w:val="24"/>
        </w:rPr>
        <w:t>Величина.</w:t>
      </w:r>
      <w:r w:rsidRPr="00081051">
        <w:rPr>
          <w:sz w:val="24"/>
          <w:szCs w:val="24"/>
        </w:rPr>
        <w:t xml:space="preserve"> Учить считать по заданной мере, когда за единицу счета принимается не один, а несколько предметов или часть предмета.</w:t>
      </w:r>
    </w:p>
    <w:p w:rsidR="001C67B7" w:rsidRDefault="001C67B7" w:rsidP="001C67B7">
      <w:pPr>
        <w:pStyle w:val="5"/>
        <w:spacing w:line="360" w:lineRule="auto"/>
        <w:ind w:right="23" w:firstLine="708"/>
        <w:jc w:val="both"/>
        <w:rPr>
          <w:sz w:val="24"/>
          <w:szCs w:val="24"/>
        </w:rPr>
      </w:pPr>
      <w:r w:rsidRPr="00081051">
        <w:rPr>
          <w:sz w:val="24"/>
          <w:szCs w:val="24"/>
        </w:rPr>
        <w:t xml:space="preserve">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w:t>
      </w:r>
    </w:p>
    <w:p w:rsidR="001C67B7" w:rsidRDefault="001C67B7" w:rsidP="001C67B7">
      <w:pPr>
        <w:pStyle w:val="5"/>
        <w:spacing w:line="360" w:lineRule="auto"/>
        <w:ind w:right="23" w:firstLine="708"/>
        <w:jc w:val="both"/>
        <w:rPr>
          <w:sz w:val="24"/>
          <w:szCs w:val="24"/>
        </w:rPr>
      </w:pPr>
      <w:r w:rsidRPr="00081051">
        <w:rPr>
          <w:sz w:val="24"/>
          <w:szCs w:val="24"/>
        </w:rPr>
        <w:t xml:space="preserve">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 </w:t>
      </w:r>
    </w:p>
    <w:p w:rsidR="001C67B7" w:rsidRDefault="001C67B7" w:rsidP="001C67B7">
      <w:pPr>
        <w:pStyle w:val="5"/>
        <w:spacing w:line="360" w:lineRule="auto"/>
        <w:ind w:right="23" w:firstLine="708"/>
        <w:jc w:val="both"/>
        <w:rPr>
          <w:sz w:val="24"/>
          <w:szCs w:val="24"/>
        </w:rPr>
      </w:pPr>
      <w:r w:rsidRPr="00081051">
        <w:rPr>
          <w:sz w:val="24"/>
          <w:szCs w:val="24"/>
        </w:rPr>
        <w:t xml:space="preserve">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ладонях.  </w:t>
      </w:r>
    </w:p>
    <w:p w:rsidR="001C67B7" w:rsidRPr="00081051" w:rsidRDefault="001C67B7" w:rsidP="001C67B7">
      <w:pPr>
        <w:pStyle w:val="5"/>
        <w:spacing w:line="360" w:lineRule="auto"/>
        <w:ind w:right="23" w:firstLine="708"/>
        <w:jc w:val="both"/>
        <w:rPr>
          <w:sz w:val="24"/>
          <w:szCs w:val="24"/>
        </w:rPr>
      </w:pPr>
      <w:r w:rsidRPr="00081051">
        <w:rPr>
          <w:sz w:val="24"/>
          <w:szCs w:val="24"/>
        </w:rPr>
        <w:t>Познакомить с весами. Развивать представление о том, что результат измерения (длины, веса, объема предметов) зависит от величины условной меры.</w:t>
      </w:r>
    </w:p>
    <w:p w:rsidR="001C67B7" w:rsidRDefault="001C67B7" w:rsidP="001C67B7">
      <w:pPr>
        <w:pStyle w:val="5"/>
        <w:spacing w:line="360" w:lineRule="auto"/>
        <w:ind w:right="23" w:firstLine="708"/>
        <w:jc w:val="both"/>
        <w:rPr>
          <w:sz w:val="24"/>
          <w:szCs w:val="24"/>
        </w:rPr>
      </w:pPr>
      <w:r w:rsidRPr="00081051">
        <w:rPr>
          <w:b/>
          <w:sz w:val="24"/>
          <w:szCs w:val="24"/>
        </w:rPr>
        <w:t xml:space="preserve"> Форма</w:t>
      </w:r>
      <w:r w:rsidRPr="00081051">
        <w:rPr>
          <w:sz w:val="24"/>
          <w:szCs w:val="24"/>
        </w:rPr>
        <w:t>. 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 (определения не даются). 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w:t>
      </w:r>
    </w:p>
    <w:p w:rsidR="001C67B7" w:rsidRDefault="001C67B7" w:rsidP="001C67B7">
      <w:pPr>
        <w:pStyle w:val="5"/>
        <w:spacing w:line="360" w:lineRule="auto"/>
        <w:ind w:right="23" w:firstLine="708"/>
        <w:jc w:val="both"/>
        <w:rPr>
          <w:sz w:val="24"/>
          <w:szCs w:val="24"/>
        </w:rPr>
      </w:pPr>
      <w:r w:rsidRPr="00081051">
        <w:rPr>
          <w:b/>
          <w:sz w:val="24"/>
          <w:szCs w:val="24"/>
        </w:rPr>
        <w:t>Ориентировка в пространстве.</w:t>
      </w:r>
      <w:r w:rsidRPr="00081051">
        <w:rPr>
          <w:sz w:val="24"/>
          <w:szCs w:val="24"/>
        </w:rPr>
        <w:t xml:space="preserve"> Учить ориентироваться на ограниченной территории </w:t>
      </w:r>
      <w:r w:rsidRPr="00081051">
        <w:rPr>
          <w:sz w:val="24"/>
          <w:szCs w:val="24"/>
        </w:rPr>
        <w:lastRenderedPageBreak/>
        <w:t xml:space="preserve">(лист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w:t>
      </w:r>
    </w:p>
    <w:p w:rsidR="001C67B7" w:rsidRPr="00081051" w:rsidRDefault="001C67B7" w:rsidP="001C67B7">
      <w:pPr>
        <w:pStyle w:val="5"/>
        <w:spacing w:line="360" w:lineRule="auto"/>
        <w:ind w:right="23" w:firstLine="708"/>
        <w:jc w:val="both"/>
        <w:rPr>
          <w:sz w:val="24"/>
          <w:szCs w:val="24"/>
        </w:rPr>
      </w:pPr>
      <w:r w:rsidRPr="00081051">
        <w:rPr>
          <w:sz w:val="24"/>
          <w:szCs w:val="24"/>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1C67B7" w:rsidRDefault="001C67B7" w:rsidP="001C67B7">
      <w:pPr>
        <w:pStyle w:val="5"/>
        <w:spacing w:line="360" w:lineRule="auto"/>
        <w:ind w:right="23" w:firstLine="708"/>
        <w:jc w:val="both"/>
        <w:rPr>
          <w:sz w:val="24"/>
          <w:szCs w:val="24"/>
        </w:rPr>
      </w:pPr>
      <w:r w:rsidRPr="00081051">
        <w:rPr>
          <w:sz w:val="24"/>
          <w:szCs w:val="24"/>
        </w:rPr>
        <w:t xml:space="preserve"> </w:t>
      </w:r>
      <w:r w:rsidRPr="00081051">
        <w:rPr>
          <w:b/>
          <w:sz w:val="24"/>
          <w:szCs w:val="24"/>
        </w:rPr>
        <w:t>Ориентировка во времени.</w:t>
      </w:r>
      <w:r w:rsidRPr="00081051">
        <w:rPr>
          <w:sz w:val="24"/>
          <w:szCs w:val="24"/>
        </w:rPr>
        <w:t xml:space="preserve"> Дать детям элементарные представления о времени: его текучести, периодичности, необратимости, последовательности всех дней недели, месяцев, времен года. Учить пользоваться в речи понятиями: «сначала», «потом», «до», «после», «раньше», «позже», «в одно и то же время».</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       </w:t>
      </w:r>
    </w:p>
    <w:p w:rsidR="001C67B7" w:rsidRDefault="001C67B7" w:rsidP="001C67B7">
      <w:pPr>
        <w:pStyle w:val="5"/>
        <w:spacing w:line="360" w:lineRule="auto"/>
        <w:ind w:right="23" w:firstLine="708"/>
        <w:jc w:val="both"/>
        <w:rPr>
          <w:b/>
          <w:sz w:val="24"/>
          <w:szCs w:val="24"/>
        </w:rPr>
      </w:pPr>
      <w:r w:rsidRPr="00081051">
        <w:rPr>
          <w:sz w:val="24"/>
          <w:szCs w:val="24"/>
        </w:rPr>
        <w:t xml:space="preserve">      </w:t>
      </w:r>
      <w:r w:rsidRPr="00081051">
        <w:rPr>
          <w:b/>
          <w:sz w:val="24"/>
          <w:szCs w:val="24"/>
        </w:rPr>
        <w:t xml:space="preserve">Развитие познавательно-исследовательской деятельности </w:t>
      </w:r>
    </w:p>
    <w:p w:rsidR="001C67B7" w:rsidRPr="00081051" w:rsidRDefault="001C67B7" w:rsidP="001C67B7">
      <w:pPr>
        <w:pStyle w:val="5"/>
        <w:spacing w:line="360" w:lineRule="auto"/>
        <w:ind w:right="23" w:firstLine="708"/>
        <w:jc w:val="both"/>
        <w:rPr>
          <w:b/>
          <w:sz w:val="24"/>
          <w:szCs w:val="24"/>
        </w:rPr>
      </w:pPr>
      <w:r w:rsidRPr="00081051">
        <w:rPr>
          <w:b/>
          <w:sz w:val="24"/>
          <w:szCs w:val="24"/>
        </w:rPr>
        <w:t>1 младшая группа (от 2 до 3 лет)</w:t>
      </w:r>
    </w:p>
    <w:p w:rsidR="001C67B7" w:rsidRDefault="001C67B7" w:rsidP="001C67B7">
      <w:pPr>
        <w:pStyle w:val="5"/>
        <w:spacing w:line="360" w:lineRule="auto"/>
        <w:ind w:right="23" w:firstLine="708"/>
        <w:jc w:val="both"/>
        <w:rPr>
          <w:sz w:val="24"/>
          <w:szCs w:val="24"/>
        </w:rPr>
      </w:pPr>
      <w:r w:rsidRPr="00081051">
        <w:rPr>
          <w:b/>
          <w:sz w:val="24"/>
          <w:szCs w:val="24"/>
        </w:rPr>
        <w:t xml:space="preserve">Познавательно-исследовательская  деятельность.  </w:t>
      </w:r>
      <w:r w:rsidRPr="00081051">
        <w:rPr>
          <w:sz w:val="24"/>
          <w:szCs w:val="24"/>
        </w:rPr>
        <w:t xml:space="preserve">Знакомить  детей с обобщенными способами исследования разных объектов окружающей жизни.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Стимулировать любознательность. Включать детей в совместные с взрослыми практические познавательные действия экспериментального характера.  </w:t>
      </w:r>
    </w:p>
    <w:p w:rsidR="001C67B7" w:rsidRPr="00081051" w:rsidRDefault="001C67B7" w:rsidP="001C67B7">
      <w:pPr>
        <w:pStyle w:val="5"/>
        <w:spacing w:line="360" w:lineRule="auto"/>
        <w:ind w:right="23" w:firstLine="708"/>
        <w:jc w:val="both"/>
        <w:rPr>
          <w:sz w:val="24"/>
          <w:szCs w:val="24"/>
        </w:rPr>
      </w:pPr>
      <w:r w:rsidRPr="00081051">
        <w:rPr>
          <w:b/>
          <w:sz w:val="24"/>
          <w:szCs w:val="24"/>
        </w:rPr>
        <w:t>Сенсорное развитие.</w:t>
      </w:r>
      <w:r w:rsidRPr="00081051">
        <w:rPr>
          <w:sz w:val="24"/>
          <w:szCs w:val="24"/>
        </w:rPr>
        <w:t xml:space="preserve">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 </w:t>
      </w:r>
    </w:p>
    <w:p w:rsidR="001C67B7" w:rsidRDefault="001C67B7" w:rsidP="001C67B7">
      <w:pPr>
        <w:pStyle w:val="5"/>
        <w:spacing w:line="360" w:lineRule="auto"/>
        <w:ind w:right="23" w:firstLine="708"/>
        <w:jc w:val="both"/>
        <w:rPr>
          <w:sz w:val="24"/>
          <w:szCs w:val="24"/>
        </w:rPr>
      </w:pPr>
      <w:r w:rsidRPr="00081051">
        <w:rPr>
          <w:b/>
          <w:sz w:val="24"/>
          <w:szCs w:val="24"/>
        </w:rPr>
        <w:t>Дидактические игры.</w:t>
      </w:r>
      <w:r w:rsidRPr="00081051">
        <w:rPr>
          <w:sz w:val="24"/>
          <w:szCs w:val="24"/>
        </w:rPr>
        <w:t xml:space="preserve"> 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Проводить дидактические игры на развитие внимания и памяти («Чего не стало?» и т. </w:t>
      </w:r>
      <w:r w:rsidRPr="00081051">
        <w:rPr>
          <w:sz w:val="24"/>
          <w:szCs w:val="24"/>
        </w:rPr>
        <w:lastRenderedPageBreak/>
        <w:t xml:space="preserve">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 </w:t>
      </w:r>
    </w:p>
    <w:p w:rsidR="001C67B7" w:rsidRPr="00081051" w:rsidRDefault="001C67B7" w:rsidP="001C67B7">
      <w:pPr>
        <w:pStyle w:val="5"/>
        <w:spacing w:line="360" w:lineRule="auto"/>
        <w:ind w:right="23" w:firstLine="708"/>
        <w:jc w:val="both"/>
        <w:rPr>
          <w:b/>
          <w:sz w:val="24"/>
          <w:szCs w:val="24"/>
        </w:rPr>
      </w:pPr>
      <w:r w:rsidRPr="00081051">
        <w:rPr>
          <w:b/>
          <w:sz w:val="24"/>
          <w:szCs w:val="24"/>
        </w:rPr>
        <w:t>2 младшая группа (от 3 до 4 лет)</w:t>
      </w:r>
    </w:p>
    <w:p w:rsidR="001C67B7" w:rsidRDefault="001C67B7" w:rsidP="001C67B7">
      <w:pPr>
        <w:pStyle w:val="5"/>
        <w:spacing w:line="360" w:lineRule="auto"/>
        <w:ind w:right="23" w:firstLine="708"/>
        <w:jc w:val="both"/>
        <w:rPr>
          <w:sz w:val="24"/>
          <w:szCs w:val="24"/>
        </w:rPr>
      </w:pPr>
      <w:r w:rsidRPr="00081051">
        <w:rPr>
          <w:b/>
          <w:sz w:val="24"/>
          <w:szCs w:val="24"/>
        </w:rPr>
        <w:t xml:space="preserve"> Познавательно-исследовательская деятельность. </w:t>
      </w:r>
      <w:r w:rsidRPr="00081051">
        <w:rPr>
          <w:sz w:val="24"/>
          <w:szCs w:val="24"/>
        </w:rPr>
        <w:t xml:space="preserve">Учить детей обобщенным  способам  исследования  разных  объектов  окружающей  жизни с  помощью  специально  разработанных  систем  эталонов,  перцептивных действий. </w:t>
      </w:r>
    </w:p>
    <w:p w:rsidR="001C67B7" w:rsidRPr="00081051" w:rsidRDefault="001C67B7" w:rsidP="001C67B7">
      <w:pPr>
        <w:pStyle w:val="5"/>
        <w:spacing w:line="360" w:lineRule="auto"/>
        <w:ind w:right="23" w:firstLine="708"/>
        <w:jc w:val="both"/>
        <w:rPr>
          <w:sz w:val="24"/>
          <w:szCs w:val="24"/>
        </w:rPr>
      </w:pPr>
      <w:r w:rsidRPr="00081051">
        <w:rPr>
          <w:sz w:val="24"/>
          <w:szCs w:val="24"/>
        </w:rPr>
        <w:t>Стимулировать использование исследовательских действий.  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w:t>
      </w:r>
    </w:p>
    <w:p w:rsidR="001C67B7" w:rsidRPr="00081051" w:rsidRDefault="001C67B7" w:rsidP="001C67B7">
      <w:pPr>
        <w:pStyle w:val="5"/>
        <w:spacing w:line="360" w:lineRule="auto"/>
        <w:ind w:right="23" w:firstLine="708"/>
        <w:jc w:val="both"/>
        <w:rPr>
          <w:sz w:val="24"/>
          <w:szCs w:val="24"/>
        </w:rPr>
      </w:pPr>
      <w:r w:rsidRPr="00081051">
        <w:rPr>
          <w:sz w:val="24"/>
          <w:szCs w:val="24"/>
        </w:rPr>
        <w:t>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p>
    <w:p w:rsidR="001C67B7" w:rsidRDefault="001C67B7" w:rsidP="001C67B7">
      <w:pPr>
        <w:pStyle w:val="5"/>
        <w:spacing w:line="360" w:lineRule="auto"/>
        <w:ind w:right="23" w:firstLine="708"/>
        <w:jc w:val="both"/>
        <w:rPr>
          <w:sz w:val="24"/>
          <w:szCs w:val="24"/>
        </w:rPr>
      </w:pPr>
      <w:r w:rsidRPr="00081051">
        <w:rPr>
          <w:b/>
          <w:sz w:val="24"/>
          <w:szCs w:val="24"/>
        </w:rPr>
        <w:t>Сенсорное развитие</w:t>
      </w:r>
      <w:r w:rsidRPr="00081051">
        <w:rPr>
          <w:sz w:val="24"/>
          <w:szCs w:val="24"/>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 </w:t>
      </w:r>
    </w:p>
    <w:p w:rsidR="001C67B7" w:rsidRDefault="001C67B7" w:rsidP="001C67B7">
      <w:pPr>
        <w:pStyle w:val="5"/>
        <w:spacing w:line="360" w:lineRule="auto"/>
        <w:ind w:right="23" w:firstLine="708"/>
        <w:jc w:val="both"/>
        <w:rPr>
          <w:sz w:val="24"/>
          <w:szCs w:val="24"/>
        </w:rPr>
      </w:pPr>
      <w:r w:rsidRPr="00081051">
        <w:rPr>
          <w:sz w:val="24"/>
          <w:szCs w:val="24"/>
        </w:rPr>
        <w:t xml:space="preserve">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 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Совершенствовать навыки установления тождества и различия предметов по их свойствам: величине, форме, цвету.  Подсказывать  детям  название  форм  (круглая,  треугольная,  прямоугольная и квадратная). </w:t>
      </w:r>
    </w:p>
    <w:p w:rsidR="001C67B7" w:rsidRPr="00081051" w:rsidRDefault="001C67B7" w:rsidP="001C67B7">
      <w:pPr>
        <w:pStyle w:val="5"/>
        <w:spacing w:line="360" w:lineRule="auto"/>
        <w:ind w:right="23" w:firstLine="708"/>
        <w:jc w:val="both"/>
        <w:rPr>
          <w:sz w:val="24"/>
          <w:szCs w:val="24"/>
        </w:rPr>
      </w:pPr>
      <w:r w:rsidRPr="00081051">
        <w:rPr>
          <w:b/>
          <w:sz w:val="24"/>
          <w:szCs w:val="24"/>
        </w:rPr>
        <w:t>Дидактические игры.</w:t>
      </w:r>
      <w:r w:rsidRPr="00081051">
        <w:rPr>
          <w:sz w:val="24"/>
          <w:szCs w:val="24"/>
        </w:rPr>
        <w:t xml:space="preserve">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В совместных дидактических играх учить детей выполнять постепенно усложняющиеся правила. </w:t>
      </w:r>
    </w:p>
    <w:p w:rsidR="001C67B7" w:rsidRPr="00081051" w:rsidRDefault="001C67B7" w:rsidP="001C67B7">
      <w:pPr>
        <w:pStyle w:val="5"/>
        <w:spacing w:line="360" w:lineRule="auto"/>
        <w:ind w:right="23" w:firstLine="708"/>
        <w:jc w:val="both"/>
        <w:rPr>
          <w:sz w:val="24"/>
          <w:szCs w:val="24"/>
        </w:rPr>
      </w:pPr>
      <w:r w:rsidRPr="00081051">
        <w:rPr>
          <w:b/>
          <w:sz w:val="24"/>
          <w:szCs w:val="24"/>
        </w:rPr>
        <w:t xml:space="preserve">Средняя группа (от 4 до 5 лет) Познавательно-исследовательская  деятельность. </w:t>
      </w:r>
      <w:r w:rsidRPr="00081051">
        <w:rPr>
          <w:sz w:val="24"/>
          <w:szCs w:val="24"/>
        </w:rPr>
        <w:t xml:space="preserve">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Формировать  умение  получать сведения о новом объекте в процессе его практического исследования.  </w:t>
      </w:r>
    </w:p>
    <w:p w:rsidR="001C67B7" w:rsidRPr="00081051" w:rsidRDefault="001C67B7" w:rsidP="001C67B7">
      <w:pPr>
        <w:pStyle w:val="5"/>
        <w:spacing w:line="360" w:lineRule="auto"/>
        <w:ind w:right="23" w:firstLine="708"/>
        <w:jc w:val="both"/>
        <w:rPr>
          <w:sz w:val="24"/>
          <w:szCs w:val="24"/>
        </w:rPr>
      </w:pPr>
      <w:r w:rsidRPr="00081051">
        <w:rPr>
          <w:sz w:val="24"/>
          <w:szCs w:val="24"/>
        </w:rPr>
        <w:lastRenderedPageBreak/>
        <w:t xml:space="preserve">Формировать  умение  выполнять  ряд  последовательных  действий в соответствии с задачей и предлагаемым алгоритмом деятельности. </w:t>
      </w:r>
    </w:p>
    <w:p w:rsidR="001C67B7" w:rsidRPr="00081051" w:rsidRDefault="001C67B7" w:rsidP="001C67B7">
      <w:pPr>
        <w:pStyle w:val="5"/>
        <w:spacing w:line="360" w:lineRule="auto"/>
        <w:ind w:right="23" w:firstLine="708"/>
        <w:jc w:val="both"/>
        <w:rPr>
          <w:sz w:val="24"/>
          <w:szCs w:val="24"/>
        </w:rPr>
      </w:pPr>
      <w:r w:rsidRPr="00081051">
        <w:rPr>
          <w:sz w:val="24"/>
          <w:szCs w:val="24"/>
        </w:rPr>
        <w:t>Учить понимать и использовать в познавательно-исследовательской деятельности модели, предложенные взрослым.</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w:t>
      </w:r>
      <w:r w:rsidRPr="00081051">
        <w:rPr>
          <w:b/>
          <w:sz w:val="24"/>
          <w:szCs w:val="24"/>
        </w:rPr>
        <w:t>Сенсорное развитие.</w:t>
      </w:r>
      <w:r w:rsidRPr="00081051">
        <w:rPr>
          <w:sz w:val="24"/>
          <w:szCs w:val="24"/>
        </w:rP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 </w:t>
      </w:r>
    </w:p>
    <w:p w:rsidR="001C67B7" w:rsidRPr="00081051" w:rsidRDefault="001C67B7" w:rsidP="001C67B7">
      <w:pPr>
        <w:pStyle w:val="5"/>
        <w:spacing w:line="360" w:lineRule="auto"/>
        <w:ind w:right="23" w:firstLine="708"/>
        <w:jc w:val="both"/>
        <w:rPr>
          <w:sz w:val="24"/>
          <w:szCs w:val="24"/>
        </w:rPr>
      </w:pPr>
      <w:r w:rsidRPr="00081051">
        <w:rPr>
          <w:b/>
          <w:sz w:val="24"/>
          <w:szCs w:val="24"/>
        </w:rPr>
        <w:t>Проектная деятельность.</w:t>
      </w:r>
      <w:r w:rsidRPr="00081051">
        <w:rPr>
          <w:sz w:val="24"/>
          <w:szCs w:val="24"/>
        </w:rPr>
        <w:t xml:space="preserve"> Развивать первичные навыки в проектно- 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  </w:t>
      </w:r>
    </w:p>
    <w:p w:rsidR="001C67B7" w:rsidRDefault="001C67B7" w:rsidP="001C67B7">
      <w:pPr>
        <w:pStyle w:val="5"/>
        <w:spacing w:line="360" w:lineRule="auto"/>
        <w:ind w:right="23" w:firstLine="708"/>
        <w:jc w:val="both"/>
        <w:rPr>
          <w:sz w:val="24"/>
          <w:szCs w:val="24"/>
        </w:rPr>
      </w:pPr>
      <w:r w:rsidRPr="00081051">
        <w:rPr>
          <w:b/>
          <w:sz w:val="24"/>
          <w:szCs w:val="24"/>
        </w:rPr>
        <w:t>Дидактические игры.</w:t>
      </w:r>
      <w:r w:rsidRPr="00081051">
        <w:rPr>
          <w:sz w:val="24"/>
          <w:szCs w:val="24"/>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 Совершенствовать тактильные, слуховые, вкусовые ощущения детей («Определи на ощупь (по вкусу, по звучанию)»). </w:t>
      </w:r>
    </w:p>
    <w:p w:rsidR="001C67B7" w:rsidRPr="00081051" w:rsidRDefault="001C67B7" w:rsidP="001C67B7">
      <w:pPr>
        <w:pStyle w:val="5"/>
        <w:spacing w:line="360" w:lineRule="auto"/>
        <w:ind w:right="23" w:firstLine="708"/>
        <w:jc w:val="both"/>
        <w:rPr>
          <w:sz w:val="24"/>
          <w:szCs w:val="24"/>
        </w:rPr>
      </w:pPr>
      <w:r w:rsidRPr="00081051">
        <w:rPr>
          <w:sz w:val="24"/>
          <w:szCs w:val="24"/>
        </w:rPr>
        <w:t>Развивать наблюдательность и внимание («Что изменилось?», «У кого колечко?»). Помогать детям осваивать правила простейших настольно-печатных игр («Домино», «Лото»).</w:t>
      </w:r>
    </w:p>
    <w:p w:rsidR="001C67B7" w:rsidRPr="00081051" w:rsidRDefault="001C67B7" w:rsidP="001C67B7">
      <w:pPr>
        <w:pStyle w:val="5"/>
        <w:spacing w:line="360" w:lineRule="auto"/>
        <w:ind w:right="23" w:firstLine="708"/>
        <w:jc w:val="both"/>
        <w:rPr>
          <w:b/>
          <w:sz w:val="24"/>
          <w:szCs w:val="24"/>
        </w:rPr>
      </w:pPr>
      <w:r w:rsidRPr="00081051">
        <w:rPr>
          <w:b/>
          <w:sz w:val="24"/>
          <w:szCs w:val="24"/>
        </w:rPr>
        <w:t xml:space="preserve"> Старшая группа (от 5 до 6 лет) </w:t>
      </w:r>
    </w:p>
    <w:p w:rsidR="001C67B7" w:rsidRDefault="001C67B7" w:rsidP="001C67B7">
      <w:pPr>
        <w:pStyle w:val="5"/>
        <w:spacing w:line="360" w:lineRule="auto"/>
        <w:ind w:right="23" w:firstLine="708"/>
        <w:jc w:val="both"/>
        <w:rPr>
          <w:b/>
          <w:sz w:val="24"/>
          <w:szCs w:val="24"/>
        </w:rPr>
      </w:pPr>
      <w:r w:rsidRPr="00081051">
        <w:rPr>
          <w:b/>
          <w:sz w:val="24"/>
          <w:szCs w:val="24"/>
        </w:rPr>
        <w:t xml:space="preserve">Познавательно-исследовательская деятельность. </w:t>
      </w:r>
    </w:p>
    <w:p w:rsidR="001C67B7" w:rsidRDefault="001C67B7" w:rsidP="001C67B7">
      <w:pPr>
        <w:pStyle w:val="5"/>
        <w:spacing w:line="360" w:lineRule="auto"/>
        <w:ind w:right="23" w:firstLine="708"/>
        <w:jc w:val="both"/>
        <w:rPr>
          <w:sz w:val="24"/>
          <w:szCs w:val="24"/>
        </w:rPr>
      </w:pPr>
      <w:r w:rsidRPr="00081051">
        <w:rPr>
          <w:sz w:val="24"/>
          <w:szCs w:val="24"/>
        </w:rPr>
        <w:t xml:space="preserve">Закреплять умение использовать обобщенные способы обследования объектов с </w:t>
      </w:r>
      <w:r w:rsidRPr="00081051">
        <w:rPr>
          <w:sz w:val="24"/>
          <w:szCs w:val="24"/>
        </w:rPr>
        <w:lastRenderedPageBreak/>
        <w:t xml:space="preserve">помощью специально разработанной системы сенсорных эталонов, перцептивных действий.  Побуждать  устанавливать  функциональные  связи  и  отношения между  системами  объектов  и  явлений,  применяя  различные  средства познавательных действий. </w:t>
      </w:r>
    </w:p>
    <w:p w:rsidR="001C67B7" w:rsidRDefault="001C67B7" w:rsidP="001C67B7">
      <w:pPr>
        <w:pStyle w:val="5"/>
        <w:spacing w:line="360" w:lineRule="auto"/>
        <w:ind w:right="23" w:firstLine="708"/>
        <w:jc w:val="both"/>
        <w:rPr>
          <w:sz w:val="24"/>
          <w:szCs w:val="24"/>
        </w:rPr>
      </w:pPr>
      <w:r w:rsidRPr="00081051">
        <w:rPr>
          <w:sz w:val="24"/>
          <w:szCs w:val="24"/>
        </w:rPr>
        <w:t>Способствовать самостоятельному использованию действий экспериментального характера для выявления скрытых свойств. З</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акреплять умение получать информацию о новом объекте в  процессе его исследования.  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 исследовательской деятельности. </w:t>
      </w:r>
    </w:p>
    <w:p w:rsidR="001C67B7" w:rsidRPr="00081051" w:rsidRDefault="001C67B7" w:rsidP="001C67B7">
      <w:pPr>
        <w:pStyle w:val="5"/>
        <w:spacing w:line="360" w:lineRule="auto"/>
        <w:ind w:right="23" w:firstLine="708"/>
        <w:jc w:val="both"/>
        <w:rPr>
          <w:sz w:val="24"/>
          <w:szCs w:val="24"/>
        </w:rPr>
      </w:pPr>
      <w:r w:rsidRPr="00081051">
        <w:rPr>
          <w:b/>
          <w:sz w:val="24"/>
          <w:szCs w:val="24"/>
        </w:rPr>
        <w:t>Сенсорное  развитие.</w:t>
      </w:r>
      <w:r w:rsidRPr="00081051">
        <w:rPr>
          <w:sz w:val="24"/>
          <w:szCs w:val="24"/>
        </w:rPr>
        <w:t xml:space="preserve">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Учить  различать  цвета  по  светлоте и  насыщенности,  правильно  называть  их.  Показать  детям  особенности расположения цветовых тонов в спектре. </w:t>
      </w:r>
    </w:p>
    <w:p w:rsidR="001C67B7" w:rsidRDefault="001C67B7" w:rsidP="001C67B7">
      <w:pPr>
        <w:pStyle w:val="5"/>
        <w:spacing w:line="360" w:lineRule="auto"/>
        <w:ind w:right="23" w:firstLine="708"/>
        <w:jc w:val="both"/>
        <w:rPr>
          <w:sz w:val="24"/>
          <w:szCs w:val="24"/>
        </w:rPr>
      </w:pPr>
      <w:r w:rsidRPr="00081051">
        <w:rPr>
          <w:sz w:val="24"/>
          <w:szCs w:val="24"/>
        </w:rPr>
        <w:t xml:space="preserve"> Продолжать  знакомить  с  различными  геометрическими  фигурами, учить использовать в качестве эталонов плоскостные и объемные формы.  </w:t>
      </w:r>
    </w:p>
    <w:p w:rsidR="001C67B7" w:rsidRPr="00081051" w:rsidRDefault="001C67B7" w:rsidP="001C67B7">
      <w:pPr>
        <w:pStyle w:val="5"/>
        <w:spacing w:line="360" w:lineRule="auto"/>
        <w:ind w:right="23" w:firstLine="708"/>
        <w:jc w:val="both"/>
        <w:rPr>
          <w:sz w:val="24"/>
          <w:szCs w:val="24"/>
        </w:rPr>
      </w:pPr>
      <w:r w:rsidRPr="00081051">
        <w:rPr>
          <w:sz w:val="24"/>
          <w:szCs w:val="24"/>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 Развивать познавательно-исследовательский интерес, показывая занимательные опыты, фокусы, привлекая к простейшим экспериментам.</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w:t>
      </w:r>
      <w:r w:rsidRPr="00081051">
        <w:rPr>
          <w:b/>
          <w:sz w:val="24"/>
          <w:szCs w:val="24"/>
        </w:rPr>
        <w:t>Проектная деятельность.</w:t>
      </w:r>
      <w:r w:rsidRPr="00081051">
        <w:rPr>
          <w:sz w:val="24"/>
          <w:szCs w:val="24"/>
        </w:rPr>
        <w:t xml:space="preserve"> 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1C67B7" w:rsidRDefault="001C67B7" w:rsidP="001C67B7">
      <w:pPr>
        <w:pStyle w:val="5"/>
        <w:spacing w:line="360" w:lineRule="auto"/>
        <w:ind w:right="23" w:firstLine="708"/>
        <w:jc w:val="both"/>
        <w:rPr>
          <w:sz w:val="24"/>
          <w:szCs w:val="24"/>
        </w:rPr>
      </w:pPr>
      <w:r w:rsidRPr="00081051">
        <w:rPr>
          <w:sz w:val="24"/>
          <w:szCs w:val="24"/>
        </w:rPr>
        <w:t xml:space="preserve"> </w:t>
      </w:r>
      <w:r w:rsidRPr="00081051">
        <w:rPr>
          <w:b/>
          <w:sz w:val="24"/>
          <w:szCs w:val="24"/>
        </w:rPr>
        <w:t>Дидактические игры.</w:t>
      </w:r>
      <w:r w:rsidRPr="00081051">
        <w:rPr>
          <w:sz w:val="24"/>
          <w:szCs w:val="24"/>
        </w:rPr>
        <w:t xml:space="preserve"> Организовывать дидактические игры, объединяя детей в подгруппы по 2–4 человека; учить выполнять правила игры. </w:t>
      </w:r>
    </w:p>
    <w:p w:rsidR="001C67B7" w:rsidRDefault="001C67B7" w:rsidP="001C67B7">
      <w:pPr>
        <w:pStyle w:val="5"/>
        <w:spacing w:line="360" w:lineRule="auto"/>
        <w:ind w:right="23" w:firstLine="708"/>
        <w:jc w:val="both"/>
        <w:rPr>
          <w:sz w:val="24"/>
          <w:szCs w:val="24"/>
        </w:rPr>
      </w:pPr>
      <w:r w:rsidRPr="00081051">
        <w:rPr>
          <w:sz w:val="24"/>
          <w:szCs w:val="24"/>
        </w:rPr>
        <w:t xml:space="preserve">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w:t>
      </w:r>
      <w:r w:rsidRPr="00081051">
        <w:rPr>
          <w:sz w:val="24"/>
          <w:szCs w:val="24"/>
        </w:rPr>
        <w:lastRenderedPageBreak/>
        <w:t xml:space="preserve">признаках (цвет, форма, величина, материал), объединять  предметы  по  общим  признакам,  составлять  из  части  целое (складные кубики, мозаика, паззлы), определять изменения в расположении предметов (впереди, сзади, направо, налево, под, над, посередине, сбоку). Формировать желание действовать с разнообразными дидактическими играми и игрушками (народными, электронными, компьютерными и др.). </w:t>
      </w:r>
    </w:p>
    <w:p w:rsidR="001C67B7" w:rsidRDefault="001C67B7" w:rsidP="001C67B7">
      <w:pPr>
        <w:pStyle w:val="5"/>
        <w:spacing w:line="360" w:lineRule="auto"/>
        <w:ind w:right="23" w:firstLine="708"/>
        <w:jc w:val="both"/>
        <w:rPr>
          <w:sz w:val="24"/>
          <w:szCs w:val="24"/>
        </w:rPr>
      </w:pPr>
      <w:r w:rsidRPr="00081051">
        <w:rPr>
          <w:sz w:val="24"/>
          <w:szCs w:val="24"/>
        </w:rPr>
        <w:t>Побуждать детей к самостоятельности в игре, вызывая у них эмоционально положительный отклик на игровое действие. Учить подчиняться правилам в групповых играх. Воспитывать творческую самостоятельность.</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Формировать такие качества, как дружелюбие, дисциплинированность.  Воспитывать  культуру  честного  соперничества в играх соревнованиях.</w:t>
      </w:r>
    </w:p>
    <w:p w:rsidR="001C67B7" w:rsidRDefault="001C67B7" w:rsidP="001C67B7">
      <w:pPr>
        <w:pStyle w:val="5"/>
        <w:spacing w:line="360" w:lineRule="auto"/>
        <w:ind w:right="23" w:firstLine="708"/>
        <w:jc w:val="both"/>
        <w:rPr>
          <w:b/>
          <w:sz w:val="24"/>
          <w:szCs w:val="24"/>
        </w:rPr>
      </w:pPr>
      <w:r w:rsidRPr="00081051">
        <w:rPr>
          <w:sz w:val="24"/>
          <w:szCs w:val="24"/>
        </w:rPr>
        <w:t xml:space="preserve"> </w:t>
      </w:r>
      <w:r w:rsidRPr="00081051">
        <w:rPr>
          <w:b/>
          <w:sz w:val="24"/>
          <w:szCs w:val="24"/>
        </w:rPr>
        <w:t>Подготовительная к школе группа (от 6 до 7 лет)</w:t>
      </w:r>
    </w:p>
    <w:p w:rsidR="001C67B7" w:rsidRDefault="001C67B7" w:rsidP="001C67B7">
      <w:pPr>
        <w:pStyle w:val="5"/>
        <w:spacing w:line="360" w:lineRule="auto"/>
        <w:ind w:right="23" w:firstLine="708"/>
        <w:jc w:val="both"/>
        <w:rPr>
          <w:sz w:val="24"/>
          <w:szCs w:val="24"/>
        </w:rPr>
      </w:pPr>
      <w:r w:rsidRPr="00081051">
        <w:rPr>
          <w:b/>
          <w:sz w:val="24"/>
          <w:szCs w:val="24"/>
        </w:rPr>
        <w:t xml:space="preserve"> Познавательно-исследовательская деятельность.</w:t>
      </w:r>
      <w:r w:rsidRPr="00081051">
        <w:rPr>
          <w:sz w:val="24"/>
          <w:szCs w:val="24"/>
        </w:rPr>
        <w:t xml:space="preserve"> </w:t>
      </w:r>
    </w:p>
    <w:p w:rsidR="001C67B7" w:rsidRDefault="001C67B7" w:rsidP="001C67B7">
      <w:pPr>
        <w:pStyle w:val="5"/>
        <w:spacing w:line="360" w:lineRule="auto"/>
        <w:ind w:right="23" w:firstLine="708"/>
        <w:jc w:val="both"/>
        <w:rPr>
          <w:sz w:val="24"/>
          <w:szCs w:val="24"/>
        </w:rPr>
      </w:pPr>
      <w:r w:rsidRPr="00081051">
        <w:rPr>
          <w:sz w:val="24"/>
          <w:szCs w:val="24"/>
        </w:rPr>
        <w:t xml:space="preserve">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  Создавать условия для самостоятельного установления связей и отношений между системами объектов и явлений с применением различных средств. </w:t>
      </w:r>
    </w:p>
    <w:p w:rsidR="001C67B7" w:rsidRDefault="001C67B7" w:rsidP="001C67B7">
      <w:pPr>
        <w:pStyle w:val="5"/>
        <w:spacing w:line="360" w:lineRule="auto"/>
        <w:ind w:right="23" w:firstLine="708"/>
        <w:jc w:val="both"/>
        <w:rPr>
          <w:sz w:val="24"/>
          <w:szCs w:val="24"/>
        </w:rPr>
      </w:pPr>
      <w:r w:rsidRPr="00081051">
        <w:rPr>
          <w:sz w:val="24"/>
          <w:szCs w:val="24"/>
        </w:rPr>
        <w:t xml:space="preserve">Совершенствовать характер действий экспериментального характера, направленных на выявление скрытых свойств объектов.  Совершенствовать умение определять способ получения необходимой информации в соответствии с условиями и целями деятельности.  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Учить детей самостоятельно составлять модели и использовать их в познавательно исследовательской деятельности. </w:t>
      </w:r>
    </w:p>
    <w:p w:rsidR="001C67B7" w:rsidRPr="00081051" w:rsidRDefault="001C67B7" w:rsidP="001C67B7">
      <w:pPr>
        <w:pStyle w:val="5"/>
        <w:spacing w:line="360" w:lineRule="auto"/>
        <w:ind w:right="23" w:firstLine="708"/>
        <w:jc w:val="both"/>
        <w:rPr>
          <w:sz w:val="24"/>
          <w:szCs w:val="24"/>
        </w:rPr>
      </w:pPr>
      <w:r w:rsidRPr="00081051">
        <w:rPr>
          <w:b/>
          <w:sz w:val="24"/>
          <w:szCs w:val="24"/>
        </w:rPr>
        <w:t>Сенсорное развитие.</w:t>
      </w:r>
      <w:r w:rsidRPr="00081051">
        <w:rPr>
          <w:sz w:val="24"/>
          <w:szCs w:val="24"/>
        </w:rPr>
        <w:t xml:space="preserve"> 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Развивать умение созерцать предметы, явления (всматриваться, вслушиваться), направляя внимание на более тонкое различение их качеств.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Развивать умение классифицировать предметы по общим качествам (форме, величине, </w:t>
      </w:r>
      <w:r w:rsidRPr="00081051">
        <w:rPr>
          <w:sz w:val="24"/>
          <w:szCs w:val="24"/>
        </w:rPr>
        <w:lastRenderedPageBreak/>
        <w:t xml:space="preserve">строению, цвету). </w:t>
      </w:r>
    </w:p>
    <w:p w:rsidR="001C67B7" w:rsidRPr="00081051" w:rsidRDefault="001C67B7" w:rsidP="001C67B7">
      <w:pPr>
        <w:pStyle w:val="5"/>
        <w:spacing w:line="360" w:lineRule="auto"/>
        <w:ind w:right="23" w:firstLine="708"/>
        <w:jc w:val="both"/>
        <w:rPr>
          <w:b/>
          <w:sz w:val="24"/>
          <w:szCs w:val="24"/>
        </w:rPr>
      </w:pPr>
      <w:r w:rsidRPr="00081051">
        <w:rPr>
          <w:sz w:val="24"/>
          <w:szCs w:val="24"/>
        </w:rPr>
        <w:t xml:space="preserve"> Закреплять знания детей о хроматических и ахроматических цветах</w:t>
      </w:r>
      <w:r w:rsidRPr="00081051">
        <w:rPr>
          <w:b/>
          <w:sz w:val="24"/>
          <w:szCs w:val="24"/>
        </w:rPr>
        <w:t xml:space="preserve">. </w:t>
      </w:r>
    </w:p>
    <w:p w:rsidR="001C67B7" w:rsidRPr="00081051" w:rsidRDefault="001C67B7" w:rsidP="001C67B7">
      <w:pPr>
        <w:pStyle w:val="5"/>
        <w:spacing w:line="360" w:lineRule="auto"/>
        <w:ind w:right="23" w:firstLine="708"/>
        <w:jc w:val="both"/>
        <w:rPr>
          <w:b/>
          <w:sz w:val="24"/>
          <w:szCs w:val="24"/>
        </w:rPr>
      </w:pPr>
      <w:r w:rsidRPr="00081051">
        <w:rPr>
          <w:b/>
          <w:sz w:val="24"/>
          <w:szCs w:val="24"/>
        </w:rPr>
        <w:t xml:space="preserve"> Проектная  деятельность.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Развивать  проектную  деятельность  всех типов (исследовательскую, творческую, нормативную).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В  исследовательской  проектной  деятельности  формировать  умение уделять внимание анализу эффективности источников информации.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Поощрять обсуждение проекта в кругу сверстников.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Содействовать творческой проектной деятельности индивидуального и группового характера.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Помогать детям в символическом отображении ситуации, проживании ее основных смыслов и выражении их в образной форме. </w:t>
      </w:r>
    </w:p>
    <w:p w:rsidR="001C67B7" w:rsidRPr="00081051" w:rsidRDefault="001C67B7" w:rsidP="001C67B7">
      <w:pPr>
        <w:pStyle w:val="5"/>
        <w:spacing w:line="360" w:lineRule="auto"/>
        <w:ind w:right="23" w:firstLine="708"/>
        <w:jc w:val="both"/>
        <w:rPr>
          <w:sz w:val="24"/>
          <w:szCs w:val="24"/>
        </w:rPr>
      </w:pPr>
      <w:r w:rsidRPr="00081051">
        <w:rPr>
          <w:b/>
          <w:sz w:val="24"/>
          <w:szCs w:val="24"/>
        </w:rPr>
        <w:t>Дидактические игры.</w:t>
      </w:r>
      <w:r w:rsidRPr="00081051">
        <w:rPr>
          <w:sz w:val="24"/>
          <w:szCs w:val="24"/>
        </w:rPr>
        <w:t xml:space="preserve"> Продолжать учить детей играть в различные дидактические игры (лото, мозаика, бирюльки и др.).</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Развивать умение организовывать игры, исполнять роль ведущего.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Учить согласовывать свои действия с действиями ведущего и других участников игры.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Развивать в игре сообразительность, умение самостоятельно решать поставленную задачу. </w:t>
      </w:r>
    </w:p>
    <w:p w:rsidR="001C67B7" w:rsidRPr="00081051" w:rsidRDefault="001C67B7" w:rsidP="001C67B7">
      <w:pPr>
        <w:pStyle w:val="5"/>
        <w:spacing w:line="360" w:lineRule="auto"/>
        <w:ind w:right="23" w:firstLine="708"/>
        <w:jc w:val="both"/>
        <w:rPr>
          <w:sz w:val="24"/>
          <w:szCs w:val="24"/>
        </w:rPr>
      </w:pPr>
      <w:r w:rsidRPr="00081051">
        <w:rPr>
          <w:sz w:val="24"/>
          <w:szCs w:val="24"/>
        </w:rPr>
        <w:t>Привлекать детей к созданию некоторых дидактических игр («Шумелки», «Шуршалки» и т. д.).</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Развивать и закреплять сенсорные способности.</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rsidR="001C67B7" w:rsidRPr="00081051" w:rsidRDefault="001C67B7" w:rsidP="001C67B7">
      <w:pPr>
        <w:pStyle w:val="5"/>
        <w:spacing w:line="360" w:lineRule="auto"/>
        <w:ind w:right="23" w:firstLine="708"/>
        <w:jc w:val="both"/>
        <w:rPr>
          <w:b/>
          <w:sz w:val="24"/>
          <w:szCs w:val="24"/>
        </w:rPr>
      </w:pPr>
      <w:r w:rsidRPr="00081051">
        <w:rPr>
          <w:sz w:val="24"/>
          <w:szCs w:val="24"/>
        </w:rPr>
        <w:t xml:space="preserve">    </w:t>
      </w:r>
      <w:r w:rsidRPr="00081051">
        <w:rPr>
          <w:b/>
          <w:sz w:val="24"/>
          <w:szCs w:val="24"/>
        </w:rPr>
        <w:t xml:space="preserve">Ознакомление с предметным окружением </w:t>
      </w:r>
    </w:p>
    <w:p w:rsidR="001C67B7" w:rsidRPr="00081051" w:rsidRDefault="001C67B7" w:rsidP="001C67B7">
      <w:pPr>
        <w:pStyle w:val="5"/>
        <w:spacing w:line="360" w:lineRule="auto"/>
        <w:ind w:right="23" w:firstLine="708"/>
        <w:jc w:val="both"/>
        <w:rPr>
          <w:b/>
          <w:sz w:val="24"/>
          <w:szCs w:val="24"/>
        </w:rPr>
      </w:pPr>
      <w:r w:rsidRPr="00081051">
        <w:rPr>
          <w:b/>
          <w:sz w:val="24"/>
          <w:szCs w:val="24"/>
        </w:rPr>
        <w:t xml:space="preserve">1 младшая группа (от 2 до 3 лет) </w:t>
      </w:r>
    </w:p>
    <w:p w:rsidR="001C67B7" w:rsidRDefault="001C67B7" w:rsidP="001C67B7">
      <w:pPr>
        <w:pStyle w:val="5"/>
        <w:spacing w:line="360" w:lineRule="auto"/>
        <w:ind w:right="23" w:firstLine="708"/>
        <w:jc w:val="both"/>
        <w:rPr>
          <w:sz w:val="24"/>
          <w:szCs w:val="24"/>
        </w:rPr>
      </w:pPr>
      <w:r w:rsidRPr="00081051">
        <w:rPr>
          <w:sz w:val="24"/>
          <w:szCs w:val="24"/>
        </w:rPr>
        <w:t xml:space="preserve">Вызвать интерес детей к предметам ближайшего окружения: игрушки, посуда, одежда, обувь, мебель, транспортные средства. </w:t>
      </w:r>
    </w:p>
    <w:p w:rsidR="001C67B7" w:rsidRDefault="001C67B7" w:rsidP="001C67B7">
      <w:pPr>
        <w:pStyle w:val="5"/>
        <w:spacing w:line="360" w:lineRule="auto"/>
        <w:ind w:right="23" w:firstLine="708"/>
        <w:jc w:val="both"/>
        <w:rPr>
          <w:sz w:val="24"/>
          <w:szCs w:val="24"/>
        </w:rPr>
      </w:pPr>
      <w:r w:rsidRPr="00081051">
        <w:rPr>
          <w:sz w:val="24"/>
          <w:szCs w:val="24"/>
        </w:rPr>
        <w:t xml:space="preserve"> 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w:t>
      </w:r>
    </w:p>
    <w:p w:rsidR="001C67B7" w:rsidRDefault="001C67B7" w:rsidP="001C67B7">
      <w:pPr>
        <w:pStyle w:val="5"/>
        <w:spacing w:line="360" w:lineRule="auto"/>
        <w:ind w:right="23" w:firstLine="708"/>
        <w:jc w:val="both"/>
        <w:rPr>
          <w:sz w:val="24"/>
          <w:szCs w:val="24"/>
        </w:rPr>
      </w:pPr>
      <w:r w:rsidRPr="00081051">
        <w:rPr>
          <w:sz w:val="24"/>
          <w:szCs w:val="24"/>
        </w:rPr>
        <w:lastRenderedPageBreak/>
        <w:t xml:space="preserve">Раскрывать разнообразные способы использования предметов. Способствовать реализации потребности ребенка в овладении действиями  с  предметами. </w:t>
      </w:r>
    </w:p>
    <w:p w:rsidR="001C67B7" w:rsidRPr="00081051" w:rsidRDefault="001C67B7" w:rsidP="001C67B7">
      <w:pPr>
        <w:pStyle w:val="5"/>
        <w:spacing w:line="360" w:lineRule="auto"/>
        <w:ind w:right="23" w:firstLine="708"/>
        <w:jc w:val="both"/>
        <w:rPr>
          <w:b/>
          <w:sz w:val="24"/>
          <w:szCs w:val="24"/>
        </w:rPr>
      </w:pPr>
      <w:r w:rsidRPr="00081051">
        <w:rPr>
          <w:sz w:val="24"/>
          <w:szCs w:val="24"/>
        </w:rPr>
        <w:t xml:space="preserve">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  Способствовать  появлению  в  словаре  детей  обобщающих  понятий (игрушки, посуда, одежда, обувь, мебель и пр</w:t>
      </w:r>
      <w:r w:rsidRPr="00081051">
        <w:rPr>
          <w:b/>
          <w:sz w:val="24"/>
          <w:szCs w:val="24"/>
        </w:rPr>
        <w:t xml:space="preserve">.).         </w:t>
      </w:r>
    </w:p>
    <w:p w:rsidR="001C67B7" w:rsidRPr="00081051" w:rsidRDefault="001C67B7" w:rsidP="001C67B7">
      <w:pPr>
        <w:pStyle w:val="5"/>
        <w:spacing w:line="360" w:lineRule="auto"/>
        <w:ind w:right="23" w:firstLine="708"/>
        <w:jc w:val="both"/>
        <w:rPr>
          <w:sz w:val="24"/>
          <w:szCs w:val="24"/>
        </w:rPr>
      </w:pPr>
      <w:r w:rsidRPr="00081051">
        <w:rPr>
          <w:b/>
          <w:sz w:val="24"/>
          <w:szCs w:val="24"/>
        </w:rPr>
        <w:t xml:space="preserve">    2 младшая группа (от 3 до 4 лет)</w:t>
      </w:r>
      <w:r w:rsidRPr="00081051">
        <w:rPr>
          <w:sz w:val="24"/>
          <w:szCs w:val="24"/>
        </w:rPr>
        <w:t xml:space="preserve"> Продолжать знакомить детей с предметами ближайшего окружения (игрушки, предметы домашнего обихода, виды транспорта), их функциями и назначением.  </w:t>
      </w:r>
    </w:p>
    <w:p w:rsidR="001C67B7" w:rsidRDefault="001C67B7" w:rsidP="001C67B7">
      <w:pPr>
        <w:pStyle w:val="5"/>
        <w:spacing w:line="360" w:lineRule="auto"/>
        <w:ind w:right="23" w:firstLine="708"/>
        <w:jc w:val="both"/>
        <w:rPr>
          <w:sz w:val="24"/>
          <w:szCs w:val="24"/>
        </w:rPr>
      </w:pPr>
      <w:r w:rsidRPr="00081051">
        <w:rPr>
          <w:sz w:val="24"/>
          <w:szCs w:val="24"/>
        </w:rPr>
        <w:t xml:space="preserve">Побуждать вычленять некоторые особенности предметов домашнего обихода (части, размеры, форму, цвет), устанавливать связи между строением и функцией.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Понимать, что отсутствие какой-то части нарушает предмет, возможность его использования.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Расширять представления детей о свойствах (прочность, твердость, мягкость) материала (дерево, бумага, ткань, глина).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Способствовать овладению способами обследования предметов, включая простейшие опыты (тонет — не тонет, рвется — не рвется). </w:t>
      </w:r>
    </w:p>
    <w:p w:rsidR="001C67B7" w:rsidRPr="00081051" w:rsidRDefault="001C67B7" w:rsidP="001C67B7">
      <w:pPr>
        <w:pStyle w:val="5"/>
        <w:spacing w:line="360" w:lineRule="auto"/>
        <w:ind w:right="23" w:firstLine="708"/>
        <w:jc w:val="both"/>
        <w:rPr>
          <w:sz w:val="24"/>
          <w:szCs w:val="24"/>
        </w:rPr>
      </w:pPr>
      <w:r w:rsidRPr="00081051">
        <w:rPr>
          <w:sz w:val="24"/>
          <w:szCs w:val="24"/>
        </w:rPr>
        <w:t>Предлагать группировать (чайная, столовая, кухонная посуда) и классифицировать (посуда — одежда) хорошо знакомые предметы.</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Рассказывать  о  том,  что  одни  предметы  сделаны  руками  человека (посуда, мебель и т. п.), другие созданы природой (камень, шишки).</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Формировать понимание того, что человек создает предметы, необходимые для его жизни и жизни других людей (мебель, одежда, обувь, посуда, игрушки и т. д.). </w:t>
      </w:r>
    </w:p>
    <w:p w:rsidR="001C67B7" w:rsidRPr="00081051" w:rsidRDefault="001C67B7" w:rsidP="001C67B7">
      <w:pPr>
        <w:pStyle w:val="5"/>
        <w:spacing w:line="360" w:lineRule="auto"/>
        <w:ind w:right="23" w:firstLine="708"/>
        <w:jc w:val="both"/>
        <w:rPr>
          <w:sz w:val="24"/>
          <w:szCs w:val="24"/>
        </w:rPr>
      </w:pPr>
      <w:r w:rsidRPr="00081051">
        <w:rPr>
          <w:b/>
          <w:sz w:val="24"/>
          <w:szCs w:val="24"/>
        </w:rPr>
        <w:t>Средняя группа (от 4 до 5 лет</w:t>
      </w:r>
      <w:r w:rsidRPr="00081051">
        <w:rPr>
          <w:sz w:val="24"/>
          <w:szCs w:val="24"/>
        </w:rPr>
        <w:t>)</w:t>
      </w:r>
    </w:p>
    <w:p w:rsidR="001C67B7" w:rsidRDefault="001C67B7" w:rsidP="001C67B7">
      <w:pPr>
        <w:pStyle w:val="5"/>
        <w:spacing w:line="360" w:lineRule="auto"/>
        <w:ind w:right="23" w:firstLine="708"/>
        <w:jc w:val="both"/>
        <w:rPr>
          <w:sz w:val="24"/>
          <w:szCs w:val="24"/>
        </w:rPr>
      </w:pPr>
      <w:r w:rsidRPr="00081051">
        <w:rPr>
          <w:sz w:val="24"/>
          <w:szCs w:val="24"/>
        </w:rPr>
        <w:t xml:space="preserve"> 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w:t>
      </w:r>
    </w:p>
    <w:p w:rsidR="001C67B7" w:rsidRDefault="001C67B7" w:rsidP="001C67B7">
      <w:pPr>
        <w:pStyle w:val="5"/>
        <w:spacing w:line="360" w:lineRule="auto"/>
        <w:ind w:right="23" w:firstLine="708"/>
        <w:jc w:val="both"/>
        <w:rPr>
          <w:sz w:val="24"/>
          <w:szCs w:val="24"/>
        </w:rPr>
      </w:pPr>
      <w:r w:rsidRPr="00081051">
        <w:rPr>
          <w:sz w:val="24"/>
          <w:szCs w:val="24"/>
        </w:rPr>
        <w:t xml:space="preserve"> Расширять  знания  детей  об  общественном  транспорте  (автобус,  поезд, самолет, теплоход). Продолжать  знакомить  детей  с  признаками  предметов,  побуждать определять  их  цвет,  форму,  величину,  вес.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Формировать элементарные представления об изменении видов человеческого труда и </w:t>
      </w:r>
      <w:r w:rsidRPr="00081051">
        <w:rPr>
          <w:sz w:val="24"/>
          <w:szCs w:val="24"/>
        </w:rPr>
        <w:lastRenderedPageBreak/>
        <w:t xml:space="preserve">быта на примере истории игрушки и предметов обихода. </w:t>
      </w:r>
    </w:p>
    <w:p w:rsidR="001C67B7" w:rsidRPr="00081051" w:rsidRDefault="001C67B7" w:rsidP="001C67B7">
      <w:pPr>
        <w:pStyle w:val="5"/>
        <w:spacing w:line="360" w:lineRule="auto"/>
        <w:ind w:right="23" w:firstLine="708"/>
        <w:jc w:val="both"/>
        <w:rPr>
          <w:sz w:val="24"/>
          <w:szCs w:val="24"/>
        </w:rPr>
      </w:pPr>
      <w:r w:rsidRPr="00081051">
        <w:rPr>
          <w:b/>
          <w:sz w:val="24"/>
          <w:szCs w:val="24"/>
        </w:rPr>
        <w:t>Старшая группа (от 5 до 6 лет)</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Продолжать обогащать представления детей о мире предметов. Объяснять назначение незнакомых предметов.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Формировать представление о предметах, облегчающих труд человека в быту (кофемолка, миксер, мясорубка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w:t>
      </w:r>
    </w:p>
    <w:p w:rsidR="001C67B7" w:rsidRPr="00081051" w:rsidRDefault="001C67B7" w:rsidP="001C67B7">
      <w:pPr>
        <w:pStyle w:val="5"/>
        <w:spacing w:line="360" w:lineRule="auto"/>
        <w:ind w:right="23" w:firstLine="708"/>
        <w:jc w:val="both"/>
        <w:rPr>
          <w:sz w:val="24"/>
          <w:szCs w:val="24"/>
        </w:rPr>
      </w:pPr>
      <w:r w:rsidRPr="00081051">
        <w:rPr>
          <w:sz w:val="24"/>
          <w:szCs w:val="24"/>
        </w:rPr>
        <w:t>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Побуждать сравнивать предметы (по назначению, цвету, форме, материалу), классифицировать их (посуда – фарфоровая, стеклянная, керамическая, пластмассовая).  Рассказывать о том, что любая вещь создана трудом многих людей («Откуда пришел стол?», «Как получилась книжка?» и т. п.).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Предметы имеют прошлое, настоящее и будущее.  </w:t>
      </w:r>
    </w:p>
    <w:p w:rsidR="001C67B7" w:rsidRPr="00081051" w:rsidRDefault="001C67B7" w:rsidP="001C67B7">
      <w:pPr>
        <w:pStyle w:val="5"/>
        <w:spacing w:line="360" w:lineRule="auto"/>
        <w:ind w:right="23" w:firstLine="708"/>
        <w:jc w:val="both"/>
        <w:rPr>
          <w:sz w:val="24"/>
          <w:szCs w:val="24"/>
        </w:rPr>
      </w:pPr>
      <w:r w:rsidRPr="00081051">
        <w:rPr>
          <w:b/>
          <w:sz w:val="24"/>
          <w:szCs w:val="24"/>
        </w:rPr>
        <w:t>Подготовительная к школе группа (от 6 до 7 лет)</w:t>
      </w:r>
      <w:r w:rsidRPr="00081051">
        <w:rPr>
          <w:sz w:val="24"/>
          <w:szCs w:val="24"/>
        </w:rPr>
        <w:t xml:space="preserve">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w:t>
      </w:r>
    </w:p>
    <w:p w:rsidR="001C67B7" w:rsidRPr="00081051" w:rsidRDefault="001C67B7" w:rsidP="001C67B7">
      <w:pPr>
        <w:pStyle w:val="5"/>
        <w:spacing w:line="360" w:lineRule="auto"/>
        <w:ind w:right="23" w:firstLine="708"/>
        <w:jc w:val="both"/>
        <w:rPr>
          <w:sz w:val="24"/>
          <w:szCs w:val="24"/>
        </w:rPr>
      </w:pPr>
      <w:r w:rsidRPr="00081051">
        <w:rPr>
          <w:sz w:val="24"/>
          <w:szCs w:val="24"/>
        </w:rPr>
        <w:t>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Вызывать чувство восхищения совершенством рукотворных предметов и объектов природы. </w:t>
      </w:r>
    </w:p>
    <w:p w:rsidR="001C67B7" w:rsidRPr="00081051" w:rsidRDefault="001C67B7" w:rsidP="001C67B7">
      <w:pPr>
        <w:pStyle w:val="5"/>
        <w:spacing w:line="360" w:lineRule="auto"/>
        <w:ind w:right="23" w:firstLine="708"/>
        <w:jc w:val="both"/>
        <w:rPr>
          <w:sz w:val="24"/>
          <w:szCs w:val="24"/>
        </w:rPr>
      </w:pPr>
      <w:r w:rsidRPr="00081051">
        <w:rPr>
          <w:sz w:val="24"/>
          <w:szCs w:val="24"/>
        </w:rPr>
        <w:t>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 Углублять представления о существенных характеристиках предметов,  о  свойствах  и  качествах  различных  материалов.</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Рассказывать,  что материалы добывают и производят (дерево, металл, ткань) и подводить к пониманию роли взрослого человека.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Побуждать применять разнообразные способы обследования предметов (наложение, </w:t>
      </w:r>
      <w:r w:rsidRPr="00081051">
        <w:rPr>
          <w:sz w:val="24"/>
          <w:szCs w:val="24"/>
        </w:rPr>
        <w:lastRenderedPageBreak/>
        <w:t xml:space="preserve">приложение, сравнение по количеству и т. д.).        </w:t>
      </w:r>
    </w:p>
    <w:p w:rsidR="001C67B7" w:rsidRPr="00081051" w:rsidRDefault="001C67B7" w:rsidP="001C67B7">
      <w:pPr>
        <w:pStyle w:val="5"/>
        <w:spacing w:line="360" w:lineRule="auto"/>
        <w:ind w:right="23" w:firstLine="708"/>
        <w:jc w:val="both"/>
        <w:rPr>
          <w:b/>
          <w:sz w:val="24"/>
          <w:szCs w:val="24"/>
        </w:rPr>
      </w:pPr>
      <w:r w:rsidRPr="00081051">
        <w:rPr>
          <w:sz w:val="24"/>
          <w:szCs w:val="24"/>
        </w:rPr>
        <w:t xml:space="preserve">   </w:t>
      </w:r>
      <w:r w:rsidRPr="00081051">
        <w:rPr>
          <w:b/>
          <w:sz w:val="24"/>
          <w:szCs w:val="24"/>
        </w:rPr>
        <w:t xml:space="preserve">Ознакомление  с социальным миром </w:t>
      </w:r>
    </w:p>
    <w:p w:rsidR="001C67B7" w:rsidRPr="00081051" w:rsidRDefault="001C67B7" w:rsidP="001C67B7">
      <w:pPr>
        <w:pStyle w:val="5"/>
        <w:spacing w:line="360" w:lineRule="auto"/>
        <w:ind w:right="23" w:firstLine="708"/>
        <w:jc w:val="both"/>
        <w:rPr>
          <w:sz w:val="24"/>
          <w:szCs w:val="24"/>
        </w:rPr>
      </w:pPr>
      <w:r w:rsidRPr="00081051">
        <w:rPr>
          <w:b/>
          <w:sz w:val="24"/>
          <w:szCs w:val="24"/>
        </w:rPr>
        <w:t>1 младшая группа (от 2 до 3 лет)</w:t>
      </w:r>
      <w:r w:rsidRPr="00081051">
        <w:rPr>
          <w:sz w:val="24"/>
          <w:szCs w:val="24"/>
        </w:rPr>
        <w:t xml:space="preserve"> Напоминать детям название города (поселка), в котором они живут.</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 </w:t>
      </w:r>
    </w:p>
    <w:p w:rsidR="001C67B7" w:rsidRDefault="001C67B7" w:rsidP="001C67B7">
      <w:pPr>
        <w:pStyle w:val="5"/>
        <w:spacing w:line="360" w:lineRule="auto"/>
        <w:ind w:right="23" w:firstLine="708"/>
        <w:jc w:val="both"/>
        <w:rPr>
          <w:sz w:val="24"/>
          <w:szCs w:val="24"/>
        </w:rPr>
      </w:pPr>
      <w:r w:rsidRPr="00081051">
        <w:rPr>
          <w:b/>
          <w:sz w:val="24"/>
          <w:szCs w:val="24"/>
        </w:rPr>
        <w:t xml:space="preserve">2 младшая группа (от 3 до 4 лет) </w:t>
      </w:r>
      <w:r w:rsidRPr="00081051">
        <w:rPr>
          <w:sz w:val="24"/>
          <w:szCs w:val="24"/>
        </w:rPr>
        <w:t xml:space="preserve">Знакомить с театром через мини-спектакли и представления, а также через игры-драматизации по произведениям детской литературы. Знакомить с ближайшим окружением (основными объектами городской/поселковой  инфраструктуры):  дом,  улица,  магазин,  поликлиника, парикмахерская.  </w:t>
      </w:r>
    </w:p>
    <w:p w:rsidR="001C67B7" w:rsidRDefault="001C67B7" w:rsidP="001C67B7">
      <w:pPr>
        <w:pStyle w:val="5"/>
        <w:spacing w:line="360" w:lineRule="auto"/>
        <w:ind w:right="23" w:firstLine="708"/>
        <w:jc w:val="both"/>
        <w:rPr>
          <w:sz w:val="24"/>
          <w:szCs w:val="24"/>
        </w:rPr>
      </w:pPr>
      <w:r w:rsidRPr="00081051">
        <w:rPr>
          <w:sz w:val="24"/>
          <w:szCs w:val="24"/>
        </w:rPr>
        <w:t>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1C67B7" w:rsidRPr="00081051" w:rsidRDefault="001C67B7" w:rsidP="001C67B7">
      <w:pPr>
        <w:pStyle w:val="5"/>
        <w:spacing w:line="360" w:lineRule="auto"/>
        <w:ind w:right="23" w:firstLine="708"/>
        <w:jc w:val="both"/>
        <w:rPr>
          <w:b/>
          <w:sz w:val="24"/>
          <w:szCs w:val="24"/>
        </w:rPr>
      </w:pPr>
      <w:r w:rsidRPr="00081051">
        <w:rPr>
          <w:sz w:val="24"/>
          <w:szCs w:val="24"/>
        </w:rPr>
        <w:t xml:space="preserve"> Обращать внимание детей на личностные (доброжелательный,  чуткий)  и  деловые  (трудолюбивый,  аккуратный) качества человека, которые ему помогают трудиться. 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r w:rsidRPr="00081051">
        <w:rPr>
          <w:b/>
          <w:sz w:val="24"/>
          <w:szCs w:val="24"/>
        </w:rPr>
        <w:t xml:space="preserve">.  </w:t>
      </w:r>
    </w:p>
    <w:p w:rsidR="001C67B7" w:rsidRPr="00081051" w:rsidRDefault="001C67B7" w:rsidP="001C67B7">
      <w:pPr>
        <w:pStyle w:val="5"/>
        <w:spacing w:line="360" w:lineRule="auto"/>
        <w:ind w:right="23" w:firstLine="708"/>
        <w:jc w:val="both"/>
        <w:rPr>
          <w:sz w:val="24"/>
          <w:szCs w:val="24"/>
        </w:rPr>
      </w:pPr>
      <w:r w:rsidRPr="00081051">
        <w:rPr>
          <w:b/>
          <w:sz w:val="24"/>
          <w:szCs w:val="24"/>
        </w:rPr>
        <w:t>Средняя группа (от 4 до 5 лет)</w:t>
      </w:r>
      <w:r w:rsidRPr="00081051">
        <w:rPr>
          <w:sz w:val="24"/>
          <w:szCs w:val="24"/>
        </w:rPr>
        <w:t xml:space="preserve"> </w:t>
      </w:r>
    </w:p>
    <w:p w:rsidR="001C67B7" w:rsidRPr="00081051" w:rsidRDefault="001C67B7" w:rsidP="001C67B7">
      <w:pPr>
        <w:pStyle w:val="5"/>
        <w:spacing w:line="360" w:lineRule="auto"/>
        <w:ind w:right="23" w:firstLine="708"/>
        <w:jc w:val="both"/>
        <w:rPr>
          <w:sz w:val="24"/>
          <w:szCs w:val="24"/>
        </w:rPr>
      </w:pPr>
      <w:r w:rsidRPr="00081051">
        <w:rPr>
          <w:sz w:val="24"/>
          <w:szCs w:val="24"/>
        </w:rPr>
        <w:t>Расширять  представления  о  правилах  поведения  в  общественных местах. Расширять знания детей об общественном транспорте (автобус, поезд, самолет, теплоход). Формировать первичные представления о школе.</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Продолжать знакомить с культурными явлениями (театром, цирком, зоопарком,  вернисажем),  их  атрибутами,  людьми,  работающими  в  них, правилами поведения. Рассказывать  о  самых  красивых  местах  родного  города  (поселка), его достопримечательностях.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Дать  элементарные  представления  о  жизни  и  особенностях  труда в городе и в сельской местности (с опорой на опыт детей). </w:t>
      </w:r>
    </w:p>
    <w:p w:rsidR="001C67B7" w:rsidRPr="00081051" w:rsidRDefault="001C67B7" w:rsidP="001C67B7">
      <w:pPr>
        <w:pStyle w:val="5"/>
        <w:spacing w:line="360" w:lineRule="auto"/>
        <w:ind w:right="23" w:firstLine="708"/>
        <w:jc w:val="both"/>
        <w:rPr>
          <w:sz w:val="24"/>
          <w:szCs w:val="24"/>
        </w:rPr>
      </w:pPr>
      <w:r w:rsidRPr="00081051">
        <w:rPr>
          <w:sz w:val="24"/>
          <w:szCs w:val="24"/>
        </w:rPr>
        <w:lastRenderedPageBreak/>
        <w:t xml:space="preserve">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Познакомить детей с деньгами, возможностями их использования. Продолжать воспитывать любовь к родному краю; рассказывать детям о самых красивых местах родного города (поселка), его достопримечательностях.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 </w:t>
      </w:r>
    </w:p>
    <w:p w:rsidR="001C67B7" w:rsidRPr="00081051" w:rsidRDefault="001C67B7" w:rsidP="001C67B7">
      <w:pPr>
        <w:pStyle w:val="5"/>
        <w:spacing w:line="360" w:lineRule="auto"/>
        <w:ind w:right="23" w:firstLine="708"/>
        <w:jc w:val="both"/>
        <w:rPr>
          <w:sz w:val="24"/>
          <w:szCs w:val="24"/>
        </w:rPr>
      </w:pPr>
      <w:r w:rsidRPr="00081051">
        <w:rPr>
          <w:b/>
          <w:sz w:val="24"/>
          <w:szCs w:val="24"/>
        </w:rPr>
        <w:t xml:space="preserve">Старшая группа (от 5 до 6 лет) </w:t>
      </w:r>
    </w:p>
    <w:p w:rsidR="001C67B7" w:rsidRDefault="001C67B7" w:rsidP="001C67B7">
      <w:pPr>
        <w:pStyle w:val="5"/>
        <w:spacing w:line="360" w:lineRule="auto"/>
        <w:ind w:right="23" w:firstLine="708"/>
        <w:jc w:val="both"/>
        <w:rPr>
          <w:sz w:val="24"/>
          <w:szCs w:val="24"/>
        </w:rPr>
      </w:pPr>
      <w:r w:rsidRPr="00081051">
        <w:rPr>
          <w:sz w:val="24"/>
          <w:szCs w:val="24"/>
        </w:rPr>
        <w:t xml:space="preserve">Обогащать представления детей о профессиях. 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
    <w:p w:rsidR="001C67B7" w:rsidRDefault="001C67B7" w:rsidP="001C67B7">
      <w:pPr>
        <w:pStyle w:val="5"/>
        <w:spacing w:line="360" w:lineRule="auto"/>
        <w:ind w:right="23" w:firstLine="708"/>
        <w:jc w:val="both"/>
        <w:rPr>
          <w:sz w:val="24"/>
          <w:szCs w:val="24"/>
        </w:rPr>
      </w:pPr>
      <w:r w:rsidRPr="00081051">
        <w:rPr>
          <w:sz w:val="24"/>
          <w:szCs w:val="24"/>
        </w:rPr>
        <w:t xml:space="preserve">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w:t>
      </w:r>
    </w:p>
    <w:p w:rsidR="001C67B7" w:rsidRPr="00081051" w:rsidRDefault="001C67B7" w:rsidP="001C67B7">
      <w:pPr>
        <w:pStyle w:val="5"/>
        <w:spacing w:line="360" w:lineRule="auto"/>
        <w:ind w:right="23" w:firstLine="708"/>
        <w:jc w:val="both"/>
        <w:rPr>
          <w:sz w:val="24"/>
          <w:szCs w:val="24"/>
        </w:rPr>
      </w:pPr>
      <w:r w:rsidRPr="00081051">
        <w:rPr>
          <w:sz w:val="24"/>
          <w:szCs w:val="24"/>
        </w:rPr>
        <w:t>Продолжать знакомить с деньгами, их функциями (средство для оплаты труда, расчетов при покупках), бюджетом и возможностями семьи.</w:t>
      </w:r>
    </w:p>
    <w:p w:rsidR="001C67B7" w:rsidRPr="00081051" w:rsidRDefault="001C67B7" w:rsidP="001C67B7">
      <w:pPr>
        <w:pStyle w:val="5"/>
        <w:spacing w:line="360" w:lineRule="auto"/>
        <w:ind w:right="23" w:firstLine="708"/>
        <w:jc w:val="both"/>
        <w:rPr>
          <w:sz w:val="24"/>
          <w:szCs w:val="24"/>
        </w:rPr>
      </w:pPr>
      <w:r w:rsidRPr="00081051">
        <w:rPr>
          <w:sz w:val="24"/>
          <w:szCs w:val="24"/>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1C67B7" w:rsidRDefault="001C67B7" w:rsidP="001C67B7">
      <w:pPr>
        <w:pStyle w:val="5"/>
        <w:spacing w:line="360" w:lineRule="auto"/>
        <w:ind w:right="23" w:firstLine="708"/>
        <w:jc w:val="both"/>
        <w:rPr>
          <w:sz w:val="24"/>
          <w:szCs w:val="24"/>
        </w:rPr>
      </w:pPr>
      <w:r w:rsidRPr="00081051">
        <w:rPr>
          <w:sz w:val="24"/>
          <w:szCs w:val="24"/>
        </w:rPr>
        <w:t xml:space="preserve">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w:t>
      </w:r>
    </w:p>
    <w:p w:rsidR="001C67B7" w:rsidRPr="00081051" w:rsidRDefault="001C67B7" w:rsidP="001C67B7">
      <w:pPr>
        <w:pStyle w:val="5"/>
        <w:spacing w:line="360" w:lineRule="auto"/>
        <w:ind w:right="23" w:firstLine="708"/>
        <w:jc w:val="both"/>
        <w:rPr>
          <w:sz w:val="24"/>
          <w:szCs w:val="24"/>
        </w:rPr>
      </w:pPr>
      <w:r w:rsidRPr="00081051">
        <w:rPr>
          <w:sz w:val="24"/>
          <w:szCs w:val="24"/>
        </w:rPr>
        <w:t>Рассказывать о личностных и деловых качествах человека-труженика.</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Прививать чувство благодарности к человеку за его труд.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Расширять представления детей о родной стране, о государственных праздниках (8 Марта, День защитника Отечества, День Победы, Новый год и т. д.). </w:t>
      </w:r>
    </w:p>
    <w:p w:rsidR="001C67B7" w:rsidRPr="00081051" w:rsidRDefault="001C67B7" w:rsidP="001C67B7">
      <w:pPr>
        <w:pStyle w:val="5"/>
        <w:spacing w:line="360" w:lineRule="auto"/>
        <w:ind w:right="23" w:firstLine="708"/>
        <w:jc w:val="both"/>
        <w:rPr>
          <w:sz w:val="24"/>
          <w:szCs w:val="24"/>
        </w:rPr>
      </w:pPr>
      <w:r w:rsidRPr="00081051">
        <w:rPr>
          <w:sz w:val="24"/>
          <w:szCs w:val="24"/>
        </w:rPr>
        <w:lastRenderedPageBreak/>
        <w:t xml:space="preserve">Воспитывать любовь к Родине.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Формировать  представления  о  том,  что  Российская  Федерация (Россия) — огромная, многонациональная страна.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Рассказывать детям о том, что Москва — главный город, столица нашей Родины. Познакомить с флагом и гербом России, мелодией гимна.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Расширять представления детей о Российской армии. Воспитывать уважение к защитникам отечества. </w:t>
      </w:r>
    </w:p>
    <w:p w:rsidR="001C67B7" w:rsidRPr="00081051" w:rsidRDefault="001C67B7" w:rsidP="001C67B7">
      <w:pPr>
        <w:pStyle w:val="5"/>
        <w:spacing w:line="360" w:lineRule="auto"/>
        <w:ind w:right="23" w:firstLine="708"/>
        <w:jc w:val="both"/>
        <w:rPr>
          <w:sz w:val="24"/>
          <w:szCs w:val="24"/>
        </w:rPr>
      </w:pPr>
      <w:r w:rsidRPr="00081051">
        <w:rPr>
          <w:sz w:val="24"/>
          <w:szCs w:val="24"/>
        </w:rPr>
        <w:t>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Приглашать в детский сад военных, ветеранов из числа близких родственников детей.</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Рассматривать с детьми картины, репродукции, альбомы с военной тематикой.</w:t>
      </w:r>
    </w:p>
    <w:p w:rsidR="001C67B7" w:rsidRPr="00081051" w:rsidRDefault="001C67B7" w:rsidP="001C67B7">
      <w:pPr>
        <w:pStyle w:val="5"/>
        <w:spacing w:line="360" w:lineRule="auto"/>
        <w:ind w:right="23" w:firstLine="708"/>
        <w:jc w:val="both"/>
        <w:rPr>
          <w:sz w:val="24"/>
          <w:szCs w:val="24"/>
        </w:rPr>
      </w:pPr>
      <w:r w:rsidRPr="00081051">
        <w:rPr>
          <w:b/>
          <w:sz w:val="24"/>
          <w:szCs w:val="24"/>
        </w:rPr>
        <w:t>Подготовительная к школе группа (от 6 до 7 лет)</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Продолжать знакомить с библиотеками, музеями.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w:t>
      </w:r>
    </w:p>
    <w:p w:rsidR="001C67B7" w:rsidRDefault="001C67B7" w:rsidP="001C67B7">
      <w:pPr>
        <w:pStyle w:val="5"/>
        <w:spacing w:line="360" w:lineRule="auto"/>
        <w:ind w:right="23" w:firstLine="708"/>
        <w:jc w:val="both"/>
        <w:rPr>
          <w:sz w:val="24"/>
          <w:szCs w:val="24"/>
        </w:rPr>
      </w:pPr>
      <w:r w:rsidRPr="00081051">
        <w:rPr>
          <w:sz w:val="24"/>
          <w:szCs w:val="24"/>
        </w:rPr>
        <w:t xml:space="preserve"> Продолжать  расширять  представления  о  людях  разных  профессий.   </w:t>
      </w:r>
    </w:p>
    <w:p w:rsidR="001C67B7" w:rsidRPr="00081051" w:rsidRDefault="001C67B7" w:rsidP="001C67B7">
      <w:pPr>
        <w:pStyle w:val="5"/>
        <w:spacing w:line="360" w:lineRule="auto"/>
        <w:ind w:right="23" w:firstLine="708"/>
        <w:jc w:val="both"/>
        <w:rPr>
          <w:sz w:val="24"/>
          <w:szCs w:val="24"/>
        </w:rPr>
      </w:pPr>
      <w:r w:rsidRPr="00081051">
        <w:rPr>
          <w:sz w:val="24"/>
          <w:szCs w:val="24"/>
        </w:rPr>
        <w:t>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Расширять представления о родном крае.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Продолжать знакомить с достопримечательностями региона, в котором живут дети. Углублять и уточнять представления  о  Родине — России. </w:t>
      </w:r>
    </w:p>
    <w:p w:rsidR="001C67B7" w:rsidRPr="00081051" w:rsidRDefault="001C67B7" w:rsidP="001C67B7">
      <w:pPr>
        <w:pStyle w:val="5"/>
        <w:spacing w:line="360" w:lineRule="auto"/>
        <w:ind w:right="23" w:firstLine="708"/>
        <w:jc w:val="both"/>
        <w:rPr>
          <w:sz w:val="24"/>
          <w:szCs w:val="24"/>
        </w:rPr>
      </w:pPr>
      <w:r w:rsidRPr="00081051">
        <w:rPr>
          <w:sz w:val="24"/>
          <w:szCs w:val="24"/>
        </w:rPr>
        <w:lastRenderedPageBreak/>
        <w:t xml:space="preserve"> Поощрять  интерес  детей  к  событиям, происходящим в стране, воспитывать чувство гордости за ее достижения.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Развивать представления  о  том,  что  Российская  Федерация  (Россия)  —  огромная, многонациональная страна.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Расширять представления о Москве — главном городе, столице России. Расширять знания о государственных праздниках.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Рассказывать детям о Ю. А. Гагарине и других героях космоса.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Углублять знания о Российской армии.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w:t>
      </w:r>
    </w:p>
    <w:p w:rsidR="001C67B7" w:rsidRPr="00081051" w:rsidRDefault="001C67B7" w:rsidP="001C67B7">
      <w:pPr>
        <w:pStyle w:val="5"/>
        <w:spacing w:line="360" w:lineRule="auto"/>
        <w:ind w:right="23" w:firstLine="708"/>
        <w:jc w:val="both"/>
        <w:rPr>
          <w:sz w:val="24"/>
          <w:szCs w:val="24"/>
        </w:rPr>
      </w:pPr>
      <w:r w:rsidRPr="00081051">
        <w:rPr>
          <w:sz w:val="24"/>
          <w:szCs w:val="24"/>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w:t>
      </w:r>
    </w:p>
    <w:p w:rsidR="001C67B7" w:rsidRPr="00081051" w:rsidRDefault="001C67B7" w:rsidP="001C67B7">
      <w:pPr>
        <w:pStyle w:val="5"/>
        <w:spacing w:line="360" w:lineRule="auto"/>
        <w:ind w:right="23" w:firstLine="708"/>
        <w:jc w:val="both"/>
        <w:rPr>
          <w:sz w:val="24"/>
          <w:szCs w:val="24"/>
        </w:rPr>
      </w:pPr>
      <w:r w:rsidRPr="00081051">
        <w:rPr>
          <w:sz w:val="24"/>
          <w:szCs w:val="24"/>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Формировать элементарные представления о свободе личности как достижении человечества.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Расширять представления о родном крае.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Продолжать знакомить с достопримечательностями региона, в котором живут дети. На основе расширения знаний об окружающем воспитывать патриотические и интернациональные чувства, любовь к Родине. </w:t>
      </w:r>
    </w:p>
    <w:p w:rsidR="001C67B7" w:rsidRPr="00081051" w:rsidRDefault="001C67B7" w:rsidP="001C67B7">
      <w:pPr>
        <w:pStyle w:val="5"/>
        <w:spacing w:line="360" w:lineRule="auto"/>
        <w:ind w:right="23" w:firstLine="708"/>
        <w:jc w:val="both"/>
        <w:rPr>
          <w:sz w:val="24"/>
          <w:szCs w:val="24"/>
        </w:rPr>
      </w:pPr>
      <w:r w:rsidRPr="00081051">
        <w:rPr>
          <w:sz w:val="24"/>
          <w:szCs w:val="24"/>
        </w:rPr>
        <w:t>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1C67B7" w:rsidRPr="00081051" w:rsidRDefault="001C67B7" w:rsidP="001C67B7">
      <w:pPr>
        <w:pStyle w:val="5"/>
        <w:spacing w:line="360" w:lineRule="auto"/>
        <w:ind w:right="23" w:firstLine="708"/>
        <w:jc w:val="both"/>
        <w:rPr>
          <w:sz w:val="24"/>
          <w:szCs w:val="24"/>
        </w:rPr>
      </w:pPr>
      <w:r w:rsidRPr="00081051">
        <w:rPr>
          <w:sz w:val="24"/>
          <w:szCs w:val="24"/>
        </w:rPr>
        <w:lastRenderedPageBreak/>
        <w:t xml:space="preserve">Развивать  представления  о  том,  что  Российская  Федерация  (Россия)  —  огромная,  многонациональная  страна.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Воспитывать  уважение к людям разных национальностей и их обычаям. Расширять представления о Москве — главном городе, столице России.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Расширять знания о государственных праздниках.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Рассказывать детям о Ю. 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 </w:t>
      </w:r>
    </w:p>
    <w:p w:rsidR="001C67B7" w:rsidRPr="00081051" w:rsidRDefault="001C67B7" w:rsidP="001C67B7">
      <w:pPr>
        <w:pStyle w:val="5"/>
        <w:spacing w:line="360" w:lineRule="auto"/>
        <w:ind w:right="23" w:firstLine="708"/>
        <w:jc w:val="both"/>
        <w:rPr>
          <w:b/>
          <w:sz w:val="24"/>
          <w:szCs w:val="24"/>
        </w:rPr>
      </w:pPr>
      <w:r w:rsidRPr="00081051">
        <w:rPr>
          <w:b/>
          <w:sz w:val="24"/>
          <w:szCs w:val="24"/>
        </w:rPr>
        <w:t>Ознакомление с миром природы 1 младшая группа (от 2 до 3 лет)</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Знакомить детей с доступными явлениями природы.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Учить узнавать в натуре, на картинках, в игрушках домашних животных (кошку, собаку, корову, курицу и др.) и их детенышей и называть их.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Узнавать на картинке некоторых диких животных (медведя, зайца, лису и др.) и называть их. Вместе с детьми наблюдать за птицами и насекомыми на участке, за рыбками в аквариуме; подкармливать птиц.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Учить различать по внешнему виду овощи (помидор, огурец, морковь и др.) и фрукты (яблоко, груша и др.).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Помогать детям замечать красоту природы в разное время года. Воспитывать бережное отношение к животным.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Учить основам взаимодействия с природой (рассматривать растения и животных, не нанося им вред; одеваться по погоде). </w:t>
      </w:r>
    </w:p>
    <w:p w:rsidR="001C67B7" w:rsidRPr="00081051" w:rsidRDefault="001C67B7" w:rsidP="001C67B7">
      <w:pPr>
        <w:pStyle w:val="5"/>
        <w:spacing w:line="360" w:lineRule="auto"/>
        <w:ind w:right="23" w:firstLine="708"/>
        <w:jc w:val="both"/>
        <w:rPr>
          <w:b/>
          <w:sz w:val="24"/>
          <w:szCs w:val="24"/>
        </w:rPr>
      </w:pPr>
      <w:r w:rsidRPr="00081051">
        <w:rPr>
          <w:b/>
          <w:sz w:val="24"/>
          <w:szCs w:val="24"/>
        </w:rPr>
        <w:t xml:space="preserve">Сезонные наблюдения </w:t>
      </w:r>
    </w:p>
    <w:p w:rsidR="001C67B7" w:rsidRPr="00081051" w:rsidRDefault="001C67B7" w:rsidP="001C67B7">
      <w:pPr>
        <w:pStyle w:val="5"/>
        <w:spacing w:line="360" w:lineRule="auto"/>
        <w:ind w:right="23"/>
        <w:jc w:val="both"/>
        <w:rPr>
          <w:b/>
          <w:sz w:val="24"/>
          <w:szCs w:val="24"/>
        </w:rPr>
      </w:pPr>
      <w:r w:rsidRPr="00081051">
        <w:rPr>
          <w:b/>
          <w:sz w:val="24"/>
          <w:szCs w:val="24"/>
        </w:rPr>
        <w:t xml:space="preserve">Осень.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Обращать внимание детей на осенние изменения в природе: похолодало, на деревьях пожелтели и опадают листья.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Формировать представления о том, что осенью созревают многие овощи и фрукты </w:t>
      </w:r>
      <w:r w:rsidRPr="00081051">
        <w:rPr>
          <w:b/>
          <w:sz w:val="24"/>
          <w:szCs w:val="24"/>
        </w:rPr>
        <w:t>Зима.</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Формировать представления о зимних природных явлениях: стало холодно, идет снег.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Привлекать к участию в зимних забавах (катание с горки и на санках, игра в снежки, лепка снеговика и т. п.). </w:t>
      </w:r>
    </w:p>
    <w:p w:rsidR="001C67B7" w:rsidRPr="00081051" w:rsidRDefault="001C67B7" w:rsidP="001C67B7">
      <w:pPr>
        <w:pStyle w:val="5"/>
        <w:spacing w:line="360" w:lineRule="auto"/>
        <w:ind w:right="23"/>
        <w:jc w:val="both"/>
        <w:rPr>
          <w:sz w:val="24"/>
          <w:szCs w:val="24"/>
        </w:rPr>
      </w:pPr>
      <w:r w:rsidRPr="00081051">
        <w:rPr>
          <w:b/>
          <w:sz w:val="24"/>
          <w:szCs w:val="24"/>
        </w:rPr>
        <w:t>Весна.</w:t>
      </w:r>
      <w:r w:rsidRPr="00081051">
        <w:rPr>
          <w:sz w:val="24"/>
          <w:szCs w:val="24"/>
        </w:rPr>
        <w:t xml:space="preserve"> Формировать представления о весенних изменениях в природе: потеплело, тает снег; появились лужи, травка, насекомые; набухли почки. </w:t>
      </w:r>
    </w:p>
    <w:p w:rsidR="001C67B7" w:rsidRPr="00081051" w:rsidRDefault="001C67B7" w:rsidP="001C67B7">
      <w:pPr>
        <w:pStyle w:val="5"/>
        <w:spacing w:line="360" w:lineRule="auto"/>
        <w:ind w:right="23"/>
        <w:jc w:val="both"/>
        <w:rPr>
          <w:sz w:val="24"/>
          <w:szCs w:val="24"/>
        </w:rPr>
      </w:pPr>
      <w:r w:rsidRPr="00081051">
        <w:rPr>
          <w:b/>
          <w:sz w:val="24"/>
          <w:szCs w:val="24"/>
        </w:rPr>
        <w:t>Лето.</w:t>
      </w:r>
      <w:r w:rsidRPr="00081051">
        <w:rPr>
          <w:sz w:val="24"/>
          <w:szCs w:val="24"/>
        </w:rPr>
        <w:t xml:space="preserve"> Наблюдать природные изменения: яркое солнце, жарко, летают бабочки. </w:t>
      </w:r>
    </w:p>
    <w:p w:rsidR="001C67B7" w:rsidRPr="00081051" w:rsidRDefault="001C67B7" w:rsidP="001C67B7">
      <w:pPr>
        <w:pStyle w:val="5"/>
        <w:spacing w:line="360" w:lineRule="auto"/>
        <w:ind w:right="23"/>
        <w:jc w:val="both"/>
        <w:rPr>
          <w:b/>
          <w:sz w:val="24"/>
          <w:szCs w:val="24"/>
        </w:rPr>
      </w:pPr>
      <w:r w:rsidRPr="00081051">
        <w:rPr>
          <w:b/>
          <w:sz w:val="24"/>
          <w:szCs w:val="24"/>
        </w:rPr>
        <w:t>2 младшая группа (от 3 до 4 лет)</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Расширять представления детей о растениях и животных.</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Продолжать знакомить с домашними животными и их детенышами, особенностями их </w:t>
      </w:r>
      <w:r w:rsidRPr="00081051">
        <w:rPr>
          <w:sz w:val="24"/>
          <w:szCs w:val="24"/>
        </w:rPr>
        <w:lastRenderedPageBreak/>
        <w:t xml:space="preserve">поведения и питания. </w:t>
      </w:r>
    </w:p>
    <w:p w:rsidR="001C67B7" w:rsidRPr="00081051" w:rsidRDefault="001C67B7" w:rsidP="001C67B7">
      <w:pPr>
        <w:pStyle w:val="5"/>
        <w:spacing w:line="360" w:lineRule="auto"/>
        <w:ind w:right="23" w:firstLine="708"/>
        <w:jc w:val="both"/>
        <w:rPr>
          <w:sz w:val="24"/>
          <w:szCs w:val="24"/>
        </w:rPr>
      </w:pPr>
      <w:r w:rsidRPr="00081051">
        <w:rPr>
          <w:sz w:val="24"/>
          <w:szCs w:val="24"/>
        </w:rPr>
        <w:t>Знакомить детей с аквариумными рыбками и декоративными птицами (волнистыми попугайчиками, канарейками и др.).</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Расширять представления о диких животных (медведь, лиса, белка, еж и др.), о земноводных (на примере лягушки).</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Учить наблюдать за птицами, прилетающими на участок (ворона, голубь, синица, воробей, снегирь и др.), подкармливать их зимой. </w:t>
      </w:r>
    </w:p>
    <w:p w:rsidR="001C67B7" w:rsidRPr="00081051" w:rsidRDefault="001C67B7" w:rsidP="001C67B7">
      <w:pPr>
        <w:pStyle w:val="5"/>
        <w:spacing w:line="360" w:lineRule="auto"/>
        <w:ind w:right="23" w:firstLine="708"/>
        <w:jc w:val="both"/>
        <w:rPr>
          <w:sz w:val="24"/>
          <w:szCs w:val="24"/>
        </w:rPr>
      </w:pPr>
      <w:r w:rsidRPr="00081051">
        <w:rPr>
          <w:sz w:val="24"/>
          <w:szCs w:val="24"/>
        </w:rPr>
        <w:t>Расширять представления детей о насекомых (бабочка, майский жук, божья коровка, стрекоза и др.).</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Учить отличать и называть по внешнему виду: овощи (огурец, помидор, морковь, репа и др.), фрукты (яблоко, груша, персики и др.), ягоды (малина, смородина и др.). Дать  элементарные  представления  о  растениях  данной  местности: деревьях,  цветущих  травянистых  растениях  (одуванчик,  мать-и-мачеха и др.).</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Показать, как растут комнатные растения (фикус, герань и др.). Дать представления о том, что для роста растений нужны земля, вода и воздух.</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Учить отражать полученные впечатления в речи и продуктивных видах деятельности. Формировать умение понимать простейшие взаимосвязи в природе (чтобы растение росло, нужно его поливать и т. п.).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Знакомить с правилами поведения в природе (не рвать без надобности растения, не ломать ветки деревьев, не трогать животных и др.). </w:t>
      </w:r>
    </w:p>
    <w:p w:rsidR="001C67B7" w:rsidRPr="00081051" w:rsidRDefault="001C67B7" w:rsidP="001C67B7">
      <w:pPr>
        <w:pStyle w:val="5"/>
        <w:spacing w:line="360" w:lineRule="auto"/>
        <w:ind w:right="23" w:firstLine="708"/>
        <w:jc w:val="both"/>
        <w:rPr>
          <w:b/>
          <w:sz w:val="24"/>
          <w:szCs w:val="24"/>
        </w:rPr>
      </w:pPr>
      <w:r w:rsidRPr="00081051">
        <w:rPr>
          <w:b/>
          <w:sz w:val="24"/>
          <w:szCs w:val="24"/>
        </w:rPr>
        <w:t>Сезонные наблюдения</w:t>
      </w:r>
    </w:p>
    <w:p w:rsidR="001C67B7" w:rsidRPr="00081051" w:rsidRDefault="001C67B7" w:rsidP="001C67B7">
      <w:pPr>
        <w:pStyle w:val="5"/>
        <w:spacing w:line="360" w:lineRule="auto"/>
        <w:ind w:right="23" w:firstLine="708"/>
        <w:jc w:val="both"/>
        <w:rPr>
          <w:sz w:val="24"/>
          <w:szCs w:val="24"/>
        </w:rPr>
      </w:pPr>
      <w:r w:rsidRPr="00081051">
        <w:rPr>
          <w:b/>
          <w:sz w:val="24"/>
          <w:szCs w:val="24"/>
        </w:rPr>
        <w:t xml:space="preserve"> Осень.</w:t>
      </w:r>
      <w:r w:rsidRPr="00081051">
        <w:rPr>
          <w:sz w:val="24"/>
          <w:szCs w:val="24"/>
        </w:rPr>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Расширять представления о том, что осенью собирают урожай овощей и  фруктов.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Учить  различать  по  внешнему  виду,  вкусу,  форме  наиболее распространенные овощи и фрукты и называть их. </w:t>
      </w:r>
    </w:p>
    <w:p w:rsidR="001C67B7" w:rsidRPr="00081051" w:rsidRDefault="001C67B7" w:rsidP="001C67B7">
      <w:pPr>
        <w:pStyle w:val="5"/>
        <w:spacing w:line="360" w:lineRule="auto"/>
        <w:ind w:right="23" w:firstLine="708"/>
        <w:jc w:val="both"/>
        <w:rPr>
          <w:b/>
          <w:sz w:val="24"/>
          <w:szCs w:val="24"/>
        </w:rPr>
      </w:pPr>
      <w:r w:rsidRPr="00081051">
        <w:rPr>
          <w:b/>
          <w:sz w:val="24"/>
          <w:szCs w:val="24"/>
        </w:rPr>
        <w:t xml:space="preserve">Зима. </w:t>
      </w:r>
    </w:p>
    <w:p w:rsidR="001C67B7" w:rsidRPr="00081051" w:rsidRDefault="001C67B7" w:rsidP="001C67B7">
      <w:pPr>
        <w:pStyle w:val="5"/>
        <w:spacing w:line="360" w:lineRule="auto"/>
        <w:ind w:right="23" w:firstLine="708"/>
        <w:jc w:val="both"/>
        <w:rPr>
          <w:sz w:val="24"/>
          <w:szCs w:val="24"/>
        </w:rPr>
      </w:pPr>
      <w:r w:rsidRPr="00081051">
        <w:rPr>
          <w:sz w:val="24"/>
          <w:szCs w:val="24"/>
        </w:rPr>
        <w:t>Расширять представления о характерных особенностях зимней природы (холодно, идет снег; люди надевают зимнюю одежду).</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Организовывать наблюдения за птицами, прилетающими на участок,  подкармливать  </w:t>
      </w:r>
      <w:r w:rsidRPr="00081051">
        <w:rPr>
          <w:sz w:val="24"/>
          <w:szCs w:val="24"/>
        </w:rPr>
        <w:lastRenderedPageBreak/>
        <w:t xml:space="preserve">их.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 </w:t>
      </w:r>
    </w:p>
    <w:p w:rsidR="001C67B7" w:rsidRPr="00081051" w:rsidRDefault="001C67B7" w:rsidP="001C67B7">
      <w:pPr>
        <w:pStyle w:val="5"/>
        <w:spacing w:line="360" w:lineRule="auto"/>
        <w:ind w:right="23" w:firstLine="708"/>
        <w:jc w:val="both"/>
        <w:rPr>
          <w:sz w:val="24"/>
          <w:szCs w:val="24"/>
        </w:rPr>
      </w:pPr>
      <w:r w:rsidRPr="00081051">
        <w:rPr>
          <w:b/>
          <w:sz w:val="24"/>
          <w:szCs w:val="24"/>
        </w:rPr>
        <w:t>Весна.</w:t>
      </w:r>
      <w:r w:rsidRPr="00081051">
        <w:rPr>
          <w:sz w:val="24"/>
          <w:szCs w:val="24"/>
        </w:rPr>
        <w:t xml:space="preserve">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w:t>
      </w:r>
    </w:p>
    <w:p w:rsidR="001C67B7" w:rsidRPr="00081051" w:rsidRDefault="001C67B7" w:rsidP="001C67B7">
      <w:pPr>
        <w:pStyle w:val="5"/>
        <w:spacing w:line="360" w:lineRule="auto"/>
        <w:ind w:right="23" w:firstLine="708"/>
        <w:jc w:val="both"/>
        <w:rPr>
          <w:sz w:val="24"/>
          <w:szCs w:val="24"/>
        </w:rPr>
      </w:pPr>
      <w:r w:rsidRPr="00081051">
        <w:rPr>
          <w:sz w:val="24"/>
          <w:szCs w:val="24"/>
        </w:rPr>
        <w:t>Показать, как сажают крупные семена цветочных растений и овощей на грядки.</w:t>
      </w:r>
    </w:p>
    <w:p w:rsidR="001C67B7" w:rsidRPr="00081051" w:rsidRDefault="001C67B7" w:rsidP="001C67B7">
      <w:pPr>
        <w:pStyle w:val="5"/>
        <w:spacing w:line="360" w:lineRule="auto"/>
        <w:ind w:right="23" w:firstLine="708"/>
        <w:jc w:val="both"/>
        <w:rPr>
          <w:sz w:val="24"/>
          <w:szCs w:val="24"/>
        </w:rPr>
      </w:pPr>
      <w:r w:rsidRPr="00081051">
        <w:rPr>
          <w:b/>
          <w:sz w:val="24"/>
          <w:szCs w:val="24"/>
        </w:rPr>
        <w:t>Лето.</w:t>
      </w:r>
      <w:r w:rsidRPr="00081051">
        <w:rPr>
          <w:sz w:val="24"/>
          <w:szCs w:val="24"/>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 Дать элементарные знания о садовых и огородных растениях.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Закреплять знания о том, что летом созревают многие фрукты, овощи и ягоды.            </w:t>
      </w:r>
      <w:r w:rsidRPr="00081051">
        <w:rPr>
          <w:b/>
          <w:sz w:val="24"/>
          <w:szCs w:val="24"/>
        </w:rPr>
        <w:t>Средняя группа (от 4 до 5 лет)</w:t>
      </w:r>
      <w:r w:rsidRPr="00081051">
        <w:rPr>
          <w:sz w:val="24"/>
          <w:szCs w:val="24"/>
        </w:rPr>
        <w:t xml:space="preserve">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Расширять представления детей о природе. Знакомить с домашними животными, декоративными рыбками, птицами (волнистые попугайчики, канарейки и др.).  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1C67B7" w:rsidRPr="00081051" w:rsidRDefault="001C67B7" w:rsidP="001C67B7">
      <w:pPr>
        <w:pStyle w:val="5"/>
        <w:spacing w:line="360" w:lineRule="auto"/>
        <w:ind w:right="23" w:firstLine="708"/>
        <w:jc w:val="both"/>
        <w:rPr>
          <w:sz w:val="24"/>
          <w:szCs w:val="24"/>
        </w:rPr>
      </w:pPr>
      <w:r w:rsidRPr="00081051">
        <w:rPr>
          <w:sz w:val="24"/>
          <w:szCs w:val="24"/>
        </w:rPr>
        <w:t>Расширять  представления  детей  о  некоторых  насекомых  (муравей, бабочка, жук, божья коровка). 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Учить  узнавать  и  называть  3–4  вида  деревьев  (елка,  сосна,  береза, клен  и др.). В  процессе  опытнической  деятельности  расширять  представления детей о свойствах песка, глины и камня. </w:t>
      </w:r>
    </w:p>
    <w:p w:rsidR="001C67B7" w:rsidRPr="00081051" w:rsidRDefault="001C67B7" w:rsidP="001C67B7">
      <w:pPr>
        <w:pStyle w:val="5"/>
        <w:spacing w:line="360" w:lineRule="auto"/>
        <w:ind w:right="23" w:firstLine="708"/>
        <w:jc w:val="both"/>
        <w:rPr>
          <w:sz w:val="24"/>
          <w:szCs w:val="24"/>
        </w:rPr>
      </w:pPr>
      <w:r w:rsidRPr="00081051">
        <w:rPr>
          <w:sz w:val="24"/>
          <w:szCs w:val="24"/>
        </w:rPr>
        <w:t>Организовывать наблюдения за птицами, прилетающими на участок (ворона, голубь, синица, воробей, снегирь и др.), подкармливать их зимой.</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Закреплять представления детей об условиях, необходимых для жизни людей, животных, растений (воздух, вода, питание и т. п.).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Учить детей замечать изменения в природе. Рассказывать об охране растений и </w:t>
      </w:r>
      <w:r w:rsidRPr="00081051">
        <w:rPr>
          <w:sz w:val="24"/>
          <w:szCs w:val="24"/>
        </w:rPr>
        <w:lastRenderedPageBreak/>
        <w:t xml:space="preserve">животных. </w:t>
      </w:r>
    </w:p>
    <w:p w:rsidR="001C67B7" w:rsidRPr="00081051" w:rsidRDefault="001C67B7" w:rsidP="001C67B7">
      <w:pPr>
        <w:pStyle w:val="5"/>
        <w:spacing w:line="360" w:lineRule="auto"/>
        <w:ind w:right="23" w:firstLine="708"/>
        <w:jc w:val="both"/>
        <w:rPr>
          <w:b/>
          <w:sz w:val="24"/>
          <w:szCs w:val="24"/>
        </w:rPr>
      </w:pPr>
      <w:r w:rsidRPr="00081051">
        <w:rPr>
          <w:b/>
          <w:sz w:val="24"/>
          <w:szCs w:val="24"/>
        </w:rPr>
        <w:t xml:space="preserve">Сезонные наблюдения </w:t>
      </w:r>
    </w:p>
    <w:p w:rsidR="001C67B7" w:rsidRPr="00081051" w:rsidRDefault="001C67B7" w:rsidP="001C67B7">
      <w:pPr>
        <w:pStyle w:val="5"/>
        <w:spacing w:line="360" w:lineRule="auto"/>
        <w:ind w:right="23" w:firstLine="708"/>
        <w:jc w:val="both"/>
        <w:rPr>
          <w:sz w:val="24"/>
          <w:szCs w:val="24"/>
        </w:rPr>
      </w:pPr>
      <w:r w:rsidRPr="00081051">
        <w:rPr>
          <w:b/>
          <w:sz w:val="24"/>
          <w:szCs w:val="24"/>
        </w:rPr>
        <w:t>Осень.</w:t>
      </w:r>
      <w:r w:rsidRPr="00081051">
        <w:rPr>
          <w:sz w:val="24"/>
          <w:szCs w:val="24"/>
        </w:rPr>
        <w:t xml:space="preserve"> 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  </w:t>
      </w:r>
    </w:p>
    <w:p w:rsidR="001C67B7" w:rsidRPr="00081051" w:rsidRDefault="001C67B7" w:rsidP="001C67B7">
      <w:pPr>
        <w:pStyle w:val="5"/>
        <w:spacing w:line="360" w:lineRule="auto"/>
        <w:ind w:right="23" w:firstLine="708"/>
        <w:jc w:val="both"/>
        <w:rPr>
          <w:sz w:val="24"/>
          <w:szCs w:val="24"/>
        </w:rPr>
      </w:pPr>
      <w:r w:rsidRPr="00081051">
        <w:rPr>
          <w:b/>
          <w:sz w:val="24"/>
          <w:szCs w:val="24"/>
        </w:rPr>
        <w:t>Зима.</w:t>
      </w:r>
      <w:r w:rsidRPr="00081051">
        <w:rPr>
          <w:sz w:val="24"/>
          <w:szCs w:val="24"/>
        </w:rPr>
        <w:t xml:space="preserve"> Учить детей замечать изменения в природе, сравнивать осенний и зимний пейзажи.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 </w:t>
      </w:r>
    </w:p>
    <w:p w:rsidR="001C67B7" w:rsidRPr="00081051" w:rsidRDefault="001C67B7" w:rsidP="001C67B7">
      <w:pPr>
        <w:pStyle w:val="5"/>
        <w:spacing w:line="360" w:lineRule="auto"/>
        <w:ind w:right="23" w:firstLine="708"/>
        <w:jc w:val="both"/>
        <w:rPr>
          <w:sz w:val="24"/>
          <w:szCs w:val="24"/>
        </w:rPr>
      </w:pPr>
      <w:r w:rsidRPr="00081051">
        <w:rPr>
          <w:b/>
          <w:sz w:val="24"/>
          <w:szCs w:val="24"/>
        </w:rPr>
        <w:t>Весна.</w:t>
      </w:r>
      <w:r w:rsidRPr="00081051">
        <w:rPr>
          <w:sz w:val="24"/>
          <w:szCs w:val="24"/>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Формировать представления детей о работах, проводимых в весенний период в саду и в огороде. Учить наблюдать за посадкой и всходами семян.  Привлекать детей к работам в огороде и цветниках. </w:t>
      </w:r>
    </w:p>
    <w:p w:rsidR="001C67B7" w:rsidRPr="00081051" w:rsidRDefault="001C67B7" w:rsidP="001C67B7">
      <w:pPr>
        <w:pStyle w:val="5"/>
        <w:spacing w:line="360" w:lineRule="auto"/>
        <w:ind w:right="23" w:firstLine="708"/>
        <w:jc w:val="both"/>
        <w:rPr>
          <w:sz w:val="24"/>
          <w:szCs w:val="24"/>
        </w:rPr>
      </w:pPr>
      <w:r w:rsidRPr="00081051">
        <w:rPr>
          <w:b/>
          <w:sz w:val="24"/>
          <w:szCs w:val="24"/>
        </w:rPr>
        <w:t xml:space="preserve"> Лето.</w:t>
      </w:r>
      <w:r w:rsidRPr="00081051">
        <w:rPr>
          <w:sz w:val="24"/>
          <w:szCs w:val="24"/>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w:t>
      </w:r>
    </w:p>
    <w:p w:rsidR="001C67B7" w:rsidRPr="00081051" w:rsidRDefault="001C67B7" w:rsidP="001C67B7">
      <w:pPr>
        <w:pStyle w:val="5"/>
        <w:spacing w:line="360" w:lineRule="auto"/>
        <w:ind w:right="23" w:firstLine="708"/>
        <w:jc w:val="both"/>
        <w:rPr>
          <w:sz w:val="24"/>
          <w:szCs w:val="24"/>
        </w:rPr>
      </w:pPr>
      <w:r w:rsidRPr="00081051">
        <w:rPr>
          <w:sz w:val="24"/>
          <w:szCs w:val="24"/>
        </w:rPr>
        <w:t>В 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w:t>
      </w:r>
      <w:r w:rsidRPr="00081051">
        <w:rPr>
          <w:b/>
          <w:sz w:val="24"/>
          <w:szCs w:val="24"/>
        </w:rPr>
        <w:t>Старшая группа (от 5 до 6 лет)</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Расширять и уточнять представления детей о природе. Учить наблюдать, развивать любознательность. Закреплять представления о растениях ближайшего окружения: деревьях, кустарниках и травянистых растениях.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Познакомить с понятиями «лес», «луг» и «сад». Продолжать знакомить с комнатными растениями. </w:t>
      </w:r>
    </w:p>
    <w:p w:rsidR="001C67B7" w:rsidRPr="00081051" w:rsidRDefault="001C67B7" w:rsidP="001C67B7">
      <w:pPr>
        <w:pStyle w:val="5"/>
        <w:spacing w:line="360" w:lineRule="auto"/>
        <w:ind w:right="23" w:firstLine="708"/>
        <w:jc w:val="both"/>
        <w:rPr>
          <w:sz w:val="24"/>
          <w:szCs w:val="24"/>
        </w:rPr>
      </w:pPr>
      <w:r w:rsidRPr="00081051">
        <w:rPr>
          <w:sz w:val="24"/>
          <w:szCs w:val="24"/>
        </w:rPr>
        <w:t>Учить ухаживать за растениями. Рассказать о способах вегетативного размножения растений.</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Расширять представления о домашних животных, их повадках, зависимости от человека.</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Учить детей ухаживать за обитателями уголка природы.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Расширять  представления  детей  о  диких  животных:  где  живут,  как добывают пищу </w:t>
      </w:r>
      <w:r w:rsidRPr="00081051">
        <w:rPr>
          <w:sz w:val="24"/>
          <w:szCs w:val="24"/>
        </w:rPr>
        <w:lastRenderedPageBreak/>
        <w:t xml:space="preserve">и готовятся к зимней спячке (еж зарывается в осенние листья, медведи зимуют в берлоге).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Расширять представления о птицах (на примере ласточки, скворца и др.). </w:t>
      </w:r>
    </w:p>
    <w:p w:rsidR="001C67B7" w:rsidRPr="00081051" w:rsidRDefault="001C67B7" w:rsidP="001C67B7">
      <w:pPr>
        <w:pStyle w:val="5"/>
        <w:spacing w:line="360" w:lineRule="auto"/>
        <w:ind w:right="23" w:firstLine="708"/>
        <w:jc w:val="both"/>
        <w:rPr>
          <w:sz w:val="24"/>
          <w:szCs w:val="24"/>
        </w:rPr>
      </w:pPr>
      <w:r w:rsidRPr="00081051">
        <w:rPr>
          <w:sz w:val="24"/>
          <w:szCs w:val="24"/>
        </w:rPr>
        <w:t>Дать  детям  представления  о  пресмыкающихся  (ящерица,  черепаха и др.) и насекомых (пчела, комар, муха и др.).</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Формировать представления о чередовании времен года, частей суток и их некоторых характеристиках.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Знакомить  детей  с  многообразием  родной  природы;  с  растениями и животными различных климатических зон. </w:t>
      </w:r>
    </w:p>
    <w:p w:rsidR="001C67B7" w:rsidRPr="00081051" w:rsidRDefault="001C67B7" w:rsidP="001C67B7">
      <w:pPr>
        <w:pStyle w:val="5"/>
        <w:spacing w:line="360" w:lineRule="auto"/>
        <w:ind w:right="23" w:firstLine="708"/>
        <w:jc w:val="both"/>
        <w:rPr>
          <w:sz w:val="24"/>
          <w:szCs w:val="24"/>
        </w:rPr>
      </w:pPr>
      <w:r w:rsidRPr="00081051">
        <w:rPr>
          <w:sz w:val="24"/>
          <w:szCs w:val="24"/>
        </w:rPr>
        <w:t>Показать, как человек в своей жизни использует воду, песок, глину, камни. Использовать  в  процессе  ознакомления  с  природой  произведения художественной литературы, музыки, народные приметы.</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Формировать представления о том, что человек — часть природы и что он должен беречь, охранять и защищать ее.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Учить укреплять свое здоровье в процессе общения с природой.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Учить устанавливать причинно-следственные связи между природными явлениями (сезон — растительность — труд людей).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Показать взаимодействие живой и неживой природы. </w:t>
      </w:r>
    </w:p>
    <w:p w:rsidR="001C67B7" w:rsidRPr="00081051" w:rsidRDefault="001C67B7" w:rsidP="001C67B7">
      <w:pPr>
        <w:pStyle w:val="5"/>
        <w:spacing w:line="360" w:lineRule="auto"/>
        <w:ind w:right="23" w:firstLine="708"/>
        <w:jc w:val="both"/>
        <w:rPr>
          <w:b/>
          <w:sz w:val="24"/>
          <w:szCs w:val="24"/>
        </w:rPr>
      </w:pPr>
      <w:r w:rsidRPr="00081051">
        <w:rPr>
          <w:sz w:val="24"/>
          <w:szCs w:val="24"/>
        </w:rPr>
        <w:t xml:space="preserve">Рассказывать о значении солнца и воздуха в жизни человека, животных и растений. </w:t>
      </w:r>
      <w:r w:rsidRPr="00081051">
        <w:rPr>
          <w:b/>
          <w:sz w:val="24"/>
          <w:szCs w:val="24"/>
        </w:rPr>
        <w:t xml:space="preserve">Сезонные наблюдения </w:t>
      </w:r>
    </w:p>
    <w:p w:rsidR="001C67B7" w:rsidRPr="00081051" w:rsidRDefault="001C67B7" w:rsidP="001C67B7">
      <w:pPr>
        <w:pStyle w:val="5"/>
        <w:spacing w:line="360" w:lineRule="auto"/>
        <w:ind w:right="23" w:firstLine="708"/>
        <w:jc w:val="both"/>
        <w:rPr>
          <w:sz w:val="24"/>
          <w:szCs w:val="24"/>
        </w:rPr>
      </w:pPr>
      <w:r w:rsidRPr="00081051">
        <w:rPr>
          <w:b/>
          <w:sz w:val="24"/>
          <w:szCs w:val="24"/>
        </w:rPr>
        <w:t>Осень.</w:t>
      </w:r>
      <w:r w:rsidRPr="00081051">
        <w:rPr>
          <w:sz w:val="24"/>
          <w:szCs w:val="24"/>
        </w:rPr>
        <w:t xml:space="preserve"> Закреплять представления о том, как похолодание и сокращение  продолжительности  дня  изменяют  жизнь  растений,  животных и человека. 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 </w:t>
      </w:r>
    </w:p>
    <w:p w:rsidR="001C67B7" w:rsidRPr="00081051" w:rsidRDefault="001C67B7" w:rsidP="001C67B7">
      <w:pPr>
        <w:pStyle w:val="5"/>
        <w:spacing w:line="360" w:lineRule="auto"/>
        <w:ind w:right="23" w:firstLine="708"/>
        <w:jc w:val="both"/>
        <w:rPr>
          <w:sz w:val="24"/>
          <w:szCs w:val="24"/>
        </w:rPr>
      </w:pPr>
      <w:r w:rsidRPr="00081051">
        <w:rPr>
          <w:b/>
          <w:sz w:val="24"/>
          <w:szCs w:val="24"/>
        </w:rPr>
        <w:t>Зима.</w:t>
      </w:r>
      <w:r w:rsidRPr="00081051">
        <w:rPr>
          <w:sz w:val="24"/>
          <w:szCs w:val="24"/>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 </w:t>
      </w:r>
    </w:p>
    <w:p w:rsidR="001C67B7" w:rsidRPr="00081051" w:rsidRDefault="001C67B7" w:rsidP="001C67B7">
      <w:pPr>
        <w:pStyle w:val="5"/>
        <w:spacing w:line="360" w:lineRule="auto"/>
        <w:ind w:right="23" w:firstLine="708"/>
        <w:jc w:val="both"/>
        <w:rPr>
          <w:sz w:val="24"/>
          <w:szCs w:val="24"/>
        </w:rPr>
      </w:pPr>
      <w:r w:rsidRPr="00081051">
        <w:rPr>
          <w:b/>
          <w:sz w:val="24"/>
          <w:szCs w:val="24"/>
        </w:rPr>
        <w:t xml:space="preserve">Весна. </w:t>
      </w:r>
      <w:r w:rsidRPr="00081051">
        <w:rPr>
          <w:sz w:val="24"/>
          <w:szCs w:val="24"/>
        </w:rPr>
        <w:t xml:space="preserve">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1C67B7" w:rsidRPr="00081051" w:rsidRDefault="001C67B7" w:rsidP="001C67B7">
      <w:pPr>
        <w:pStyle w:val="5"/>
        <w:spacing w:line="360" w:lineRule="auto"/>
        <w:ind w:right="23" w:firstLine="708"/>
        <w:jc w:val="both"/>
        <w:rPr>
          <w:sz w:val="24"/>
          <w:szCs w:val="24"/>
        </w:rPr>
      </w:pPr>
      <w:r w:rsidRPr="00081051">
        <w:rPr>
          <w:b/>
          <w:sz w:val="24"/>
          <w:szCs w:val="24"/>
        </w:rPr>
        <w:t>Лето.</w:t>
      </w:r>
      <w:r w:rsidRPr="00081051">
        <w:rPr>
          <w:sz w:val="24"/>
          <w:szCs w:val="24"/>
        </w:rP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w:t>
      </w:r>
    </w:p>
    <w:p w:rsidR="001C67B7" w:rsidRPr="00081051" w:rsidRDefault="001C67B7" w:rsidP="001C67B7">
      <w:pPr>
        <w:pStyle w:val="5"/>
        <w:spacing w:line="360" w:lineRule="auto"/>
        <w:ind w:right="23" w:firstLine="708"/>
        <w:jc w:val="both"/>
        <w:rPr>
          <w:sz w:val="24"/>
          <w:szCs w:val="24"/>
        </w:rPr>
      </w:pPr>
      <w:r w:rsidRPr="00081051">
        <w:rPr>
          <w:sz w:val="24"/>
          <w:szCs w:val="24"/>
        </w:rPr>
        <w:t>Дать представления о съедобных и несъедобных грибах (съедобные — маслята, опята, лисички и т. п.; несъедобные — мухомор, ложный опенок).</w:t>
      </w:r>
    </w:p>
    <w:p w:rsidR="001C67B7" w:rsidRPr="00081051" w:rsidRDefault="001C67B7" w:rsidP="001C67B7">
      <w:pPr>
        <w:pStyle w:val="5"/>
        <w:spacing w:line="360" w:lineRule="auto"/>
        <w:ind w:right="23" w:firstLine="708"/>
        <w:jc w:val="both"/>
        <w:rPr>
          <w:sz w:val="24"/>
          <w:szCs w:val="24"/>
        </w:rPr>
      </w:pPr>
      <w:r w:rsidRPr="00081051">
        <w:rPr>
          <w:b/>
          <w:sz w:val="24"/>
          <w:szCs w:val="24"/>
        </w:rPr>
        <w:lastRenderedPageBreak/>
        <w:t xml:space="preserve"> Подготовительная к школе группа (от 6 до 7 лет)</w:t>
      </w:r>
      <w:r w:rsidRPr="00081051">
        <w:rPr>
          <w:sz w:val="24"/>
          <w:szCs w:val="24"/>
        </w:rPr>
        <w:t xml:space="preserve"> </w:t>
      </w:r>
    </w:p>
    <w:p w:rsidR="001C67B7" w:rsidRPr="00081051" w:rsidRDefault="001C67B7" w:rsidP="001C67B7">
      <w:pPr>
        <w:pStyle w:val="5"/>
        <w:spacing w:line="360" w:lineRule="auto"/>
        <w:ind w:right="23" w:firstLine="708"/>
        <w:jc w:val="both"/>
        <w:rPr>
          <w:sz w:val="24"/>
          <w:szCs w:val="24"/>
        </w:rPr>
      </w:pPr>
      <w:r w:rsidRPr="00081051">
        <w:rPr>
          <w:sz w:val="24"/>
          <w:szCs w:val="24"/>
        </w:rPr>
        <w:t>Расширять и уточнять представления детей о деревьях, кустарниках, травянистых растениях; растениях луга, сада, леса.</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Расширять  представления  о  лекарственных  растениях  (подорожник, крапива и др.).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Расширять и систематизировать знания о домашних, зимующих и перелетных птицах; домашних животных и обитателях уголка природы.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Дать детям более полные представления о диких животных и особенностях их приспособления к окружающей среде.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Расширять знания детей о млекопитающих, земноводных и пресмыкающихся. Расширять представления о насекомых. </w:t>
      </w:r>
    </w:p>
    <w:p w:rsidR="001C67B7" w:rsidRPr="00081051" w:rsidRDefault="001C67B7" w:rsidP="001C67B7">
      <w:pPr>
        <w:pStyle w:val="5"/>
        <w:spacing w:line="360" w:lineRule="auto"/>
        <w:ind w:right="23" w:firstLine="708"/>
        <w:jc w:val="both"/>
        <w:rPr>
          <w:sz w:val="24"/>
          <w:szCs w:val="24"/>
        </w:rPr>
      </w:pPr>
      <w:r w:rsidRPr="00081051">
        <w:rPr>
          <w:sz w:val="24"/>
          <w:szCs w:val="24"/>
        </w:rPr>
        <w:t>Знакомить с особенностями их жизни (муравьи, пчелы, осы живут большими семьями, муравьи — в муравейниках, пчелы — в дуплах, ульях).</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Знакомить с некоторыми формами защиты земноводных и пресмыкающихся от врагов (например, уж отпугивает врагов шипением и т. п.).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Учить  различать  по  внешнему  виду  и  правильно  называть  бабочек (капустница, крапивница, павлиний глаз и др.) и жуков (божья коровка, жужелица и др.).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Учить сравнивать насекомых по способу передвижения (летают, прыгают, ползают). Развивать интерес к родному краю.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Воспитывать уважение к труду сельских жителей (земледельцев, механизаторов, лесничих и др.).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Учить обобщать и систематизировать представления о временах года.  Формировать представления о переходе веществ из твердого состояния в жидкое и наоборот.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Наблюдать такие явления природы, как иней, град, туман, дождь.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Закреплять умение передавать свое отношение к природе в рассказах и продуктивных видах деятельности. </w:t>
      </w:r>
    </w:p>
    <w:p w:rsidR="001C67B7" w:rsidRPr="00081051" w:rsidRDefault="001C67B7" w:rsidP="001C67B7">
      <w:pPr>
        <w:pStyle w:val="5"/>
        <w:spacing w:line="360" w:lineRule="auto"/>
        <w:ind w:right="23" w:firstLine="708"/>
        <w:jc w:val="both"/>
        <w:rPr>
          <w:sz w:val="24"/>
          <w:szCs w:val="24"/>
        </w:rPr>
      </w:pPr>
      <w:r w:rsidRPr="00081051">
        <w:rPr>
          <w:sz w:val="24"/>
          <w:szCs w:val="24"/>
        </w:rPr>
        <w:t>Объяснить, что в природе все взаимосвязано.</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w:t>
      </w:r>
    </w:p>
    <w:p w:rsidR="001C67B7" w:rsidRPr="00081051" w:rsidRDefault="001C67B7" w:rsidP="001C67B7">
      <w:pPr>
        <w:pStyle w:val="5"/>
        <w:spacing w:line="360" w:lineRule="auto"/>
        <w:ind w:right="23" w:firstLine="708"/>
        <w:jc w:val="both"/>
        <w:rPr>
          <w:sz w:val="24"/>
          <w:szCs w:val="24"/>
        </w:rPr>
      </w:pPr>
      <w:r w:rsidRPr="00081051">
        <w:rPr>
          <w:sz w:val="24"/>
          <w:szCs w:val="24"/>
        </w:rPr>
        <w:lastRenderedPageBreak/>
        <w:t xml:space="preserve">Закреплять умение правильно вести себя в природе (любоваться красотой природы, наблюдать за растениями и животными, не нанося им вред).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Оформлять альбомы о временах года: подбирать картинки, фотографии, детские рисунки и рассказы. </w:t>
      </w:r>
    </w:p>
    <w:p w:rsidR="001C67B7" w:rsidRPr="00081051" w:rsidRDefault="001C67B7" w:rsidP="001C67B7">
      <w:pPr>
        <w:pStyle w:val="5"/>
        <w:spacing w:line="360" w:lineRule="auto"/>
        <w:ind w:right="23" w:firstLine="708"/>
        <w:jc w:val="both"/>
        <w:rPr>
          <w:b/>
          <w:sz w:val="24"/>
          <w:szCs w:val="24"/>
        </w:rPr>
      </w:pPr>
      <w:r w:rsidRPr="00081051">
        <w:rPr>
          <w:b/>
          <w:sz w:val="24"/>
          <w:szCs w:val="24"/>
        </w:rPr>
        <w:t xml:space="preserve">Сезонные наблюдения </w:t>
      </w:r>
    </w:p>
    <w:p w:rsidR="001C67B7" w:rsidRPr="00081051" w:rsidRDefault="001C67B7" w:rsidP="001C67B7">
      <w:pPr>
        <w:pStyle w:val="5"/>
        <w:spacing w:line="360" w:lineRule="auto"/>
        <w:ind w:right="23" w:firstLine="708"/>
        <w:jc w:val="both"/>
        <w:rPr>
          <w:sz w:val="24"/>
          <w:szCs w:val="24"/>
        </w:rPr>
      </w:pPr>
      <w:r w:rsidRPr="00081051">
        <w:rPr>
          <w:b/>
          <w:sz w:val="24"/>
          <w:szCs w:val="24"/>
        </w:rPr>
        <w:t xml:space="preserve">Осень. </w:t>
      </w:r>
      <w:r w:rsidRPr="00081051">
        <w:rPr>
          <w:sz w:val="24"/>
          <w:szCs w:val="24"/>
        </w:rPr>
        <w:t xml:space="preserve">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 </w:t>
      </w:r>
    </w:p>
    <w:p w:rsidR="001C67B7" w:rsidRPr="00081051" w:rsidRDefault="001C67B7" w:rsidP="001C67B7">
      <w:pPr>
        <w:pStyle w:val="5"/>
        <w:spacing w:line="360" w:lineRule="auto"/>
        <w:ind w:right="23" w:firstLine="708"/>
        <w:jc w:val="both"/>
        <w:rPr>
          <w:sz w:val="24"/>
          <w:szCs w:val="24"/>
        </w:rPr>
      </w:pPr>
      <w:r w:rsidRPr="00081051">
        <w:rPr>
          <w:sz w:val="24"/>
          <w:szCs w:val="24"/>
        </w:rPr>
        <w:t>Показать обрезку кустарников, рассказать, для чего это делают.</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Привлекать к высаживанию садовых растений (настурция, астры) в горшки.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Учить собирать природный материал (семена, шишки, желуди, листья) для изготовления поделок. </w:t>
      </w:r>
    </w:p>
    <w:p w:rsidR="001C67B7" w:rsidRPr="00081051" w:rsidRDefault="001C67B7" w:rsidP="001C67B7">
      <w:pPr>
        <w:pStyle w:val="5"/>
        <w:spacing w:line="360" w:lineRule="auto"/>
        <w:ind w:right="23" w:firstLine="708"/>
        <w:jc w:val="both"/>
        <w:rPr>
          <w:sz w:val="24"/>
          <w:szCs w:val="24"/>
        </w:rPr>
      </w:pPr>
      <w:r w:rsidRPr="00081051">
        <w:rPr>
          <w:b/>
          <w:sz w:val="24"/>
          <w:szCs w:val="24"/>
        </w:rPr>
        <w:t>Зима.</w:t>
      </w:r>
      <w:r w:rsidRPr="00081051">
        <w:rPr>
          <w:sz w:val="24"/>
          <w:szCs w:val="24"/>
        </w:rPr>
        <w:t xml:space="preserve"> Обогащать представления детей о сезонных изменениях в природе (самые короткие дни и длинные ночи, холодно, мороз, гололед и т. д.).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Обращать внимание детей на то, что на некоторых деревьях долго сохраняются плоды (на рябине, ели и т. 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Учить детей замечать, что в феврале погода меняется (то светит солнце, то дует ветер, то идет снег, на крышах домов появляются сосульки). </w:t>
      </w:r>
    </w:p>
    <w:p w:rsidR="001C67B7" w:rsidRPr="00081051" w:rsidRDefault="001C67B7" w:rsidP="001C67B7">
      <w:pPr>
        <w:pStyle w:val="5"/>
        <w:spacing w:line="360" w:lineRule="auto"/>
        <w:ind w:right="23" w:firstLine="708"/>
        <w:jc w:val="both"/>
        <w:rPr>
          <w:sz w:val="24"/>
          <w:szCs w:val="24"/>
        </w:rPr>
      </w:pPr>
      <w:r w:rsidRPr="00081051">
        <w:rPr>
          <w:sz w:val="24"/>
          <w:szCs w:val="24"/>
        </w:rPr>
        <w:t>Рассказать, что 22 декабря — самый короткий день в году.</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Привлекать к посадке семян овса для птиц. </w:t>
      </w:r>
    </w:p>
    <w:p w:rsidR="001C67B7" w:rsidRPr="00081051" w:rsidRDefault="001C67B7" w:rsidP="001C67B7">
      <w:pPr>
        <w:pStyle w:val="5"/>
        <w:spacing w:line="360" w:lineRule="auto"/>
        <w:ind w:right="23" w:firstLine="708"/>
        <w:jc w:val="both"/>
        <w:rPr>
          <w:sz w:val="24"/>
          <w:szCs w:val="24"/>
        </w:rPr>
      </w:pPr>
      <w:r w:rsidRPr="00081051">
        <w:rPr>
          <w:b/>
          <w:sz w:val="24"/>
          <w:szCs w:val="24"/>
        </w:rPr>
        <w:t>Весна.</w:t>
      </w:r>
      <w:r w:rsidRPr="00081051">
        <w:rPr>
          <w:sz w:val="24"/>
          <w:szCs w:val="24"/>
        </w:rPr>
        <w:t xml:space="preserve">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Познакомить с термометром (столбик с ртутью может быстро подниматься и опускаться, в зависимости от того, где он находится — в тени или на солнце).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Наблюдать, как высаживают, обрезают деревья и кустарники.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Учить  детей  выращивать цветы (тюльпаны) к Международному женскому дню. Знакомить детей с народными приметами: «Длинные сосульки — к долгой весне», «Если весной летит много паутины, лето будет жаркое» и т. п. </w:t>
      </w:r>
    </w:p>
    <w:p w:rsidR="001C67B7" w:rsidRPr="00081051" w:rsidRDefault="001C67B7" w:rsidP="001C67B7">
      <w:pPr>
        <w:pStyle w:val="5"/>
        <w:spacing w:line="360" w:lineRule="auto"/>
        <w:ind w:right="23" w:firstLine="708"/>
        <w:jc w:val="both"/>
        <w:rPr>
          <w:sz w:val="24"/>
          <w:szCs w:val="24"/>
        </w:rPr>
      </w:pPr>
      <w:r w:rsidRPr="00081051">
        <w:rPr>
          <w:b/>
          <w:sz w:val="24"/>
          <w:szCs w:val="24"/>
        </w:rPr>
        <w:lastRenderedPageBreak/>
        <w:t>Лето.</w:t>
      </w:r>
      <w:r w:rsidRPr="00081051">
        <w:rPr>
          <w:sz w:val="24"/>
          <w:szCs w:val="24"/>
        </w:rPr>
        <w:t xml:space="preserve"> Уточнять представления детей об изменениях, происходящих в природе (самые длинные дни и короткие ночи, тепло, жарко; бывают ливневые дожди, грозы, радуга).</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Объяснить, что летом наиболее благоприятные условия для роста растений: растут, цветут и плодоносят.</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Воспитывать желание помогать взрослым.       </w:t>
      </w:r>
    </w:p>
    <w:p w:rsidR="001C67B7" w:rsidRPr="00632FD3" w:rsidRDefault="001C67B7" w:rsidP="001C67B7">
      <w:pPr>
        <w:pStyle w:val="5"/>
        <w:spacing w:line="360" w:lineRule="auto"/>
        <w:ind w:right="23" w:firstLine="708"/>
        <w:rPr>
          <w:sz w:val="28"/>
          <w:szCs w:val="28"/>
        </w:rPr>
      </w:pPr>
      <w:r w:rsidRPr="00632FD3">
        <w:rPr>
          <w:b/>
          <w:sz w:val="28"/>
          <w:szCs w:val="28"/>
        </w:rPr>
        <w:t>Образовательная область «Речевое развитие»</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знакомство  с  книжной  культурой,  детской  литературой, понимание на слух текстов различных жанров детской литературы; </w:t>
      </w:r>
    </w:p>
    <w:p w:rsidR="001C67B7" w:rsidRPr="00081051" w:rsidRDefault="001C67B7" w:rsidP="001C67B7">
      <w:pPr>
        <w:pStyle w:val="5"/>
        <w:spacing w:line="360" w:lineRule="auto"/>
        <w:ind w:right="23" w:firstLine="708"/>
        <w:jc w:val="both"/>
        <w:rPr>
          <w:sz w:val="24"/>
          <w:szCs w:val="24"/>
        </w:rPr>
      </w:pPr>
      <w:r w:rsidRPr="00081051">
        <w:rPr>
          <w:sz w:val="24"/>
          <w:szCs w:val="24"/>
        </w:rPr>
        <w:t>формирование  звуковой  аналитико</w:t>
      </w:r>
      <w:r>
        <w:rPr>
          <w:sz w:val="24"/>
          <w:szCs w:val="24"/>
        </w:rPr>
        <w:t>-</w:t>
      </w:r>
      <w:r w:rsidRPr="00081051">
        <w:rPr>
          <w:sz w:val="24"/>
          <w:szCs w:val="24"/>
        </w:rPr>
        <w:t xml:space="preserve">синтетической  активности  как  предпосылки обучения грамоте». </w:t>
      </w:r>
    </w:p>
    <w:p w:rsidR="001C67B7" w:rsidRPr="00081051" w:rsidRDefault="001C67B7" w:rsidP="001C67B7">
      <w:pPr>
        <w:pStyle w:val="5"/>
        <w:spacing w:line="360" w:lineRule="auto"/>
        <w:ind w:right="23" w:firstLine="708"/>
        <w:jc w:val="both"/>
        <w:rPr>
          <w:b/>
          <w:sz w:val="24"/>
          <w:szCs w:val="24"/>
        </w:rPr>
      </w:pPr>
      <w:r w:rsidRPr="00081051">
        <w:rPr>
          <w:b/>
          <w:sz w:val="24"/>
          <w:szCs w:val="24"/>
        </w:rPr>
        <w:t xml:space="preserve">Основные цели и задачи </w:t>
      </w:r>
    </w:p>
    <w:p w:rsidR="001C67B7" w:rsidRPr="00081051" w:rsidRDefault="001C67B7" w:rsidP="001C67B7">
      <w:pPr>
        <w:pStyle w:val="5"/>
        <w:spacing w:line="360" w:lineRule="auto"/>
        <w:ind w:right="23" w:firstLine="708"/>
        <w:jc w:val="both"/>
        <w:rPr>
          <w:sz w:val="24"/>
          <w:szCs w:val="24"/>
        </w:rPr>
      </w:pPr>
      <w:r w:rsidRPr="00081051">
        <w:rPr>
          <w:b/>
          <w:sz w:val="24"/>
          <w:szCs w:val="24"/>
        </w:rPr>
        <w:t xml:space="preserve"> Развитие речи.</w:t>
      </w:r>
      <w:r w:rsidRPr="00081051">
        <w:rPr>
          <w:sz w:val="24"/>
          <w:szCs w:val="24"/>
        </w:rPr>
        <w:t xml:space="preserve"> Развитие свободного общения с взрослыми и детьми, овладение  конструктивными  способами  и  средствами  взаимодействия с окружающими.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 Художественная литература.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 </w:t>
      </w:r>
    </w:p>
    <w:p w:rsidR="001C67B7" w:rsidRPr="00081051" w:rsidRDefault="001C67B7" w:rsidP="001C67B7">
      <w:pPr>
        <w:pStyle w:val="5"/>
        <w:spacing w:line="360" w:lineRule="auto"/>
        <w:ind w:right="23" w:firstLine="708"/>
        <w:jc w:val="both"/>
        <w:rPr>
          <w:b/>
          <w:sz w:val="24"/>
          <w:szCs w:val="24"/>
        </w:rPr>
      </w:pPr>
      <w:r w:rsidRPr="00081051">
        <w:rPr>
          <w:b/>
          <w:sz w:val="24"/>
          <w:szCs w:val="24"/>
        </w:rPr>
        <w:t xml:space="preserve">Содержание психолого-педагогической работы </w:t>
      </w:r>
    </w:p>
    <w:p w:rsidR="001C67B7" w:rsidRPr="00081051" w:rsidRDefault="001C67B7" w:rsidP="001C67B7">
      <w:pPr>
        <w:pStyle w:val="5"/>
        <w:spacing w:line="360" w:lineRule="auto"/>
        <w:ind w:right="23" w:firstLine="708"/>
        <w:jc w:val="both"/>
        <w:rPr>
          <w:b/>
          <w:sz w:val="24"/>
          <w:szCs w:val="24"/>
        </w:rPr>
      </w:pPr>
      <w:r w:rsidRPr="00081051">
        <w:rPr>
          <w:b/>
          <w:sz w:val="24"/>
          <w:szCs w:val="24"/>
        </w:rPr>
        <w:t>Развитие  речи</w:t>
      </w:r>
    </w:p>
    <w:p w:rsidR="001C67B7" w:rsidRPr="00081051" w:rsidRDefault="001C67B7" w:rsidP="001C67B7">
      <w:pPr>
        <w:pStyle w:val="5"/>
        <w:spacing w:line="360" w:lineRule="auto"/>
        <w:ind w:right="23" w:firstLine="708"/>
        <w:jc w:val="both"/>
        <w:rPr>
          <w:b/>
          <w:sz w:val="24"/>
          <w:szCs w:val="24"/>
        </w:rPr>
      </w:pPr>
      <w:r w:rsidRPr="00081051">
        <w:rPr>
          <w:b/>
          <w:sz w:val="24"/>
          <w:szCs w:val="24"/>
        </w:rPr>
        <w:t xml:space="preserve"> 1 младшая группа (от 2 до 3 лет)</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w:t>
      </w:r>
      <w:r w:rsidRPr="00081051">
        <w:rPr>
          <w:b/>
          <w:sz w:val="24"/>
          <w:szCs w:val="24"/>
        </w:rPr>
        <w:t>Развивающая  речевая  среда.</w:t>
      </w:r>
      <w:r w:rsidRPr="00081051">
        <w:rPr>
          <w:sz w:val="24"/>
          <w:szCs w:val="24"/>
        </w:rPr>
        <w:t xml:space="preserve">  Способствовать  развитию  речи  как средства общения.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Добиваться того, чтобы к концу третьего года жизни речь стала полноценным средством </w:t>
      </w:r>
      <w:r w:rsidRPr="00081051">
        <w:rPr>
          <w:sz w:val="24"/>
          <w:szCs w:val="24"/>
        </w:rPr>
        <w:lastRenderedPageBreak/>
        <w:t xml:space="preserve">общения детей друг с другом.  </w:t>
      </w:r>
    </w:p>
    <w:p w:rsidR="001C67B7" w:rsidRPr="00081051" w:rsidRDefault="001C67B7" w:rsidP="001C67B7">
      <w:pPr>
        <w:pStyle w:val="5"/>
        <w:spacing w:line="360" w:lineRule="auto"/>
        <w:ind w:right="23" w:firstLine="708"/>
        <w:jc w:val="both"/>
        <w:rPr>
          <w:sz w:val="24"/>
          <w:szCs w:val="24"/>
        </w:rPr>
      </w:pPr>
      <w:r w:rsidRPr="00081051">
        <w:rPr>
          <w:sz w:val="24"/>
          <w:szCs w:val="24"/>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1C67B7" w:rsidRPr="00081051" w:rsidRDefault="001C67B7" w:rsidP="001C67B7">
      <w:pPr>
        <w:pStyle w:val="5"/>
        <w:spacing w:line="360" w:lineRule="auto"/>
        <w:ind w:right="23" w:firstLine="708"/>
        <w:jc w:val="both"/>
        <w:rPr>
          <w:sz w:val="24"/>
          <w:szCs w:val="24"/>
        </w:rPr>
      </w:pPr>
      <w:r w:rsidRPr="00081051">
        <w:rPr>
          <w:b/>
          <w:sz w:val="24"/>
          <w:szCs w:val="24"/>
        </w:rPr>
        <w:t>Формирование словаря.</w:t>
      </w:r>
      <w:r w:rsidRPr="00081051">
        <w:rPr>
          <w:sz w:val="24"/>
          <w:szCs w:val="24"/>
        </w:rPr>
        <w:t xml:space="preserve"> На основе расширения ориентировки детей в  ближайшем  окружении  развивать  понимание  речи  и  активизировать словарь. Учить понимать речь взрослых без наглядного сопровождения.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Обогащать словарь детей: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прилагательными, обозначающими цвет, величину, вкус, температуру предметов (красный, синий, сладкий, кислый, большой, маленький, холодный, горячий); </w:t>
      </w:r>
    </w:p>
    <w:p w:rsidR="001C67B7" w:rsidRDefault="001C67B7" w:rsidP="001C67B7">
      <w:pPr>
        <w:pStyle w:val="5"/>
        <w:spacing w:line="360" w:lineRule="auto"/>
        <w:ind w:right="23" w:firstLine="708"/>
        <w:jc w:val="both"/>
        <w:rPr>
          <w:sz w:val="24"/>
          <w:szCs w:val="24"/>
        </w:rPr>
      </w:pPr>
      <w:r w:rsidRPr="00081051">
        <w:rPr>
          <w:sz w:val="24"/>
          <w:szCs w:val="24"/>
        </w:rPr>
        <w:t xml:space="preserve">• наречиями  (близко,  далеко,  высоко,  быстро,  темно,  тихо,  холодно, жарко, скользко). Способствовать  употреблению  усвоенных  слов  в  самостоятельной речи детей.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w:t>
      </w:r>
      <w:r w:rsidRPr="00081051">
        <w:rPr>
          <w:b/>
          <w:sz w:val="24"/>
          <w:szCs w:val="24"/>
        </w:rPr>
        <w:t>Звуковая культура речи.</w:t>
      </w:r>
      <w:r w:rsidRPr="00081051">
        <w:rPr>
          <w:sz w:val="24"/>
          <w:szCs w:val="24"/>
        </w:rPr>
        <w:t xml:space="preserve">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w:t>
      </w:r>
    </w:p>
    <w:p w:rsidR="001C67B7" w:rsidRPr="00081051" w:rsidRDefault="001C67B7" w:rsidP="001C67B7">
      <w:pPr>
        <w:pStyle w:val="5"/>
        <w:spacing w:line="360" w:lineRule="auto"/>
        <w:ind w:right="23" w:firstLine="708"/>
        <w:jc w:val="both"/>
        <w:rPr>
          <w:sz w:val="24"/>
          <w:szCs w:val="24"/>
        </w:rPr>
      </w:pPr>
      <w:r w:rsidRPr="00081051">
        <w:rPr>
          <w:sz w:val="24"/>
          <w:szCs w:val="24"/>
        </w:rPr>
        <w:t>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w:t>
      </w:r>
    </w:p>
    <w:p w:rsidR="001C67B7" w:rsidRPr="00081051" w:rsidRDefault="001C67B7" w:rsidP="001C67B7">
      <w:pPr>
        <w:pStyle w:val="5"/>
        <w:spacing w:line="360" w:lineRule="auto"/>
        <w:ind w:right="23" w:firstLine="708"/>
        <w:jc w:val="both"/>
        <w:rPr>
          <w:b/>
          <w:sz w:val="24"/>
          <w:szCs w:val="24"/>
        </w:rPr>
      </w:pPr>
      <w:r w:rsidRPr="00081051">
        <w:rPr>
          <w:sz w:val="24"/>
          <w:szCs w:val="24"/>
        </w:rPr>
        <w:t xml:space="preserve"> </w:t>
      </w:r>
      <w:r w:rsidRPr="00081051">
        <w:rPr>
          <w:b/>
          <w:sz w:val="24"/>
          <w:szCs w:val="24"/>
        </w:rPr>
        <w:t xml:space="preserve">Грамматический строй речи.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r w:rsidRPr="00081051">
        <w:rPr>
          <w:sz w:val="24"/>
          <w:szCs w:val="24"/>
        </w:rPr>
        <w:lastRenderedPageBreak/>
        <w:t xml:space="preserve">(в, на, у, за, под).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Упражнять в употреблении некоторых вопросительных слов (кто, что, где) и несложных фраз, состоящих из 2–4 слов («Кисонька-мурысенька, куда пошла?»). </w:t>
      </w:r>
    </w:p>
    <w:p w:rsidR="001C67B7" w:rsidRPr="00081051" w:rsidRDefault="001C67B7" w:rsidP="001C67B7">
      <w:pPr>
        <w:pStyle w:val="5"/>
        <w:spacing w:line="360" w:lineRule="auto"/>
        <w:ind w:right="23" w:firstLine="708"/>
        <w:jc w:val="both"/>
        <w:rPr>
          <w:sz w:val="24"/>
          <w:szCs w:val="24"/>
        </w:rPr>
      </w:pPr>
      <w:r w:rsidRPr="00081051">
        <w:rPr>
          <w:b/>
          <w:sz w:val="24"/>
          <w:szCs w:val="24"/>
        </w:rPr>
        <w:t>Связная  речь.</w:t>
      </w:r>
      <w:r w:rsidRPr="00081051">
        <w:rPr>
          <w:sz w:val="24"/>
          <w:szCs w:val="24"/>
        </w:rPr>
        <w:t xml:space="preserve">  Помогать  детям  отвечать  на  простейшие  («Что?», «Кто?», «Что делает?») и более сложные вопросы («Во что одет?», «Что везет?», «Кому?», «Какой?», «Где?», «Когда?», «Куда?»). </w:t>
      </w:r>
    </w:p>
    <w:p w:rsidR="001C67B7" w:rsidRPr="00081051" w:rsidRDefault="001C67B7" w:rsidP="001C67B7">
      <w:pPr>
        <w:pStyle w:val="5"/>
        <w:spacing w:line="360" w:lineRule="auto"/>
        <w:ind w:right="23" w:firstLine="708"/>
        <w:jc w:val="both"/>
        <w:rPr>
          <w:sz w:val="24"/>
          <w:szCs w:val="24"/>
        </w:rPr>
      </w:pPr>
      <w:r w:rsidRPr="00081051">
        <w:rPr>
          <w:sz w:val="24"/>
          <w:szCs w:val="24"/>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w:t>
      </w:r>
    </w:p>
    <w:p w:rsidR="001C67B7" w:rsidRDefault="001C67B7" w:rsidP="001C67B7">
      <w:pPr>
        <w:pStyle w:val="5"/>
        <w:spacing w:line="360" w:lineRule="auto"/>
        <w:ind w:right="23" w:firstLine="708"/>
        <w:jc w:val="both"/>
        <w:rPr>
          <w:b/>
          <w:sz w:val="24"/>
          <w:szCs w:val="24"/>
        </w:rPr>
      </w:pPr>
      <w:r w:rsidRPr="00081051">
        <w:rPr>
          <w:b/>
          <w:sz w:val="24"/>
          <w:szCs w:val="24"/>
        </w:rPr>
        <w:t xml:space="preserve"> 2 младшая группа (от 3 до 4 лет)</w:t>
      </w:r>
    </w:p>
    <w:p w:rsidR="001C67B7" w:rsidRPr="00081051" w:rsidRDefault="001C67B7" w:rsidP="001C67B7">
      <w:pPr>
        <w:pStyle w:val="5"/>
        <w:spacing w:line="360" w:lineRule="auto"/>
        <w:ind w:right="23" w:firstLine="708"/>
        <w:jc w:val="both"/>
        <w:rPr>
          <w:sz w:val="24"/>
          <w:szCs w:val="24"/>
        </w:rPr>
      </w:pPr>
      <w:r w:rsidRPr="00081051">
        <w:rPr>
          <w:b/>
          <w:sz w:val="24"/>
          <w:szCs w:val="24"/>
        </w:rPr>
        <w:t xml:space="preserve"> Развивающая речевая среда.</w:t>
      </w:r>
      <w:r w:rsidRPr="00081051">
        <w:rPr>
          <w:sz w:val="24"/>
          <w:szCs w:val="24"/>
        </w:rPr>
        <w:t xml:space="preserve">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Продолжать помогать детям общаться со знакомыми взрослыми и сверстниками посредством поручений (спроси, выясни, предложи помощь, поблагодари и т. п.). 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 </w:t>
      </w:r>
    </w:p>
    <w:p w:rsidR="001C67B7" w:rsidRPr="00081051" w:rsidRDefault="001C67B7" w:rsidP="001C67B7">
      <w:pPr>
        <w:pStyle w:val="5"/>
        <w:spacing w:line="360" w:lineRule="auto"/>
        <w:ind w:right="23" w:firstLine="708"/>
        <w:jc w:val="both"/>
        <w:rPr>
          <w:sz w:val="24"/>
          <w:szCs w:val="24"/>
        </w:rPr>
      </w:pPr>
      <w:r w:rsidRPr="00081051">
        <w:rPr>
          <w:sz w:val="24"/>
          <w:szCs w:val="24"/>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Продолжать приучать детей слушать рассказы воспитателя о забавных случаях из жизни. </w:t>
      </w:r>
    </w:p>
    <w:p w:rsidR="001C67B7" w:rsidRPr="00081051" w:rsidRDefault="001C67B7" w:rsidP="001C67B7">
      <w:pPr>
        <w:pStyle w:val="5"/>
        <w:spacing w:line="360" w:lineRule="auto"/>
        <w:ind w:right="23" w:firstLine="708"/>
        <w:jc w:val="both"/>
        <w:rPr>
          <w:sz w:val="24"/>
          <w:szCs w:val="24"/>
        </w:rPr>
      </w:pPr>
      <w:r w:rsidRPr="00081051">
        <w:rPr>
          <w:b/>
          <w:sz w:val="24"/>
          <w:szCs w:val="24"/>
        </w:rPr>
        <w:t>Формирование словаря.</w:t>
      </w:r>
      <w:r w:rsidRPr="00081051">
        <w:rPr>
          <w:sz w:val="24"/>
          <w:szCs w:val="24"/>
        </w:rPr>
        <w:t xml:space="preserve"> На основе обогащения представлений о ближайшем окружении продолжать расширять и активизировать словарный запас детей.</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Уточнять названия и назначение предметов одежды, обуви, головных уборов, посуды, мебели, видов транспорта.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w:t>
      </w:r>
      <w:r w:rsidRPr="00081051">
        <w:rPr>
          <w:sz w:val="24"/>
          <w:szCs w:val="24"/>
        </w:rPr>
        <w:lastRenderedPageBreak/>
        <w:t xml:space="preserve">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Обращать внимание детей на некоторые сходные по назначению предметы (тарелка — блюдце, стул — табурет — скамеечка, шуба — пальто — дубленка).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 </w:t>
      </w:r>
    </w:p>
    <w:p w:rsidR="001C67B7" w:rsidRPr="00081051" w:rsidRDefault="001C67B7" w:rsidP="001C67B7">
      <w:pPr>
        <w:pStyle w:val="5"/>
        <w:spacing w:line="360" w:lineRule="auto"/>
        <w:ind w:right="23" w:firstLine="708"/>
        <w:jc w:val="both"/>
        <w:rPr>
          <w:sz w:val="24"/>
          <w:szCs w:val="24"/>
        </w:rPr>
      </w:pPr>
      <w:r w:rsidRPr="00081051">
        <w:rPr>
          <w:b/>
          <w:sz w:val="24"/>
          <w:szCs w:val="24"/>
        </w:rPr>
        <w:t>Звуковая  культура  речи.</w:t>
      </w:r>
      <w:r w:rsidRPr="00081051">
        <w:rPr>
          <w:sz w:val="24"/>
          <w:szCs w:val="24"/>
        </w:rPr>
        <w:t xml:space="preserve">  Продолжать  учить  детей  внятно  произносить  в  словах  гласные  (а,  у,  и,  о,  э)  и  некоторые  согласные  звуки: п — б — т — д — к — г; ф — в; т — с — з — ц.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Развивать моторику речедвигательного аппарата, слуховое восприятие, речевой  слух  и  речевое  дыхание,  уточнять  и  закреплять  артикуляцию звуков.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Вырабатывать  правильный  темп  речи,  интонационную  выразительность. Учить</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отчетливо произносить слова и короткие фразы, говорить спокойно, с естественными интонациями. </w:t>
      </w:r>
    </w:p>
    <w:p w:rsidR="001C67B7" w:rsidRPr="00081051" w:rsidRDefault="001C67B7" w:rsidP="001C67B7">
      <w:pPr>
        <w:pStyle w:val="5"/>
        <w:spacing w:line="360" w:lineRule="auto"/>
        <w:ind w:right="23" w:firstLine="708"/>
        <w:jc w:val="both"/>
        <w:rPr>
          <w:sz w:val="24"/>
          <w:szCs w:val="24"/>
        </w:rPr>
      </w:pPr>
      <w:r w:rsidRPr="00081051">
        <w:rPr>
          <w:b/>
          <w:sz w:val="24"/>
          <w:szCs w:val="24"/>
        </w:rPr>
        <w:t>Грамматический строй речи.</w:t>
      </w:r>
      <w:r w:rsidRPr="00081051">
        <w:rPr>
          <w:sz w:val="24"/>
          <w:szCs w:val="24"/>
        </w:rPr>
        <w:t xml:space="preserve">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w:t>
      </w:r>
    </w:p>
    <w:p w:rsidR="001C67B7" w:rsidRPr="00081051" w:rsidRDefault="001C67B7" w:rsidP="001C67B7">
      <w:pPr>
        <w:pStyle w:val="5"/>
        <w:spacing w:line="360" w:lineRule="auto"/>
        <w:ind w:right="23" w:firstLine="708"/>
        <w:jc w:val="both"/>
        <w:rPr>
          <w:sz w:val="24"/>
          <w:szCs w:val="24"/>
        </w:rPr>
      </w:pPr>
      <w:r w:rsidRPr="00081051">
        <w:rPr>
          <w:sz w:val="24"/>
          <w:szCs w:val="24"/>
        </w:rPr>
        <w:t>Относиться к словотворчеству детей как к этапу активного овладения грамматикой, подсказывать им правильную форму слова.</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  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 </w:t>
      </w:r>
    </w:p>
    <w:p w:rsidR="001C67B7" w:rsidRPr="00081051" w:rsidRDefault="001C67B7" w:rsidP="001C67B7">
      <w:pPr>
        <w:pStyle w:val="5"/>
        <w:spacing w:line="360" w:lineRule="auto"/>
        <w:ind w:right="23" w:firstLine="708"/>
        <w:jc w:val="both"/>
        <w:rPr>
          <w:sz w:val="24"/>
          <w:szCs w:val="24"/>
        </w:rPr>
      </w:pPr>
      <w:r w:rsidRPr="00081051">
        <w:rPr>
          <w:b/>
          <w:sz w:val="24"/>
          <w:szCs w:val="24"/>
        </w:rPr>
        <w:t>Связная речь</w:t>
      </w:r>
      <w:r w:rsidRPr="00081051">
        <w:rPr>
          <w:sz w:val="24"/>
          <w:szCs w:val="24"/>
        </w:rPr>
        <w:t xml:space="preserve">. 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w:t>
      </w:r>
    </w:p>
    <w:p w:rsidR="001C67B7" w:rsidRPr="00081051" w:rsidRDefault="001C67B7" w:rsidP="001C67B7">
      <w:pPr>
        <w:pStyle w:val="5"/>
        <w:spacing w:line="360" w:lineRule="auto"/>
        <w:ind w:right="23" w:firstLine="708"/>
        <w:jc w:val="both"/>
        <w:rPr>
          <w:sz w:val="24"/>
          <w:szCs w:val="24"/>
        </w:rPr>
      </w:pPr>
      <w:r w:rsidRPr="00081051">
        <w:rPr>
          <w:sz w:val="24"/>
          <w:szCs w:val="24"/>
        </w:rPr>
        <w:t xml:space="preserve">Напоминать детям о необходимости говорить «спасибо», «здравствуйте», «до </w:t>
      </w:r>
      <w:r w:rsidRPr="00081051">
        <w:rPr>
          <w:sz w:val="24"/>
          <w:szCs w:val="24"/>
        </w:rPr>
        <w:lastRenderedPageBreak/>
        <w:t xml:space="preserve">свидания», «спокойной ночи» (в семье, группе). Помогать доброжелательно общаться друг с другом. Формировать потребность делиться своими впечатлениями с воспитателями и родителями. </w:t>
      </w:r>
    </w:p>
    <w:p w:rsidR="001C67B7" w:rsidRPr="00081051" w:rsidRDefault="001C67B7" w:rsidP="001C67B7">
      <w:pPr>
        <w:pStyle w:val="5"/>
        <w:spacing w:line="360" w:lineRule="auto"/>
        <w:ind w:right="23" w:firstLine="708"/>
        <w:jc w:val="both"/>
        <w:rPr>
          <w:sz w:val="24"/>
          <w:szCs w:val="24"/>
        </w:rPr>
      </w:pPr>
      <w:r w:rsidRPr="00081051">
        <w:rPr>
          <w:b/>
          <w:sz w:val="24"/>
          <w:szCs w:val="24"/>
        </w:rPr>
        <w:t>Средняя группа (от 4 до 5 лет</w:t>
      </w:r>
      <w:r w:rsidRPr="00081051">
        <w:rPr>
          <w:sz w:val="24"/>
          <w:szCs w:val="24"/>
        </w:rPr>
        <w:t>)</w:t>
      </w:r>
    </w:p>
    <w:p w:rsidR="001C67B7" w:rsidRPr="00081051" w:rsidRDefault="001C67B7" w:rsidP="001C67B7">
      <w:pPr>
        <w:pStyle w:val="5"/>
        <w:spacing w:line="360" w:lineRule="auto"/>
        <w:ind w:firstLine="708"/>
        <w:jc w:val="both"/>
        <w:rPr>
          <w:sz w:val="24"/>
          <w:szCs w:val="24"/>
        </w:rPr>
      </w:pPr>
      <w:r w:rsidRPr="00081051">
        <w:rPr>
          <w:b/>
          <w:sz w:val="24"/>
          <w:szCs w:val="24"/>
        </w:rPr>
        <w:t>Развивающая  речевая  среда</w:t>
      </w:r>
      <w:r w:rsidRPr="00081051">
        <w:rPr>
          <w:sz w:val="24"/>
          <w:szCs w:val="24"/>
        </w:rPr>
        <w:t xml:space="preserve">. </w:t>
      </w:r>
    </w:p>
    <w:p w:rsidR="001C67B7" w:rsidRPr="00081051" w:rsidRDefault="001C67B7" w:rsidP="001C67B7">
      <w:pPr>
        <w:pStyle w:val="5"/>
        <w:spacing w:line="360" w:lineRule="auto"/>
        <w:ind w:firstLine="708"/>
        <w:jc w:val="both"/>
        <w:rPr>
          <w:sz w:val="24"/>
          <w:szCs w:val="24"/>
        </w:rPr>
      </w:pPr>
      <w:r w:rsidRPr="00081051">
        <w:rPr>
          <w:sz w:val="24"/>
          <w:szCs w:val="24"/>
        </w:rPr>
        <w:t xml:space="preserve"> Обсуждать  с  детьми  информацию о предметах, явлениях, событиях, выходящих за пределы привычного им ближайшего окружения.</w:t>
      </w:r>
    </w:p>
    <w:p w:rsidR="001C67B7" w:rsidRPr="00081051" w:rsidRDefault="001C67B7" w:rsidP="001C67B7">
      <w:pPr>
        <w:pStyle w:val="5"/>
        <w:spacing w:line="360" w:lineRule="auto"/>
        <w:ind w:firstLine="708"/>
        <w:jc w:val="both"/>
        <w:rPr>
          <w:sz w:val="24"/>
          <w:szCs w:val="24"/>
        </w:rPr>
      </w:pPr>
      <w:r w:rsidRPr="00081051">
        <w:rPr>
          <w:sz w:val="24"/>
          <w:szCs w:val="24"/>
        </w:rPr>
        <w:t xml:space="preserve">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1C67B7" w:rsidRPr="00081051" w:rsidRDefault="001C67B7" w:rsidP="001C67B7">
      <w:pPr>
        <w:pStyle w:val="5"/>
        <w:spacing w:line="360" w:lineRule="auto"/>
        <w:ind w:firstLine="708"/>
        <w:jc w:val="both"/>
        <w:rPr>
          <w:sz w:val="24"/>
          <w:szCs w:val="24"/>
        </w:rPr>
      </w:pPr>
      <w:r w:rsidRPr="00081051">
        <w:rPr>
          <w:sz w:val="24"/>
          <w:szCs w:val="24"/>
        </w:rPr>
        <w:t xml:space="preserve"> Способствовать развитию любознательности.</w:t>
      </w:r>
    </w:p>
    <w:p w:rsidR="001C67B7" w:rsidRPr="00081051" w:rsidRDefault="001C67B7" w:rsidP="001C67B7">
      <w:pPr>
        <w:pStyle w:val="5"/>
        <w:spacing w:line="360" w:lineRule="auto"/>
        <w:ind w:firstLine="708"/>
        <w:jc w:val="both"/>
        <w:rPr>
          <w:sz w:val="24"/>
          <w:szCs w:val="24"/>
        </w:rPr>
      </w:pPr>
      <w:r w:rsidRPr="00081051">
        <w:rPr>
          <w:sz w:val="24"/>
          <w:szCs w:val="24"/>
        </w:rPr>
        <w:t xml:space="preserve"> 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1C67B7" w:rsidRPr="00081051" w:rsidRDefault="001C67B7" w:rsidP="001C67B7">
      <w:pPr>
        <w:pStyle w:val="5"/>
        <w:spacing w:line="360" w:lineRule="auto"/>
        <w:ind w:firstLine="708"/>
        <w:jc w:val="both"/>
        <w:rPr>
          <w:sz w:val="24"/>
          <w:szCs w:val="24"/>
        </w:rPr>
      </w:pPr>
      <w:r w:rsidRPr="00081051">
        <w:rPr>
          <w:b/>
          <w:sz w:val="24"/>
          <w:szCs w:val="24"/>
        </w:rPr>
        <w:t xml:space="preserve"> Формирование  словаря.</w:t>
      </w:r>
      <w:r w:rsidRPr="00081051">
        <w:rPr>
          <w:sz w:val="24"/>
          <w:szCs w:val="24"/>
        </w:rPr>
        <w:t xml:space="preserve">  Пополнять  и  активизировать  словарь  детей на основе углубления знаний о ближайшем окружении. </w:t>
      </w:r>
    </w:p>
    <w:p w:rsidR="001C67B7" w:rsidRPr="00081051" w:rsidRDefault="001C67B7" w:rsidP="001C67B7">
      <w:pPr>
        <w:pStyle w:val="5"/>
        <w:spacing w:line="360" w:lineRule="auto"/>
        <w:ind w:firstLine="708"/>
        <w:jc w:val="both"/>
        <w:rPr>
          <w:sz w:val="24"/>
          <w:szCs w:val="24"/>
        </w:rPr>
      </w:pPr>
      <w:r w:rsidRPr="00081051">
        <w:rPr>
          <w:sz w:val="24"/>
          <w:szCs w:val="24"/>
        </w:rPr>
        <w:t xml:space="preserve">Расширять представления о предметах, явлениях, событиях, не имевших места в их собственном опыте. </w:t>
      </w:r>
    </w:p>
    <w:p w:rsidR="001C67B7" w:rsidRPr="00081051" w:rsidRDefault="001C67B7" w:rsidP="001C67B7">
      <w:pPr>
        <w:pStyle w:val="5"/>
        <w:spacing w:line="360" w:lineRule="auto"/>
        <w:ind w:firstLine="708"/>
        <w:jc w:val="both"/>
        <w:rPr>
          <w:sz w:val="24"/>
          <w:szCs w:val="24"/>
        </w:rPr>
      </w:pPr>
      <w:r w:rsidRPr="00081051">
        <w:rPr>
          <w:sz w:val="24"/>
          <w:szCs w:val="24"/>
        </w:rPr>
        <w:t xml:space="preserve">Активизировать употребление в речи названий предметов, их частей, материалов, из которых они изготовлены.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использовать в речи наиболее употребительные прилагательные, глаголы, наречия, предлоги. </w:t>
      </w:r>
    </w:p>
    <w:p w:rsidR="001C67B7" w:rsidRPr="00081051" w:rsidRDefault="001C67B7" w:rsidP="001C67B7">
      <w:pPr>
        <w:pStyle w:val="5"/>
        <w:spacing w:line="360" w:lineRule="auto"/>
        <w:ind w:firstLine="708"/>
        <w:jc w:val="both"/>
        <w:rPr>
          <w:sz w:val="24"/>
          <w:szCs w:val="24"/>
        </w:rPr>
      </w:pPr>
      <w:r w:rsidRPr="00081051">
        <w:rPr>
          <w:sz w:val="24"/>
          <w:szCs w:val="24"/>
        </w:rPr>
        <w:t xml:space="preserve">Вводить в словарь детей существительные, обозначающие профессии; глаголы, характеризующие трудовые действия.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Продолжать учить детей определять и называть местоположение предмета (слева, справа, рядом, около, между), время суток. </w:t>
      </w:r>
    </w:p>
    <w:p w:rsidR="001C67B7" w:rsidRPr="00081051" w:rsidRDefault="001C67B7" w:rsidP="001C67B7">
      <w:pPr>
        <w:pStyle w:val="5"/>
        <w:spacing w:line="360" w:lineRule="auto"/>
        <w:ind w:firstLine="708"/>
        <w:jc w:val="both"/>
        <w:rPr>
          <w:sz w:val="24"/>
          <w:szCs w:val="24"/>
        </w:rPr>
      </w:pPr>
      <w:r w:rsidRPr="00081051">
        <w:rPr>
          <w:sz w:val="24"/>
          <w:szCs w:val="24"/>
        </w:rPr>
        <w:t xml:space="preserve">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употреблять существительные с обобщающим значением (мебель, овощи, животные и т. п.).  </w:t>
      </w:r>
    </w:p>
    <w:p w:rsidR="001C67B7" w:rsidRPr="00081051" w:rsidRDefault="001C67B7" w:rsidP="001C67B7">
      <w:pPr>
        <w:pStyle w:val="5"/>
        <w:spacing w:line="360" w:lineRule="auto"/>
        <w:ind w:firstLine="708"/>
        <w:jc w:val="both"/>
        <w:rPr>
          <w:sz w:val="24"/>
          <w:szCs w:val="24"/>
        </w:rPr>
      </w:pPr>
      <w:r w:rsidRPr="00081051">
        <w:rPr>
          <w:b/>
          <w:sz w:val="24"/>
          <w:szCs w:val="24"/>
        </w:rPr>
        <w:t>Звуковая  культура  речи.</w:t>
      </w:r>
      <w:r w:rsidRPr="00081051">
        <w:rPr>
          <w:sz w:val="24"/>
          <w:szCs w:val="24"/>
        </w:rPr>
        <w:t xml:space="preserve">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Продолжать работу над дикцией: совершенствовать отчетливое произнесение слов и </w:t>
      </w:r>
      <w:r w:rsidRPr="00081051">
        <w:rPr>
          <w:sz w:val="24"/>
          <w:szCs w:val="24"/>
        </w:rPr>
        <w:lastRenderedPageBreak/>
        <w:t xml:space="preserve">словосочетаний.  </w:t>
      </w:r>
    </w:p>
    <w:p w:rsidR="001C67B7" w:rsidRPr="00081051" w:rsidRDefault="001C67B7" w:rsidP="001C67B7">
      <w:pPr>
        <w:pStyle w:val="5"/>
        <w:spacing w:line="360" w:lineRule="auto"/>
        <w:ind w:firstLine="708"/>
        <w:jc w:val="both"/>
        <w:rPr>
          <w:sz w:val="24"/>
          <w:szCs w:val="24"/>
        </w:rPr>
      </w:pPr>
      <w:r w:rsidRPr="00081051">
        <w:rPr>
          <w:sz w:val="24"/>
          <w:szCs w:val="24"/>
        </w:rPr>
        <w:t>Развивать фонематический слух: учить различать на слух и называть слова, начинающиеся на определенный звук.</w:t>
      </w:r>
    </w:p>
    <w:p w:rsidR="001C67B7" w:rsidRPr="00081051" w:rsidRDefault="001C67B7" w:rsidP="001C67B7">
      <w:pPr>
        <w:pStyle w:val="5"/>
        <w:spacing w:line="360" w:lineRule="auto"/>
        <w:ind w:firstLine="708"/>
        <w:jc w:val="both"/>
        <w:rPr>
          <w:sz w:val="24"/>
          <w:szCs w:val="24"/>
        </w:rPr>
      </w:pPr>
      <w:r w:rsidRPr="00081051">
        <w:rPr>
          <w:sz w:val="24"/>
          <w:szCs w:val="24"/>
        </w:rPr>
        <w:t xml:space="preserve"> Совершенствовать интонационную выразительность речи. Грамматический строй речи.</w:t>
      </w:r>
    </w:p>
    <w:p w:rsidR="001C67B7" w:rsidRPr="00081051" w:rsidRDefault="001C67B7" w:rsidP="001C67B7">
      <w:pPr>
        <w:pStyle w:val="5"/>
        <w:spacing w:line="360" w:lineRule="auto"/>
        <w:ind w:firstLine="708"/>
        <w:jc w:val="both"/>
        <w:rPr>
          <w:sz w:val="24"/>
          <w:szCs w:val="24"/>
        </w:rPr>
      </w:pPr>
      <w:r w:rsidRPr="00081051">
        <w:rPr>
          <w:sz w:val="24"/>
          <w:szCs w:val="24"/>
        </w:rPr>
        <w:t xml:space="preserve">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w:t>
      </w:r>
    </w:p>
    <w:p w:rsidR="001C67B7" w:rsidRPr="00081051" w:rsidRDefault="001C67B7" w:rsidP="001C67B7">
      <w:pPr>
        <w:pStyle w:val="5"/>
        <w:spacing w:line="360" w:lineRule="auto"/>
        <w:ind w:firstLine="708"/>
        <w:jc w:val="both"/>
        <w:rPr>
          <w:sz w:val="24"/>
          <w:szCs w:val="24"/>
        </w:rPr>
      </w:pPr>
      <w:r w:rsidRPr="00081051">
        <w:rPr>
          <w:sz w:val="24"/>
          <w:szCs w:val="24"/>
        </w:rPr>
        <w:t xml:space="preserve"> 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       </w:t>
      </w:r>
    </w:p>
    <w:p w:rsidR="001C67B7" w:rsidRPr="00081051" w:rsidRDefault="001C67B7" w:rsidP="001C67B7">
      <w:pPr>
        <w:pStyle w:val="5"/>
        <w:spacing w:line="360" w:lineRule="auto"/>
        <w:ind w:firstLine="708"/>
        <w:jc w:val="both"/>
        <w:rPr>
          <w:sz w:val="24"/>
          <w:szCs w:val="24"/>
        </w:rPr>
      </w:pPr>
      <w:r w:rsidRPr="00081051">
        <w:rPr>
          <w:sz w:val="24"/>
          <w:szCs w:val="24"/>
        </w:rPr>
        <w:t xml:space="preserve">    Поощрять характерное для пятого года жизни словотворчество, тактично подсказывать общепринятый образец слова.</w:t>
      </w:r>
    </w:p>
    <w:p w:rsidR="001C67B7" w:rsidRPr="00081051" w:rsidRDefault="001C67B7" w:rsidP="001C67B7">
      <w:pPr>
        <w:pStyle w:val="5"/>
        <w:spacing w:line="360" w:lineRule="auto"/>
        <w:ind w:firstLine="708"/>
        <w:jc w:val="both"/>
        <w:rPr>
          <w:sz w:val="24"/>
          <w:szCs w:val="24"/>
        </w:rPr>
      </w:pPr>
      <w:r w:rsidRPr="00081051">
        <w:rPr>
          <w:sz w:val="24"/>
          <w:szCs w:val="24"/>
        </w:rPr>
        <w:t xml:space="preserve"> Побуждать детей активно употреблять в речи простейшие виды сложносочиненных и сложноподчиненных предложений.</w:t>
      </w:r>
    </w:p>
    <w:p w:rsidR="001C67B7" w:rsidRPr="00081051" w:rsidRDefault="001C67B7" w:rsidP="001C67B7">
      <w:pPr>
        <w:pStyle w:val="5"/>
        <w:spacing w:line="360" w:lineRule="auto"/>
        <w:ind w:firstLine="708"/>
        <w:jc w:val="both"/>
        <w:rPr>
          <w:sz w:val="24"/>
          <w:szCs w:val="24"/>
        </w:rPr>
      </w:pPr>
      <w:r w:rsidRPr="00081051">
        <w:rPr>
          <w:b/>
          <w:sz w:val="24"/>
          <w:szCs w:val="24"/>
        </w:rPr>
        <w:t xml:space="preserve"> Связная речь.</w:t>
      </w:r>
      <w:r w:rsidRPr="00081051">
        <w:rPr>
          <w:sz w:val="24"/>
          <w:szCs w:val="24"/>
        </w:rPr>
        <w:t xml:space="preserve"> Совершенствовать диалогическую речь: учить участвовать в беседе, понятно для слушателей отвечать на вопросы и задавать их.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w:t>
      </w:r>
    </w:p>
    <w:p w:rsidR="001C67B7" w:rsidRPr="00081051" w:rsidRDefault="001C67B7" w:rsidP="001C67B7">
      <w:pPr>
        <w:pStyle w:val="5"/>
        <w:spacing w:line="360" w:lineRule="auto"/>
        <w:ind w:firstLine="708"/>
        <w:jc w:val="both"/>
        <w:rPr>
          <w:sz w:val="24"/>
          <w:szCs w:val="24"/>
        </w:rPr>
      </w:pPr>
      <w:r w:rsidRPr="00081051">
        <w:rPr>
          <w:sz w:val="24"/>
          <w:szCs w:val="24"/>
        </w:rPr>
        <w:t xml:space="preserve">Упражнять детей в умении пересказывать наиболее выразительные и динамичные отрывки из сказок. </w:t>
      </w:r>
    </w:p>
    <w:p w:rsidR="001C67B7" w:rsidRDefault="001C67B7" w:rsidP="001C67B7">
      <w:pPr>
        <w:pStyle w:val="5"/>
        <w:spacing w:line="360" w:lineRule="auto"/>
        <w:ind w:firstLine="708"/>
        <w:jc w:val="both"/>
        <w:rPr>
          <w:b/>
          <w:sz w:val="24"/>
          <w:szCs w:val="24"/>
        </w:rPr>
      </w:pPr>
      <w:r w:rsidRPr="00081051">
        <w:rPr>
          <w:b/>
          <w:sz w:val="24"/>
          <w:szCs w:val="24"/>
        </w:rPr>
        <w:t xml:space="preserve">Старшая группа (от 5 до 6 лет) </w:t>
      </w:r>
    </w:p>
    <w:p w:rsidR="001C67B7" w:rsidRPr="00081051" w:rsidRDefault="001C67B7" w:rsidP="001C67B7">
      <w:pPr>
        <w:pStyle w:val="5"/>
        <w:spacing w:line="360" w:lineRule="auto"/>
        <w:ind w:firstLine="708"/>
        <w:jc w:val="both"/>
        <w:rPr>
          <w:sz w:val="24"/>
          <w:szCs w:val="24"/>
        </w:rPr>
      </w:pPr>
      <w:r w:rsidRPr="00081051">
        <w:rPr>
          <w:b/>
          <w:sz w:val="24"/>
          <w:szCs w:val="24"/>
        </w:rPr>
        <w:t>Развивающая речевая среда.</w:t>
      </w:r>
      <w:r w:rsidRPr="00081051">
        <w:rPr>
          <w:sz w:val="24"/>
          <w:szCs w:val="24"/>
        </w:rPr>
        <w:t xml:space="preserve"> </w:t>
      </w:r>
    </w:p>
    <w:p w:rsidR="001C67B7" w:rsidRPr="00081051" w:rsidRDefault="001C67B7" w:rsidP="001C67B7">
      <w:pPr>
        <w:pStyle w:val="5"/>
        <w:spacing w:line="360" w:lineRule="auto"/>
        <w:ind w:firstLine="708"/>
        <w:jc w:val="both"/>
        <w:rPr>
          <w:sz w:val="24"/>
          <w:szCs w:val="24"/>
        </w:rPr>
      </w:pPr>
      <w:r w:rsidRPr="00081051">
        <w:rPr>
          <w:sz w:val="24"/>
          <w:szCs w:val="24"/>
        </w:rPr>
        <w:t>Продолжать развивать речь как средство общения. Расширять представления детей о многообразии окружающего мира.</w:t>
      </w:r>
    </w:p>
    <w:p w:rsidR="001C67B7" w:rsidRPr="00081051" w:rsidRDefault="001C67B7" w:rsidP="001C67B7">
      <w:pPr>
        <w:pStyle w:val="5"/>
        <w:spacing w:line="360" w:lineRule="auto"/>
        <w:ind w:firstLine="708"/>
        <w:jc w:val="both"/>
        <w:rPr>
          <w:sz w:val="24"/>
          <w:szCs w:val="24"/>
        </w:rPr>
      </w:pPr>
      <w:r w:rsidRPr="00081051">
        <w:rPr>
          <w:sz w:val="24"/>
          <w:szCs w:val="24"/>
        </w:rPr>
        <w:t>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1C67B7" w:rsidRPr="00081051" w:rsidRDefault="001C67B7" w:rsidP="001C67B7">
      <w:pPr>
        <w:pStyle w:val="5"/>
        <w:spacing w:line="360" w:lineRule="auto"/>
        <w:ind w:firstLine="708"/>
        <w:jc w:val="both"/>
        <w:rPr>
          <w:sz w:val="24"/>
          <w:szCs w:val="24"/>
        </w:rPr>
      </w:pPr>
      <w:r w:rsidRPr="00081051">
        <w:rPr>
          <w:sz w:val="24"/>
          <w:szCs w:val="24"/>
        </w:rPr>
        <w:t xml:space="preserve"> 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w:t>
      </w:r>
    </w:p>
    <w:p w:rsidR="001C67B7" w:rsidRPr="00081051" w:rsidRDefault="001C67B7" w:rsidP="001C67B7">
      <w:pPr>
        <w:pStyle w:val="5"/>
        <w:spacing w:line="360" w:lineRule="auto"/>
        <w:ind w:firstLine="708"/>
        <w:jc w:val="both"/>
        <w:rPr>
          <w:sz w:val="24"/>
          <w:szCs w:val="24"/>
        </w:rPr>
      </w:pPr>
      <w:r w:rsidRPr="00081051">
        <w:rPr>
          <w:sz w:val="24"/>
          <w:szCs w:val="24"/>
        </w:rPr>
        <w:lastRenderedPageBreak/>
        <w:t xml:space="preserve">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1C67B7" w:rsidRPr="00081051" w:rsidRDefault="001C67B7" w:rsidP="001C67B7">
      <w:pPr>
        <w:pStyle w:val="5"/>
        <w:spacing w:line="360" w:lineRule="auto"/>
        <w:ind w:firstLine="708"/>
        <w:jc w:val="both"/>
        <w:rPr>
          <w:sz w:val="24"/>
          <w:szCs w:val="24"/>
        </w:rPr>
      </w:pPr>
      <w:r w:rsidRPr="00081051">
        <w:rPr>
          <w:sz w:val="24"/>
          <w:szCs w:val="24"/>
        </w:rPr>
        <w:t xml:space="preserve"> Учить детей решать спорные вопросы и улаживать конфликты с помощью речи: убеждать, доказывать, объяснять.</w:t>
      </w:r>
    </w:p>
    <w:p w:rsidR="001C67B7" w:rsidRPr="00081051" w:rsidRDefault="001C67B7" w:rsidP="001C67B7">
      <w:pPr>
        <w:pStyle w:val="5"/>
        <w:spacing w:line="360" w:lineRule="auto"/>
        <w:ind w:firstLine="708"/>
        <w:jc w:val="both"/>
        <w:rPr>
          <w:sz w:val="24"/>
          <w:szCs w:val="24"/>
        </w:rPr>
      </w:pPr>
      <w:r w:rsidRPr="00081051">
        <w:rPr>
          <w:sz w:val="24"/>
          <w:szCs w:val="24"/>
        </w:rPr>
        <w:t xml:space="preserve"> </w:t>
      </w:r>
      <w:r w:rsidRPr="00081051">
        <w:rPr>
          <w:b/>
          <w:sz w:val="24"/>
          <w:szCs w:val="24"/>
        </w:rPr>
        <w:t xml:space="preserve">Формирование  словаря.  </w:t>
      </w:r>
      <w:r w:rsidRPr="00081051">
        <w:rPr>
          <w:sz w:val="24"/>
          <w:szCs w:val="24"/>
        </w:rPr>
        <w:t xml:space="preserve">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w:t>
      </w:r>
    </w:p>
    <w:p w:rsidR="001C67B7" w:rsidRPr="00081051" w:rsidRDefault="001C67B7" w:rsidP="001C67B7">
      <w:pPr>
        <w:pStyle w:val="5"/>
        <w:spacing w:line="360" w:lineRule="auto"/>
        <w:ind w:firstLine="708"/>
        <w:jc w:val="both"/>
        <w:rPr>
          <w:sz w:val="24"/>
          <w:szCs w:val="24"/>
        </w:rPr>
      </w:pPr>
      <w:r w:rsidRPr="00081051">
        <w:rPr>
          <w:sz w:val="24"/>
          <w:szCs w:val="24"/>
        </w:rPr>
        <w:t xml:space="preserve">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 </w:t>
      </w:r>
    </w:p>
    <w:p w:rsidR="001C67B7" w:rsidRPr="00081051" w:rsidRDefault="001C67B7" w:rsidP="001C67B7">
      <w:pPr>
        <w:pStyle w:val="5"/>
        <w:spacing w:line="360" w:lineRule="auto"/>
        <w:ind w:firstLine="708"/>
        <w:jc w:val="both"/>
        <w:rPr>
          <w:sz w:val="24"/>
          <w:szCs w:val="24"/>
        </w:rPr>
      </w:pPr>
      <w:r w:rsidRPr="00081051">
        <w:rPr>
          <w:sz w:val="24"/>
          <w:szCs w:val="24"/>
        </w:rPr>
        <w:t xml:space="preserve">Помогать детям употреблять в речи слова в точном соответствии со смыслом. </w:t>
      </w:r>
      <w:r w:rsidRPr="00081051">
        <w:rPr>
          <w:b/>
          <w:sz w:val="24"/>
          <w:szCs w:val="24"/>
        </w:rPr>
        <w:t>Звуковая культура речи.</w:t>
      </w:r>
      <w:r w:rsidRPr="00081051">
        <w:rPr>
          <w:sz w:val="24"/>
          <w:szCs w:val="24"/>
        </w:rPr>
        <w:t xml:space="preserve"> </w:t>
      </w:r>
    </w:p>
    <w:p w:rsidR="001C67B7" w:rsidRPr="00081051" w:rsidRDefault="001C67B7" w:rsidP="001C67B7">
      <w:pPr>
        <w:pStyle w:val="5"/>
        <w:spacing w:line="360" w:lineRule="auto"/>
        <w:ind w:firstLine="708"/>
        <w:jc w:val="both"/>
        <w:rPr>
          <w:sz w:val="24"/>
          <w:szCs w:val="24"/>
        </w:rPr>
      </w:pPr>
      <w:r w:rsidRPr="00081051">
        <w:rPr>
          <w:sz w:val="24"/>
          <w:szCs w:val="24"/>
        </w:rPr>
        <w:t xml:space="preserve">Закреплять правильное, отчетливое произнесение звуков.  </w:t>
      </w:r>
    </w:p>
    <w:p w:rsidR="001C67B7" w:rsidRPr="00081051" w:rsidRDefault="001C67B7" w:rsidP="001C67B7">
      <w:pPr>
        <w:pStyle w:val="5"/>
        <w:spacing w:line="360" w:lineRule="auto"/>
        <w:ind w:firstLine="708"/>
        <w:jc w:val="both"/>
        <w:rPr>
          <w:sz w:val="24"/>
          <w:szCs w:val="24"/>
        </w:rPr>
      </w:pPr>
      <w:r w:rsidRPr="00081051">
        <w:rPr>
          <w:sz w:val="24"/>
          <w:szCs w:val="24"/>
        </w:rPr>
        <w:t xml:space="preserve"> Учить различать на слух и отчетливо произносить сходные по  артикуляции  и  звучанию  согласные  звуки:  с  —  з,  с — ц,  ш — ж,  ч — ц, с — ш, ж — з, л — р.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Продолжать развивать фонематический слух. </w:t>
      </w:r>
    </w:p>
    <w:p w:rsidR="001C67B7" w:rsidRPr="00081051" w:rsidRDefault="001C67B7" w:rsidP="001C67B7">
      <w:pPr>
        <w:pStyle w:val="5"/>
        <w:spacing w:line="360" w:lineRule="auto"/>
        <w:ind w:firstLine="708"/>
        <w:jc w:val="both"/>
        <w:rPr>
          <w:sz w:val="24"/>
          <w:szCs w:val="24"/>
        </w:rPr>
      </w:pPr>
      <w:r w:rsidRPr="00081051">
        <w:rPr>
          <w:sz w:val="24"/>
          <w:szCs w:val="24"/>
        </w:rPr>
        <w:t>Учить определять место звука в слове (начало, середина, конец).</w:t>
      </w:r>
    </w:p>
    <w:p w:rsidR="001C67B7" w:rsidRPr="00081051" w:rsidRDefault="001C67B7" w:rsidP="001C67B7">
      <w:pPr>
        <w:pStyle w:val="5"/>
        <w:spacing w:line="360" w:lineRule="auto"/>
        <w:ind w:firstLine="708"/>
        <w:jc w:val="both"/>
        <w:rPr>
          <w:sz w:val="24"/>
          <w:szCs w:val="24"/>
        </w:rPr>
      </w:pPr>
      <w:r w:rsidRPr="00081051">
        <w:rPr>
          <w:sz w:val="24"/>
          <w:szCs w:val="24"/>
        </w:rPr>
        <w:t xml:space="preserve"> Отрабатывать интонационную выразительность речи.</w:t>
      </w:r>
    </w:p>
    <w:p w:rsidR="001C67B7" w:rsidRPr="00081051" w:rsidRDefault="001C67B7" w:rsidP="001C67B7">
      <w:pPr>
        <w:pStyle w:val="5"/>
        <w:spacing w:line="360" w:lineRule="auto"/>
        <w:ind w:firstLine="708"/>
        <w:jc w:val="both"/>
        <w:rPr>
          <w:sz w:val="24"/>
          <w:szCs w:val="24"/>
        </w:rPr>
      </w:pPr>
      <w:r w:rsidRPr="00081051">
        <w:rPr>
          <w:b/>
          <w:sz w:val="24"/>
          <w:szCs w:val="24"/>
        </w:rPr>
        <w:t>Грамматический  строй  речи.</w:t>
      </w:r>
      <w:r w:rsidRPr="00081051">
        <w:rPr>
          <w:sz w:val="24"/>
          <w:szCs w:val="24"/>
        </w:rPr>
        <w:t xml:space="preserve">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w:t>
      </w:r>
    </w:p>
    <w:p w:rsidR="001C67B7" w:rsidRPr="00081051" w:rsidRDefault="001C67B7" w:rsidP="001C67B7">
      <w:pPr>
        <w:pStyle w:val="5"/>
        <w:spacing w:line="360" w:lineRule="auto"/>
        <w:ind w:firstLine="708"/>
        <w:jc w:val="both"/>
        <w:rPr>
          <w:sz w:val="24"/>
          <w:szCs w:val="24"/>
        </w:rPr>
      </w:pPr>
      <w:r w:rsidRPr="00081051">
        <w:rPr>
          <w:sz w:val="24"/>
          <w:szCs w:val="24"/>
        </w:rPr>
        <w:t xml:space="preserve">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 Знакомить с разными способами образования слов (сахарница, хлебница; масленка, солонка; воспитатель, учитель, строитель).</w:t>
      </w:r>
    </w:p>
    <w:p w:rsidR="001C67B7" w:rsidRPr="00081051" w:rsidRDefault="001C67B7" w:rsidP="001C67B7">
      <w:pPr>
        <w:pStyle w:val="5"/>
        <w:spacing w:line="360" w:lineRule="auto"/>
        <w:ind w:firstLine="708"/>
        <w:jc w:val="both"/>
        <w:rPr>
          <w:sz w:val="24"/>
          <w:szCs w:val="24"/>
        </w:rPr>
      </w:pPr>
      <w:r w:rsidRPr="00081051">
        <w:rPr>
          <w:sz w:val="24"/>
          <w:szCs w:val="24"/>
        </w:rPr>
        <w:t xml:space="preserve"> Упражнять  в  образовании  однокоренных  слов  (медведь — медведица — медвежонок — медвежья), в том числе глаголов с приставками (забежал — выбежал — перебежал). </w:t>
      </w:r>
    </w:p>
    <w:p w:rsidR="001C67B7" w:rsidRPr="00081051" w:rsidRDefault="001C67B7" w:rsidP="001C67B7">
      <w:pPr>
        <w:pStyle w:val="5"/>
        <w:spacing w:line="360" w:lineRule="auto"/>
        <w:ind w:firstLine="708"/>
        <w:jc w:val="both"/>
        <w:rPr>
          <w:sz w:val="24"/>
          <w:szCs w:val="24"/>
        </w:rPr>
      </w:pPr>
      <w:r w:rsidRPr="00081051">
        <w:rPr>
          <w:sz w:val="24"/>
          <w:szCs w:val="24"/>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Учить составлять по образцу простые и сложные предложения.</w:t>
      </w:r>
    </w:p>
    <w:p w:rsidR="001C67B7" w:rsidRPr="00081051" w:rsidRDefault="001C67B7" w:rsidP="001C67B7">
      <w:pPr>
        <w:pStyle w:val="5"/>
        <w:spacing w:line="360" w:lineRule="auto"/>
        <w:ind w:firstLine="708"/>
        <w:jc w:val="both"/>
        <w:rPr>
          <w:sz w:val="24"/>
          <w:szCs w:val="24"/>
        </w:rPr>
      </w:pPr>
      <w:r w:rsidRPr="00081051">
        <w:rPr>
          <w:sz w:val="24"/>
          <w:szCs w:val="24"/>
        </w:rPr>
        <w:t xml:space="preserve">  Совершенствовать умение пользоваться прямой и косвенной речью. </w:t>
      </w:r>
      <w:r w:rsidRPr="00081051">
        <w:rPr>
          <w:sz w:val="24"/>
          <w:szCs w:val="24"/>
        </w:rPr>
        <w:br/>
      </w:r>
      <w:r w:rsidRPr="00081051">
        <w:rPr>
          <w:b/>
          <w:sz w:val="24"/>
          <w:szCs w:val="24"/>
        </w:rPr>
        <w:t>Связная речь.</w:t>
      </w:r>
      <w:r w:rsidRPr="00081051">
        <w:rPr>
          <w:sz w:val="24"/>
          <w:szCs w:val="24"/>
        </w:rPr>
        <w:t xml:space="preserve"> </w:t>
      </w:r>
    </w:p>
    <w:p w:rsidR="001C67B7" w:rsidRPr="00081051" w:rsidRDefault="001C67B7" w:rsidP="001C67B7">
      <w:pPr>
        <w:pStyle w:val="5"/>
        <w:spacing w:line="360" w:lineRule="auto"/>
        <w:ind w:firstLine="708"/>
        <w:jc w:val="both"/>
        <w:rPr>
          <w:sz w:val="24"/>
          <w:szCs w:val="24"/>
        </w:rPr>
      </w:pPr>
      <w:r w:rsidRPr="00081051">
        <w:rPr>
          <w:sz w:val="24"/>
          <w:szCs w:val="24"/>
        </w:rPr>
        <w:t xml:space="preserve">Развивать умение поддерживать беседу. </w:t>
      </w:r>
    </w:p>
    <w:p w:rsidR="001C67B7" w:rsidRPr="00081051" w:rsidRDefault="001C67B7" w:rsidP="001C67B7">
      <w:pPr>
        <w:pStyle w:val="5"/>
        <w:spacing w:line="360" w:lineRule="auto"/>
        <w:ind w:firstLine="708"/>
        <w:jc w:val="both"/>
        <w:rPr>
          <w:sz w:val="24"/>
          <w:szCs w:val="24"/>
        </w:rPr>
      </w:pPr>
      <w:r w:rsidRPr="00081051">
        <w:rPr>
          <w:sz w:val="24"/>
          <w:szCs w:val="24"/>
        </w:rPr>
        <w:t xml:space="preserve">Совершенствовать диалогическую форму речи. Поощрять попытки высказывать свою </w:t>
      </w:r>
      <w:r w:rsidRPr="00081051">
        <w:rPr>
          <w:sz w:val="24"/>
          <w:szCs w:val="24"/>
        </w:rPr>
        <w:lastRenderedPageBreak/>
        <w:t>точку зрения, согласие или несогласие с ответом товарища.</w:t>
      </w:r>
    </w:p>
    <w:p w:rsidR="001C67B7" w:rsidRPr="00081051" w:rsidRDefault="001C67B7" w:rsidP="001C67B7">
      <w:pPr>
        <w:pStyle w:val="5"/>
        <w:spacing w:line="360" w:lineRule="auto"/>
        <w:ind w:firstLine="708"/>
        <w:jc w:val="both"/>
        <w:rPr>
          <w:sz w:val="24"/>
          <w:szCs w:val="24"/>
        </w:rPr>
      </w:pPr>
      <w:r w:rsidRPr="00081051">
        <w:rPr>
          <w:sz w:val="24"/>
          <w:szCs w:val="24"/>
        </w:rPr>
        <w:t xml:space="preserve">  Развивать монологическую форму речи.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связно,  последовательно  и  выразительно  пересказывать  небольшие сказки, рассказы.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w:t>
      </w:r>
    </w:p>
    <w:p w:rsidR="001C67B7" w:rsidRPr="00081051" w:rsidRDefault="001C67B7" w:rsidP="001C67B7">
      <w:pPr>
        <w:pStyle w:val="5"/>
        <w:spacing w:line="360" w:lineRule="auto"/>
        <w:ind w:firstLine="708"/>
        <w:jc w:val="both"/>
        <w:rPr>
          <w:sz w:val="24"/>
          <w:szCs w:val="24"/>
        </w:rPr>
      </w:pPr>
      <w:r w:rsidRPr="00081051">
        <w:rPr>
          <w:sz w:val="24"/>
          <w:szCs w:val="24"/>
        </w:rPr>
        <w:t>Формировать  умение  составлять  небольшие  рассказы  творческого характера на тему, предложенную воспитателем.</w:t>
      </w:r>
    </w:p>
    <w:p w:rsidR="001C67B7" w:rsidRPr="00081051" w:rsidRDefault="001C67B7" w:rsidP="001C67B7">
      <w:pPr>
        <w:pStyle w:val="5"/>
        <w:spacing w:line="360" w:lineRule="auto"/>
        <w:ind w:firstLine="708"/>
        <w:jc w:val="both"/>
        <w:rPr>
          <w:b/>
          <w:sz w:val="24"/>
          <w:szCs w:val="24"/>
        </w:rPr>
      </w:pPr>
      <w:r w:rsidRPr="00081051">
        <w:rPr>
          <w:b/>
          <w:sz w:val="24"/>
          <w:szCs w:val="24"/>
        </w:rPr>
        <w:t xml:space="preserve">Подготовительная к школе группа (от 6 до 7 лет) </w:t>
      </w:r>
    </w:p>
    <w:p w:rsidR="001C67B7" w:rsidRPr="00081051" w:rsidRDefault="001C67B7" w:rsidP="001C67B7">
      <w:pPr>
        <w:pStyle w:val="5"/>
        <w:spacing w:line="360" w:lineRule="auto"/>
        <w:ind w:firstLine="708"/>
        <w:jc w:val="both"/>
        <w:rPr>
          <w:sz w:val="24"/>
          <w:szCs w:val="24"/>
        </w:rPr>
      </w:pPr>
      <w:r w:rsidRPr="00081051">
        <w:rPr>
          <w:b/>
          <w:sz w:val="24"/>
          <w:szCs w:val="24"/>
        </w:rPr>
        <w:t>Развивающая речевая среда</w:t>
      </w:r>
      <w:r w:rsidRPr="00081051">
        <w:rPr>
          <w:sz w:val="24"/>
          <w:szCs w:val="24"/>
        </w:rPr>
        <w:t>. Приучать детей — будущих школьников — проявлять инициативу с целью получения новых знаний. Совершенствовать речь как средство общения</w:t>
      </w:r>
    </w:p>
    <w:p w:rsidR="001C67B7" w:rsidRPr="00081051" w:rsidRDefault="001C67B7" w:rsidP="001C67B7">
      <w:pPr>
        <w:pStyle w:val="5"/>
        <w:spacing w:line="360" w:lineRule="auto"/>
        <w:ind w:firstLine="708"/>
        <w:jc w:val="both"/>
        <w:rPr>
          <w:sz w:val="24"/>
          <w:szCs w:val="24"/>
        </w:rPr>
      </w:pPr>
      <w:r w:rsidRPr="00081051">
        <w:rPr>
          <w:sz w:val="24"/>
          <w:szCs w:val="24"/>
        </w:rPr>
        <w:t xml:space="preserve">. 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w:t>
      </w:r>
    </w:p>
    <w:p w:rsidR="001C67B7" w:rsidRPr="00081051" w:rsidRDefault="001C67B7" w:rsidP="001C67B7">
      <w:pPr>
        <w:pStyle w:val="5"/>
        <w:spacing w:line="360" w:lineRule="auto"/>
        <w:ind w:firstLine="708"/>
        <w:jc w:val="both"/>
        <w:rPr>
          <w:sz w:val="24"/>
          <w:szCs w:val="24"/>
        </w:rPr>
      </w:pPr>
      <w:r w:rsidRPr="00081051">
        <w:rPr>
          <w:sz w:val="24"/>
          <w:szCs w:val="24"/>
        </w:rPr>
        <w:t xml:space="preserve">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w:t>
      </w:r>
    </w:p>
    <w:p w:rsidR="001C67B7" w:rsidRPr="00081051" w:rsidRDefault="001C67B7" w:rsidP="001C67B7">
      <w:pPr>
        <w:pStyle w:val="5"/>
        <w:spacing w:line="360" w:lineRule="auto"/>
        <w:ind w:firstLine="708"/>
        <w:jc w:val="both"/>
        <w:rPr>
          <w:sz w:val="24"/>
          <w:szCs w:val="24"/>
        </w:rPr>
      </w:pPr>
      <w:r w:rsidRPr="00081051">
        <w:rPr>
          <w:sz w:val="24"/>
          <w:szCs w:val="24"/>
        </w:rPr>
        <w:t xml:space="preserve"> 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w:t>
      </w:r>
    </w:p>
    <w:p w:rsidR="001C67B7" w:rsidRPr="00081051" w:rsidRDefault="001C67B7" w:rsidP="001C67B7">
      <w:pPr>
        <w:pStyle w:val="5"/>
        <w:spacing w:line="360" w:lineRule="auto"/>
        <w:ind w:firstLine="708"/>
        <w:jc w:val="both"/>
        <w:rPr>
          <w:sz w:val="24"/>
          <w:szCs w:val="24"/>
        </w:rPr>
      </w:pPr>
      <w:r w:rsidRPr="00081051">
        <w:rPr>
          <w:sz w:val="24"/>
          <w:szCs w:val="24"/>
        </w:rPr>
        <w:t xml:space="preserve"> Продолжать формировать умение отстаивать свою точку зрения.  Помогать осваивать формы речевого этикета.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Продолжать содержательно, эмоционально рассказывать детям об интересных фактах и событиях. </w:t>
      </w:r>
    </w:p>
    <w:p w:rsidR="001C67B7" w:rsidRPr="00081051" w:rsidRDefault="001C67B7" w:rsidP="001C67B7">
      <w:pPr>
        <w:pStyle w:val="5"/>
        <w:spacing w:line="360" w:lineRule="auto"/>
        <w:ind w:firstLine="708"/>
        <w:jc w:val="both"/>
        <w:rPr>
          <w:sz w:val="24"/>
          <w:szCs w:val="24"/>
        </w:rPr>
      </w:pPr>
      <w:r w:rsidRPr="00081051">
        <w:rPr>
          <w:sz w:val="24"/>
          <w:szCs w:val="24"/>
        </w:rPr>
        <w:t xml:space="preserve"> Приучать детей к самостоятельности суждений. </w:t>
      </w:r>
    </w:p>
    <w:p w:rsidR="001C67B7" w:rsidRPr="00081051" w:rsidRDefault="001C67B7" w:rsidP="001C67B7">
      <w:pPr>
        <w:pStyle w:val="5"/>
        <w:spacing w:line="360" w:lineRule="auto"/>
        <w:ind w:firstLine="708"/>
        <w:jc w:val="both"/>
        <w:rPr>
          <w:b/>
          <w:sz w:val="24"/>
          <w:szCs w:val="24"/>
        </w:rPr>
      </w:pPr>
      <w:r w:rsidRPr="00081051">
        <w:rPr>
          <w:b/>
          <w:sz w:val="24"/>
          <w:szCs w:val="24"/>
        </w:rPr>
        <w:t xml:space="preserve">Формирование словаря.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Продолжать работу по обогащению бытового, природоведческого, обществоведческого словаря детей. </w:t>
      </w:r>
    </w:p>
    <w:p w:rsidR="001C67B7" w:rsidRPr="00081051" w:rsidRDefault="001C67B7" w:rsidP="001C67B7">
      <w:pPr>
        <w:pStyle w:val="5"/>
        <w:spacing w:line="360" w:lineRule="auto"/>
        <w:ind w:firstLine="708"/>
        <w:jc w:val="both"/>
        <w:rPr>
          <w:sz w:val="24"/>
          <w:szCs w:val="24"/>
        </w:rPr>
      </w:pPr>
      <w:r w:rsidRPr="00081051">
        <w:rPr>
          <w:sz w:val="24"/>
          <w:szCs w:val="24"/>
        </w:rPr>
        <w:t xml:space="preserve">Побуждать детей интересоваться смыслом слова. </w:t>
      </w:r>
    </w:p>
    <w:p w:rsidR="001C67B7" w:rsidRPr="00081051" w:rsidRDefault="001C67B7" w:rsidP="001C67B7">
      <w:pPr>
        <w:pStyle w:val="5"/>
        <w:spacing w:line="360" w:lineRule="auto"/>
        <w:ind w:firstLine="708"/>
        <w:jc w:val="both"/>
        <w:rPr>
          <w:sz w:val="24"/>
          <w:szCs w:val="24"/>
        </w:rPr>
      </w:pPr>
      <w:r w:rsidRPr="00081051">
        <w:rPr>
          <w:sz w:val="24"/>
          <w:szCs w:val="24"/>
        </w:rPr>
        <w:t xml:space="preserve"> Совершенствовать умение использовать разные части речи в точном соответствии с их значением и целью высказывания.  </w:t>
      </w:r>
    </w:p>
    <w:p w:rsidR="001C67B7" w:rsidRPr="00081051" w:rsidRDefault="001C67B7" w:rsidP="001C67B7">
      <w:pPr>
        <w:pStyle w:val="5"/>
        <w:spacing w:line="360" w:lineRule="auto"/>
        <w:ind w:firstLine="708"/>
        <w:jc w:val="both"/>
        <w:rPr>
          <w:sz w:val="24"/>
          <w:szCs w:val="24"/>
        </w:rPr>
      </w:pPr>
      <w:r w:rsidRPr="00081051">
        <w:rPr>
          <w:sz w:val="24"/>
          <w:szCs w:val="24"/>
        </w:rPr>
        <w:t xml:space="preserve">Помогать детям осваивать выразительные средства языка. </w:t>
      </w:r>
    </w:p>
    <w:p w:rsidR="001C67B7" w:rsidRPr="00081051" w:rsidRDefault="001C67B7" w:rsidP="001C67B7">
      <w:pPr>
        <w:pStyle w:val="5"/>
        <w:spacing w:line="360" w:lineRule="auto"/>
        <w:ind w:firstLine="708"/>
        <w:jc w:val="both"/>
        <w:rPr>
          <w:sz w:val="24"/>
          <w:szCs w:val="24"/>
        </w:rPr>
      </w:pPr>
      <w:r w:rsidRPr="00081051">
        <w:rPr>
          <w:b/>
          <w:sz w:val="24"/>
          <w:szCs w:val="24"/>
        </w:rPr>
        <w:t xml:space="preserve"> Звуковая  культура  речи.</w:t>
      </w:r>
      <w:r w:rsidRPr="00081051">
        <w:rPr>
          <w:sz w:val="24"/>
          <w:szCs w:val="24"/>
        </w:rPr>
        <w:t xml:space="preserve">  Совершенствовать  умение  различать  на слух и в </w:t>
      </w:r>
      <w:r w:rsidRPr="00081051">
        <w:rPr>
          <w:sz w:val="24"/>
          <w:szCs w:val="24"/>
        </w:rPr>
        <w:lastRenderedPageBreak/>
        <w:t xml:space="preserve">произношении все звуки родного языка. </w:t>
      </w:r>
    </w:p>
    <w:p w:rsidR="001C67B7" w:rsidRPr="00081051" w:rsidRDefault="001C67B7" w:rsidP="001C67B7">
      <w:pPr>
        <w:pStyle w:val="5"/>
        <w:spacing w:line="360" w:lineRule="auto"/>
        <w:ind w:firstLine="708"/>
        <w:jc w:val="both"/>
        <w:rPr>
          <w:sz w:val="24"/>
          <w:szCs w:val="24"/>
        </w:rPr>
      </w:pPr>
      <w:r w:rsidRPr="00081051">
        <w:rPr>
          <w:sz w:val="24"/>
          <w:szCs w:val="24"/>
        </w:rPr>
        <w:t>Отрабатывать дикцию: учить детей внятно и отчетливо произносить слова и словосочетания с естественными интонациями.</w:t>
      </w:r>
    </w:p>
    <w:p w:rsidR="001C67B7" w:rsidRPr="00081051" w:rsidRDefault="001C67B7" w:rsidP="001C67B7">
      <w:pPr>
        <w:pStyle w:val="5"/>
        <w:spacing w:line="360" w:lineRule="auto"/>
        <w:ind w:firstLine="708"/>
        <w:jc w:val="both"/>
        <w:rPr>
          <w:sz w:val="24"/>
          <w:szCs w:val="24"/>
        </w:rPr>
      </w:pPr>
      <w:r w:rsidRPr="00081051">
        <w:rPr>
          <w:sz w:val="24"/>
          <w:szCs w:val="24"/>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Отрабатывать интонационную выразительность речи.</w:t>
      </w:r>
    </w:p>
    <w:p w:rsidR="001C67B7" w:rsidRPr="00081051" w:rsidRDefault="001C67B7" w:rsidP="001C67B7">
      <w:pPr>
        <w:pStyle w:val="5"/>
        <w:spacing w:line="360" w:lineRule="auto"/>
        <w:ind w:firstLine="708"/>
        <w:jc w:val="both"/>
        <w:rPr>
          <w:b/>
          <w:sz w:val="24"/>
          <w:szCs w:val="24"/>
        </w:rPr>
      </w:pPr>
      <w:r w:rsidRPr="00081051">
        <w:rPr>
          <w:sz w:val="24"/>
          <w:szCs w:val="24"/>
        </w:rPr>
        <w:t xml:space="preserve"> </w:t>
      </w:r>
      <w:r w:rsidRPr="00081051">
        <w:rPr>
          <w:b/>
          <w:sz w:val="24"/>
          <w:szCs w:val="24"/>
        </w:rPr>
        <w:t>Грамматический строй речи.</w:t>
      </w:r>
    </w:p>
    <w:p w:rsidR="001C67B7" w:rsidRDefault="001C67B7" w:rsidP="001C67B7">
      <w:pPr>
        <w:pStyle w:val="5"/>
        <w:spacing w:line="360" w:lineRule="auto"/>
        <w:ind w:firstLine="708"/>
        <w:jc w:val="both"/>
        <w:rPr>
          <w:sz w:val="24"/>
          <w:szCs w:val="24"/>
        </w:rPr>
      </w:pPr>
      <w:r w:rsidRPr="00081051">
        <w:rPr>
          <w:sz w:val="24"/>
          <w:szCs w:val="24"/>
        </w:rPr>
        <w:t xml:space="preserve"> Продолжать упражнять детей в согласовании слов в предложении. </w:t>
      </w:r>
    </w:p>
    <w:p w:rsidR="001C67B7" w:rsidRPr="00081051" w:rsidRDefault="001C67B7" w:rsidP="001C67B7">
      <w:pPr>
        <w:pStyle w:val="5"/>
        <w:spacing w:line="360" w:lineRule="auto"/>
        <w:ind w:firstLine="708"/>
        <w:jc w:val="both"/>
        <w:rPr>
          <w:sz w:val="24"/>
          <w:szCs w:val="24"/>
        </w:rPr>
      </w:pPr>
      <w:r w:rsidRPr="00081051">
        <w:rPr>
          <w:sz w:val="24"/>
          <w:szCs w:val="24"/>
        </w:rPr>
        <w:t xml:space="preserve">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w:t>
      </w:r>
    </w:p>
    <w:p w:rsidR="001C67B7" w:rsidRPr="00081051" w:rsidRDefault="001C67B7" w:rsidP="001C67B7">
      <w:pPr>
        <w:pStyle w:val="5"/>
        <w:spacing w:line="360" w:lineRule="auto"/>
        <w:ind w:firstLine="708"/>
        <w:jc w:val="both"/>
        <w:rPr>
          <w:sz w:val="24"/>
          <w:szCs w:val="24"/>
        </w:rPr>
      </w:pPr>
      <w:r w:rsidRPr="00081051">
        <w:rPr>
          <w:sz w:val="24"/>
          <w:szCs w:val="24"/>
        </w:rPr>
        <w:t xml:space="preserve">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 </w:t>
      </w:r>
    </w:p>
    <w:p w:rsidR="001C67B7" w:rsidRPr="00081051" w:rsidRDefault="001C67B7" w:rsidP="001C67B7">
      <w:pPr>
        <w:pStyle w:val="5"/>
        <w:spacing w:line="360" w:lineRule="auto"/>
        <w:ind w:firstLine="708"/>
        <w:jc w:val="both"/>
        <w:rPr>
          <w:sz w:val="24"/>
          <w:szCs w:val="24"/>
        </w:rPr>
      </w:pPr>
      <w:r w:rsidRPr="00081051">
        <w:rPr>
          <w:b/>
          <w:sz w:val="24"/>
          <w:szCs w:val="24"/>
        </w:rPr>
        <w:t>Связная речь.</w:t>
      </w:r>
      <w:r w:rsidRPr="00081051">
        <w:rPr>
          <w:sz w:val="24"/>
          <w:szCs w:val="24"/>
        </w:rPr>
        <w:t xml:space="preserve"> Продолжать совершенствовать диалогическую и монологическую формы речи. 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Продолжать учить содержательно и выразительно пересказывать литературные тексты, драматизировать их.       </w:t>
      </w:r>
    </w:p>
    <w:p w:rsidR="001C67B7" w:rsidRPr="00081051" w:rsidRDefault="001C67B7" w:rsidP="001C67B7">
      <w:pPr>
        <w:pStyle w:val="5"/>
        <w:spacing w:line="360" w:lineRule="auto"/>
        <w:ind w:firstLine="708"/>
        <w:jc w:val="both"/>
        <w:rPr>
          <w:sz w:val="24"/>
          <w:szCs w:val="24"/>
        </w:rPr>
      </w:pPr>
      <w:r w:rsidRPr="00081051">
        <w:rPr>
          <w:sz w:val="24"/>
          <w:szCs w:val="24"/>
        </w:rPr>
        <w:t xml:space="preserve">    Совершенствовать умение составлять рассказы о предметах, о содержании картины, по набору картинок с последовательно развивающимся действием.</w:t>
      </w:r>
    </w:p>
    <w:p w:rsidR="001C67B7" w:rsidRPr="00081051" w:rsidRDefault="001C67B7" w:rsidP="001C67B7">
      <w:pPr>
        <w:pStyle w:val="5"/>
        <w:spacing w:line="360" w:lineRule="auto"/>
        <w:ind w:firstLine="708"/>
        <w:jc w:val="both"/>
        <w:rPr>
          <w:sz w:val="24"/>
          <w:szCs w:val="24"/>
        </w:rPr>
      </w:pPr>
      <w:r w:rsidRPr="00081051">
        <w:rPr>
          <w:sz w:val="24"/>
          <w:szCs w:val="24"/>
        </w:rPr>
        <w:t xml:space="preserve"> Помогать составлять план рассказа и придерживаться его. </w:t>
      </w:r>
    </w:p>
    <w:p w:rsidR="001C67B7" w:rsidRPr="00081051" w:rsidRDefault="001C67B7" w:rsidP="001C67B7">
      <w:pPr>
        <w:pStyle w:val="5"/>
        <w:spacing w:line="360" w:lineRule="auto"/>
        <w:ind w:firstLine="708"/>
        <w:jc w:val="both"/>
        <w:rPr>
          <w:sz w:val="24"/>
          <w:szCs w:val="24"/>
        </w:rPr>
      </w:pPr>
      <w:r w:rsidRPr="00081051">
        <w:rPr>
          <w:sz w:val="24"/>
          <w:szCs w:val="24"/>
        </w:rPr>
        <w:t xml:space="preserve">Развивать умение составлять рассказы из личного опыта. </w:t>
      </w:r>
    </w:p>
    <w:p w:rsidR="001C67B7" w:rsidRPr="00081051" w:rsidRDefault="001C67B7" w:rsidP="001C67B7">
      <w:pPr>
        <w:pStyle w:val="5"/>
        <w:spacing w:line="360" w:lineRule="auto"/>
        <w:ind w:firstLine="708"/>
        <w:jc w:val="both"/>
        <w:rPr>
          <w:sz w:val="24"/>
          <w:szCs w:val="24"/>
        </w:rPr>
      </w:pPr>
      <w:r w:rsidRPr="00081051">
        <w:rPr>
          <w:sz w:val="24"/>
          <w:szCs w:val="24"/>
        </w:rPr>
        <w:t xml:space="preserve"> Продолжать  совершенствовать  умение  сочинять  короткие  сказки  на заданную тему. </w:t>
      </w:r>
    </w:p>
    <w:p w:rsidR="001C67B7" w:rsidRPr="00081051" w:rsidRDefault="001C67B7" w:rsidP="001C67B7">
      <w:pPr>
        <w:pStyle w:val="5"/>
        <w:spacing w:line="360" w:lineRule="auto"/>
        <w:ind w:firstLine="708"/>
        <w:jc w:val="both"/>
        <w:rPr>
          <w:sz w:val="24"/>
          <w:szCs w:val="24"/>
        </w:rPr>
      </w:pPr>
      <w:r w:rsidRPr="00081051">
        <w:rPr>
          <w:b/>
          <w:sz w:val="24"/>
          <w:szCs w:val="24"/>
        </w:rPr>
        <w:t>Подготовка к обучению грамоте.</w:t>
      </w:r>
      <w:r w:rsidRPr="00081051">
        <w:rPr>
          <w:sz w:val="24"/>
          <w:szCs w:val="24"/>
        </w:rPr>
        <w:t xml:space="preserve"> </w:t>
      </w:r>
    </w:p>
    <w:p w:rsidR="001C67B7" w:rsidRPr="00081051" w:rsidRDefault="001C67B7" w:rsidP="001C67B7">
      <w:pPr>
        <w:pStyle w:val="5"/>
        <w:spacing w:line="360" w:lineRule="auto"/>
        <w:ind w:firstLine="708"/>
        <w:jc w:val="both"/>
        <w:rPr>
          <w:sz w:val="24"/>
          <w:szCs w:val="24"/>
        </w:rPr>
      </w:pPr>
      <w:r w:rsidRPr="00081051">
        <w:rPr>
          <w:sz w:val="24"/>
          <w:szCs w:val="24"/>
        </w:rPr>
        <w:t xml:space="preserve">Дать представления о предложении (без грамматического определения). </w:t>
      </w:r>
    </w:p>
    <w:p w:rsidR="001C67B7" w:rsidRPr="00081051" w:rsidRDefault="001C67B7" w:rsidP="001C67B7">
      <w:pPr>
        <w:pStyle w:val="5"/>
        <w:spacing w:line="360" w:lineRule="auto"/>
        <w:ind w:firstLine="708"/>
        <w:jc w:val="both"/>
        <w:rPr>
          <w:sz w:val="24"/>
          <w:szCs w:val="24"/>
        </w:rPr>
      </w:pPr>
      <w:r w:rsidRPr="00081051">
        <w:rPr>
          <w:sz w:val="24"/>
          <w:szCs w:val="24"/>
        </w:rPr>
        <w:t>Упражнять в составлении предложений, членении простых предложений (без союзов и предлогов) на слова с указанием их последовательности.</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детей  делить  двусложные  и  трехсложные  слова  с  открытыми слогами (на-ша Ма-ша, ма-ли-на, бе-ре-за) на части.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составлять слова из слогов (устно).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выделять последовательность звуков в простых словах.   </w:t>
      </w:r>
    </w:p>
    <w:p w:rsidR="001C67B7" w:rsidRPr="00081051" w:rsidRDefault="001C67B7" w:rsidP="001C67B7">
      <w:pPr>
        <w:pStyle w:val="5"/>
        <w:spacing w:line="360" w:lineRule="auto"/>
        <w:ind w:firstLine="708"/>
        <w:jc w:val="both"/>
        <w:rPr>
          <w:sz w:val="24"/>
          <w:szCs w:val="24"/>
        </w:rPr>
      </w:pPr>
      <w:r w:rsidRPr="00081051">
        <w:rPr>
          <w:b/>
          <w:sz w:val="24"/>
          <w:szCs w:val="24"/>
        </w:rPr>
        <w:t xml:space="preserve">         Приобщение к художественной литературе</w:t>
      </w:r>
      <w:r w:rsidRPr="00081051">
        <w:rPr>
          <w:sz w:val="24"/>
          <w:szCs w:val="24"/>
        </w:rPr>
        <w:t xml:space="preserve">  (Примерный список литературы для чтения детям представлен в приложении   1). </w:t>
      </w:r>
    </w:p>
    <w:p w:rsidR="001C67B7" w:rsidRPr="00081051" w:rsidRDefault="001C67B7" w:rsidP="001C67B7">
      <w:pPr>
        <w:pStyle w:val="5"/>
        <w:spacing w:line="360" w:lineRule="auto"/>
        <w:ind w:firstLine="708"/>
        <w:jc w:val="both"/>
        <w:rPr>
          <w:sz w:val="24"/>
          <w:szCs w:val="24"/>
        </w:rPr>
      </w:pPr>
      <w:r w:rsidRPr="00081051">
        <w:rPr>
          <w:b/>
          <w:sz w:val="24"/>
          <w:szCs w:val="24"/>
        </w:rPr>
        <w:lastRenderedPageBreak/>
        <w:t>1 младшая группа (от 2 до 3 лет)</w:t>
      </w:r>
      <w:r w:rsidRPr="00081051">
        <w:rPr>
          <w:sz w:val="24"/>
          <w:szCs w:val="24"/>
        </w:rPr>
        <w:t xml:space="preserve"> Читать детям художественные произведения, предусмотренные программой для второй группы раннего возраста.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Продолжать приучать детей слушать народные песенки, сказки, авторские произведения. </w:t>
      </w:r>
    </w:p>
    <w:p w:rsidR="001C67B7" w:rsidRPr="00081051" w:rsidRDefault="001C67B7" w:rsidP="001C67B7">
      <w:pPr>
        <w:pStyle w:val="5"/>
        <w:spacing w:line="360" w:lineRule="auto"/>
        <w:ind w:firstLine="708"/>
        <w:jc w:val="both"/>
        <w:rPr>
          <w:sz w:val="24"/>
          <w:szCs w:val="24"/>
        </w:rPr>
      </w:pPr>
      <w:r w:rsidRPr="00081051">
        <w:rPr>
          <w:sz w:val="24"/>
          <w:szCs w:val="24"/>
        </w:rPr>
        <w:t>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1C67B7" w:rsidRPr="00081051" w:rsidRDefault="001C67B7" w:rsidP="001C67B7">
      <w:pPr>
        <w:pStyle w:val="5"/>
        <w:spacing w:line="360" w:lineRule="auto"/>
        <w:ind w:firstLine="708"/>
        <w:jc w:val="both"/>
        <w:rPr>
          <w:sz w:val="24"/>
          <w:szCs w:val="24"/>
        </w:rPr>
      </w:pPr>
      <w:r w:rsidRPr="00081051">
        <w:rPr>
          <w:sz w:val="24"/>
          <w:szCs w:val="24"/>
        </w:rPr>
        <w:t xml:space="preserve"> Сопровождать чтение небольших поэтических произведений игровыми действиями.  </w:t>
      </w:r>
    </w:p>
    <w:p w:rsidR="001C67B7" w:rsidRPr="00081051" w:rsidRDefault="001C67B7" w:rsidP="001C67B7">
      <w:pPr>
        <w:pStyle w:val="5"/>
        <w:spacing w:line="360" w:lineRule="auto"/>
        <w:ind w:firstLine="708"/>
        <w:jc w:val="both"/>
        <w:rPr>
          <w:sz w:val="24"/>
          <w:szCs w:val="24"/>
        </w:rPr>
      </w:pPr>
      <w:r w:rsidRPr="00081051">
        <w:rPr>
          <w:sz w:val="24"/>
          <w:szCs w:val="24"/>
        </w:rPr>
        <w:t>Предоставлять  детям  возможность  договаривать  слова,  фразы  при чтении воспитателем знакомых стихотворений.</w:t>
      </w:r>
    </w:p>
    <w:p w:rsidR="001C67B7" w:rsidRPr="00081051" w:rsidRDefault="001C67B7" w:rsidP="001C67B7">
      <w:pPr>
        <w:pStyle w:val="5"/>
        <w:spacing w:line="360" w:lineRule="auto"/>
        <w:ind w:firstLine="708"/>
        <w:jc w:val="both"/>
        <w:rPr>
          <w:sz w:val="24"/>
          <w:szCs w:val="24"/>
        </w:rPr>
      </w:pPr>
      <w:r w:rsidRPr="00081051">
        <w:rPr>
          <w:sz w:val="24"/>
          <w:szCs w:val="24"/>
        </w:rPr>
        <w:t xml:space="preserve">  Поощрять попытки прочесть стихотворный текст целиком с помощью взрослого.  Помогать детям старше 2 лет 6 месяцев играть в хорошо знакомую сказку.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Продолжать приобщать детей к рассматриванию рисунков в книгах. </w:t>
      </w:r>
    </w:p>
    <w:p w:rsidR="001C67B7" w:rsidRPr="00081051" w:rsidRDefault="001C67B7" w:rsidP="001C67B7">
      <w:pPr>
        <w:pStyle w:val="5"/>
        <w:spacing w:line="360" w:lineRule="auto"/>
        <w:ind w:firstLine="708"/>
        <w:jc w:val="both"/>
        <w:rPr>
          <w:sz w:val="24"/>
          <w:szCs w:val="24"/>
        </w:rPr>
      </w:pPr>
      <w:r w:rsidRPr="00081051">
        <w:rPr>
          <w:sz w:val="24"/>
          <w:szCs w:val="24"/>
        </w:rPr>
        <w:t xml:space="preserve"> Побуждать называть знакомые предметы, показывать их по просьбе воспитателя, приучать задавать вопросы: «Кто (что) это?», «Что делает?». </w:t>
      </w:r>
    </w:p>
    <w:p w:rsidR="001C67B7" w:rsidRDefault="001C67B7" w:rsidP="001C67B7">
      <w:pPr>
        <w:pStyle w:val="5"/>
        <w:spacing w:line="360" w:lineRule="auto"/>
        <w:ind w:firstLine="708"/>
        <w:jc w:val="both"/>
        <w:rPr>
          <w:b/>
          <w:sz w:val="24"/>
          <w:szCs w:val="24"/>
        </w:rPr>
      </w:pPr>
    </w:p>
    <w:p w:rsidR="001C67B7" w:rsidRPr="00081051" w:rsidRDefault="001C67B7" w:rsidP="001C67B7">
      <w:pPr>
        <w:pStyle w:val="5"/>
        <w:spacing w:line="360" w:lineRule="auto"/>
        <w:ind w:firstLine="708"/>
        <w:jc w:val="both"/>
        <w:rPr>
          <w:b/>
          <w:sz w:val="24"/>
          <w:szCs w:val="24"/>
        </w:rPr>
      </w:pPr>
      <w:r w:rsidRPr="00081051">
        <w:rPr>
          <w:b/>
          <w:sz w:val="24"/>
          <w:szCs w:val="24"/>
        </w:rPr>
        <w:t xml:space="preserve">2 младшая группа (от 3 до 4 лет) </w:t>
      </w:r>
    </w:p>
    <w:p w:rsidR="001C67B7" w:rsidRPr="00081051" w:rsidRDefault="001C67B7" w:rsidP="001C67B7">
      <w:pPr>
        <w:pStyle w:val="5"/>
        <w:spacing w:line="360" w:lineRule="auto"/>
        <w:ind w:firstLine="708"/>
        <w:jc w:val="both"/>
        <w:rPr>
          <w:sz w:val="24"/>
          <w:szCs w:val="24"/>
        </w:rPr>
      </w:pPr>
      <w:r w:rsidRPr="00081051">
        <w:rPr>
          <w:sz w:val="24"/>
          <w:szCs w:val="24"/>
        </w:rPr>
        <w:t xml:space="preserve"> Читать  знакомые,  любимые  детьми  художественные  произведения, рекомендованные программой для первой младшей группы. </w:t>
      </w:r>
    </w:p>
    <w:p w:rsidR="001C67B7" w:rsidRPr="00081051" w:rsidRDefault="001C67B7" w:rsidP="001C67B7">
      <w:pPr>
        <w:pStyle w:val="5"/>
        <w:spacing w:line="360" w:lineRule="auto"/>
        <w:ind w:firstLine="708"/>
        <w:jc w:val="both"/>
        <w:rPr>
          <w:sz w:val="24"/>
          <w:szCs w:val="24"/>
        </w:rPr>
      </w:pPr>
      <w:r w:rsidRPr="00081051">
        <w:rPr>
          <w:sz w:val="24"/>
          <w:szCs w:val="24"/>
        </w:rPr>
        <w:t xml:space="preserve">Воспитывать умение слушать новые сказки, рассказы, стихи, следить за  развитием  действия,  сопереживать  героям  произведения.  </w:t>
      </w:r>
    </w:p>
    <w:p w:rsidR="001C67B7" w:rsidRPr="00081051" w:rsidRDefault="001C67B7" w:rsidP="001C67B7">
      <w:pPr>
        <w:pStyle w:val="5"/>
        <w:spacing w:line="360" w:lineRule="auto"/>
        <w:ind w:firstLine="708"/>
        <w:jc w:val="both"/>
        <w:rPr>
          <w:sz w:val="24"/>
          <w:szCs w:val="24"/>
        </w:rPr>
      </w:pPr>
      <w:r w:rsidRPr="00081051">
        <w:rPr>
          <w:sz w:val="24"/>
          <w:szCs w:val="24"/>
        </w:rPr>
        <w:t xml:space="preserve">Объяснять детям  поступки  персонажей  и  последствия  этих  поступков. </w:t>
      </w:r>
    </w:p>
    <w:p w:rsidR="001C67B7" w:rsidRPr="00081051" w:rsidRDefault="001C67B7" w:rsidP="001C67B7">
      <w:pPr>
        <w:pStyle w:val="5"/>
        <w:spacing w:line="360" w:lineRule="auto"/>
        <w:ind w:firstLine="708"/>
        <w:jc w:val="both"/>
        <w:rPr>
          <w:sz w:val="24"/>
          <w:szCs w:val="24"/>
        </w:rPr>
      </w:pPr>
      <w:r w:rsidRPr="00081051">
        <w:rPr>
          <w:sz w:val="24"/>
          <w:szCs w:val="24"/>
        </w:rPr>
        <w:t xml:space="preserve">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с помощью воспитателя инсценировать и драматизировать небольшие отрывки из народных сказок.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детей читать наизусть потешки и небольшие стихотворения.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Продолжать способствовать формированию интереса к книгам. Регулярно рассматривать с детьми иллюстрации. </w:t>
      </w:r>
    </w:p>
    <w:p w:rsidR="001C67B7" w:rsidRPr="00081051" w:rsidRDefault="001C67B7" w:rsidP="001C67B7">
      <w:pPr>
        <w:pStyle w:val="5"/>
        <w:spacing w:line="360" w:lineRule="auto"/>
        <w:ind w:firstLine="708"/>
        <w:jc w:val="both"/>
        <w:rPr>
          <w:sz w:val="24"/>
          <w:szCs w:val="24"/>
        </w:rPr>
      </w:pPr>
      <w:r w:rsidRPr="00081051">
        <w:rPr>
          <w:b/>
          <w:sz w:val="24"/>
          <w:szCs w:val="24"/>
        </w:rPr>
        <w:t>Средняя группа (от 4 до 5 лет)</w:t>
      </w:r>
      <w:r w:rsidRPr="00081051">
        <w:rPr>
          <w:sz w:val="24"/>
          <w:szCs w:val="24"/>
        </w:rPr>
        <w:t xml:space="preserve">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Продолжать приучать детей слушать сказки, рассказы,  стихотворения; запоминать небольшие и простые по содержанию считалки. </w:t>
      </w:r>
    </w:p>
    <w:p w:rsidR="001C67B7" w:rsidRPr="00081051" w:rsidRDefault="001C67B7" w:rsidP="001C67B7">
      <w:pPr>
        <w:pStyle w:val="5"/>
        <w:spacing w:line="360" w:lineRule="auto"/>
        <w:ind w:firstLine="708"/>
        <w:jc w:val="both"/>
        <w:rPr>
          <w:sz w:val="24"/>
          <w:szCs w:val="24"/>
        </w:rPr>
      </w:pPr>
      <w:r w:rsidRPr="00081051">
        <w:rPr>
          <w:sz w:val="24"/>
          <w:szCs w:val="24"/>
        </w:rPr>
        <w:t xml:space="preserve"> Помогать им, используя разные приемы и педагогические ситуации, правильно воспринимать содержание произведения, сопереживать его героям.</w:t>
      </w:r>
    </w:p>
    <w:p w:rsidR="001C67B7" w:rsidRPr="00081051" w:rsidRDefault="001C67B7" w:rsidP="001C67B7">
      <w:pPr>
        <w:pStyle w:val="5"/>
        <w:spacing w:line="360" w:lineRule="auto"/>
        <w:ind w:firstLine="708"/>
        <w:jc w:val="both"/>
        <w:rPr>
          <w:sz w:val="24"/>
          <w:szCs w:val="24"/>
        </w:rPr>
      </w:pPr>
      <w:r w:rsidRPr="00081051">
        <w:rPr>
          <w:sz w:val="24"/>
          <w:szCs w:val="24"/>
        </w:rPr>
        <w:lastRenderedPageBreak/>
        <w:t xml:space="preserve">  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 </w:t>
      </w:r>
    </w:p>
    <w:p w:rsidR="001C67B7" w:rsidRPr="00081051" w:rsidRDefault="001C67B7" w:rsidP="001C67B7">
      <w:pPr>
        <w:pStyle w:val="5"/>
        <w:spacing w:line="360" w:lineRule="auto"/>
        <w:ind w:firstLine="708"/>
        <w:jc w:val="both"/>
        <w:rPr>
          <w:sz w:val="24"/>
          <w:szCs w:val="24"/>
        </w:rPr>
      </w:pPr>
      <w:r w:rsidRPr="00081051">
        <w:rPr>
          <w:sz w:val="24"/>
          <w:szCs w:val="24"/>
        </w:rPr>
        <w:t>Продолжать работу по формированию интереса к книге. Предлагать вниманию детей иллюстрированные издания знакомых произведений.</w:t>
      </w:r>
    </w:p>
    <w:p w:rsidR="001C67B7" w:rsidRPr="00081051" w:rsidRDefault="001C67B7" w:rsidP="001C67B7">
      <w:pPr>
        <w:pStyle w:val="5"/>
        <w:spacing w:line="360" w:lineRule="auto"/>
        <w:ind w:firstLine="708"/>
        <w:jc w:val="both"/>
        <w:rPr>
          <w:sz w:val="24"/>
          <w:szCs w:val="24"/>
        </w:rPr>
      </w:pPr>
      <w:r w:rsidRPr="00081051">
        <w:rPr>
          <w:sz w:val="24"/>
          <w:szCs w:val="24"/>
        </w:rPr>
        <w:t xml:space="preserve"> Объяснять, как важны в книге рисунки; показывать, как много интересного можно узнать, внимательно рассматривая книжные иллюстрации. </w:t>
      </w:r>
    </w:p>
    <w:p w:rsidR="001C67B7" w:rsidRPr="00081051" w:rsidRDefault="001C67B7" w:rsidP="001C67B7">
      <w:pPr>
        <w:pStyle w:val="5"/>
        <w:spacing w:line="360" w:lineRule="auto"/>
        <w:ind w:firstLine="708"/>
        <w:jc w:val="both"/>
        <w:rPr>
          <w:sz w:val="24"/>
          <w:szCs w:val="24"/>
        </w:rPr>
      </w:pPr>
      <w:r w:rsidRPr="00081051">
        <w:rPr>
          <w:sz w:val="24"/>
          <w:szCs w:val="24"/>
        </w:rPr>
        <w:t xml:space="preserve">Познакомить с книжками, оформленными Ю. Васнецовым, Е. Рачевым, Е. Чарушиным. </w:t>
      </w:r>
    </w:p>
    <w:p w:rsidR="001C67B7" w:rsidRPr="00081051" w:rsidRDefault="001C67B7" w:rsidP="001C67B7">
      <w:pPr>
        <w:pStyle w:val="5"/>
        <w:spacing w:line="360" w:lineRule="auto"/>
        <w:ind w:firstLine="708"/>
        <w:jc w:val="both"/>
        <w:rPr>
          <w:sz w:val="24"/>
          <w:szCs w:val="24"/>
        </w:rPr>
      </w:pPr>
      <w:r w:rsidRPr="00081051">
        <w:rPr>
          <w:b/>
          <w:sz w:val="24"/>
          <w:szCs w:val="24"/>
        </w:rPr>
        <w:t>Старшая группа (от 5 до 6 лет</w:t>
      </w:r>
      <w:r w:rsidRPr="00081051">
        <w:rPr>
          <w:sz w:val="24"/>
          <w:szCs w:val="24"/>
        </w:rPr>
        <w:t xml:space="preserve">)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Продолжать развивать интерес детей к художественной литературе.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внимательно и заинтересованно слушать сказки, рассказы, стихотворения; запоминать считалки, скороговорки, загадки.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Прививать интерес к чтению больших произведений (по главам). </w:t>
      </w:r>
    </w:p>
    <w:p w:rsidR="001C67B7" w:rsidRPr="00081051" w:rsidRDefault="001C67B7" w:rsidP="001C67B7">
      <w:pPr>
        <w:pStyle w:val="5"/>
        <w:spacing w:line="360" w:lineRule="auto"/>
        <w:ind w:firstLine="708"/>
        <w:jc w:val="both"/>
        <w:rPr>
          <w:sz w:val="24"/>
          <w:szCs w:val="24"/>
        </w:rPr>
      </w:pPr>
      <w:r w:rsidRPr="00081051">
        <w:rPr>
          <w:sz w:val="24"/>
          <w:szCs w:val="24"/>
        </w:rPr>
        <w:t xml:space="preserve"> Способствовать формированию эмоционального отношения к литературным произведениям.  </w:t>
      </w:r>
    </w:p>
    <w:p w:rsidR="001C67B7" w:rsidRPr="00081051" w:rsidRDefault="001C67B7" w:rsidP="001C67B7">
      <w:pPr>
        <w:pStyle w:val="5"/>
        <w:spacing w:line="360" w:lineRule="auto"/>
        <w:ind w:firstLine="708"/>
        <w:jc w:val="both"/>
        <w:rPr>
          <w:sz w:val="24"/>
          <w:szCs w:val="24"/>
        </w:rPr>
      </w:pPr>
      <w:r w:rsidRPr="00081051">
        <w:rPr>
          <w:sz w:val="24"/>
          <w:szCs w:val="24"/>
        </w:rPr>
        <w:t xml:space="preserve">Побуждать рассказывать о своем восприятии конкретного поступка литературного персонажа. </w:t>
      </w:r>
    </w:p>
    <w:p w:rsidR="001C67B7" w:rsidRPr="00081051" w:rsidRDefault="001C67B7" w:rsidP="001C67B7">
      <w:pPr>
        <w:pStyle w:val="5"/>
        <w:spacing w:line="360" w:lineRule="auto"/>
        <w:ind w:firstLine="708"/>
        <w:jc w:val="both"/>
        <w:rPr>
          <w:sz w:val="24"/>
          <w:szCs w:val="24"/>
        </w:rPr>
      </w:pPr>
      <w:r w:rsidRPr="00081051">
        <w:rPr>
          <w:sz w:val="24"/>
          <w:szCs w:val="24"/>
        </w:rPr>
        <w:t xml:space="preserve">Помогать детям понять скрытые мотивы поведения героев произведения.  Продолжать объяснять (с опорой на прочитанное произведение) доступные детям жанровые особенности сказок, рассказов, стихотворений. </w:t>
      </w:r>
    </w:p>
    <w:p w:rsidR="001C67B7" w:rsidRPr="00081051" w:rsidRDefault="001C67B7" w:rsidP="001C67B7">
      <w:pPr>
        <w:pStyle w:val="5"/>
        <w:spacing w:line="360" w:lineRule="auto"/>
        <w:ind w:firstLine="708"/>
        <w:jc w:val="both"/>
        <w:rPr>
          <w:sz w:val="24"/>
          <w:szCs w:val="24"/>
        </w:rPr>
      </w:pPr>
      <w:r w:rsidRPr="00081051">
        <w:rPr>
          <w:sz w:val="24"/>
          <w:szCs w:val="24"/>
        </w:rPr>
        <w:t xml:space="preserve"> Воспитывать чуткость к художественному слову; зачитывать отрывки с наиболее яркими, запоминающимися описаниями, сравнениями, эпитетами.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детей вслушиваться в ритм и мелодику поэтического текста.  </w:t>
      </w:r>
    </w:p>
    <w:p w:rsidR="001C67B7" w:rsidRPr="00081051" w:rsidRDefault="001C67B7" w:rsidP="001C67B7">
      <w:pPr>
        <w:pStyle w:val="5"/>
        <w:spacing w:line="360" w:lineRule="auto"/>
        <w:ind w:firstLine="708"/>
        <w:jc w:val="both"/>
        <w:rPr>
          <w:sz w:val="24"/>
          <w:szCs w:val="24"/>
        </w:rPr>
      </w:pPr>
      <w:r w:rsidRPr="00081051">
        <w:rPr>
          <w:sz w:val="24"/>
          <w:szCs w:val="24"/>
        </w:rPr>
        <w:t>Помогать  выразительно,  с  естественными  интонациями  читать  стихи, участвовать в чтении текста по ролям, в инсценировках.</w:t>
      </w:r>
    </w:p>
    <w:p w:rsidR="001C67B7" w:rsidRPr="00081051" w:rsidRDefault="001C67B7" w:rsidP="001C67B7">
      <w:pPr>
        <w:pStyle w:val="5"/>
        <w:spacing w:line="360" w:lineRule="auto"/>
        <w:ind w:firstLine="708"/>
        <w:jc w:val="both"/>
        <w:rPr>
          <w:sz w:val="24"/>
          <w:szCs w:val="24"/>
        </w:rPr>
      </w:pPr>
      <w:r w:rsidRPr="00081051">
        <w:rPr>
          <w:sz w:val="24"/>
          <w:szCs w:val="24"/>
        </w:rPr>
        <w:t xml:space="preserve"> Продолжать  знакомить  с  книгами. </w:t>
      </w:r>
    </w:p>
    <w:p w:rsidR="001C67B7" w:rsidRPr="00081051" w:rsidRDefault="001C67B7" w:rsidP="001C67B7">
      <w:pPr>
        <w:pStyle w:val="5"/>
        <w:spacing w:line="360" w:lineRule="auto"/>
        <w:ind w:firstLine="708"/>
        <w:jc w:val="both"/>
        <w:rPr>
          <w:sz w:val="24"/>
          <w:szCs w:val="24"/>
        </w:rPr>
      </w:pPr>
      <w:r w:rsidRPr="00081051">
        <w:rPr>
          <w:sz w:val="24"/>
          <w:szCs w:val="24"/>
        </w:rPr>
        <w:t xml:space="preserve"> Обращать  внимание  детей  на оформление  книги,  на  иллюстрации. </w:t>
      </w:r>
    </w:p>
    <w:p w:rsidR="001C67B7" w:rsidRPr="00081051" w:rsidRDefault="001C67B7" w:rsidP="001C67B7">
      <w:pPr>
        <w:pStyle w:val="5"/>
        <w:spacing w:line="360" w:lineRule="auto"/>
        <w:ind w:firstLine="708"/>
        <w:jc w:val="both"/>
        <w:rPr>
          <w:sz w:val="24"/>
          <w:szCs w:val="24"/>
        </w:rPr>
      </w:pPr>
      <w:r w:rsidRPr="00081051">
        <w:rPr>
          <w:sz w:val="24"/>
          <w:szCs w:val="24"/>
        </w:rPr>
        <w:t xml:space="preserve"> Сравнивать  иллюстрации  разных художников  к  одному  и  тому  же  произведению.  </w:t>
      </w:r>
    </w:p>
    <w:p w:rsidR="001C67B7" w:rsidRPr="00081051" w:rsidRDefault="001C67B7" w:rsidP="001C67B7">
      <w:pPr>
        <w:pStyle w:val="5"/>
        <w:spacing w:line="360" w:lineRule="auto"/>
        <w:ind w:firstLine="708"/>
        <w:jc w:val="both"/>
        <w:rPr>
          <w:sz w:val="24"/>
          <w:szCs w:val="24"/>
        </w:rPr>
      </w:pPr>
      <w:r w:rsidRPr="00081051">
        <w:rPr>
          <w:sz w:val="24"/>
          <w:szCs w:val="24"/>
        </w:rPr>
        <w:t xml:space="preserve">Выяснять  симпатии и предпочтения детей </w:t>
      </w:r>
    </w:p>
    <w:p w:rsidR="001C67B7" w:rsidRPr="00081051" w:rsidRDefault="001C67B7" w:rsidP="001C67B7">
      <w:pPr>
        <w:pStyle w:val="5"/>
        <w:spacing w:line="360" w:lineRule="auto"/>
        <w:ind w:firstLine="708"/>
        <w:jc w:val="both"/>
        <w:rPr>
          <w:sz w:val="24"/>
          <w:szCs w:val="24"/>
        </w:rPr>
      </w:pPr>
      <w:r w:rsidRPr="00081051">
        <w:rPr>
          <w:b/>
          <w:sz w:val="24"/>
          <w:szCs w:val="24"/>
        </w:rPr>
        <w:t>Подготовительная к школе группа (от 6 до 7 лет)</w:t>
      </w:r>
      <w:r w:rsidRPr="00081051">
        <w:rPr>
          <w:sz w:val="24"/>
          <w:szCs w:val="24"/>
        </w:rPr>
        <w:t xml:space="preserve">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Продолжать развивать интерес детей к художественной литературе.  </w:t>
      </w:r>
    </w:p>
    <w:p w:rsidR="001C67B7" w:rsidRPr="00081051" w:rsidRDefault="001C67B7" w:rsidP="001C67B7">
      <w:pPr>
        <w:pStyle w:val="5"/>
        <w:spacing w:line="360" w:lineRule="auto"/>
        <w:ind w:firstLine="708"/>
        <w:jc w:val="both"/>
        <w:rPr>
          <w:sz w:val="24"/>
          <w:szCs w:val="24"/>
        </w:rPr>
      </w:pPr>
      <w:r w:rsidRPr="00081051">
        <w:rPr>
          <w:sz w:val="24"/>
          <w:szCs w:val="24"/>
        </w:rPr>
        <w:t>Пополнять литературный багаж сказками, рассказами, стихотворениями, загадками, считалками, скороговорками.</w:t>
      </w:r>
    </w:p>
    <w:p w:rsidR="001C67B7" w:rsidRPr="00081051" w:rsidRDefault="001C67B7" w:rsidP="001C67B7">
      <w:pPr>
        <w:pStyle w:val="5"/>
        <w:spacing w:line="360" w:lineRule="auto"/>
        <w:ind w:firstLine="708"/>
        <w:jc w:val="both"/>
        <w:rPr>
          <w:sz w:val="24"/>
          <w:szCs w:val="24"/>
        </w:rPr>
      </w:pPr>
      <w:r w:rsidRPr="00081051">
        <w:rPr>
          <w:sz w:val="24"/>
          <w:szCs w:val="24"/>
        </w:rPr>
        <w:t xml:space="preserve"> Воспитывать читателя, способного испытывать сострадание и сочувствие к героям книги, отождествлять себя с полюбившимся персонажем. </w:t>
      </w:r>
    </w:p>
    <w:p w:rsidR="001C67B7" w:rsidRPr="00081051" w:rsidRDefault="001C67B7" w:rsidP="001C67B7">
      <w:pPr>
        <w:pStyle w:val="5"/>
        <w:spacing w:line="360" w:lineRule="auto"/>
        <w:ind w:firstLine="708"/>
        <w:jc w:val="both"/>
        <w:rPr>
          <w:sz w:val="24"/>
          <w:szCs w:val="24"/>
        </w:rPr>
      </w:pPr>
      <w:r w:rsidRPr="00081051">
        <w:rPr>
          <w:sz w:val="24"/>
          <w:szCs w:val="24"/>
        </w:rPr>
        <w:lastRenderedPageBreak/>
        <w:t xml:space="preserve"> Развивать у детей чувство юмора.</w:t>
      </w:r>
    </w:p>
    <w:p w:rsidR="001C67B7" w:rsidRPr="00081051" w:rsidRDefault="001C67B7" w:rsidP="001C67B7">
      <w:pPr>
        <w:pStyle w:val="5"/>
        <w:spacing w:line="360" w:lineRule="auto"/>
        <w:ind w:firstLine="708"/>
        <w:jc w:val="both"/>
        <w:rPr>
          <w:sz w:val="24"/>
          <w:szCs w:val="24"/>
        </w:rPr>
      </w:pPr>
      <w:r w:rsidRPr="00081051">
        <w:rPr>
          <w:sz w:val="24"/>
          <w:szCs w:val="24"/>
        </w:rPr>
        <w:t xml:space="preserve">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rsidR="001C67B7" w:rsidRPr="00081051" w:rsidRDefault="001C67B7" w:rsidP="001C67B7">
      <w:pPr>
        <w:pStyle w:val="5"/>
        <w:spacing w:line="360" w:lineRule="auto"/>
        <w:ind w:firstLine="708"/>
        <w:jc w:val="both"/>
        <w:rPr>
          <w:sz w:val="24"/>
          <w:szCs w:val="24"/>
        </w:rPr>
      </w:pPr>
      <w:r w:rsidRPr="00081051">
        <w:rPr>
          <w:sz w:val="24"/>
          <w:szCs w:val="24"/>
        </w:rPr>
        <w:t xml:space="preserve"> Помогать детям объяснять основные различия между литературными жанрами: сказкой, рассказом, стихотворением.</w:t>
      </w:r>
    </w:p>
    <w:p w:rsidR="001C67B7" w:rsidRPr="00081051" w:rsidRDefault="001C67B7" w:rsidP="001C67B7">
      <w:pPr>
        <w:pStyle w:val="5"/>
        <w:spacing w:line="360" w:lineRule="auto"/>
        <w:ind w:firstLine="708"/>
        <w:rPr>
          <w:sz w:val="24"/>
          <w:szCs w:val="24"/>
        </w:rPr>
      </w:pPr>
      <w:r w:rsidRPr="00081051">
        <w:rPr>
          <w:sz w:val="24"/>
          <w:szCs w:val="24"/>
        </w:rPr>
        <w:t xml:space="preserve">Продолжать знакомить детей с иллюстрациями известных художников. </w:t>
      </w:r>
      <w:r w:rsidRPr="00762088">
        <w:rPr>
          <w:b/>
          <w:sz w:val="28"/>
          <w:szCs w:val="28"/>
        </w:rPr>
        <w:t>Образовательная область «Художественно-эстетическое развитие»</w:t>
      </w:r>
    </w:p>
    <w:p w:rsidR="001C67B7" w:rsidRPr="00081051" w:rsidRDefault="001C67B7" w:rsidP="001C67B7">
      <w:pPr>
        <w:pStyle w:val="5"/>
        <w:spacing w:line="360" w:lineRule="auto"/>
        <w:ind w:firstLine="708"/>
        <w:jc w:val="both"/>
        <w:rPr>
          <w:sz w:val="24"/>
          <w:szCs w:val="24"/>
        </w:rPr>
      </w:pPr>
      <w:r w:rsidRPr="00081051">
        <w:rPr>
          <w:sz w:val="24"/>
          <w:szCs w:val="24"/>
        </w:rPr>
        <w:t xml:space="preserve"> «Художественно-эстетическое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1C67B7" w:rsidRPr="00081051" w:rsidRDefault="001C67B7" w:rsidP="001C67B7">
      <w:pPr>
        <w:pStyle w:val="5"/>
        <w:spacing w:line="360" w:lineRule="auto"/>
        <w:ind w:firstLine="708"/>
        <w:jc w:val="both"/>
        <w:rPr>
          <w:sz w:val="24"/>
          <w:szCs w:val="24"/>
        </w:rPr>
      </w:pPr>
      <w:r w:rsidRPr="00081051">
        <w:rPr>
          <w:b/>
          <w:sz w:val="24"/>
          <w:szCs w:val="24"/>
        </w:rPr>
        <w:t>Основные цели и задачи</w:t>
      </w:r>
      <w:r w:rsidRPr="00081051">
        <w:rPr>
          <w:sz w:val="24"/>
          <w:szCs w:val="24"/>
        </w:rPr>
        <w:t xml:space="preserve"> </w:t>
      </w:r>
    </w:p>
    <w:p w:rsidR="001C67B7" w:rsidRPr="00081051" w:rsidRDefault="001C67B7" w:rsidP="001C67B7">
      <w:pPr>
        <w:pStyle w:val="5"/>
        <w:spacing w:line="360" w:lineRule="auto"/>
        <w:ind w:firstLine="708"/>
        <w:jc w:val="both"/>
        <w:rPr>
          <w:sz w:val="24"/>
          <w:szCs w:val="24"/>
        </w:rPr>
      </w:pPr>
      <w:r w:rsidRPr="00081051">
        <w:rPr>
          <w:sz w:val="24"/>
          <w:szCs w:val="24"/>
        </w:rPr>
        <w:t xml:space="preserve">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1C67B7" w:rsidRPr="00081051" w:rsidRDefault="001C67B7" w:rsidP="001C67B7">
      <w:pPr>
        <w:pStyle w:val="5"/>
        <w:spacing w:line="360" w:lineRule="auto"/>
        <w:ind w:firstLine="708"/>
        <w:jc w:val="both"/>
        <w:rPr>
          <w:sz w:val="24"/>
          <w:szCs w:val="24"/>
        </w:rPr>
      </w:pPr>
      <w:r w:rsidRPr="00081051">
        <w:rPr>
          <w:sz w:val="24"/>
          <w:szCs w:val="24"/>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1C67B7" w:rsidRPr="00081051" w:rsidRDefault="001C67B7" w:rsidP="001C67B7">
      <w:pPr>
        <w:pStyle w:val="5"/>
        <w:spacing w:line="360" w:lineRule="auto"/>
        <w:ind w:firstLine="708"/>
        <w:jc w:val="both"/>
        <w:rPr>
          <w:sz w:val="24"/>
          <w:szCs w:val="24"/>
        </w:rPr>
      </w:pPr>
      <w:r w:rsidRPr="00081051">
        <w:rPr>
          <w:sz w:val="24"/>
          <w:szCs w:val="24"/>
        </w:rPr>
        <w:t xml:space="preserve"> 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 </w:t>
      </w:r>
    </w:p>
    <w:p w:rsidR="001C67B7" w:rsidRPr="00081051" w:rsidRDefault="001C67B7" w:rsidP="001C67B7">
      <w:pPr>
        <w:pStyle w:val="5"/>
        <w:spacing w:line="360" w:lineRule="auto"/>
        <w:ind w:firstLine="708"/>
        <w:jc w:val="both"/>
        <w:rPr>
          <w:sz w:val="24"/>
          <w:szCs w:val="24"/>
        </w:rPr>
      </w:pPr>
      <w:r w:rsidRPr="00081051">
        <w:rPr>
          <w:b/>
          <w:sz w:val="24"/>
          <w:szCs w:val="24"/>
        </w:rPr>
        <w:t>Приобщение к искусству.</w:t>
      </w:r>
      <w:r w:rsidRPr="00081051">
        <w:rPr>
          <w:sz w:val="24"/>
          <w:szCs w:val="24"/>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w:t>
      </w:r>
    </w:p>
    <w:p w:rsidR="001C67B7" w:rsidRPr="00081051" w:rsidRDefault="001C67B7" w:rsidP="001C67B7">
      <w:pPr>
        <w:pStyle w:val="5"/>
        <w:spacing w:line="360" w:lineRule="auto"/>
        <w:ind w:firstLine="708"/>
        <w:jc w:val="both"/>
        <w:rPr>
          <w:sz w:val="24"/>
          <w:szCs w:val="24"/>
        </w:rPr>
      </w:pPr>
      <w:r w:rsidRPr="00081051">
        <w:rPr>
          <w:sz w:val="24"/>
          <w:szCs w:val="24"/>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1C67B7" w:rsidRPr="00081051" w:rsidRDefault="001C67B7" w:rsidP="001C67B7">
      <w:pPr>
        <w:pStyle w:val="5"/>
        <w:spacing w:line="360" w:lineRule="auto"/>
        <w:ind w:firstLine="708"/>
        <w:jc w:val="both"/>
        <w:rPr>
          <w:sz w:val="24"/>
          <w:szCs w:val="24"/>
        </w:rPr>
      </w:pPr>
      <w:r w:rsidRPr="00081051">
        <w:rPr>
          <w:sz w:val="24"/>
          <w:szCs w:val="24"/>
        </w:rPr>
        <w:lastRenderedPageBreak/>
        <w:t xml:space="preserve">Формирование элементарных представлений о видах и жанрах искусства, средствах выразительности в различных видах искусства. </w:t>
      </w:r>
    </w:p>
    <w:p w:rsidR="001C67B7" w:rsidRPr="00081051" w:rsidRDefault="001C67B7" w:rsidP="001C67B7">
      <w:pPr>
        <w:pStyle w:val="5"/>
        <w:spacing w:line="360" w:lineRule="auto"/>
        <w:ind w:firstLine="708"/>
        <w:jc w:val="both"/>
        <w:rPr>
          <w:sz w:val="24"/>
          <w:szCs w:val="24"/>
        </w:rPr>
      </w:pPr>
      <w:r w:rsidRPr="00081051">
        <w:rPr>
          <w:b/>
          <w:sz w:val="24"/>
          <w:szCs w:val="24"/>
        </w:rPr>
        <w:t>Изобразительная деятельность</w:t>
      </w:r>
      <w:r w:rsidRPr="00081051">
        <w:rPr>
          <w:sz w:val="24"/>
          <w:szCs w:val="24"/>
        </w:rPr>
        <w:t xml:space="preserve">. Развитие интереса к различным видам изобразительной деятельности; совершенствование умений в рисовании, лепке, аппликации, прикладном творчестве. </w:t>
      </w:r>
    </w:p>
    <w:p w:rsidR="001C67B7" w:rsidRPr="00081051" w:rsidRDefault="001C67B7" w:rsidP="001C67B7">
      <w:pPr>
        <w:pStyle w:val="5"/>
        <w:spacing w:line="360" w:lineRule="auto"/>
        <w:ind w:firstLine="708"/>
        <w:jc w:val="both"/>
        <w:rPr>
          <w:sz w:val="24"/>
          <w:szCs w:val="24"/>
        </w:rPr>
      </w:pPr>
      <w:r w:rsidRPr="00081051">
        <w:rPr>
          <w:sz w:val="24"/>
          <w:szCs w:val="24"/>
        </w:rPr>
        <w:t xml:space="preserve">Воспитание эмоциональной отзывчивости при восприятии произведений изобразительного искусства. </w:t>
      </w:r>
    </w:p>
    <w:p w:rsidR="001C67B7" w:rsidRPr="00081051" w:rsidRDefault="001C67B7" w:rsidP="001C67B7">
      <w:pPr>
        <w:pStyle w:val="5"/>
        <w:spacing w:line="360" w:lineRule="auto"/>
        <w:ind w:firstLine="708"/>
        <w:jc w:val="both"/>
        <w:rPr>
          <w:sz w:val="24"/>
          <w:szCs w:val="24"/>
        </w:rPr>
      </w:pPr>
      <w:r w:rsidRPr="00081051">
        <w:rPr>
          <w:sz w:val="24"/>
          <w:szCs w:val="24"/>
        </w:rPr>
        <w:t xml:space="preserve">Воспитание желания и умения взаимодействовать со сверстниками при создании коллективных работ. </w:t>
      </w:r>
    </w:p>
    <w:p w:rsidR="001C67B7" w:rsidRPr="00081051" w:rsidRDefault="001C67B7" w:rsidP="001C67B7">
      <w:pPr>
        <w:pStyle w:val="5"/>
        <w:spacing w:line="360" w:lineRule="auto"/>
        <w:ind w:firstLine="708"/>
        <w:jc w:val="both"/>
        <w:rPr>
          <w:b/>
          <w:sz w:val="24"/>
          <w:szCs w:val="24"/>
        </w:rPr>
      </w:pPr>
      <w:r w:rsidRPr="00081051">
        <w:rPr>
          <w:b/>
          <w:sz w:val="24"/>
          <w:szCs w:val="24"/>
        </w:rPr>
        <w:t xml:space="preserve">Конструктивно-модельная деятельность.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Приобщение к конструированию; развитие интереса к конструктивной деятельности, знакомство с различными видами конструкторов. </w:t>
      </w:r>
    </w:p>
    <w:p w:rsidR="001C67B7" w:rsidRDefault="001C67B7" w:rsidP="001C67B7">
      <w:pPr>
        <w:pStyle w:val="5"/>
        <w:spacing w:line="360" w:lineRule="auto"/>
        <w:ind w:firstLine="708"/>
        <w:jc w:val="both"/>
        <w:rPr>
          <w:sz w:val="24"/>
          <w:szCs w:val="24"/>
        </w:rPr>
      </w:pPr>
      <w:r w:rsidRPr="00081051">
        <w:rPr>
          <w:sz w:val="24"/>
          <w:szCs w:val="24"/>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1C67B7" w:rsidRPr="00081051" w:rsidRDefault="001C67B7" w:rsidP="001C67B7">
      <w:pPr>
        <w:pStyle w:val="5"/>
        <w:spacing w:line="360" w:lineRule="auto"/>
        <w:ind w:firstLine="708"/>
        <w:jc w:val="both"/>
        <w:rPr>
          <w:sz w:val="24"/>
          <w:szCs w:val="24"/>
        </w:rPr>
      </w:pPr>
      <w:r w:rsidRPr="00081051">
        <w:rPr>
          <w:b/>
          <w:sz w:val="24"/>
          <w:szCs w:val="24"/>
        </w:rPr>
        <w:t>Музыкальная деятельность.</w:t>
      </w:r>
      <w:r w:rsidRPr="00081051">
        <w:rPr>
          <w:sz w:val="24"/>
          <w:szCs w:val="24"/>
        </w:rPr>
        <w:t xml:space="preserve">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w:t>
      </w:r>
    </w:p>
    <w:p w:rsidR="001C67B7" w:rsidRPr="00081051" w:rsidRDefault="001C67B7" w:rsidP="001C67B7">
      <w:pPr>
        <w:pStyle w:val="5"/>
        <w:spacing w:line="360" w:lineRule="auto"/>
        <w:ind w:firstLine="708"/>
        <w:jc w:val="both"/>
        <w:rPr>
          <w:sz w:val="24"/>
          <w:szCs w:val="24"/>
        </w:rPr>
      </w:pPr>
      <w:r w:rsidRPr="00081051">
        <w:rPr>
          <w:sz w:val="24"/>
          <w:szCs w:val="24"/>
        </w:rPr>
        <w:t xml:space="preserve">Развитие музыкальных способностей: поэтического и музыкального слуха, чувства ритма, музыкальной памяти; формирование песенного, музыкального вкуса. </w:t>
      </w:r>
    </w:p>
    <w:p w:rsidR="001C67B7" w:rsidRPr="00081051" w:rsidRDefault="001C67B7" w:rsidP="001C67B7">
      <w:pPr>
        <w:pStyle w:val="5"/>
        <w:spacing w:line="360" w:lineRule="auto"/>
        <w:ind w:firstLine="708"/>
        <w:jc w:val="both"/>
        <w:rPr>
          <w:sz w:val="24"/>
          <w:szCs w:val="24"/>
        </w:rPr>
      </w:pPr>
      <w:r w:rsidRPr="00081051">
        <w:rPr>
          <w:sz w:val="24"/>
          <w:szCs w:val="24"/>
        </w:rPr>
        <w:t>Воспитание интереса к музыкально-художественной  деятельности, совершенствование умений в этом виде деятельности.</w:t>
      </w:r>
    </w:p>
    <w:p w:rsidR="001C67B7" w:rsidRPr="00081051" w:rsidRDefault="001C67B7" w:rsidP="001C67B7">
      <w:pPr>
        <w:pStyle w:val="5"/>
        <w:spacing w:line="360" w:lineRule="auto"/>
        <w:ind w:firstLine="708"/>
        <w:jc w:val="both"/>
        <w:rPr>
          <w:b/>
          <w:sz w:val="24"/>
          <w:szCs w:val="24"/>
        </w:rPr>
      </w:pPr>
      <w:r w:rsidRPr="00081051">
        <w:rPr>
          <w:sz w:val="24"/>
          <w:szCs w:val="24"/>
        </w:rPr>
        <w:t xml:space="preserve"> 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r w:rsidRPr="00081051">
        <w:rPr>
          <w:b/>
          <w:sz w:val="24"/>
          <w:szCs w:val="24"/>
        </w:rPr>
        <w:t xml:space="preserve">.    </w:t>
      </w:r>
    </w:p>
    <w:p w:rsidR="001C67B7" w:rsidRPr="00081051" w:rsidRDefault="001C67B7" w:rsidP="001C67B7">
      <w:pPr>
        <w:pStyle w:val="5"/>
        <w:spacing w:line="360" w:lineRule="auto"/>
        <w:ind w:firstLine="708"/>
        <w:jc w:val="both"/>
        <w:rPr>
          <w:b/>
          <w:sz w:val="24"/>
          <w:szCs w:val="24"/>
        </w:rPr>
      </w:pPr>
      <w:r w:rsidRPr="00081051">
        <w:rPr>
          <w:b/>
          <w:sz w:val="24"/>
          <w:szCs w:val="24"/>
        </w:rPr>
        <w:t xml:space="preserve">       Содержание психолого-педагогической работы Приобщение к искусству</w:t>
      </w:r>
    </w:p>
    <w:p w:rsidR="001C67B7" w:rsidRPr="00081051" w:rsidRDefault="001C67B7" w:rsidP="001C67B7">
      <w:pPr>
        <w:pStyle w:val="5"/>
        <w:spacing w:line="360" w:lineRule="auto"/>
        <w:ind w:firstLine="708"/>
        <w:jc w:val="both"/>
        <w:rPr>
          <w:b/>
          <w:sz w:val="24"/>
          <w:szCs w:val="24"/>
        </w:rPr>
      </w:pPr>
      <w:r w:rsidRPr="00081051">
        <w:rPr>
          <w:b/>
          <w:sz w:val="24"/>
          <w:szCs w:val="24"/>
        </w:rPr>
        <w:t xml:space="preserve">1 младшая группа (от 2 до 3 лет) </w:t>
      </w:r>
    </w:p>
    <w:p w:rsidR="001C67B7" w:rsidRPr="00081051" w:rsidRDefault="001C67B7" w:rsidP="001C67B7">
      <w:pPr>
        <w:pStyle w:val="5"/>
        <w:spacing w:line="360" w:lineRule="auto"/>
        <w:ind w:firstLine="708"/>
        <w:jc w:val="both"/>
        <w:rPr>
          <w:sz w:val="24"/>
          <w:szCs w:val="24"/>
        </w:rPr>
      </w:pPr>
      <w:r w:rsidRPr="00081051">
        <w:rPr>
          <w:sz w:val="24"/>
          <w:szCs w:val="24"/>
        </w:rPr>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w:t>
      </w:r>
    </w:p>
    <w:p w:rsidR="001C67B7" w:rsidRPr="00081051" w:rsidRDefault="001C67B7" w:rsidP="001C67B7">
      <w:pPr>
        <w:pStyle w:val="5"/>
        <w:spacing w:line="360" w:lineRule="auto"/>
        <w:ind w:firstLine="708"/>
        <w:jc w:val="both"/>
        <w:rPr>
          <w:sz w:val="24"/>
          <w:szCs w:val="24"/>
        </w:rPr>
      </w:pPr>
      <w:r w:rsidRPr="00081051">
        <w:rPr>
          <w:sz w:val="24"/>
          <w:szCs w:val="24"/>
        </w:rPr>
        <w:t xml:space="preserve">Рассматривать с детьми иллюстрации к произведениям детской литературы. Развивать умение отвечать на вопросы по содержанию картинок. </w:t>
      </w:r>
    </w:p>
    <w:p w:rsidR="001C67B7" w:rsidRPr="00081051" w:rsidRDefault="001C67B7" w:rsidP="001C67B7">
      <w:pPr>
        <w:pStyle w:val="5"/>
        <w:spacing w:line="360" w:lineRule="auto"/>
        <w:ind w:firstLine="708"/>
        <w:jc w:val="both"/>
        <w:rPr>
          <w:sz w:val="24"/>
          <w:szCs w:val="24"/>
        </w:rPr>
      </w:pPr>
      <w:r w:rsidRPr="00081051">
        <w:rPr>
          <w:sz w:val="24"/>
          <w:szCs w:val="24"/>
        </w:rPr>
        <w:t xml:space="preserve">Знакомить с народными игрушками: дымковской, богородской, матрешкой, ванькой-встанькой и другими, соответствующими возрасту детей. </w:t>
      </w:r>
    </w:p>
    <w:p w:rsidR="001C67B7" w:rsidRPr="00081051" w:rsidRDefault="001C67B7" w:rsidP="001C67B7">
      <w:pPr>
        <w:pStyle w:val="5"/>
        <w:spacing w:line="360" w:lineRule="auto"/>
        <w:ind w:firstLine="708"/>
        <w:jc w:val="both"/>
        <w:rPr>
          <w:sz w:val="24"/>
          <w:szCs w:val="24"/>
        </w:rPr>
      </w:pPr>
      <w:r w:rsidRPr="00081051">
        <w:rPr>
          <w:sz w:val="24"/>
          <w:szCs w:val="24"/>
        </w:rPr>
        <w:t xml:space="preserve">Обращать  внимание  детей  на  характер  игрушек  (веселая,  забавная и др.), их форму, </w:t>
      </w:r>
      <w:r w:rsidRPr="00081051">
        <w:rPr>
          <w:sz w:val="24"/>
          <w:szCs w:val="24"/>
        </w:rPr>
        <w:lastRenderedPageBreak/>
        <w:t xml:space="preserve">цветовое оформление. </w:t>
      </w:r>
    </w:p>
    <w:p w:rsidR="001C67B7" w:rsidRPr="00081051" w:rsidRDefault="001C67B7" w:rsidP="001C67B7">
      <w:pPr>
        <w:pStyle w:val="5"/>
        <w:spacing w:line="360" w:lineRule="auto"/>
        <w:ind w:firstLine="708"/>
        <w:jc w:val="both"/>
        <w:rPr>
          <w:sz w:val="24"/>
          <w:szCs w:val="24"/>
        </w:rPr>
      </w:pPr>
      <w:r w:rsidRPr="00081051">
        <w:rPr>
          <w:b/>
          <w:sz w:val="24"/>
          <w:szCs w:val="24"/>
        </w:rPr>
        <w:t>2 младшая группа (от 3 до 4 лет)</w:t>
      </w:r>
      <w:r w:rsidRPr="00081051">
        <w:rPr>
          <w:sz w:val="24"/>
          <w:szCs w:val="24"/>
        </w:rPr>
        <w:t xml:space="preserve"> </w:t>
      </w:r>
    </w:p>
    <w:p w:rsidR="001C67B7" w:rsidRPr="00081051" w:rsidRDefault="001C67B7" w:rsidP="001C67B7">
      <w:pPr>
        <w:pStyle w:val="5"/>
        <w:spacing w:line="360" w:lineRule="auto"/>
        <w:ind w:firstLine="708"/>
        <w:jc w:val="both"/>
        <w:rPr>
          <w:sz w:val="24"/>
          <w:szCs w:val="24"/>
        </w:rPr>
      </w:pPr>
      <w:r w:rsidRPr="00081051">
        <w:rPr>
          <w:sz w:val="24"/>
          <w:szCs w:val="24"/>
        </w:rPr>
        <w:t xml:space="preserve">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Подводить детей к восприятию произведений искусства. </w:t>
      </w:r>
    </w:p>
    <w:p w:rsidR="001C67B7" w:rsidRPr="00081051" w:rsidRDefault="001C67B7" w:rsidP="001C67B7">
      <w:pPr>
        <w:pStyle w:val="5"/>
        <w:spacing w:line="360" w:lineRule="auto"/>
        <w:ind w:firstLine="708"/>
        <w:jc w:val="both"/>
        <w:rPr>
          <w:sz w:val="24"/>
          <w:szCs w:val="24"/>
        </w:rPr>
      </w:pPr>
      <w:r w:rsidRPr="00081051">
        <w:rPr>
          <w:sz w:val="24"/>
          <w:szCs w:val="24"/>
        </w:rPr>
        <w:t xml:space="preserve">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rsidR="001C67B7" w:rsidRPr="00081051" w:rsidRDefault="001C67B7" w:rsidP="001C67B7">
      <w:pPr>
        <w:pStyle w:val="5"/>
        <w:spacing w:line="360" w:lineRule="auto"/>
        <w:ind w:firstLine="708"/>
        <w:jc w:val="both"/>
        <w:rPr>
          <w:sz w:val="24"/>
          <w:szCs w:val="24"/>
        </w:rPr>
      </w:pPr>
      <w:r w:rsidRPr="00081051">
        <w:rPr>
          <w:sz w:val="24"/>
          <w:szCs w:val="24"/>
        </w:rPr>
        <w:t xml:space="preserve"> Готовить  детей  к  посещению  кукольного  театра,  выставки  детских работ и т. д. </w:t>
      </w:r>
      <w:r w:rsidRPr="00081051">
        <w:rPr>
          <w:b/>
          <w:sz w:val="24"/>
          <w:szCs w:val="24"/>
        </w:rPr>
        <w:t>Средняя группа (от 4 до 5 лет</w:t>
      </w:r>
      <w:r w:rsidRPr="00081051">
        <w:rPr>
          <w:sz w:val="24"/>
          <w:szCs w:val="24"/>
        </w:rPr>
        <w:t>)</w:t>
      </w:r>
    </w:p>
    <w:p w:rsidR="001C67B7" w:rsidRPr="00081051" w:rsidRDefault="001C67B7" w:rsidP="001C67B7">
      <w:pPr>
        <w:pStyle w:val="5"/>
        <w:spacing w:line="360" w:lineRule="auto"/>
        <w:ind w:firstLine="708"/>
        <w:jc w:val="both"/>
        <w:rPr>
          <w:sz w:val="24"/>
          <w:szCs w:val="24"/>
        </w:rPr>
      </w:pPr>
      <w:r w:rsidRPr="00081051">
        <w:rPr>
          <w:sz w:val="24"/>
          <w:szCs w:val="24"/>
        </w:rPr>
        <w:t xml:space="preserve"> Приобщать детей к восприятию искусства, развивать интерес к нему. </w:t>
      </w:r>
    </w:p>
    <w:p w:rsidR="001C67B7" w:rsidRPr="00081051" w:rsidRDefault="001C67B7" w:rsidP="001C67B7">
      <w:pPr>
        <w:pStyle w:val="5"/>
        <w:spacing w:line="360" w:lineRule="auto"/>
        <w:ind w:firstLine="708"/>
        <w:jc w:val="both"/>
        <w:rPr>
          <w:sz w:val="24"/>
          <w:szCs w:val="24"/>
        </w:rPr>
      </w:pPr>
      <w:r w:rsidRPr="00081051">
        <w:rPr>
          <w:sz w:val="24"/>
          <w:szCs w:val="24"/>
        </w:rPr>
        <w:t xml:space="preserve">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w:t>
      </w:r>
    </w:p>
    <w:p w:rsidR="001C67B7" w:rsidRPr="00081051" w:rsidRDefault="001C67B7" w:rsidP="001C67B7">
      <w:pPr>
        <w:pStyle w:val="5"/>
        <w:spacing w:line="360" w:lineRule="auto"/>
        <w:ind w:firstLine="708"/>
        <w:jc w:val="both"/>
        <w:rPr>
          <w:sz w:val="24"/>
          <w:szCs w:val="24"/>
        </w:rPr>
      </w:pPr>
      <w:r w:rsidRPr="00081051">
        <w:rPr>
          <w:sz w:val="24"/>
          <w:szCs w:val="24"/>
        </w:rPr>
        <w:t>Познакомить детей с профессиями артиста, художника, композитора.</w:t>
      </w:r>
    </w:p>
    <w:p w:rsidR="001C67B7" w:rsidRPr="00081051" w:rsidRDefault="001C67B7" w:rsidP="001C67B7">
      <w:pPr>
        <w:pStyle w:val="5"/>
        <w:spacing w:line="360" w:lineRule="auto"/>
        <w:ind w:firstLine="708"/>
        <w:jc w:val="both"/>
        <w:rPr>
          <w:sz w:val="24"/>
          <w:szCs w:val="24"/>
        </w:rPr>
      </w:pPr>
      <w:r w:rsidRPr="00081051">
        <w:rPr>
          <w:sz w:val="24"/>
          <w:szCs w:val="24"/>
        </w:rPr>
        <w:t xml:space="preserve">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
    <w:p w:rsidR="001C67B7" w:rsidRPr="00081051" w:rsidRDefault="001C67B7" w:rsidP="001C67B7">
      <w:pPr>
        <w:pStyle w:val="5"/>
        <w:spacing w:line="360" w:lineRule="auto"/>
        <w:ind w:firstLine="708"/>
        <w:jc w:val="both"/>
        <w:rPr>
          <w:sz w:val="24"/>
          <w:szCs w:val="24"/>
        </w:rPr>
      </w:pPr>
      <w:r w:rsidRPr="00081051">
        <w:rPr>
          <w:sz w:val="24"/>
          <w:szCs w:val="24"/>
        </w:rP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w:t>
      </w:r>
    </w:p>
    <w:p w:rsidR="001C67B7" w:rsidRPr="00081051" w:rsidRDefault="001C67B7" w:rsidP="001C67B7">
      <w:pPr>
        <w:pStyle w:val="5"/>
        <w:spacing w:line="360" w:lineRule="auto"/>
        <w:ind w:firstLine="708"/>
        <w:jc w:val="both"/>
        <w:rPr>
          <w:sz w:val="24"/>
          <w:szCs w:val="24"/>
        </w:rPr>
      </w:pPr>
      <w:r w:rsidRPr="00081051">
        <w:rPr>
          <w:sz w:val="24"/>
          <w:szCs w:val="24"/>
        </w:rPr>
        <w:t xml:space="preserve"> 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1C67B7" w:rsidRPr="00081051" w:rsidRDefault="001C67B7" w:rsidP="001C67B7">
      <w:pPr>
        <w:pStyle w:val="5"/>
        <w:spacing w:line="360" w:lineRule="auto"/>
        <w:ind w:firstLine="708"/>
        <w:jc w:val="both"/>
        <w:rPr>
          <w:sz w:val="24"/>
          <w:szCs w:val="24"/>
        </w:rPr>
      </w:pPr>
      <w:r w:rsidRPr="00081051">
        <w:rPr>
          <w:sz w:val="24"/>
          <w:szCs w:val="24"/>
        </w:rPr>
        <w:t xml:space="preserve">Познакомить детей с архитектурой. </w:t>
      </w:r>
    </w:p>
    <w:p w:rsidR="001C67B7" w:rsidRPr="00081051" w:rsidRDefault="001C67B7" w:rsidP="001C67B7">
      <w:pPr>
        <w:pStyle w:val="5"/>
        <w:spacing w:line="360" w:lineRule="auto"/>
        <w:ind w:firstLine="708"/>
        <w:jc w:val="both"/>
        <w:rPr>
          <w:sz w:val="24"/>
          <w:szCs w:val="24"/>
        </w:rPr>
      </w:pPr>
      <w:r w:rsidRPr="00081051">
        <w:rPr>
          <w:sz w:val="24"/>
          <w:szCs w:val="24"/>
        </w:rPr>
        <w:t xml:space="preserve">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Вызывать интерес к различным строениям, расположенным вокруг детского сада (дома, в которых живут ребенок и его друзья, школа, кинотеатр).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Привлекать внимание детей к сходству и различиям разных зданий, поощрять самостоятельное выделение частей здания, его особенностей.  </w:t>
      </w:r>
    </w:p>
    <w:p w:rsidR="001C67B7" w:rsidRPr="00081051" w:rsidRDefault="001C67B7" w:rsidP="001C67B7">
      <w:pPr>
        <w:pStyle w:val="5"/>
        <w:spacing w:line="360" w:lineRule="auto"/>
        <w:ind w:firstLine="708"/>
        <w:jc w:val="both"/>
        <w:rPr>
          <w:sz w:val="24"/>
          <w:szCs w:val="24"/>
        </w:rPr>
      </w:pPr>
      <w:r w:rsidRPr="00081051">
        <w:rPr>
          <w:sz w:val="24"/>
          <w:szCs w:val="24"/>
        </w:rPr>
        <w:t>Закреплять умение замечать различия в сходных по форме и строению зданиях (форма и величина входных дверей, окон и других частей).</w:t>
      </w:r>
    </w:p>
    <w:p w:rsidR="001C67B7" w:rsidRPr="00081051" w:rsidRDefault="001C67B7" w:rsidP="001C67B7">
      <w:pPr>
        <w:pStyle w:val="5"/>
        <w:spacing w:line="360" w:lineRule="auto"/>
        <w:ind w:firstLine="708"/>
        <w:jc w:val="both"/>
        <w:rPr>
          <w:sz w:val="24"/>
          <w:szCs w:val="24"/>
        </w:rPr>
      </w:pPr>
      <w:r w:rsidRPr="00081051">
        <w:rPr>
          <w:sz w:val="24"/>
          <w:szCs w:val="24"/>
        </w:rPr>
        <w:lastRenderedPageBreak/>
        <w:t xml:space="preserve"> Поощрять  стремление  детей  изображать  в  рисунках,  аппликациях реальные и сказочные строения. </w:t>
      </w:r>
    </w:p>
    <w:p w:rsidR="001C67B7" w:rsidRPr="00081051" w:rsidRDefault="001C67B7" w:rsidP="001C67B7">
      <w:pPr>
        <w:pStyle w:val="5"/>
        <w:spacing w:line="360" w:lineRule="auto"/>
        <w:ind w:firstLine="708"/>
        <w:jc w:val="both"/>
        <w:rPr>
          <w:sz w:val="24"/>
          <w:szCs w:val="24"/>
        </w:rPr>
      </w:pPr>
      <w:r w:rsidRPr="00081051">
        <w:rPr>
          <w:sz w:val="24"/>
          <w:szCs w:val="24"/>
        </w:rPr>
        <w:t xml:space="preserve">Организовать посещение музея (совместно с родителями), рассказать о назначении музея.  Развивать интерес к посещению кукольного театра, выставок. </w:t>
      </w:r>
    </w:p>
    <w:p w:rsidR="001C67B7" w:rsidRPr="00081051" w:rsidRDefault="001C67B7" w:rsidP="001C67B7">
      <w:pPr>
        <w:pStyle w:val="5"/>
        <w:spacing w:line="360" w:lineRule="auto"/>
        <w:ind w:firstLine="708"/>
        <w:jc w:val="both"/>
        <w:rPr>
          <w:sz w:val="24"/>
          <w:szCs w:val="24"/>
        </w:rPr>
      </w:pPr>
      <w:r w:rsidRPr="00081051">
        <w:rPr>
          <w:sz w:val="24"/>
          <w:szCs w:val="24"/>
        </w:rPr>
        <w:t xml:space="preserve">Закреплять знания детей о книге, книжной иллюстрации. </w:t>
      </w:r>
    </w:p>
    <w:p w:rsidR="001C67B7" w:rsidRPr="00081051" w:rsidRDefault="001C67B7" w:rsidP="001C67B7">
      <w:pPr>
        <w:pStyle w:val="5"/>
        <w:spacing w:line="360" w:lineRule="auto"/>
        <w:ind w:firstLine="708"/>
        <w:jc w:val="both"/>
        <w:rPr>
          <w:sz w:val="24"/>
          <w:szCs w:val="24"/>
        </w:rPr>
      </w:pPr>
      <w:r w:rsidRPr="00081051">
        <w:rPr>
          <w:sz w:val="24"/>
          <w:szCs w:val="24"/>
        </w:rPr>
        <w:t xml:space="preserve">Познакомить с библиотекой как центром хранения книг, созданных писателями и поэтами. </w:t>
      </w:r>
    </w:p>
    <w:p w:rsidR="001C67B7" w:rsidRPr="00081051" w:rsidRDefault="001C67B7" w:rsidP="001C67B7">
      <w:pPr>
        <w:pStyle w:val="5"/>
        <w:spacing w:line="360" w:lineRule="auto"/>
        <w:ind w:firstLine="708"/>
        <w:jc w:val="both"/>
        <w:rPr>
          <w:sz w:val="24"/>
          <w:szCs w:val="24"/>
        </w:rPr>
      </w:pPr>
      <w:r w:rsidRPr="00081051">
        <w:rPr>
          <w:sz w:val="24"/>
          <w:szCs w:val="24"/>
        </w:rPr>
        <w:t>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p w:rsidR="001C67B7" w:rsidRPr="00081051" w:rsidRDefault="001C67B7" w:rsidP="001C67B7">
      <w:pPr>
        <w:pStyle w:val="5"/>
        <w:spacing w:line="360" w:lineRule="auto"/>
        <w:ind w:firstLine="708"/>
        <w:jc w:val="both"/>
        <w:rPr>
          <w:sz w:val="24"/>
          <w:szCs w:val="24"/>
        </w:rPr>
      </w:pPr>
      <w:r w:rsidRPr="00081051">
        <w:rPr>
          <w:sz w:val="24"/>
          <w:szCs w:val="24"/>
        </w:rPr>
        <w:t xml:space="preserve">Воспитывать бережное отношение к произведениям искусства.        </w:t>
      </w:r>
    </w:p>
    <w:p w:rsidR="001C67B7" w:rsidRPr="00081051" w:rsidRDefault="001C67B7" w:rsidP="001C67B7">
      <w:pPr>
        <w:pStyle w:val="5"/>
        <w:spacing w:line="360" w:lineRule="auto"/>
        <w:ind w:firstLine="708"/>
        <w:jc w:val="both"/>
        <w:rPr>
          <w:sz w:val="24"/>
          <w:szCs w:val="24"/>
        </w:rPr>
      </w:pPr>
      <w:r w:rsidRPr="00081051">
        <w:rPr>
          <w:sz w:val="24"/>
          <w:szCs w:val="24"/>
        </w:rPr>
        <w:t xml:space="preserve">   </w:t>
      </w:r>
      <w:r w:rsidRPr="00081051">
        <w:rPr>
          <w:b/>
          <w:sz w:val="24"/>
          <w:szCs w:val="24"/>
        </w:rPr>
        <w:t>Старшая группа (от 5 до 6 лет)</w:t>
      </w:r>
      <w:r w:rsidRPr="00081051">
        <w:rPr>
          <w:sz w:val="24"/>
          <w:szCs w:val="24"/>
        </w:rPr>
        <w:t xml:space="preserve">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Продолжать формировать интерес к музыке, живописи, литературе, народному искусству.  </w:t>
      </w:r>
    </w:p>
    <w:p w:rsidR="001C67B7" w:rsidRPr="00081051" w:rsidRDefault="001C67B7" w:rsidP="001C67B7">
      <w:pPr>
        <w:pStyle w:val="5"/>
        <w:spacing w:line="360" w:lineRule="auto"/>
        <w:ind w:firstLine="708"/>
        <w:jc w:val="both"/>
        <w:rPr>
          <w:sz w:val="24"/>
          <w:szCs w:val="24"/>
        </w:rPr>
      </w:pPr>
      <w:r w:rsidRPr="00081051">
        <w:rPr>
          <w:sz w:val="24"/>
          <w:szCs w:val="24"/>
        </w:rPr>
        <w:t xml:space="preserve">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w:t>
      </w:r>
    </w:p>
    <w:p w:rsidR="001C67B7" w:rsidRPr="00081051" w:rsidRDefault="001C67B7" w:rsidP="001C67B7">
      <w:pPr>
        <w:pStyle w:val="5"/>
        <w:spacing w:line="360" w:lineRule="auto"/>
        <w:ind w:firstLine="708"/>
        <w:jc w:val="both"/>
        <w:rPr>
          <w:sz w:val="24"/>
          <w:szCs w:val="24"/>
        </w:rPr>
      </w:pPr>
      <w:r w:rsidRPr="00081051">
        <w:rPr>
          <w:sz w:val="24"/>
          <w:szCs w:val="24"/>
        </w:rPr>
        <w:t>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1C67B7" w:rsidRPr="00081051" w:rsidRDefault="001C67B7" w:rsidP="001C67B7">
      <w:pPr>
        <w:pStyle w:val="5"/>
        <w:spacing w:line="360" w:lineRule="auto"/>
        <w:ind w:firstLine="708"/>
        <w:jc w:val="both"/>
        <w:rPr>
          <w:sz w:val="24"/>
          <w:szCs w:val="24"/>
        </w:rPr>
      </w:pPr>
      <w:r w:rsidRPr="00081051">
        <w:rPr>
          <w:sz w:val="24"/>
          <w:szCs w:val="24"/>
        </w:rPr>
        <w:t xml:space="preserve"> 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1C67B7" w:rsidRPr="00081051" w:rsidRDefault="001C67B7" w:rsidP="001C67B7">
      <w:pPr>
        <w:pStyle w:val="5"/>
        <w:spacing w:line="360" w:lineRule="auto"/>
        <w:ind w:firstLine="708"/>
        <w:jc w:val="both"/>
        <w:rPr>
          <w:sz w:val="24"/>
          <w:szCs w:val="24"/>
        </w:rPr>
      </w:pPr>
      <w:r w:rsidRPr="00081051">
        <w:rPr>
          <w:sz w:val="24"/>
          <w:szCs w:val="24"/>
        </w:rPr>
        <w:t xml:space="preserve">Познакомить с произведениями живописи (И. Шишкин, И. Левитан, В.  Серов,  И.  Грабарь,  П.  Кончаловский  и  др.)  и  изображением  родной природы в картинах художников. </w:t>
      </w:r>
    </w:p>
    <w:p w:rsidR="001C67B7" w:rsidRPr="00081051" w:rsidRDefault="001C67B7" w:rsidP="001C67B7">
      <w:pPr>
        <w:pStyle w:val="5"/>
        <w:spacing w:line="360" w:lineRule="auto"/>
        <w:ind w:firstLine="708"/>
        <w:jc w:val="both"/>
        <w:rPr>
          <w:sz w:val="24"/>
          <w:szCs w:val="24"/>
        </w:rPr>
      </w:pPr>
      <w:r w:rsidRPr="00081051">
        <w:rPr>
          <w:sz w:val="24"/>
          <w:szCs w:val="24"/>
        </w:rPr>
        <w:t xml:space="preserve">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w:t>
      </w:r>
    </w:p>
    <w:p w:rsidR="001C67B7" w:rsidRPr="00081051" w:rsidRDefault="001C67B7" w:rsidP="001C67B7">
      <w:pPr>
        <w:pStyle w:val="5"/>
        <w:spacing w:line="360" w:lineRule="auto"/>
        <w:ind w:firstLine="708"/>
        <w:jc w:val="both"/>
        <w:rPr>
          <w:sz w:val="24"/>
          <w:szCs w:val="24"/>
        </w:rPr>
      </w:pPr>
      <w:r w:rsidRPr="00081051">
        <w:rPr>
          <w:sz w:val="24"/>
          <w:szCs w:val="24"/>
        </w:rPr>
        <w:t>Продолжать знакомить с архитектурой.</w:t>
      </w:r>
    </w:p>
    <w:p w:rsidR="001C67B7" w:rsidRPr="00081051" w:rsidRDefault="001C67B7" w:rsidP="001C67B7">
      <w:pPr>
        <w:pStyle w:val="5"/>
        <w:spacing w:line="360" w:lineRule="auto"/>
        <w:ind w:firstLine="708"/>
        <w:jc w:val="both"/>
        <w:rPr>
          <w:sz w:val="24"/>
          <w:szCs w:val="24"/>
        </w:rPr>
      </w:pPr>
      <w:r w:rsidRPr="00081051">
        <w:rPr>
          <w:sz w:val="24"/>
          <w:szCs w:val="24"/>
        </w:rPr>
        <w:t xml:space="preserve"> Закреплять знания о том, что существуют различные по назначению здания: жилые дома, магазины, театры, кинотеатры и др. </w:t>
      </w:r>
    </w:p>
    <w:p w:rsidR="001C67B7" w:rsidRPr="00081051" w:rsidRDefault="001C67B7" w:rsidP="001C67B7">
      <w:pPr>
        <w:pStyle w:val="5"/>
        <w:spacing w:line="360" w:lineRule="auto"/>
        <w:ind w:firstLine="708"/>
        <w:jc w:val="both"/>
        <w:rPr>
          <w:sz w:val="24"/>
          <w:szCs w:val="24"/>
        </w:rPr>
      </w:pPr>
      <w:r w:rsidRPr="00081051">
        <w:rPr>
          <w:sz w:val="24"/>
          <w:szCs w:val="24"/>
        </w:rPr>
        <w:t xml:space="preserve">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дошкольников к пониманию зависимости конструкции здания от его назначения: </w:t>
      </w:r>
      <w:r w:rsidRPr="00081051">
        <w:rPr>
          <w:sz w:val="24"/>
          <w:szCs w:val="24"/>
        </w:rPr>
        <w:lastRenderedPageBreak/>
        <w:t>жилой дом, театр, храм и т. д.</w:t>
      </w:r>
    </w:p>
    <w:p w:rsidR="001C67B7" w:rsidRPr="00081051" w:rsidRDefault="001C67B7" w:rsidP="001C67B7">
      <w:pPr>
        <w:pStyle w:val="5"/>
        <w:spacing w:line="360" w:lineRule="auto"/>
        <w:ind w:firstLine="708"/>
        <w:jc w:val="both"/>
        <w:rPr>
          <w:sz w:val="24"/>
          <w:szCs w:val="24"/>
        </w:rPr>
      </w:pPr>
      <w:r w:rsidRPr="00081051">
        <w:rPr>
          <w:sz w:val="24"/>
          <w:szCs w:val="24"/>
        </w:rPr>
        <w:t xml:space="preserve">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При чтении литературных произведений, сказок обращать внимание детей на описание сказочных домиков (теремок, рукавичка, избушка на курьих ножках), дворцов. 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w:t>
      </w:r>
    </w:p>
    <w:p w:rsidR="001C67B7" w:rsidRPr="00081051" w:rsidRDefault="001C67B7" w:rsidP="001C67B7">
      <w:pPr>
        <w:pStyle w:val="5"/>
        <w:spacing w:line="360" w:lineRule="auto"/>
        <w:ind w:firstLine="708"/>
        <w:jc w:val="both"/>
        <w:rPr>
          <w:b/>
          <w:sz w:val="24"/>
          <w:szCs w:val="24"/>
        </w:rPr>
      </w:pPr>
      <w:r w:rsidRPr="00081051">
        <w:rPr>
          <w:sz w:val="24"/>
          <w:szCs w:val="24"/>
        </w:rPr>
        <w:t xml:space="preserve">Формировать у детей бережное отношение к произведениям искусства. </w:t>
      </w:r>
      <w:r w:rsidRPr="00081051">
        <w:rPr>
          <w:b/>
          <w:sz w:val="24"/>
          <w:szCs w:val="24"/>
        </w:rPr>
        <w:t>Подготовительная к школе группа (от 6 до 7 лет)</w:t>
      </w:r>
    </w:p>
    <w:p w:rsidR="001C67B7" w:rsidRPr="00081051" w:rsidRDefault="001C67B7" w:rsidP="001C67B7">
      <w:pPr>
        <w:pStyle w:val="5"/>
        <w:spacing w:line="360" w:lineRule="auto"/>
        <w:ind w:firstLine="708"/>
        <w:jc w:val="both"/>
        <w:rPr>
          <w:sz w:val="24"/>
          <w:szCs w:val="24"/>
        </w:rPr>
      </w:pPr>
      <w:r w:rsidRPr="00081051">
        <w:rPr>
          <w:sz w:val="24"/>
          <w:szCs w:val="24"/>
        </w:rPr>
        <w:t xml:space="preserve"> Развивать эстетическое восприятие, чувство ритма, художественный вкус, эстетическое отношение к окружающему, к искусству и художественной деятельности.  Формировать интерес к классическому и народному искусству (музыке, изобразительному искусству, литературе, архитектуре). </w:t>
      </w:r>
    </w:p>
    <w:p w:rsidR="001C67B7" w:rsidRPr="00081051" w:rsidRDefault="001C67B7" w:rsidP="001C67B7">
      <w:pPr>
        <w:pStyle w:val="5"/>
        <w:spacing w:line="360" w:lineRule="auto"/>
        <w:ind w:firstLine="708"/>
        <w:jc w:val="both"/>
        <w:rPr>
          <w:sz w:val="24"/>
          <w:szCs w:val="24"/>
        </w:rPr>
      </w:pPr>
      <w:r w:rsidRPr="00081051">
        <w:rPr>
          <w:sz w:val="24"/>
          <w:szCs w:val="24"/>
        </w:rPr>
        <w:t xml:space="preserve">Формировать основы художественной культуры. </w:t>
      </w:r>
    </w:p>
    <w:p w:rsidR="001C67B7" w:rsidRPr="00081051" w:rsidRDefault="001C67B7" w:rsidP="001C67B7">
      <w:pPr>
        <w:pStyle w:val="5"/>
        <w:spacing w:line="360" w:lineRule="auto"/>
        <w:ind w:firstLine="708"/>
        <w:jc w:val="both"/>
        <w:rPr>
          <w:sz w:val="24"/>
          <w:szCs w:val="24"/>
        </w:rPr>
      </w:pPr>
      <w:r w:rsidRPr="00081051">
        <w:rPr>
          <w:sz w:val="24"/>
          <w:szCs w:val="24"/>
        </w:rPr>
        <w:t xml:space="preserve">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 </w:t>
      </w:r>
    </w:p>
    <w:p w:rsidR="001C67B7" w:rsidRPr="00081051" w:rsidRDefault="001C67B7" w:rsidP="001C67B7">
      <w:pPr>
        <w:pStyle w:val="5"/>
        <w:spacing w:line="360" w:lineRule="auto"/>
        <w:ind w:firstLine="708"/>
        <w:jc w:val="both"/>
        <w:rPr>
          <w:sz w:val="24"/>
          <w:szCs w:val="24"/>
        </w:rPr>
      </w:pPr>
      <w:r w:rsidRPr="00081051">
        <w:rPr>
          <w:sz w:val="24"/>
          <w:szCs w:val="24"/>
        </w:rPr>
        <w:t xml:space="preserve">Расширять  знания  детей  об  изобразительном  искусстве,  развивать  художественное  восприятие  произведений  изобразительного искусства.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 </w:t>
      </w:r>
    </w:p>
    <w:p w:rsidR="001C67B7" w:rsidRPr="00081051" w:rsidRDefault="001C67B7" w:rsidP="001C67B7">
      <w:pPr>
        <w:pStyle w:val="5"/>
        <w:spacing w:line="360" w:lineRule="auto"/>
        <w:ind w:firstLine="708"/>
        <w:jc w:val="both"/>
        <w:rPr>
          <w:sz w:val="24"/>
          <w:szCs w:val="24"/>
        </w:rPr>
      </w:pPr>
      <w:r w:rsidRPr="00081051">
        <w:rPr>
          <w:sz w:val="24"/>
          <w:szCs w:val="24"/>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 Расширять  представления  о  художниках — иллюстраторах  детской книги (И. Билибин, Ю. Васнецов, В. Конашевич, В. Лебедев, Т. Маврина, Е. Чарушин и др.).</w:t>
      </w:r>
    </w:p>
    <w:p w:rsidR="001C67B7" w:rsidRPr="00081051" w:rsidRDefault="001C67B7" w:rsidP="001C67B7">
      <w:pPr>
        <w:pStyle w:val="5"/>
        <w:spacing w:line="360" w:lineRule="auto"/>
        <w:ind w:firstLine="708"/>
        <w:jc w:val="both"/>
        <w:rPr>
          <w:sz w:val="24"/>
          <w:szCs w:val="24"/>
        </w:rPr>
      </w:pPr>
      <w:r w:rsidRPr="00081051">
        <w:rPr>
          <w:sz w:val="24"/>
          <w:szCs w:val="24"/>
        </w:rPr>
        <w:t xml:space="preserve"> 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w:t>
      </w:r>
    </w:p>
    <w:p w:rsidR="001C67B7" w:rsidRPr="00081051" w:rsidRDefault="001C67B7" w:rsidP="001C67B7">
      <w:pPr>
        <w:pStyle w:val="5"/>
        <w:spacing w:line="360" w:lineRule="auto"/>
        <w:ind w:firstLine="708"/>
        <w:jc w:val="both"/>
        <w:rPr>
          <w:sz w:val="24"/>
          <w:szCs w:val="24"/>
        </w:rPr>
      </w:pPr>
      <w:r w:rsidRPr="00081051">
        <w:rPr>
          <w:sz w:val="24"/>
          <w:szCs w:val="24"/>
        </w:rPr>
        <w:t xml:space="preserve"> 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w:t>
      </w:r>
    </w:p>
    <w:p w:rsidR="001C67B7" w:rsidRPr="00081051" w:rsidRDefault="001C67B7" w:rsidP="001C67B7">
      <w:pPr>
        <w:pStyle w:val="5"/>
        <w:spacing w:line="360" w:lineRule="auto"/>
        <w:ind w:firstLine="708"/>
        <w:jc w:val="both"/>
        <w:rPr>
          <w:sz w:val="24"/>
          <w:szCs w:val="24"/>
        </w:rPr>
      </w:pPr>
      <w:r w:rsidRPr="00081051">
        <w:rPr>
          <w:sz w:val="24"/>
          <w:szCs w:val="24"/>
        </w:rPr>
        <w:t xml:space="preserve">Развивать умение выделять сходство и различия архитектурных сооружений одинакового назначения. </w:t>
      </w:r>
    </w:p>
    <w:p w:rsidR="001C67B7" w:rsidRPr="00081051" w:rsidRDefault="001C67B7" w:rsidP="001C67B7">
      <w:pPr>
        <w:pStyle w:val="5"/>
        <w:spacing w:line="360" w:lineRule="auto"/>
        <w:ind w:firstLine="708"/>
        <w:jc w:val="both"/>
        <w:rPr>
          <w:sz w:val="24"/>
          <w:szCs w:val="24"/>
        </w:rPr>
      </w:pPr>
      <w:r w:rsidRPr="00081051">
        <w:rPr>
          <w:sz w:val="24"/>
          <w:szCs w:val="24"/>
        </w:rPr>
        <w:lastRenderedPageBreak/>
        <w:t>Формировать умение выделять одинаковые части конструкции и особенности деталей.</w:t>
      </w:r>
    </w:p>
    <w:p w:rsidR="001C67B7" w:rsidRPr="00081051" w:rsidRDefault="001C67B7" w:rsidP="001C67B7">
      <w:pPr>
        <w:pStyle w:val="5"/>
        <w:spacing w:line="360" w:lineRule="auto"/>
        <w:ind w:firstLine="708"/>
        <w:jc w:val="both"/>
        <w:rPr>
          <w:sz w:val="24"/>
          <w:szCs w:val="24"/>
        </w:rPr>
      </w:pPr>
      <w:r w:rsidRPr="00081051">
        <w:rPr>
          <w:sz w:val="24"/>
          <w:szCs w:val="24"/>
        </w:rPr>
        <w:t xml:space="preserve"> Познакомить со спецификой храмовой архитектуры: купол, арки, аркатурный поясок по периметру здания, барабан (круглая часть под куполом) и т. д. </w:t>
      </w:r>
    </w:p>
    <w:p w:rsidR="001C67B7" w:rsidRPr="00081051" w:rsidRDefault="001C67B7" w:rsidP="001C67B7">
      <w:pPr>
        <w:pStyle w:val="5"/>
        <w:spacing w:line="360" w:lineRule="auto"/>
        <w:ind w:firstLine="708"/>
        <w:jc w:val="both"/>
        <w:rPr>
          <w:sz w:val="24"/>
          <w:szCs w:val="24"/>
        </w:rPr>
      </w:pPr>
      <w:r w:rsidRPr="00081051">
        <w:rPr>
          <w:sz w:val="24"/>
          <w:szCs w:val="24"/>
        </w:rPr>
        <w:t xml:space="preserve">Знакомить с архитектурой с опорой на региональные особенности местности,  в  которой  живут  дети. </w:t>
      </w:r>
    </w:p>
    <w:p w:rsidR="001C67B7" w:rsidRPr="00081051" w:rsidRDefault="001C67B7" w:rsidP="001C67B7">
      <w:pPr>
        <w:pStyle w:val="5"/>
        <w:spacing w:line="360" w:lineRule="auto"/>
        <w:ind w:firstLine="708"/>
        <w:jc w:val="both"/>
        <w:rPr>
          <w:sz w:val="24"/>
          <w:szCs w:val="24"/>
        </w:rPr>
      </w:pPr>
      <w:r w:rsidRPr="00081051">
        <w:rPr>
          <w:sz w:val="24"/>
          <w:szCs w:val="24"/>
        </w:rPr>
        <w:t xml:space="preserve">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w:t>
      </w:r>
    </w:p>
    <w:p w:rsidR="001C67B7" w:rsidRPr="00081051" w:rsidRDefault="001C67B7" w:rsidP="001C67B7">
      <w:pPr>
        <w:pStyle w:val="5"/>
        <w:spacing w:line="360" w:lineRule="auto"/>
        <w:ind w:firstLine="708"/>
        <w:jc w:val="both"/>
        <w:rPr>
          <w:sz w:val="24"/>
          <w:szCs w:val="24"/>
        </w:rPr>
      </w:pPr>
      <w:r w:rsidRPr="00081051">
        <w:rPr>
          <w:sz w:val="24"/>
          <w:szCs w:val="24"/>
        </w:rPr>
        <w:t xml:space="preserve">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w:t>
      </w:r>
    </w:p>
    <w:p w:rsidR="001C67B7" w:rsidRPr="00081051" w:rsidRDefault="001C67B7" w:rsidP="001C67B7">
      <w:pPr>
        <w:pStyle w:val="5"/>
        <w:spacing w:line="360" w:lineRule="auto"/>
        <w:ind w:firstLine="708"/>
        <w:jc w:val="both"/>
        <w:rPr>
          <w:sz w:val="24"/>
          <w:szCs w:val="24"/>
        </w:rPr>
      </w:pPr>
      <w:r w:rsidRPr="00081051">
        <w:rPr>
          <w:sz w:val="24"/>
          <w:szCs w:val="24"/>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1C67B7" w:rsidRPr="00081051" w:rsidRDefault="001C67B7" w:rsidP="001C67B7">
      <w:pPr>
        <w:pStyle w:val="5"/>
        <w:spacing w:line="360" w:lineRule="auto"/>
        <w:ind w:firstLine="708"/>
        <w:jc w:val="both"/>
        <w:rPr>
          <w:sz w:val="24"/>
          <w:szCs w:val="24"/>
        </w:rPr>
      </w:pPr>
      <w:r w:rsidRPr="00081051">
        <w:rPr>
          <w:sz w:val="24"/>
          <w:szCs w:val="24"/>
        </w:rPr>
        <w:t xml:space="preserve">Развивать эстетические чувства, эмоции, переживания; умение самостоятельно создавать художественные образы в разных видах деятельности. </w:t>
      </w:r>
    </w:p>
    <w:p w:rsidR="001C67B7" w:rsidRPr="00081051" w:rsidRDefault="001C67B7" w:rsidP="001C67B7">
      <w:pPr>
        <w:pStyle w:val="5"/>
        <w:spacing w:line="360" w:lineRule="auto"/>
        <w:ind w:firstLine="708"/>
        <w:jc w:val="both"/>
        <w:rPr>
          <w:sz w:val="24"/>
          <w:szCs w:val="24"/>
        </w:rPr>
      </w:pPr>
      <w:r w:rsidRPr="00081051">
        <w:rPr>
          <w:sz w:val="24"/>
          <w:szCs w:val="24"/>
        </w:rPr>
        <w:t xml:space="preserve">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 Знакомить с историей и видами искусства; формировать умение различать народное и профессиональное искусство. </w:t>
      </w:r>
    </w:p>
    <w:p w:rsidR="001C67B7" w:rsidRPr="00081051" w:rsidRDefault="001C67B7" w:rsidP="001C67B7">
      <w:pPr>
        <w:pStyle w:val="5"/>
        <w:spacing w:line="360" w:lineRule="auto"/>
        <w:ind w:firstLine="708"/>
        <w:jc w:val="both"/>
        <w:rPr>
          <w:sz w:val="24"/>
          <w:szCs w:val="24"/>
        </w:rPr>
      </w:pPr>
      <w:r w:rsidRPr="00081051">
        <w:rPr>
          <w:sz w:val="24"/>
          <w:szCs w:val="24"/>
        </w:rPr>
        <w:t xml:space="preserve">Организовать посещение выставки, театра, музея, цирка (совместно с родителями). Расширять представления о разнообразии народного искусства, художественных промыслов (различные виды материалов, разные регионы страны и мира).  </w:t>
      </w:r>
    </w:p>
    <w:p w:rsidR="001C67B7" w:rsidRPr="00081051" w:rsidRDefault="001C67B7" w:rsidP="001C67B7">
      <w:pPr>
        <w:pStyle w:val="5"/>
        <w:spacing w:line="360" w:lineRule="auto"/>
        <w:ind w:firstLine="708"/>
        <w:jc w:val="both"/>
        <w:rPr>
          <w:sz w:val="24"/>
          <w:szCs w:val="24"/>
        </w:rPr>
      </w:pPr>
      <w:r w:rsidRPr="00081051">
        <w:rPr>
          <w:sz w:val="24"/>
          <w:szCs w:val="24"/>
        </w:rPr>
        <w:t xml:space="preserve">Воспитывать интерес к искусству родного края; любовь и бережное отношение к произведениям искусства. </w:t>
      </w:r>
    </w:p>
    <w:p w:rsidR="001C67B7" w:rsidRPr="00081051" w:rsidRDefault="001C67B7" w:rsidP="001C67B7">
      <w:pPr>
        <w:pStyle w:val="5"/>
        <w:spacing w:line="360" w:lineRule="auto"/>
        <w:ind w:firstLine="708"/>
        <w:jc w:val="both"/>
        <w:rPr>
          <w:sz w:val="24"/>
          <w:szCs w:val="24"/>
        </w:rPr>
      </w:pPr>
      <w:r w:rsidRPr="00081051">
        <w:rPr>
          <w:sz w:val="24"/>
          <w:szCs w:val="24"/>
        </w:rPr>
        <w:t xml:space="preserve">Поощрять активное участие детей в художественной деятельности по собственному желанию и под руководством взрослого.         </w:t>
      </w:r>
    </w:p>
    <w:p w:rsidR="001C67B7" w:rsidRPr="00081051" w:rsidRDefault="001C67B7" w:rsidP="001C67B7">
      <w:pPr>
        <w:pStyle w:val="5"/>
        <w:spacing w:line="360" w:lineRule="auto"/>
        <w:ind w:firstLine="708"/>
        <w:jc w:val="both"/>
        <w:rPr>
          <w:b/>
          <w:sz w:val="24"/>
          <w:szCs w:val="24"/>
        </w:rPr>
      </w:pPr>
      <w:r w:rsidRPr="00081051">
        <w:rPr>
          <w:b/>
          <w:sz w:val="24"/>
          <w:szCs w:val="24"/>
        </w:rPr>
        <w:t xml:space="preserve"> Изобразительная деятельность</w:t>
      </w:r>
    </w:p>
    <w:p w:rsidR="001C67B7" w:rsidRPr="00081051" w:rsidRDefault="001C67B7" w:rsidP="001C67B7">
      <w:pPr>
        <w:pStyle w:val="5"/>
        <w:spacing w:line="360" w:lineRule="auto"/>
        <w:ind w:firstLine="708"/>
        <w:jc w:val="both"/>
        <w:rPr>
          <w:b/>
          <w:sz w:val="24"/>
          <w:szCs w:val="24"/>
        </w:rPr>
      </w:pPr>
      <w:r w:rsidRPr="00081051">
        <w:rPr>
          <w:b/>
          <w:sz w:val="24"/>
          <w:szCs w:val="24"/>
        </w:rPr>
        <w:t xml:space="preserve"> 1 младшая группа (от 2 до 3 лет) </w:t>
      </w:r>
    </w:p>
    <w:p w:rsidR="001C67B7" w:rsidRPr="00081051" w:rsidRDefault="001C67B7" w:rsidP="001C67B7">
      <w:pPr>
        <w:pStyle w:val="5"/>
        <w:spacing w:line="360" w:lineRule="auto"/>
        <w:ind w:firstLine="708"/>
        <w:jc w:val="both"/>
        <w:rPr>
          <w:sz w:val="24"/>
          <w:szCs w:val="24"/>
        </w:rPr>
      </w:pPr>
      <w:r w:rsidRPr="00081051">
        <w:rPr>
          <w:sz w:val="24"/>
          <w:szCs w:val="24"/>
        </w:rPr>
        <w:t xml:space="preserve"> </w:t>
      </w:r>
    </w:p>
    <w:p w:rsidR="001C67B7" w:rsidRPr="00081051" w:rsidRDefault="001C67B7" w:rsidP="001C67B7">
      <w:pPr>
        <w:pStyle w:val="5"/>
        <w:spacing w:line="360" w:lineRule="auto"/>
        <w:ind w:firstLine="708"/>
        <w:jc w:val="both"/>
        <w:rPr>
          <w:sz w:val="24"/>
          <w:szCs w:val="24"/>
        </w:rPr>
      </w:pPr>
      <w:r w:rsidRPr="00081051">
        <w:rPr>
          <w:sz w:val="24"/>
          <w:szCs w:val="24"/>
        </w:rPr>
        <w:t xml:space="preserve">Вызывать у детей интерес к действиям с карандашами, фломастерами, кистью, красками, глиной.  Рисование. </w:t>
      </w:r>
    </w:p>
    <w:p w:rsidR="001C67B7" w:rsidRPr="00081051" w:rsidRDefault="001C67B7" w:rsidP="001C67B7">
      <w:pPr>
        <w:pStyle w:val="5"/>
        <w:spacing w:line="360" w:lineRule="auto"/>
        <w:ind w:firstLine="708"/>
        <w:jc w:val="both"/>
        <w:rPr>
          <w:sz w:val="24"/>
          <w:szCs w:val="24"/>
        </w:rPr>
      </w:pPr>
      <w:r w:rsidRPr="00081051">
        <w:rPr>
          <w:sz w:val="24"/>
          <w:szCs w:val="24"/>
        </w:rPr>
        <w:t xml:space="preserve">Развивать восприятие дошкольников, обогащать их сенсорный опыт путем выделения </w:t>
      </w:r>
      <w:r w:rsidRPr="00081051">
        <w:rPr>
          <w:sz w:val="24"/>
          <w:szCs w:val="24"/>
        </w:rPr>
        <w:lastRenderedPageBreak/>
        <w:t>формы предметов, обведения их по контуру поочередно то одной, то другой рукой.</w:t>
      </w:r>
    </w:p>
    <w:p w:rsidR="001C67B7" w:rsidRPr="00081051" w:rsidRDefault="001C67B7" w:rsidP="001C67B7">
      <w:pPr>
        <w:pStyle w:val="5"/>
        <w:spacing w:line="360" w:lineRule="auto"/>
        <w:ind w:firstLine="708"/>
        <w:jc w:val="both"/>
        <w:rPr>
          <w:sz w:val="24"/>
          <w:szCs w:val="24"/>
        </w:rPr>
      </w:pPr>
      <w:r w:rsidRPr="00081051">
        <w:rPr>
          <w:sz w:val="24"/>
          <w:szCs w:val="24"/>
        </w:rPr>
        <w:t xml:space="preserve"> Подводить детей к изображению знакомых предметов, предоставляя им свободу выбора.</w:t>
      </w:r>
    </w:p>
    <w:p w:rsidR="001C67B7" w:rsidRPr="00081051" w:rsidRDefault="001C67B7" w:rsidP="001C67B7">
      <w:pPr>
        <w:pStyle w:val="5"/>
        <w:spacing w:line="360" w:lineRule="auto"/>
        <w:ind w:firstLine="708"/>
        <w:jc w:val="both"/>
        <w:rPr>
          <w:sz w:val="24"/>
          <w:szCs w:val="24"/>
        </w:rPr>
      </w:pPr>
      <w:r w:rsidRPr="00081051">
        <w:rPr>
          <w:sz w:val="24"/>
          <w:szCs w:val="24"/>
        </w:rPr>
        <w:t xml:space="preserve"> 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w:t>
      </w:r>
    </w:p>
    <w:p w:rsidR="001C67B7" w:rsidRPr="00081051" w:rsidRDefault="001C67B7" w:rsidP="001C67B7">
      <w:pPr>
        <w:pStyle w:val="5"/>
        <w:spacing w:line="360" w:lineRule="auto"/>
        <w:ind w:firstLine="708"/>
        <w:jc w:val="both"/>
        <w:rPr>
          <w:sz w:val="24"/>
          <w:szCs w:val="24"/>
        </w:rPr>
      </w:pPr>
      <w:r w:rsidRPr="00081051">
        <w:rPr>
          <w:sz w:val="24"/>
          <w:szCs w:val="24"/>
        </w:rPr>
        <w:t xml:space="preserve"> Учить  следить  за  движением карандаша по бумаге.</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Привлекать внимание детей к изображенным ими на бумаге разнообразным линиям, конфигурациям. </w:t>
      </w:r>
    </w:p>
    <w:p w:rsidR="001C67B7" w:rsidRPr="00081051" w:rsidRDefault="001C67B7" w:rsidP="001C67B7">
      <w:pPr>
        <w:pStyle w:val="5"/>
        <w:spacing w:line="360" w:lineRule="auto"/>
        <w:ind w:firstLine="708"/>
        <w:jc w:val="both"/>
        <w:rPr>
          <w:sz w:val="24"/>
          <w:szCs w:val="24"/>
        </w:rPr>
      </w:pPr>
      <w:r w:rsidRPr="00081051">
        <w:rPr>
          <w:sz w:val="24"/>
          <w:szCs w:val="24"/>
        </w:rPr>
        <w:t xml:space="preserve">Побуждать задумываться над тем, что они нарисовали, на что это похоже. Вызывать чувство радости от штрихов и линий, которые дети нарисовали сами. </w:t>
      </w:r>
    </w:p>
    <w:p w:rsidR="001C67B7" w:rsidRPr="00081051" w:rsidRDefault="001C67B7" w:rsidP="001C67B7">
      <w:pPr>
        <w:pStyle w:val="5"/>
        <w:spacing w:line="360" w:lineRule="auto"/>
        <w:ind w:firstLine="708"/>
        <w:jc w:val="both"/>
        <w:rPr>
          <w:sz w:val="24"/>
          <w:szCs w:val="24"/>
        </w:rPr>
      </w:pPr>
      <w:r w:rsidRPr="00081051">
        <w:rPr>
          <w:sz w:val="24"/>
          <w:szCs w:val="24"/>
        </w:rPr>
        <w:t xml:space="preserve">Побуждать детей к дополнению нарисованного изображения характерными деталями; к осознанному повторению ранее получившихся штрихов, линий, пятен, форм. Развивать  эстетическое  восприятие  окружающих  предметов.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w:t>
      </w:r>
    </w:p>
    <w:p w:rsidR="001C67B7" w:rsidRPr="00081051" w:rsidRDefault="001C67B7" w:rsidP="001C67B7">
      <w:pPr>
        <w:pStyle w:val="5"/>
        <w:spacing w:line="360" w:lineRule="auto"/>
        <w:ind w:firstLine="708"/>
        <w:jc w:val="both"/>
        <w:rPr>
          <w:sz w:val="24"/>
          <w:szCs w:val="24"/>
        </w:rPr>
      </w:pPr>
      <w:r w:rsidRPr="00081051">
        <w:rPr>
          <w:sz w:val="24"/>
          <w:szCs w:val="24"/>
        </w:rPr>
        <w:t xml:space="preserve">Подводить детей к рисованию предметов округлой формы. </w:t>
      </w:r>
    </w:p>
    <w:p w:rsidR="001C67B7" w:rsidRPr="00081051" w:rsidRDefault="001C67B7" w:rsidP="001C67B7">
      <w:pPr>
        <w:pStyle w:val="5"/>
        <w:spacing w:line="360" w:lineRule="auto"/>
        <w:ind w:firstLine="708"/>
        <w:jc w:val="both"/>
        <w:rPr>
          <w:sz w:val="24"/>
          <w:szCs w:val="24"/>
        </w:rPr>
      </w:pPr>
      <w:r w:rsidRPr="00081051">
        <w:rPr>
          <w:sz w:val="24"/>
          <w:szCs w:val="24"/>
        </w:rPr>
        <w:t xml:space="preserve">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w:t>
      </w:r>
    </w:p>
    <w:p w:rsidR="001C67B7" w:rsidRPr="00081051" w:rsidRDefault="001C67B7" w:rsidP="001C67B7">
      <w:pPr>
        <w:pStyle w:val="5"/>
        <w:spacing w:line="360" w:lineRule="auto"/>
        <w:ind w:firstLine="708"/>
        <w:jc w:val="both"/>
        <w:rPr>
          <w:sz w:val="24"/>
          <w:szCs w:val="24"/>
        </w:rPr>
      </w:pPr>
      <w:r w:rsidRPr="00081051">
        <w:rPr>
          <w:sz w:val="24"/>
          <w:szCs w:val="24"/>
        </w:rPr>
        <w:t>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1C67B7" w:rsidRPr="00081051" w:rsidRDefault="001C67B7" w:rsidP="001C67B7">
      <w:pPr>
        <w:pStyle w:val="5"/>
        <w:spacing w:line="360" w:lineRule="auto"/>
        <w:ind w:firstLine="708"/>
        <w:jc w:val="both"/>
        <w:rPr>
          <w:sz w:val="24"/>
          <w:szCs w:val="24"/>
        </w:rPr>
      </w:pPr>
      <w:r w:rsidRPr="00081051">
        <w:rPr>
          <w:sz w:val="24"/>
          <w:szCs w:val="24"/>
        </w:rPr>
        <w:t xml:space="preserve">  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1C67B7" w:rsidRPr="00081051" w:rsidRDefault="001C67B7" w:rsidP="001C67B7">
      <w:pPr>
        <w:pStyle w:val="5"/>
        <w:spacing w:line="360" w:lineRule="auto"/>
        <w:ind w:firstLine="708"/>
        <w:jc w:val="both"/>
        <w:rPr>
          <w:sz w:val="24"/>
          <w:szCs w:val="24"/>
        </w:rPr>
      </w:pPr>
      <w:r w:rsidRPr="00081051">
        <w:rPr>
          <w:b/>
          <w:sz w:val="24"/>
          <w:szCs w:val="24"/>
        </w:rPr>
        <w:t>Лепка.</w:t>
      </w:r>
      <w:r w:rsidRPr="00081051">
        <w:rPr>
          <w:sz w:val="24"/>
          <w:szCs w:val="24"/>
        </w:rPr>
        <w:t xml:space="preserve"> Вызывать у детей интерес к лепке. </w:t>
      </w:r>
    </w:p>
    <w:p w:rsidR="001C67B7" w:rsidRPr="00081051" w:rsidRDefault="001C67B7" w:rsidP="001C67B7">
      <w:pPr>
        <w:pStyle w:val="5"/>
        <w:spacing w:line="360" w:lineRule="auto"/>
        <w:ind w:firstLine="708"/>
        <w:jc w:val="both"/>
        <w:rPr>
          <w:sz w:val="24"/>
          <w:szCs w:val="24"/>
        </w:rPr>
      </w:pPr>
      <w:r w:rsidRPr="00081051">
        <w:rPr>
          <w:sz w:val="24"/>
          <w:szCs w:val="24"/>
        </w:rPr>
        <w:t>Знакомить с пластическими материалами: глиной, пластилином, пластической массой (отдавая предпочтение глине).</w:t>
      </w:r>
    </w:p>
    <w:p w:rsidR="001C67B7" w:rsidRPr="00081051" w:rsidRDefault="001C67B7" w:rsidP="001C67B7">
      <w:pPr>
        <w:pStyle w:val="5"/>
        <w:spacing w:line="360" w:lineRule="auto"/>
        <w:ind w:firstLine="708"/>
        <w:jc w:val="both"/>
        <w:rPr>
          <w:sz w:val="24"/>
          <w:szCs w:val="24"/>
        </w:rPr>
      </w:pPr>
      <w:r w:rsidRPr="00081051">
        <w:rPr>
          <w:sz w:val="24"/>
          <w:szCs w:val="24"/>
        </w:rPr>
        <w:t xml:space="preserve"> Учить аккуратно пользоваться материалами.</w:t>
      </w:r>
    </w:p>
    <w:p w:rsidR="001C67B7" w:rsidRPr="00081051" w:rsidRDefault="001C67B7" w:rsidP="001C67B7">
      <w:pPr>
        <w:pStyle w:val="5"/>
        <w:spacing w:line="360" w:lineRule="auto"/>
        <w:ind w:firstLine="708"/>
        <w:jc w:val="both"/>
        <w:rPr>
          <w:sz w:val="24"/>
          <w:szCs w:val="24"/>
        </w:rPr>
      </w:pPr>
      <w:r w:rsidRPr="00081051">
        <w:rPr>
          <w:sz w:val="24"/>
          <w:szCs w:val="24"/>
        </w:rPr>
        <w:t xml:space="preserve"> 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w:t>
      </w:r>
      <w:r w:rsidRPr="00081051">
        <w:rPr>
          <w:sz w:val="24"/>
          <w:szCs w:val="24"/>
        </w:rPr>
        <w:lastRenderedPageBreak/>
        <w:t xml:space="preserve">(лепешки, печенье, пряники); делать пальцами углубление в середине сплющенного комочка (миска, блюдце).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соединять две вылепленные формы в один предмет: палочка и шарик (погремушка или грибок), два шарика (неваляшка) и т. п.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Приучать детей класть глину и вылепленные предметы на дощечку или специальную заранее подготовленную клеенку. </w:t>
      </w:r>
    </w:p>
    <w:p w:rsidR="001C67B7" w:rsidRPr="00081051" w:rsidRDefault="001C67B7" w:rsidP="001C67B7">
      <w:pPr>
        <w:pStyle w:val="5"/>
        <w:spacing w:line="360" w:lineRule="auto"/>
        <w:ind w:firstLine="708"/>
        <w:jc w:val="both"/>
        <w:rPr>
          <w:b/>
          <w:sz w:val="24"/>
          <w:szCs w:val="24"/>
        </w:rPr>
      </w:pPr>
      <w:r w:rsidRPr="00081051">
        <w:rPr>
          <w:b/>
          <w:sz w:val="24"/>
          <w:szCs w:val="24"/>
        </w:rPr>
        <w:t xml:space="preserve">2 младшая группа (от 3 до 4 лет) </w:t>
      </w:r>
    </w:p>
    <w:p w:rsidR="001C67B7" w:rsidRPr="00081051" w:rsidRDefault="001C67B7" w:rsidP="001C67B7">
      <w:pPr>
        <w:pStyle w:val="5"/>
        <w:spacing w:line="360" w:lineRule="auto"/>
        <w:ind w:firstLine="708"/>
        <w:jc w:val="both"/>
        <w:rPr>
          <w:sz w:val="24"/>
          <w:szCs w:val="24"/>
        </w:rPr>
      </w:pPr>
      <w:r w:rsidRPr="00081051">
        <w:rPr>
          <w:sz w:val="24"/>
          <w:szCs w:val="24"/>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1C67B7" w:rsidRPr="00081051" w:rsidRDefault="001C67B7" w:rsidP="001C67B7">
      <w:pPr>
        <w:pStyle w:val="5"/>
        <w:spacing w:line="360" w:lineRule="auto"/>
        <w:ind w:firstLine="708"/>
        <w:jc w:val="both"/>
        <w:rPr>
          <w:sz w:val="24"/>
          <w:szCs w:val="24"/>
        </w:rPr>
      </w:pPr>
      <w:r w:rsidRPr="00081051">
        <w:rPr>
          <w:sz w:val="24"/>
          <w:szCs w:val="24"/>
        </w:rPr>
        <w:t>Формировать  интерес  к  занятиям  изобразительной  деятельностью.</w:t>
      </w:r>
    </w:p>
    <w:p w:rsidR="001C67B7" w:rsidRPr="00081051" w:rsidRDefault="001C67B7" w:rsidP="001C67B7">
      <w:pPr>
        <w:pStyle w:val="5"/>
        <w:spacing w:line="360" w:lineRule="auto"/>
        <w:ind w:firstLine="708"/>
        <w:jc w:val="both"/>
        <w:rPr>
          <w:sz w:val="24"/>
          <w:szCs w:val="24"/>
        </w:rPr>
      </w:pPr>
      <w:r w:rsidRPr="00081051">
        <w:rPr>
          <w:sz w:val="24"/>
          <w:szCs w:val="24"/>
        </w:rPr>
        <w:t xml:space="preserve">  Учить  в  рисовании,  лепке,  аппликации  изображать  простые  предметы и явления, передавая их образную выразительность. </w:t>
      </w:r>
    </w:p>
    <w:p w:rsidR="001C67B7" w:rsidRPr="00081051" w:rsidRDefault="001C67B7" w:rsidP="001C67B7">
      <w:pPr>
        <w:pStyle w:val="5"/>
        <w:spacing w:line="360" w:lineRule="auto"/>
        <w:ind w:firstLine="708"/>
        <w:jc w:val="both"/>
        <w:rPr>
          <w:sz w:val="24"/>
          <w:szCs w:val="24"/>
        </w:rPr>
      </w:pPr>
      <w:r w:rsidRPr="00081051">
        <w:rPr>
          <w:sz w:val="24"/>
          <w:szCs w:val="24"/>
        </w:rPr>
        <w:t xml:space="preserve">Включать в процесс обследования предмета движения обеих рук по предмету, охватывание его руками. </w:t>
      </w:r>
    </w:p>
    <w:p w:rsidR="001C67B7" w:rsidRPr="00081051" w:rsidRDefault="001C67B7" w:rsidP="001C67B7">
      <w:pPr>
        <w:pStyle w:val="5"/>
        <w:spacing w:line="360" w:lineRule="auto"/>
        <w:ind w:firstLine="708"/>
        <w:jc w:val="both"/>
        <w:rPr>
          <w:sz w:val="24"/>
          <w:szCs w:val="24"/>
        </w:rPr>
      </w:pPr>
      <w:r w:rsidRPr="00081051">
        <w:rPr>
          <w:sz w:val="24"/>
          <w:szCs w:val="24"/>
        </w:rPr>
        <w:t xml:space="preserve"> 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создавать как индивидуальные, так и коллективные композиции в рисунках, лепке, аппликации. </w:t>
      </w:r>
    </w:p>
    <w:p w:rsidR="001C67B7" w:rsidRPr="00081051" w:rsidRDefault="001C67B7" w:rsidP="001C67B7">
      <w:pPr>
        <w:pStyle w:val="5"/>
        <w:spacing w:line="360" w:lineRule="auto"/>
        <w:ind w:firstLine="708"/>
        <w:jc w:val="both"/>
        <w:rPr>
          <w:sz w:val="24"/>
          <w:szCs w:val="24"/>
        </w:rPr>
      </w:pPr>
      <w:r w:rsidRPr="00081051">
        <w:rPr>
          <w:b/>
          <w:sz w:val="24"/>
          <w:szCs w:val="24"/>
        </w:rPr>
        <w:t>Рисование.</w:t>
      </w:r>
      <w:r w:rsidRPr="00081051">
        <w:rPr>
          <w:sz w:val="24"/>
          <w:szCs w:val="24"/>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Приучать осушать промытую кисть о мягкую тряпочку или бумажную салфетку. Закреплять знание названий цветов (красный, синий, зеленый, желтый, белый, черный), познакомить с оттенками (розовый, голубой, серый). </w:t>
      </w:r>
    </w:p>
    <w:p w:rsidR="001C67B7" w:rsidRPr="00081051" w:rsidRDefault="001C67B7" w:rsidP="001C67B7">
      <w:pPr>
        <w:pStyle w:val="5"/>
        <w:spacing w:line="360" w:lineRule="auto"/>
        <w:ind w:firstLine="708"/>
        <w:jc w:val="both"/>
        <w:rPr>
          <w:sz w:val="24"/>
          <w:szCs w:val="24"/>
        </w:rPr>
      </w:pPr>
      <w:r w:rsidRPr="00081051">
        <w:rPr>
          <w:sz w:val="24"/>
          <w:szCs w:val="24"/>
        </w:rPr>
        <w:t xml:space="preserve"> Обращать внимание детей на подбор цвета, соответствующего изображаемому предмету.</w:t>
      </w:r>
    </w:p>
    <w:p w:rsidR="001C67B7" w:rsidRPr="00081051" w:rsidRDefault="001C67B7" w:rsidP="001C67B7">
      <w:pPr>
        <w:pStyle w:val="5"/>
        <w:spacing w:line="360" w:lineRule="auto"/>
        <w:ind w:firstLine="708"/>
        <w:jc w:val="both"/>
        <w:rPr>
          <w:sz w:val="24"/>
          <w:szCs w:val="24"/>
        </w:rPr>
      </w:pPr>
      <w:r w:rsidRPr="00081051">
        <w:rPr>
          <w:sz w:val="24"/>
          <w:szCs w:val="24"/>
        </w:rPr>
        <w:t xml:space="preserve"> 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w:t>
      </w:r>
      <w:r w:rsidRPr="00081051">
        <w:rPr>
          <w:sz w:val="24"/>
          <w:szCs w:val="24"/>
        </w:rPr>
        <w:lastRenderedPageBreak/>
        <w:t xml:space="preserve">(блюдечко, рукавички).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w:t>
      </w:r>
    </w:p>
    <w:p w:rsidR="001C67B7" w:rsidRPr="00081051" w:rsidRDefault="001C67B7" w:rsidP="001C67B7">
      <w:pPr>
        <w:pStyle w:val="5"/>
        <w:spacing w:line="360" w:lineRule="auto"/>
        <w:ind w:firstLine="708"/>
        <w:jc w:val="both"/>
        <w:rPr>
          <w:sz w:val="24"/>
          <w:szCs w:val="24"/>
        </w:rPr>
      </w:pPr>
      <w:r w:rsidRPr="00081051">
        <w:rPr>
          <w:sz w:val="24"/>
          <w:szCs w:val="24"/>
        </w:rPr>
        <w:t>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1C67B7" w:rsidRPr="00081051" w:rsidRDefault="001C67B7" w:rsidP="001C67B7">
      <w:pPr>
        <w:pStyle w:val="5"/>
        <w:spacing w:line="360" w:lineRule="auto"/>
        <w:ind w:firstLine="708"/>
        <w:jc w:val="both"/>
        <w:rPr>
          <w:sz w:val="24"/>
          <w:szCs w:val="24"/>
        </w:rPr>
      </w:pPr>
      <w:r w:rsidRPr="00081051">
        <w:rPr>
          <w:sz w:val="24"/>
          <w:szCs w:val="24"/>
        </w:rPr>
        <w:t xml:space="preserve"> 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w:t>
      </w:r>
    </w:p>
    <w:p w:rsidR="001C67B7" w:rsidRPr="00081051" w:rsidRDefault="001C67B7" w:rsidP="001C67B7">
      <w:pPr>
        <w:pStyle w:val="5"/>
        <w:spacing w:line="360" w:lineRule="auto"/>
        <w:ind w:firstLine="708"/>
        <w:jc w:val="both"/>
        <w:rPr>
          <w:sz w:val="24"/>
          <w:szCs w:val="24"/>
        </w:rPr>
      </w:pPr>
      <w:r w:rsidRPr="00081051">
        <w:rPr>
          <w:sz w:val="24"/>
          <w:szCs w:val="24"/>
        </w:rPr>
        <w:t xml:space="preserve"> Учить располагать изображения по всему листу. </w:t>
      </w:r>
    </w:p>
    <w:p w:rsidR="001C67B7" w:rsidRPr="00081051" w:rsidRDefault="001C67B7" w:rsidP="001C67B7">
      <w:pPr>
        <w:pStyle w:val="5"/>
        <w:spacing w:line="360" w:lineRule="auto"/>
        <w:ind w:firstLine="708"/>
        <w:jc w:val="both"/>
        <w:rPr>
          <w:sz w:val="24"/>
          <w:szCs w:val="24"/>
        </w:rPr>
      </w:pPr>
      <w:r w:rsidRPr="00081051">
        <w:rPr>
          <w:b/>
          <w:sz w:val="24"/>
          <w:szCs w:val="24"/>
        </w:rPr>
        <w:t>Лепка.</w:t>
      </w:r>
      <w:r w:rsidRPr="00081051">
        <w:rPr>
          <w:sz w:val="24"/>
          <w:szCs w:val="24"/>
        </w:rPr>
        <w:t xml:space="preserve"> </w:t>
      </w:r>
    </w:p>
    <w:p w:rsidR="001C67B7" w:rsidRPr="00081051" w:rsidRDefault="001C67B7" w:rsidP="001C67B7">
      <w:pPr>
        <w:pStyle w:val="5"/>
        <w:spacing w:line="360" w:lineRule="auto"/>
        <w:ind w:firstLine="708"/>
        <w:jc w:val="both"/>
        <w:rPr>
          <w:sz w:val="24"/>
          <w:szCs w:val="24"/>
        </w:rPr>
      </w:pPr>
      <w:r w:rsidRPr="00081051">
        <w:rPr>
          <w:sz w:val="24"/>
          <w:szCs w:val="24"/>
        </w:rPr>
        <w:t>Формировать интерес к лепке.</w:t>
      </w:r>
    </w:p>
    <w:p w:rsidR="001C67B7" w:rsidRPr="00081051" w:rsidRDefault="001C67B7" w:rsidP="001C67B7">
      <w:pPr>
        <w:pStyle w:val="5"/>
        <w:spacing w:line="360" w:lineRule="auto"/>
        <w:ind w:firstLine="708"/>
        <w:jc w:val="both"/>
        <w:rPr>
          <w:sz w:val="24"/>
          <w:szCs w:val="24"/>
        </w:rPr>
      </w:pPr>
      <w:r w:rsidRPr="00081051">
        <w:rPr>
          <w:sz w:val="24"/>
          <w:szCs w:val="24"/>
        </w:rPr>
        <w:t xml:space="preserve"> Закреплять представления детей о  свойствах  глины,  пластилина,  пластической  массы  и  способах  лепки.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раскатывать комочки прямыми и круговыми движениями, соединять концы  получившейся  палочки,  сплющивать  шар,  сминая  его  ладонями обеих рук. </w:t>
      </w:r>
    </w:p>
    <w:p w:rsidR="001C67B7" w:rsidRPr="00081051" w:rsidRDefault="001C67B7" w:rsidP="001C67B7">
      <w:pPr>
        <w:pStyle w:val="5"/>
        <w:spacing w:line="360" w:lineRule="auto"/>
        <w:ind w:firstLine="708"/>
        <w:jc w:val="both"/>
        <w:rPr>
          <w:sz w:val="24"/>
          <w:szCs w:val="24"/>
        </w:rPr>
      </w:pPr>
      <w:r w:rsidRPr="00081051">
        <w:rPr>
          <w:sz w:val="24"/>
          <w:szCs w:val="24"/>
        </w:rPr>
        <w:t>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1C67B7" w:rsidRPr="00081051" w:rsidRDefault="001C67B7" w:rsidP="001C67B7">
      <w:pPr>
        <w:pStyle w:val="5"/>
        <w:spacing w:line="360" w:lineRule="auto"/>
        <w:ind w:firstLine="708"/>
        <w:jc w:val="both"/>
        <w:rPr>
          <w:sz w:val="24"/>
          <w:szCs w:val="24"/>
        </w:rPr>
      </w:pPr>
      <w:r w:rsidRPr="00081051">
        <w:rPr>
          <w:sz w:val="24"/>
          <w:szCs w:val="24"/>
        </w:rPr>
        <w:t xml:space="preserve"> Закреплять умение аккуратно пользоваться глиной, класть комочки и вылепленные предметы на дощечку. Учить детей лепить несложные предметы, состоящие из нескольких частей (неваляшка, цыпленок, пирамидка и др.). </w:t>
      </w:r>
    </w:p>
    <w:p w:rsidR="001C67B7" w:rsidRPr="00081051" w:rsidRDefault="001C67B7" w:rsidP="001C67B7">
      <w:pPr>
        <w:pStyle w:val="5"/>
        <w:spacing w:line="360" w:lineRule="auto"/>
        <w:ind w:firstLine="708"/>
        <w:jc w:val="both"/>
        <w:rPr>
          <w:sz w:val="24"/>
          <w:szCs w:val="24"/>
        </w:rPr>
      </w:pPr>
      <w:r w:rsidRPr="00081051">
        <w:rPr>
          <w:sz w:val="24"/>
          <w:szCs w:val="24"/>
        </w:rPr>
        <w:t>Предлагать объединять вылепленные фигурки в коллективную композицию (неваляшки водят хоровод, яблоки лежат на тарелке и др.).</w:t>
      </w:r>
    </w:p>
    <w:p w:rsidR="001C67B7" w:rsidRPr="00081051" w:rsidRDefault="001C67B7" w:rsidP="001C67B7">
      <w:pPr>
        <w:pStyle w:val="5"/>
        <w:spacing w:line="360" w:lineRule="auto"/>
        <w:ind w:firstLine="708"/>
        <w:jc w:val="both"/>
        <w:rPr>
          <w:sz w:val="24"/>
          <w:szCs w:val="24"/>
        </w:rPr>
      </w:pPr>
      <w:r w:rsidRPr="00081051">
        <w:rPr>
          <w:sz w:val="24"/>
          <w:szCs w:val="24"/>
        </w:rPr>
        <w:t xml:space="preserve"> Вызывать радость от восприятия результата общей работы. </w:t>
      </w:r>
    </w:p>
    <w:p w:rsidR="001C67B7" w:rsidRPr="00081051" w:rsidRDefault="001C67B7" w:rsidP="001C67B7">
      <w:pPr>
        <w:pStyle w:val="5"/>
        <w:spacing w:line="360" w:lineRule="auto"/>
        <w:ind w:firstLine="708"/>
        <w:jc w:val="both"/>
        <w:rPr>
          <w:sz w:val="24"/>
          <w:szCs w:val="24"/>
        </w:rPr>
      </w:pPr>
      <w:r w:rsidRPr="00081051">
        <w:rPr>
          <w:b/>
          <w:sz w:val="24"/>
          <w:szCs w:val="24"/>
        </w:rPr>
        <w:t>Аппликация.</w:t>
      </w:r>
      <w:r w:rsidRPr="00081051">
        <w:rPr>
          <w:sz w:val="24"/>
          <w:szCs w:val="24"/>
        </w:rPr>
        <w:t xml:space="preserve"> Приобщать детей к искусству аппликации, формировать интерес к этому виду деятельности.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w:t>
      </w:r>
    </w:p>
    <w:p w:rsidR="001C67B7" w:rsidRPr="00081051" w:rsidRDefault="001C67B7" w:rsidP="001C67B7">
      <w:pPr>
        <w:pStyle w:val="5"/>
        <w:spacing w:line="360" w:lineRule="auto"/>
        <w:ind w:firstLine="708"/>
        <w:jc w:val="both"/>
        <w:rPr>
          <w:sz w:val="24"/>
          <w:szCs w:val="24"/>
        </w:rPr>
      </w:pPr>
      <w:r w:rsidRPr="00081051">
        <w:rPr>
          <w:sz w:val="24"/>
          <w:szCs w:val="24"/>
        </w:rPr>
        <w:lastRenderedPageBreak/>
        <w:t xml:space="preserve">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Формировать навыки аккуратной работы. </w:t>
      </w:r>
    </w:p>
    <w:p w:rsidR="001C67B7" w:rsidRPr="00081051" w:rsidRDefault="001C67B7" w:rsidP="001C67B7">
      <w:pPr>
        <w:pStyle w:val="5"/>
        <w:spacing w:line="360" w:lineRule="auto"/>
        <w:ind w:firstLine="708"/>
        <w:jc w:val="both"/>
        <w:rPr>
          <w:sz w:val="24"/>
          <w:szCs w:val="24"/>
        </w:rPr>
      </w:pPr>
      <w:r w:rsidRPr="00081051">
        <w:rPr>
          <w:sz w:val="24"/>
          <w:szCs w:val="24"/>
        </w:rPr>
        <w:t xml:space="preserve">Вызывать у детей радость от полученного изображения.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w:t>
      </w:r>
    </w:p>
    <w:p w:rsidR="001C67B7" w:rsidRPr="00081051" w:rsidRDefault="001C67B7" w:rsidP="001C67B7">
      <w:pPr>
        <w:pStyle w:val="5"/>
        <w:spacing w:line="360" w:lineRule="auto"/>
        <w:ind w:firstLine="708"/>
        <w:jc w:val="both"/>
        <w:rPr>
          <w:sz w:val="24"/>
          <w:szCs w:val="24"/>
        </w:rPr>
      </w:pPr>
      <w:r w:rsidRPr="00081051">
        <w:rPr>
          <w:sz w:val="24"/>
          <w:szCs w:val="24"/>
        </w:rPr>
        <w:t xml:space="preserve">Закреплять  знание  формы  предметов  и  их  цвета. </w:t>
      </w:r>
    </w:p>
    <w:p w:rsidR="001C67B7" w:rsidRPr="00081051" w:rsidRDefault="001C67B7" w:rsidP="001C67B7">
      <w:pPr>
        <w:pStyle w:val="5"/>
        <w:spacing w:line="360" w:lineRule="auto"/>
        <w:ind w:firstLine="708"/>
        <w:jc w:val="both"/>
        <w:rPr>
          <w:sz w:val="24"/>
          <w:szCs w:val="24"/>
        </w:rPr>
      </w:pPr>
      <w:r w:rsidRPr="00081051">
        <w:rPr>
          <w:sz w:val="24"/>
          <w:szCs w:val="24"/>
        </w:rPr>
        <w:t xml:space="preserve"> Развивать чувство ритма. </w:t>
      </w:r>
    </w:p>
    <w:p w:rsidR="001C67B7" w:rsidRPr="00081051" w:rsidRDefault="001C67B7" w:rsidP="001C67B7">
      <w:pPr>
        <w:pStyle w:val="5"/>
        <w:spacing w:line="360" w:lineRule="auto"/>
        <w:ind w:firstLine="708"/>
        <w:jc w:val="both"/>
        <w:rPr>
          <w:sz w:val="24"/>
          <w:szCs w:val="24"/>
        </w:rPr>
      </w:pPr>
      <w:r w:rsidRPr="00081051">
        <w:rPr>
          <w:b/>
          <w:sz w:val="24"/>
          <w:szCs w:val="24"/>
        </w:rPr>
        <w:t>Средняя группа (от 4 до 5 лет)</w:t>
      </w:r>
      <w:r w:rsidRPr="00081051">
        <w:rPr>
          <w:sz w:val="24"/>
          <w:szCs w:val="24"/>
        </w:rPr>
        <w:t xml:space="preserve">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Продолжать развивать интерес детей к изобразительной деятельности. </w:t>
      </w:r>
    </w:p>
    <w:p w:rsidR="001C67B7" w:rsidRPr="00081051" w:rsidRDefault="001C67B7" w:rsidP="001C67B7">
      <w:pPr>
        <w:pStyle w:val="5"/>
        <w:spacing w:line="360" w:lineRule="auto"/>
        <w:ind w:firstLine="708"/>
        <w:jc w:val="both"/>
        <w:rPr>
          <w:sz w:val="24"/>
          <w:szCs w:val="24"/>
        </w:rPr>
      </w:pPr>
      <w:r w:rsidRPr="00081051">
        <w:rPr>
          <w:sz w:val="24"/>
          <w:szCs w:val="24"/>
        </w:rPr>
        <w:t xml:space="preserve"> Вызывать положительный эмоциональный отклик на предложение рисовать, лепить, вырезать и наклеивать.</w:t>
      </w:r>
    </w:p>
    <w:p w:rsidR="001C67B7" w:rsidRPr="00081051" w:rsidRDefault="001C67B7" w:rsidP="001C67B7">
      <w:pPr>
        <w:pStyle w:val="5"/>
        <w:spacing w:line="360" w:lineRule="auto"/>
        <w:ind w:firstLine="708"/>
        <w:jc w:val="both"/>
        <w:rPr>
          <w:sz w:val="24"/>
          <w:szCs w:val="24"/>
        </w:rPr>
      </w:pPr>
      <w:r w:rsidRPr="00081051">
        <w:rPr>
          <w:sz w:val="24"/>
          <w:szCs w:val="24"/>
        </w:rPr>
        <w:t xml:space="preserve">  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1C67B7" w:rsidRPr="00081051" w:rsidRDefault="001C67B7" w:rsidP="001C67B7">
      <w:pPr>
        <w:pStyle w:val="5"/>
        <w:spacing w:line="360" w:lineRule="auto"/>
        <w:ind w:firstLine="708"/>
        <w:jc w:val="both"/>
        <w:rPr>
          <w:sz w:val="24"/>
          <w:szCs w:val="24"/>
        </w:rPr>
      </w:pPr>
      <w:r w:rsidRPr="00081051">
        <w:rPr>
          <w:sz w:val="24"/>
          <w:szCs w:val="24"/>
        </w:rPr>
        <w:t>Продолжать формировать умение рассматривать и обследовать предметы, в том числе с помощью рук.</w:t>
      </w:r>
    </w:p>
    <w:p w:rsidR="001C67B7" w:rsidRPr="00081051" w:rsidRDefault="001C67B7" w:rsidP="001C67B7">
      <w:pPr>
        <w:pStyle w:val="5"/>
        <w:spacing w:line="360" w:lineRule="auto"/>
        <w:ind w:firstLine="708"/>
        <w:jc w:val="both"/>
        <w:rPr>
          <w:sz w:val="24"/>
          <w:szCs w:val="24"/>
        </w:rPr>
      </w:pPr>
      <w:r w:rsidRPr="00081051">
        <w:rPr>
          <w:sz w:val="24"/>
          <w:szCs w:val="24"/>
        </w:rPr>
        <w:t xml:space="preserve">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1C67B7" w:rsidRPr="00081051" w:rsidRDefault="001C67B7" w:rsidP="001C67B7">
      <w:pPr>
        <w:pStyle w:val="5"/>
        <w:spacing w:line="360" w:lineRule="auto"/>
        <w:ind w:firstLine="708"/>
        <w:jc w:val="both"/>
        <w:rPr>
          <w:sz w:val="24"/>
          <w:szCs w:val="24"/>
        </w:rPr>
      </w:pPr>
      <w:r w:rsidRPr="00081051">
        <w:rPr>
          <w:sz w:val="24"/>
          <w:szCs w:val="24"/>
        </w:rPr>
        <w:t xml:space="preserve"> Продолжать формировать умение создавать коллективные произведения в рисовании, лепке, аппликации. </w:t>
      </w:r>
    </w:p>
    <w:p w:rsidR="001C67B7" w:rsidRPr="00081051" w:rsidRDefault="001C67B7" w:rsidP="001C67B7">
      <w:pPr>
        <w:pStyle w:val="5"/>
        <w:spacing w:line="360" w:lineRule="auto"/>
        <w:ind w:firstLine="708"/>
        <w:jc w:val="both"/>
        <w:rPr>
          <w:sz w:val="24"/>
          <w:szCs w:val="24"/>
        </w:rPr>
      </w:pPr>
      <w:r w:rsidRPr="00081051">
        <w:rPr>
          <w:sz w:val="24"/>
          <w:szCs w:val="24"/>
        </w:rPr>
        <w:t xml:space="preserve">Закреплять  умение  сохранять  правильную  позу  при  рисовании:  не горбиться, не наклоняться низко над столом, к мольберту; сидеть свободно, не напрягаясь.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Приучать детей быть аккуратными: сохранять свое рабочее место в порядке, по окончании работы убирать все со стола.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проявлять дружелюбие при оценке работ других детей. </w:t>
      </w:r>
    </w:p>
    <w:p w:rsidR="001C67B7" w:rsidRPr="00081051" w:rsidRDefault="001C67B7" w:rsidP="001C67B7">
      <w:pPr>
        <w:pStyle w:val="5"/>
        <w:spacing w:line="360" w:lineRule="auto"/>
        <w:ind w:firstLine="708"/>
        <w:jc w:val="both"/>
        <w:rPr>
          <w:sz w:val="24"/>
          <w:szCs w:val="24"/>
        </w:rPr>
      </w:pPr>
      <w:r w:rsidRPr="00081051">
        <w:rPr>
          <w:b/>
          <w:sz w:val="24"/>
          <w:szCs w:val="24"/>
        </w:rPr>
        <w:t>Рисование</w:t>
      </w:r>
      <w:r w:rsidRPr="00081051">
        <w:rPr>
          <w:sz w:val="24"/>
          <w:szCs w:val="24"/>
        </w:rPr>
        <w:t>.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1C67B7" w:rsidRPr="00081051" w:rsidRDefault="001C67B7" w:rsidP="001C67B7">
      <w:pPr>
        <w:pStyle w:val="5"/>
        <w:spacing w:line="360" w:lineRule="auto"/>
        <w:ind w:firstLine="708"/>
        <w:jc w:val="both"/>
        <w:rPr>
          <w:sz w:val="24"/>
          <w:szCs w:val="24"/>
        </w:rPr>
      </w:pPr>
      <w:r w:rsidRPr="00081051">
        <w:rPr>
          <w:sz w:val="24"/>
          <w:szCs w:val="24"/>
        </w:rPr>
        <w:t xml:space="preserve"> Формировать и закреплять представления о форме предметов (круглая, овальная, квадратная, прямоугольная, треугольная), величине, расположении частей.  </w:t>
      </w:r>
    </w:p>
    <w:p w:rsidR="001C67B7" w:rsidRPr="00081051" w:rsidRDefault="001C67B7" w:rsidP="001C67B7">
      <w:pPr>
        <w:pStyle w:val="5"/>
        <w:spacing w:line="360" w:lineRule="auto"/>
        <w:ind w:firstLine="708"/>
        <w:jc w:val="both"/>
        <w:rPr>
          <w:sz w:val="24"/>
          <w:szCs w:val="24"/>
        </w:rPr>
      </w:pPr>
      <w:r w:rsidRPr="00081051">
        <w:rPr>
          <w:sz w:val="24"/>
          <w:szCs w:val="24"/>
        </w:rPr>
        <w:lastRenderedPageBreak/>
        <w:t xml:space="preserve">Помогать детям при передаче сюжета располагать изображения на всем листе в соответствии с содержанием действия и включенными в действие объектами. </w:t>
      </w:r>
    </w:p>
    <w:p w:rsidR="001C67B7" w:rsidRPr="00081051" w:rsidRDefault="001C67B7" w:rsidP="001C67B7">
      <w:pPr>
        <w:pStyle w:val="5"/>
        <w:spacing w:line="360" w:lineRule="auto"/>
        <w:ind w:firstLine="708"/>
        <w:jc w:val="both"/>
        <w:rPr>
          <w:sz w:val="24"/>
          <w:szCs w:val="24"/>
        </w:rPr>
      </w:pPr>
      <w:r w:rsidRPr="00081051">
        <w:rPr>
          <w:sz w:val="24"/>
          <w:szCs w:val="24"/>
        </w:rPr>
        <w:t xml:space="preserve">Направлять внимание детей на передачу соотношения предметов по величине: дерево высокое, куст ниже дерева, цветы ниже куста.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Продолжать закреплять и обогащать представления детей о цветах и оттенках окружающих предметов и объектов природы. </w:t>
      </w:r>
    </w:p>
    <w:p w:rsidR="001C67B7" w:rsidRPr="00081051" w:rsidRDefault="001C67B7" w:rsidP="001C67B7">
      <w:pPr>
        <w:pStyle w:val="5"/>
        <w:spacing w:line="360" w:lineRule="auto"/>
        <w:ind w:firstLine="708"/>
        <w:jc w:val="both"/>
        <w:rPr>
          <w:sz w:val="24"/>
          <w:szCs w:val="24"/>
        </w:rPr>
      </w:pPr>
      <w:r w:rsidRPr="00081051">
        <w:rPr>
          <w:sz w:val="24"/>
          <w:szCs w:val="24"/>
        </w:rPr>
        <w:t>К уже известным цветам и оттенкам добавить новые (коричневый, оранжевый, светло-зеленый); формировать представление о том, как можно получить эти цвета.</w:t>
      </w:r>
    </w:p>
    <w:p w:rsidR="001C67B7" w:rsidRPr="00081051" w:rsidRDefault="001C67B7" w:rsidP="001C67B7">
      <w:pPr>
        <w:pStyle w:val="5"/>
        <w:spacing w:line="360" w:lineRule="auto"/>
        <w:ind w:firstLine="708"/>
        <w:jc w:val="both"/>
        <w:rPr>
          <w:sz w:val="24"/>
          <w:szCs w:val="24"/>
        </w:rPr>
      </w:pPr>
      <w:r w:rsidRPr="00081051">
        <w:rPr>
          <w:sz w:val="24"/>
          <w:szCs w:val="24"/>
        </w:rPr>
        <w:t xml:space="preserve">  Учить смешивать краски для получения нужных цветов и оттенков.</w:t>
      </w:r>
    </w:p>
    <w:p w:rsidR="001C67B7" w:rsidRPr="00081051" w:rsidRDefault="001C67B7" w:rsidP="001C67B7">
      <w:pPr>
        <w:pStyle w:val="5"/>
        <w:spacing w:line="360" w:lineRule="auto"/>
        <w:ind w:firstLine="708"/>
        <w:jc w:val="both"/>
        <w:rPr>
          <w:sz w:val="24"/>
          <w:szCs w:val="24"/>
        </w:rPr>
      </w:pPr>
      <w:r w:rsidRPr="00081051">
        <w:rPr>
          <w:sz w:val="24"/>
          <w:szCs w:val="24"/>
        </w:rPr>
        <w:t>Развивать желание использовать в рисовании, аппликации разнообразные цвета, обращать внимание на многоцветие окружающего мира.</w:t>
      </w:r>
    </w:p>
    <w:p w:rsidR="001C67B7" w:rsidRPr="00081051" w:rsidRDefault="001C67B7" w:rsidP="001C67B7">
      <w:pPr>
        <w:pStyle w:val="5"/>
        <w:spacing w:line="360" w:lineRule="auto"/>
        <w:ind w:firstLine="708"/>
        <w:jc w:val="both"/>
        <w:rPr>
          <w:sz w:val="24"/>
          <w:szCs w:val="24"/>
        </w:rPr>
      </w:pPr>
      <w:r w:rsidRPr="00081051">
        <w:rPr>
          <w:sz w:val="24"/>
          <w:szCs w:val="24"/>
        </w:rPr>
        <w:t xml:space="preserve">  Закреплять  умение  правильно  держать  карандаш,  кисть,  фломастер, цветной мелок; использовать их при создании изображения.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w:t>
      </w:r>
    </w:p>
    <w:p w:rsidR="001C67B7" w:rsidRPr="00081051" w:rsidRDefault="001C67B7" w:rsidP="001C67B7">
      <w:pPr>
        <w:pStyle w:val="5"/>
        <w:spacing w:line="360" w:lineRule="auto"/>
        <w:ind w:firstLine="708"/>
        <w:jc w:val="both"/>
        <w:rPr>
          <w:sz w:val="24"/>
          <w:szCs w:val="24"/>
        </w:rPr>
      </w:pPr>
      <w:r w:rsidRPr="00081051">
        <w:rPr>
          <w:sz w:val="24"/>
          <w:szCs w:val="24"/>
        </w:rPr>
        <w:t xml:space="preserve">Закреплять умение чисто промывать кисть перед использованием краски другого цвета. </w:t>
      </w:r>
    </w:p>
    <w:p w:rsidR="001C67B7" w:rsidRPr="00081051" w:rsidRDefault="001C67B7" w:rsidP="001C67B7">
      <w:pPr>
        <w:pStyle w:val="5"/>
        <w:spacing w:line="360" w:lineRule="auto"/>
        <w:ind w:firstLine="708"/>
        <w:jc w:val="both"/>
        <w:rPr>
          <w:sz w:val="24"/>
          <w:szCs w:val="24"/>
        </w:rPr>
      </w:pPr>
      <w:r w:rsidRPr="00081051">
        <w:rPr>
          <w:sz w:val="24"/>
          <w:szCs w:val="24"/>
        </w:rPr>
        <w:t xml:space="preserve">К концу года формировать у детей умение получать светлые и темные оттенки цвета, изменяя нажим на карандаш. </w:t>
      </w:r>
    </w:p>
    <w:p w:rsidR="001C67B7" w:rsidRPr="00081051" w:rsidRDefault="001C67B7" w:rsidP="001C67B7">
      <w:pPr>
        <w:pStyle w:val="5"/>
        <w:spacing w:line="360" w:lineRule="auto"/>
        <w:ind w:firstLine="708"/>
        <w:jc w:val="both"/>
        <w:rPr>
          <w:sz w:val="24"/>
          <w:szCs w:val="24"/>
        </w:rPr>
      </w:pPr>
      <w:r w:rsidRPr="00081051">
        <w:rPr>
          <w:sz w:val="24"/>
          <w:szCs w:val="24"/>
        </w:rPr>
        <w:t xml:space="preserve">Формировать умение правильно передавать расположение частей при рисовании сложных предметов (кукла, зайчик и др.) и соотносить их по величине. </w:t>
      </w:r>
    </w:p>
    <w:p w:rsidR="001C67B7" w:rsidRPr="00081051" w:rsidRDefault="001C67B7" w:rsidP="001C67B7">
      <w:pPr>
        <w:pStyle w:val="5"/>
        <w:spacing w:line="360" w:lineRule="auto"/>
        <w:ind w:firstLine="708"/>
        <w:jc w:val="both"/>
        <w:rPr>
          <w:sz w:val="24"/>
          <w:szCs w:val="24"/>
        </w:rPr>
      </w:pPr>
      <w:r w:rsidRPr="00081051">
        <w:rPr>
          <w:sz w:val="24"/>
          <w:szCs w:val="24"/>
        </w:rPr>
        <w:t>Декоративное рисование.</w:t>
      </w:r>
    </w:p>
    <w:p w:rsidR="001C67B7" w:rsidRPr="00081051" w:rsidRDefault="001C67B7" w:rsidP="001C67B7">
      <w:pPr>
        <w:pStyle w:val="5"/>
        <w:spacing w:line="360" w:lineRule="auto"/>
        <w:ind w:firstLine="708"/>
        <w:jc w:val="both"/>
        <w:rPr>
          <w:sz w:val="24"/>
          <w:szCs w:val="24"/>
        </w:rPr>
      </w:pPr>
      <w:r w:rsidRPr="00081051">
        <w:rPr>
          <w:sz w:val="24"/>
          <w:szCs w:val="24"/>
        </w:rPr>
        <w:t xml:space="preserve"> Продолжать формировать умение создавать декоративные композиции по мотивам дымковских, филимоновских  узоров.  </w:t>
      </w:r>
    </w:p>
    <w:p w:rsidR="001C67B7" w:rsidRPr="00081051" w:rsidRDefault="001C67B7" w:rsidP="001C67B7">
      <w:pPr>
        <w:pStyle w:val="5"/>
        <w:spacing w:line="360" w:lineRule="auto"/>
        <w:ind w:firstLine="708"/>
        <w:jc w:val="both"/>
        <w:rPr>
          <w:sz w:val="24"/>
          <w:szCs w:val="24"/>
        </w:rPr>
      </w:pPr>
      <w:r w:rsidRPr="00081051">
        <w:rPr>
          <w:sz w:val="24"/>
          <w:szCs w:val="24"/>
        </w:rPr>
        <w:t>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1C67B7" w:rsidRPr="00081051" w:rsidRDefault="001C67B7" w:rsidP="001C67B7">
      <w:pPr>
        <w:pStyle w:val="5"/>
        <w:spacing w:line="360" w:lineRule="auto"/>
        <w:ind w:firstLine="708"/>
        <w:jc w:val="both"/>
        <w:rPr>
          <w:sz w:val="24"/>
          <w:szCs w:val="24"/>
        </w:rPr>
      </w:pPr>
      <w:r w:rsidRPr="00081051">
        <w:rPr>
          <w:sz w:val="24"/>
          <w:szCs w:val="24"/>
        </w:rPr>
        <w:t>Познакомить детей с городецкими изделиями.</w:t>
      </w:r>
    </w:p>
    <w:p w:rsidR="001C67B7" w:rsidRPr="00081051" w:rsidRDefault="001C67B7" w:rsidP="001C67B7">
      <w:pPr>
        <w:pStyle w:val="5"/>
        <w:spacing w:line="360" w:lineRule="auto"/>
        <w:ind w:firstLine="708"/>
        <w:jc w:val="both"/>
        <w:rPr>
          <w:sz w:val="24"/>
          <w:szCs w:val="24"/>
        </w:rPr>
      </w:pPr>
      <w:r w:rsidRPr="00081051">
        <w:rPr>
          <w:sz w:val="24"/>
          <w:szCs w:val="24"/>
        </w:rPr>
        <w:t xml:space="preserve"> Учить выделять элементы городецкой росписи (бутоны, купавки, розаны, листья); видеть и называть цвета, используемые в росписи.</w:t>
      </w:r>
    </w:p>
    <w:p w:rsidR="001C67B7" w:rsidRPr="00081051" w:rsidRDefault="001C67B7" w:rsidP="001C67B7">
      <w:pPr>
        <w:pStyle w:val="5"/>
        <w:spacing w:line="360" w:lineRule="auto"/>
        <w:ind w:firstLine="708"/>
        <w:jc w:val="both"/>
        <w:rPr>
          <w:sz w:val="24"/>
          <w:szCs w:val="24"/>
        </w:rPr>
      </w:pPr>
      <w:r w:rsidRPr="00081051">
        <w:rPr>
          <w:sz w:val="24"/>
          <w:szCs w:val="24"/>
        </w:rPr>
        <w:t xml:space="preserve"> </w:t>
      </w:r>
      <w:r w:rsidRPr="00081051">
        <w:rPr>
          <w:b/>
          <w:sz w:val="24"/>
          <w:szCs w:val="24"/>
        </w:rPr>
        <w:t>Лепка.</w:t>
      </w:r>
      <w:r w:rsidRPr="00081051">
        <w:rPr>
          <w:sz w:val="24"/>
          <w:szCs w:val="24"/>
        </w:rPr>
        <w:t xml:space="preserve"> Продолжать развивать интерес детей к лепке; совершенствовать умение лепить из глины (из пластилина, пластической массы). </w:t>
      </w:r>
    </w:p>
    <w:p w:rsidR="001C67B7" w:rsidRPr="00081051" w:rsidRDefault="001C67B7" w:rsidP="001C67B7">
      <w:pPr>
        <w:pStyle w:val="5"/>
        <w:spacing w:line="360" w:lineRule="auto"/>
        <w:ind w:firstLine="708"/>
        <w:jc w:val="both"/>
        <w:rPr>
          <w:sz w:val="24"/>
          <w:szCs w:val="24"/>
        </w:rPr>
      </w:pPr>
      <w:r w:rsidRPr="00081051">
        <w:rPr>
          <w:sz w:val="24"/>
          <w:szCs w:val="24"/>
        </w:rPr>
        <w:t xml:space="preserve">Закреплять приемы лепки, освоенные в предыдущих группах; учить прищипыванию с </w:t>
      </w:r>
      <w:r w:rsidRPr="00081051">
        <w:rPr>
          <w:sz w:val="24"/>
          <w:szCs w:val="24"/>
        </w:rPr>
        <w:lastRenderedPageBreak/>
        <w:t xml:space="preserve">легким оттягиванием всех краев сплюснутого шара, вытягиванию отдельных частей из целого куска, прищипыванию мелких деталей (ушки у котенка, клюв у птички). </w:t>
      </w:r>
    </w:p>
    <w:p w:rsidR="001C67B7" w:rsidRPr="00081051" w:rsidRDefault="001C67B7" w:rsidP="001C67B7">
      <w:pPr>
        <w:pStyle w:val="5"/>
        <w:spacing w:line="360" w:lineRule="auto"/>
        <w:ind w:firstLine="708"/>
        <w:jc w:val="both"/>
        <w:rPr>
          <w:sz w:val="24"/>
          <w:szCs w:val="24"/>
        </w:rPr>
      </w:pPr>
      <w:r w:rsidRPr="00081051">
        <w:rPr>
          <w:sz w:val="24"/>
          <w:szCs w:val="24"/>
        </w:rPr>
        <w:t>Учить сглаживать пальцами поверхность вылепленного предмета, фигурки.</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приемам вдавливания середины шара, цилиндра для получения полой формы. Познакомить с приемами использования стеки. </w:t>
      </w:r>
    </w:p>
    <w:p w:rsidR="001C67B7" w:rsidRPr="00081051" w:rsidRDefault="001C67B7" w:rsidP="001C67B7">
      <w:pPr>
        <w:pStyle w:val="5"/>
        <w:spacing w:line="360" w:lineRule="auto"/>
        <w:ind w:firstLine="708"/>
        <w:jc w:val="both"/>
        <w:rPr>
          <w:sz w:val="24"/>
          <w:szCs w:val="24"/>
        </w:rPr>
      </w:pPr>
      <w:r w:rsidRPr="00081051">
        <w:rPr>
          <w:sz w:val="24"/>
          <w:szCs w:val="24"/>
        </w:rPr>
        <w:t xml:space="preserve">Поощрять стремление украшать вылепленные изделия узором при помощи стеки. Закреплять приемы аккуратной лепки. </w:t>
      </w:r>
    </w:p>
    <w:p w:rsidR="001C67B7" w:rsidRPr="00081051" w:rsidRDefault="001C67B7" w:rsidP="001C67B7">
      <w:pPr>
        <w:pStyle w:val="5"/>
        <w:spacing w:line="360" w:lineRule="auto"/>
        <w:ind w:firstLine="708"/>
        <w:jc w:val="both"/>
        <w:rPr>
          <w:sz w:val="24"/>
          <w:szCs w:val="24"/>
        </w:rPr>
      </w:pPr>
      <w:r w:rsidRPr="00081051">
        <w:rPr>
          <w:b/>
          <w:sz w:val="24"/>
          <w:szCs w:val="24"/>
        </w:rPr>
        <w:t>Аппликация.</w:t>
      </w:r>
      <w:r w:rsidRPr="00081051">
        <w:rPr>
          <w:sz w:val="24"/>
          <w:szCs w:val="24"/>
        </w:rPr>
        <w:t xml:space="preserve"> Воспитывать интерес к аппликации, усложняя ее содержание и расширяя возможности создания разнообразных изображений.</w:t>
      </w:r>
    </w:p>
    <w:p w:rsidR="001C67B7" w:rsidRPr="00081051" w:rsidRDefault="001C67B7" w:rsidP="001C67B7">
      <w:pPr>
        <w:pStyle w:val="5"/>
        <w:spacing w:line="360" w:lineRule="auto"/>
        <w:ind w:firstLine="708"/>
        <w:jc w:val="both"/>
        <w:rPr>
          <w:sz w:val="24"/>
          <w:szCs w:val="24"/>
        </w:rPr>
      </w:pPr>
      <w:r w:rsidRPr="00081051">
        <w:rPr>
          <w:sz w:val="24"/>
          <w:szCs w:val="24"/>
        </w:rPr>
        <w:t xml:space="preserve"> 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составлять из полос изображения разных предметов (забор, скамейка, лесенка, дерево, кустик и др.).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w:t>
      </w:r>
    </w:p>
    <w:p w:rsidR="001C67B7" w:rsidRPr="00081051" w:rsidRDefault="001C67B7" w:rsidP="001C67B7">
      <w:pPr>
        <w:pStyle w:val="5"/>
        <w:spacing w:line="360" w:lineRule="auto"/>
        <w:ind w:firstLine="708"/>
        <w:jc w:val="both"/>
        <w:rPr>
          <w:sz w:val="24"/>
          <w:szCs w:val="24"/>
        </w:rPr>
      </w:pPr>
      <w:r w:rsidRPr="00081051">
        <w:rPr>
          <w:sz w:val="24"/>
          <w:szCs w:val="24"/>
        </w:rPr>
        <w:t xml:space="preserve">Закреплять навыки аккуратного вырезывания и наклеивания. Поощрять проявление активности и творчества. </w:t>
      </w:r>
    </w:p>
    <w:p w:rsidR="001C67B7" w:rsidRPr="00081051" w:rsidRDefault="001C67B7" w:rsidP="001C67B7">
      <w:pPr>
        <w:pStyle w:val="5"/>
        <w:spacing w:line="360" w:lineRule="auto"/>
        <w:ind w:firstLine="708"/>
        <w:jc w:val="both"/>
        <w:rPr>
          <w:sz w:val="24"/>
          <w:szCs w:val="24"/>
        </w:rPr>
      </w:pPr>
      <w:r w:rsidRPr="00081051">
        <w:rPr>
          <w:b/>
          <w:sz w:val="24"/>
          <w:szCs w:val="24"/>
        </w:rPr>
        <w:t>Старшая группа (от 5 до 6 лет)</w:t>
      </w:r>
      <w:r w:rsidRPr="00081051">
        <w:rPr>
          <w:sz w:val="24"/>
          <w:szCs w:val="24"/>
        </w:rPr>
        <w:t xml:space="preserve">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Продолжать развивать интерес детей к изобразительной деятельности.  </w:t>
      </w:r>
    </w:p>
    <w:p w:rsidR="001C67B7" w:rsidRPr="00081051" w:rsidRDefault="001C67B7" w:rsidP="001C67B7">
      <w:pPr>
        <w:pStyle w:val="5"/>
        <w:spacing w:line="360" w:lineRule="auto"/>
        <w:ind w:firstLine="708"/>
        <w:jc w:val="both"/>
        <w:rPr>
          <w:sz w:val="24"/>
          <w:szCs w:val="24"/>
        </w:rPr>
      </w:pPr>
      <w:r w:rsidRPr="00081051">
        <w:rPr>
          <w:sz w:val="24"/>
          <w:szCs w:val="24"/>
        </w:rPr>
        <w:t>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Развивать эстетическое восприятие, учить созерцать красоту окружающего мира.</w:t>
      </w:r>
    </w:p>
    <w:p w:rsidR="001C67B7" w:rsidRPr="00081051" w:rsidRDefault="001C67B7" w:rsidP="001C67B7">
      <w:pPr>
        <w:pStyle w:val="5"/>
        <w:spacing w:line="360" w:lineRule="auto"/>
        <w:ind w:firstLine="708"/>
        <w:jc w:val="both"/>
        <w:rPr>
          <w:sz w:val="24"/>
          <w:szCs w:val="24"/>
        </w:rPr>
      </w:pPr>
      <w:r w:rsidRPr="00081051">
        <w:rPr>
          <w:sz w:val="24"/>
          <w:szCs w:val="24"/>
        </w:rPr>
        <w:t xml:space="preserve">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1C67B7" w:rsidRPr="00081051" w:rsidRDefault="001C67B7" w:rsidP="001C67B7">
      <w:pPr>
        <w:pStyle w:val="5"/>
        <w:spacing w:line="360" w:lineRule="auto"/>
        <w:ind w:firstLine="708"/>
        <w:jc w:val="both"/>
        <w:rPr>
          <w:sz w:val="24"/>
          <w:szCs w:val="24"/>
        </w:rPr>
      </w:pPr>
      <w:r w:rsidRPr="00081051">
        <w:rPr>
          <w:sz w:val="24"/>
          <w:szCs w:val="24"/>
        </w:rPr>
        <w:t xml:space="preserve">Развивать способность наблюдать, всматриваться (вслушиваться) в явления и объекты </w:t>
      </w:r>
      <w:r w:rsidRPr="00081051">
        <w:rPr>
          <w:sz w:val="24"/>
          <w:szCs w:val="24"/>
        </w:rPr>
        <w:lastRenderedPageBreak/>
        <w:t xml:space="preserve">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w:t>
      </w:r>
    </w:p>
    <w:p w:rsidR="001C67B7" w:rsidRPr="00081051" w:rsidRDefault="001C67B7" w:rsidP="001C67B7">
      <w:pPr>
        <w:pStyle w:val="5"/>
        <w:spacing w:line="360" w:lineRule="auto"/>
        <w:ind w:firstLine="708"/>
        <w:jc w:val="both"/>
        <w:rPr>
          <w:sz w:val="24"/>
          <w:szCs w:val="24"/>
        </w:rPr>
      </w:pPr>
      <w:r w:rsidRPr="00081051">
        <w:rPr>
          <w:sz w:val="24"/>
          <w:szCs w:val="24"/>
        </w:rPr>
        <w:t xml:space="preserve">     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rsidR="001C67B7" w:rsidRPr="00081051" w:rsidRDefault="001C67B7" w:rsidP="001C67B7">
      <w:pPr>
        <w:pStyle w:val="5"/>
        <w:spacing w:line="360" w:lineRule="auto"/>
        <w:ind w:firstLine="708"/>
        <w:jc w:val="both"/>
        <w:rPr>
          <w:sz w:val="24"/>
          <w:szCs w:val="24"/>
        </w:rPr>
      </w:pPr>
      <w:r w:rsidRPr="00081051">
        <w:rPr>
          <w:sz w:val="24"/>
          <w:szCs w:val="24"/>
        </w:rPr>
        <w:t xml:space="preserve">Развивать способность наблюдать явления природы, замечать их динамику, форму и цвет медленно плывущих облаков. </w:t>
      </w:r>
    </w:p>
    <w:p w:rsidR="001C67B7" w:rsidRPr="00081051" w:rsidRDefault="001C67B7" w:rsidP="001C67B7">
      <w:pPr>
        <w:pStyle w:val="5"/>
        <w:spacing w:line="360" w:lineRule="auto"/>
        <w:ind w:firstLine="708"/>
        <w:jc w:val="both"/>
        <w:rPr>
          <w:sz w:val="24"/>
          <w:szCs w:val="24"/>
        </w:rPr>
      </w:pPr>
      <w:r w:rsidRPr="00081051">
        <w:rPr>
          <w:sz w:val="24"/>
          <w:szCs w:val="24"/>
        </w:rPr>
        <w:t>Совершенствовать  изобразительные  навыки  и  умения,  формировать художественно-творческие способности.</w:t>
      </w:r>
    </w:p>
    <w:p w:rsidR="001C67B7" w:rsidRPr="00081051" w:rsidRDefault="001C67B7" w:rsidP="001C67B7">
      <w:pPr>
        <w:pStyle w:val="5"/>
        <w:spacing w:line="360" w:lineRule="auto"/>
        <w:ind w:firstLine="708"/>
        <w:jc w:val="both"/>
        <w:rPr>
          <w:sz w:val="24"/>
          <w:szCs w:val="24"/>
        </w:rPr>
      </w:pPr>
      <w:r w:rsidRPr="00081051">
        <w:rPr>
          <w:sz w:val="24"/>
          <w:szCs w:val="24"/>
        </w:rPr>
        <w:t xml:space="preserve"> Развивать чувство формы, цвета, пропорций. 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w:t>
      </w:r>
    </w:p>
    <w:p w:rsidR="001C67B7" w:rsidRPr="00081051" w:rsidRDefault="001C67B7" w:rsidP="001C67B7">
      <w:pPr>
        <w:pStyle w:val="5"/>
        <w:spacing w:line="360" w:lineRule="auto"/>
        <w:ind w:firstLine="708"/>
        <w:jc w:val="both"/>
        <w:rPr>
          <w:sz w:val="24"/>
          <w:szCs w:val="24"/>
        </w:rPr>
      </w:pPr>
      <w:r w:rsidRPr="00081051">
        <w:rPr>
          <w:sz w:val="24"/>
          <w:szCs w:val="24"/>
        </w:rPr>
        <w:t xml:space="preserve">Развивать декоративное творчество детей (в том числе коллективное). </w:t>
      </w:r>
    </w:p>
    <w:p w:rsidR="001C67B7" w:rsidRPr="00081051" w:rsidRDefault="001C67B7" w:rsidP="001C67B7">
      <w:pPr>
        <w:pStyle w:val="5"/>
        <w:spacing w:line="360" w:lineRule="auto"/>
        <w:ind w:firstLine="708"/>
        <w:jc w:val="both"/>
        <w:rPr>
          <w:sz w:val="24"/>
          <w:szCs w:val="24"/>
        </w:rPr>
      </w:pPr>
      <w:r w:rsidRPr="00081051">
        <w:rPr>
          <w:sz w:val="24"/>
          <w:szCs w:val="24"/>
        </w:rPr>
        <w:t xml:space="preserve">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1C67B7" w:rsidRPr="00081051" w:rsidRDefault="001C67B7" w:rsidP="001C67B7">
      <w:pPr>
        <w:pStyle w:val="5"/>
        <w:spacing w:line="360" w:lineRule="auto"/>
        <w:ind w:firstLine="708"/>
        <w:jc w:val="both"/>
        <w:rPr>
          <w:sz w:val="24"/>
          <w:szCs w:val="24"/>
        </w:rPr>
      </w:pPr>
      <w:r w:rsidRPr="00081051">
        <w:rPr>
          <w:b/>
          <w:sz w:val="24"/>
          <w:szCs w:val="24"/>
        </w:rPr>
        <w:t>Предметное  рисование.</w:t>
      </w:r>
      <w:r w:rsidRPr="00081051">
        <w:rPr>
          <w:sz w:val="24"/>
          <w:szCs w:val="24"/>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1C67B7" w:rsidRPr="00081051" w:rsidRDefault="001C67B7" w:rsidP="001C67B7">
      <w:pPr>
        <w:pStyle w:val="5"/>
        <w:spacing w:line="360" w:lineRule="auto"/>
        <w:ind w:firstLine="708"/>
        <w:jc w:val="both"/>
        <w:rPr>
          <w:sz w:val="24"/>
          <w:szCs w:val="24"/>
        </w:rPr>
      </w:pPr>
      <w:r w:rsidRPr="00081051">
        <w:rPr>
          <w:sz w:val="24"/>
          <w:szCs w:val="24"/>
        </w:rPr>
        <w:t xml:space="preserve">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w:t>
      </w:r>
    </w:p>
    <w:p w:rsidR="001C67B7" w:rsidRPr="00081051" w:rsidRDefault="001C67B7" w:rsidP="001C67B7">
      <w:pPr>
        <w:pStyle w:val="5"/>
        <w:spacing w:line="360" w:lineRule="auto"/>
        <w:ind w:firstLine="708"/>
        <w:jc w:val="both"/>
        <w:rPr>
          <w:sz w:val="24"/>
          <w:szCs w:val="24"/>
        </w:rPr>
      </w:pPr>
      <w:r w:rsidRPr="00081051">
        <w:rPr>
          <w:sz w:val="24"/>
          <w:szCs w:val="24"/>
        </w:rPr>
        <w:t xml:space="preserve">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w:t>
      </w:r>
    </w:p>
    <w:p w:rsidR="001C67B7" w:rsidRPr="00081051" w:rsidRDefault="001C67B7" w:rsidP="001C67B7">
      <w:pPr>
        <w:pStyle w:val="5"/>
        <w:spacing w:line="360" w:lineRule="auto"/>
        <w:ind w:firstLine="708"/>
        <w:jc w:val="both"/>
        <w:rPr>
          <w:sz w:val="24"/>
          <w:szCs w:val="24"/>
        </w:rPr>
      </w:pPr>
      <w:r w:rsidRPr="00081051">
        <w:rPr>
          <w:sz w:val="24"/>
          <w:szCs w:val="24"/>
        </w:rPr>
        <w:lastRenderedPageBreak/>
        <w:t xml:space="preserve">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w:t>
      </w:r>
    </w:p>
    <w:p w:rsidR="001C67B7" w:rsidRPr="00081051" w:rsidRDefault="001C67B7" w:rsidP="001C67B7">
      <w:pPr>
        <w:pStyle w:val="5"/>
        <w:spacing w:line="360" w:lineRule="auto"/>
        <w:ind w:firstLine="708"/>
        <w:jc w:val="both"/>
        <w:rPr>
          <w:sz w:val="24"/>
          <w:szCs w:val="24"/>
        </w:rPr>
      </w:pPr>
      <w:r w:rsidRPr="00081051">
        <w:rPr>
          <w:sz w:val="24"/>
          <w:szCs w:val="24"/>
        </w:rPr>
        <w:t xml:space="preserve">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рисовать акварелью в соответствии с ее спецификой (прозрачностью и легкостью цвета, плавностью перехода одного цвета в другой). </w:t>
      </w:r>
    </w:p>
    <w:p w:rsidR="001C67B7" w:rsidRPr="00081051" w:rsidRDefault="001C67B7" w:rsidP="001C67B7">
      <w:pPr>
        <w:pStyle w:val="5"/>
        <w:spacing w:line="360" w:lineRule="auto"/>
        <w:ind w:firstLine="708"/>
        <w:jc w:val="both"/>
        <w:rPr>
          <w:sz w:val="24"/>
          <w:szCs w:val="24"/>
        </w:rPr>
      </w:pPr>
      <w:r w:rsidRPr="00081051">
        <w:rPr>
          <w:sz w:val="24"/>
          <w:szCs w:val="24"/>
        </w:rPr>
        <w:t xml:space="preserve">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1C67B7" w:rsidRPr="00081051" w:rsidRDefault="001C67B7" w:rsidP="001C67B7">
      <w:pPr>
        <w:pStyle w:val="5"/>
        <w:spacing w:line="360" w:lineRule="auto"/>
        <w:ind w:firstLine="708"/>
        <w:jc w:val="both"/>
        <w:rPr>
          <w:sz w:val="24"/>
          <w:szCs w:val="24"/>
        </w:rPr>
      </w:pPr>
      <w:r w:rsidRPr="00081051">
        <w:rPr>
          <w:sz w:val="24"/>
          <w:szCs w:val="24"/>
        </w:rPr>
        <w:t xml:space="preserve">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смешивать  краски  для  получения новых цветов и оттенков (при рисовании гуашью) и высветлять цвет, добавляя в краску воду (при рисовании акварелью). </w:t>
      </w:r>
    </w:p>
    <w:p w:rsidR="001C67B7" w:rsidRPr="00081051" w:rsidRDefault="001C67B7" w:rsidP="001C67B7">
      <w:pPr>
        <w:pStyle w:val="5"/>
        <w:spacing w:line="360" w:lineRule="auto"/>
        <w:ind w:firstLine="708"/>
        <w:jc w:val="both"/>
        <w:rPr>
          <w:sz w:val="24"/>
          <w:szCs w:val="24"/>
        </w:rPr>
      </w:pPr>
      <w:r w:rsidRPr="00081051">
        <w:rPr>
          <w:sz w:val="24"/>
          <w:szCs w:val="24"/>
        </w:rPr>
        <w:t>При рисовании карандашами учить передавать оттенки цвета, регулируя нажим на карандаш.</w:t>
      </w:r>
    </w:p>
    <w:p w:rsidR="001C67B7" w:rsidRPr="00081051" w:rsidRDefault="001C67B7" w:rsidP="001C67B7">
      <w:pPr>
        <w:pStyle w:val="5"/>
        <w:spacing w:line="360" w:lineRule="auto"/>
        <w:ind w:firstLine="708"/>
        <w:jc w:val="both"/>
        <w:rPr>
          <w:sz w:val="24"/>
          <w:szCs w:val="24"/>
        </w:rPr>
      </w:pPr>
      <w:r w:rsidRPr="00081051">
        <w:rPr>
          <w:sz w:val="24"/>
          <w:szCs w:val="24"/>
        </w:rPr>
        <w:t xml:space="preserve"> В карандашном исполнении дети могут, регулируя нажим, передать до трех оттенков цвета.</w:t>
      </w:r>
    </w:p>
    <w:p w:rsidR="001C67B7" w:rsidRPr="00081051" w:rsidRDefault="001C67B7" w:rsidP="001C67B7">
      <w:pPr>
        <w:pStyle w:val="5"/>
        <w:spacing w:line="360" w:lineRule="auto"/>
        <w:ind w:firstLine="708"/>
        <w:jc w:val="both"/>
        <w:rPr>
          <w:sz w:val="24"/>
          <w:szCs w:val="24"/>
        </w:rPr>
      </w:pPr>
      <w:r w:rsidRPr="00081051">
        <w:rPr>
          <w:b/>
          <w:sz w:val="24"/>
          <w:szCs w:val="24"/>
        </w:rPr>
        <w:t>Сюжетное  рисование.</w:t>
      </w:r>
      <w:r w:rsidRPr="00081051">
        <w:rPr>
          <w:sz w:val="24"/>
          <w:szCs w:val="24"/>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w:t>
      </w:r>
    </w:p>
    <w:p w:rsidR="001C67B7" w:rsidRPr="00081051" w:rsidRDefault="001C67B7" w:rsidP="001C67B7">
      <w:pPr>
        <w:pStyle w:val="5"/>
        <w:spacing w:line="360" w:lineRule="auto"/>
        <w:ind w:firstLine="708"/>
        <w:jc w:val="both"/>
        <w:rPr>
          <w:sz w:val="24"/>
          <w:szCs w:val="24"/>
        </w:rPr>
      </w:pPr>
      <w:r w:rsidRPr="00081051">
        <w:rPr>
          <w:sz w:val="24"/>
          <w:szCs w:val="24"/>
        </w:rPr>
        <w:t xml:space="preserve"> Развивать композиционные умения, учить располагать изображения на полосе внизу листа, по всему листу.</w:t>
      </w:r>
    </w:p>
    <w:p w:rsidR="001C67B7" w:rsidRPr="00081051" w:rsidRDefault="001C67B7" w:rsidP="001C67B7">
      <w:pPr>
        <w:pStyle w:val="5"/>
        <w:spacing w:line="360" w:lineRule="auto"/>
        <w:ind w:firstLine="708"/>
        <w:jc w:val="both"/>
        <w:rPr>
          <w:sz w:val="24"/>
          <w:szCs w:val="24"/>
        </w:rPr>
      </w:pPr>
      <w:r w:rsidRPr="00081051">
        <w:rPr>
          <w:sz w:val="24"/>
          <w:szCs w:val="24"/>
        </w:rPr>
        <w:t xml:space="preserve">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располагать на рисунке предметы так, чтобы они загораживали друг друга (растущие перед домом деревья и частично его загораживающие и т. п.). </w:t>
      </w:r>
    </w:p>
    <w:p w:rsidR="001C67B7" w:rsidRPr="00081051" w:rsidRDefault="001C67B7" w:rsidP="001C67B7">
      <w:pPr>
        <w:pStyle w:val="5"/>
        <w:spacing w:line="360" w:lineRule="auto"/>
        <w:ind w:firstLine="708"/>
        <w:jc w:val="both"/>
        <w:rPr>
          <w:sz w:val="24"/>
          <w:szCs w:val="24"/>
        </w:rPr>
      </w:pPr>
      <w:r w:rsidRPr="00081051">
        <w:rPr>
          <w:b/>
          <w:sz w:val="24"/>
          <w:szCs w:val="24"/>
        </w:rPr>
        <w:t>Декоративное рисование.</w:t>
      </w:r>
      <w:r w:rsidRPr="00081051">
        <w:rPr>
          <w:sz w:val="24"/>
          <w:szCs w:val="24"/>
        </w:rPr>
        <w:t xml:space="preserve">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w:t>
      </w:r>
    </w:p>
    <w:p w:rsidR="001C67B7" w:rsidRPr="00081051" w:rsidRDefault="001C67B7" w:rsidP="001C67B7">
      <w:pPr>
        <w:pStyle w:val="5"/>
        <w:spacing w:line="360" w:lineRule="auto"/>
        <w:ind w:firstLine="708"/>
        <w:jc w:val="both"/>
        <w:rPr>
          <w:sz w:val="24"/>
          <w:szCs w:val="24"/>
        </w:rPr>
      </w:pPr>
      <w:r w:rsidRPr="00081051">
        <w:rPr>
          <w:sz w:val="24"/>
          <w:szCs w:val="24"/>
        </w:rPr>
        <w:lastRenderedPageBreak/>
        <w:t xml:space="preserve">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rsidR="001C67B7" w:rsidRPr="00081051" w:rsidRDefault="001C67B7" w:rsidP="001C67B7">
      <w:pPr>
        <w:pStyle w:val="5"/>
        <w:spacing w:line="360" w:lineRule="auto"/>
        <w:ind w:firstLine="708"/>
        <w:jc w:val="both"/>
        <w:rPr>
          <w:sz w:val="24"/>
          <w:szCs w:val="24"/>
        </w:rPr>
      </w:pPr>
      <w:r w:rsidRPr="00081051">
        <w:rPr>
          <w:sz w:val="24"/>
          <w:szCs w:val="24"/>
        </w:rPr>
        <w:t xml:space="preserve"> Познакомить с росписью Полхов-Майдана. </w:t>
      </w:r>
    </w:p>
    <w:p w:rsidR="001C67B7" w:rsidRPr="00081051" w:rsidRDefault="001C67B7" w:rsidP="001C67B7">
      <w:pPr>
        <w:pStyle w:val="5"/>
        <w:spacing w:line="360" w:lineRule="auto"/>
        <w:ind w:firstLine="708"/>
        <w:jc w:val="both"/>
        <w:rPr>
          <w:sz w:val="24"/>
          <w:szCs w:val="24"/>
        </w:rPr>
      </w:pPr>
      <w:r w:rsidRPr="00081051">
        <w:rPr>
          <w:sz w:val="24"/>
          <w:szCs w:val="24"/>
        </w:rPr>
        <w:t>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w:t>
      </w:r>
    </w:p>
    <w:p w:rsidR="001C67B7" w:rsidRPr="00081051" w:rsidRDefault="001C67B7" w:rsidP="001C67B7">
      <w:pPr>
        <w:pStyle w:val="5"/>
        <w:spacing w:line="360" w:lineRule="auto"/>
        <w:ind w:firstLine="708"/>
        <w:jc w:val="both"/>
        <w:rPr>
          <w:sz w:val="24"/>
          <w:szCs w:val="24"/>
        </w:rPr>
      </w:pPr>
      <w:r w:rsidRPr="00081051">
        <w:rPr>
          <w:sz w:val="24"/>
          <w:szCs w:val="24"/>
        </w:rPr>
        <w:t xml:space="preserve">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создавать узоры на листах в форме народного изделия (поднос, солонка, чашка, розетка и др.).  </w:t>
      </w:r>
    </w:p>
    <w:p w:rsidR="001C67B7" w:rsidRPr="00081051" w:rsidRDefault="001C67B7" w:rsidP="001C67B7">
      <w:pPr>
        <w:pStyle w:val="5"/>
        <w:spacing w:line="360" w:lineRule="auto"/>
        <w:ind w:firstLine="708"/>
        <w:jc w:val="both"/>
        <w:rPr>
          <w:sz w:val="24"/>
          <w:szCs w:val="24"/>
        </w:rPr>
      </w:pPr>
      <w:r w:rsidRPr="00081051">
        <w:rPr>
          <w:sz w:val="24"/>
          <w:szCs w:val="24"/>
        </w:rPr>
        <w:t xml:space="preserve">Для развития творчества в декоративной деятельности использовать декоративные ткани. </w:t>
      </w:r>
    </w:p>
    <w:p w:rsidR="001C67B7" w:rsidRPr="00081051" w:rsidRDefault="001C67B7" w:rsidP="001C67B7">
      <w:pPr>
        <w:pStyle w:val="5"/>
        <w:spacing w:line="360" w:lineRule="auto"/>
        <w:ind w:firstLine="708"/>
        <w:jc w:val="both"/>
        <w:rPr>
          <w:sz w:val="24"/>
          <w:szCs w:val="24"/>
        </w:rPr>
      </w:pPr>
      <w:r w:rsidRPr="00081051">
        <w:rPr>
          <w:sz w:val="24"/>
          <w:szCs w:val="24"/>
        </w:rPr>
        <w:t>Предоставлять детям бумагу в форме одежды и головных уборов (кокошник, платок, свитер и др.), предметов быта (салфетка, полотенце).</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ритмично располагать узор. Предлагать расписывать бумажные силуэты и объемные фигуры.  </w:t>
      </w:r>
    </w:p>
    <w:p w:rsidR="001C67B7" w:rsidRPr="00081051" w:rsidRDefault="001C67B7" w:rsidP="001C67B7">
      <w:pPr>
        <w:pStyle w:val="5"/>
        <w:spacing w:line="360" w:lineRule="auto"/>
        <w:jc w:val="both"/>
        <w:rPr>
          <w:sz w:val="24"/>
          <w:szCs w:val="24"/>
        </w:rPr>
      </w:pPr>
      <w:r w:rsidRPr="00081051">
        <w:rPr>
          <w:b/>
          <w:sz w:val="24"/>
          <w:szCs w:val="24"/>
        </w:rPr>
        <w:t>Лепка.</w:t>
      </w:r>
      <w:r w:rsidRPr="00081051">
        <w:rPr>
          <w:sz w:val="24"/>
          <w:szCs w:val="24"/>
        </w:rPr>
        <w:t xml:space="preserve"> Продолжать знакомить детей с особенностями лепки из глины, пластилина и пластической массы. </w:t>
      </w:r>
    </w:p>
    <w:p w:rsidR="001C67B7" w:rsidRPr="00081051" w:rsidRDefault="001C67B7" w:rsidP="001C67B7">
      <w:pPr>
        <w:pStyle w:val="5"/>
        <w:spacing w:line="360" w:lineRule="auto"/>
        <w:jc w:val="both"/>
        <w:rPr>
          <w:sz w:val="24"/>
          <w:szCs w:val="24"/>
        </w:rPr>
      </w:pPr>
      <w:r w:rsidRPr="00081051">
        <w:rPr>
          <w:sz w:val="24"/>
          <w:szCs w:val="24"/>
        </w:rPr>
        <w:t xml:space="preserve">Развивать умение лепить с натуры и по представлению знакомые предметы (овощи, фрукты, грибы, посуда, игрушки); передавать их характерные особенности. </w:t>
      </w:r>
    </w:p>
    <w:p w:rsidR="001C67B7" w:rsidRPr="00081051" w:rsidRDefault="001C67B7" w:rsidP="001C67B7">
      <w:pPr>
        <w:pStyle w:val="5"/>
        <w:spacing w:line="360" w:lineRule="auto"/>
        <w:jc w:val="both"/>
        <w:rPr>
          <w:sz w:val="24"/>
          <w:szCs w:val="24"/>
        </w:rPr>
      </w:pPr>
      <w:r w:rsidRPr="00081051">
        <w:rPr>
          <w:sz w:val="24"/>
          <w:szCs w:val="24"/>
        </w:rPr>
        <w:t xml:space="preserve"> Продолжать  учить  лепить  посуду  из  целого  куска  глины и пластилина ленточным способом.  </w:t>
      </w:r>
    </w:p>
    <w:p w:rsidR="001C67B7" w:rsidRPr="00081051" w:rsidRDefault="001C67B7" w:rsidP="001C67B7">
      <w:pPr>
        <w:pStyle w:val="5"/>
        <w:spacing w:line="360" w:lineRule="auto"/>
        <w:jc w:val="both"/>
        <w:rPr>
          <w:sz w:val="24"/>
          <w:szCs w:val="24"/>
        </w:rPr>
      </w:pPr>
      <w:r w:rsidRPr="00081051">
        <w:rPr>
          <w:sz w:val="24"/>
          <w:szCs w:val="24"/>
        </w:rPr>
        <w:t xml:space="preserve">Закреплять умение лепить предметы пластическим, конструктивным и комбинированным способами. </w:t>
      </w:r>
    </w:p>
    <w:p w:rsidR="001C67B7" w:rsidRPr="00081051" w:rsidRDefault="001C67B7" w:rsidP="001C67B7">
      <w:pPr>
        <w:pStyle w:val="5"/>
        <w:spacing w:line="360" w:lineRule="auto"/>
        <w:jc w:val="both"/>
        <w:rPr>
          <w:sz w:val="24"/>
          <w:szCs w:val="24"/>
        </w:rPr>
      </w:pPr>
      <w:r w:rsidRPr="00081051">
        <w:rPr>
          <w:sz w:val="24"/>
          <w:szCs w:val="24"/>
        </w:rPr>
        <w:t xml:space="preserve">Учить сглаживать поверхность формы, делать предметы устойчивыми. </w:t>
      </w:r>
    </w:p>
    <w:p w:rsidR="001C67B7" w:rsidRPr="00081051" w:rsidRDefault="001C67B7" w:rsidP="001C67B7">
      <w:pPr>
        <w:pStyle w:val="5"/>
        <w:spacing w:line="360" w:lineRule="auto"/>
        <w:jc w:val="both"/>
        <w:rPr>
          <w:sz w:val="24"/>
          <w:szCs w:val="24"/>
        </w:rPr>
      </w:pPr>
      <w:r w:rsidRPr="00081051">
        <w:rPr>
          <w:sz w:val="24"/>
          <w:szCs w:val="24"/>
        </w:rPr>
        <w:t xml:space="preserve">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w:t>
      </w:r>
    </w:p>
    <w:p w:rsidR="001C67B7" w:rsidRPr="00081051" w:rsidRDefault="001C67B7" w:rsidP="001C67B7">
      <w:pPr>
        <w:pStyle w:val="5"/>
        <w:spacing w:line="360" w:lineRule="auto"/>
        <w:jc w:val="both"/>
        <w:rPr>
          <w:sz w:val="24"/>
          <w:szCs w:val="24"/>
        </w:rPr>
      </w:pPr>
      <w:r w:rsidRPr="00081051">
        <w:rPr>
          <w:sz w:val="24"/>
          <w:szCs w:val="24"/>
        </w:rPr>
        <w:t>Развивать творчество, инициативу.</w:t>
      </w:r>
    </w:p>
    <w:p w:rsidR="001C67B7" w:rsidRPr="00081051" w:rsidRDefault="001C67B7" w:rsidP="001C67B7">
      <w:pPr>
        <w:pStyle w:val="5"/>
        <w:spacing w:line="360" w:lineRule="auto"/>
        <w:jc w:val="both"/>
        <w:rPr>
          <w:sz w:val="24"/>
          <w:szCs w:val="24"/>
        </w:rPr>
      </w:pPr>
      <w:r w:rsidRPr="00081051">
        <w:rPr>
          <w:sz w:val="24"/>
          <w:szCs w:val="24"/>
        </w:rPr>
        <w:t xml:space="preserve">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w:t>
      </w:r>
    </w:p>
    <w:p w:rsidR="001C67B7" w:rsidRPr="00081051" w:rsidRDefault="001C67B7" w:rsidP="001C67B7">
      <w:pPr>
        <w:pStyle w:val="5"/>
        <w:spacing w:line="360" w:lineRule="auto"/>
        <w:jc w:val="both"/>
        <w:rPr>
          <w:sz w:val="24"/>
          <w:szCs w:val="24"/>
        </w:rPr>
      </w:pPr>
      <w:r w:rsidRPr="00081051">
        <w:rPr>
          <w:sz w:val="24"/>
          <w:szCs w:val="24"/>
        </w:rPr>
        <w:lastRenderedPageBreak/>
        <w:t xml:space="preserve">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w:t>
      </w:r>
    </w:p>
    <w:p w:rsidR="001C67B7" w:rsidRPr="00081051" w:rsidRDefault="001C67B7" w:rsidP="001C67B7">
      <w:pPr>
        <w:pStyle w:val="5"/>
        <w:spacing w:line="360" w:lineRule="auto"/>
        <w:jc w:val="both"/>
        <w:rPr>
          <w:sz w:val="24"/>
          <w:szCs w:val="24"/>
        </w:rPr>
      </w:pPr>
      <w:r w:rsidRPr="00081051">
        <w:rPr>
          <w:sz w:val="24"/>
          <w:szCs w:val="24"/>
        </w:rPr>
        <w:t xml:space="preserve">Закреплять навыки аккуратной лепки. Закреплять навык тщательно мыть руки по окончании лепки. </w:t>
      </w:r>
    </w:p>
    <w:p w:rsidR="001C67B7" w:rsidRPr="00081051" w:rsidRDefault="001C67B7" w:rsidP="001C67B7">
      <w:pPr>
        <w:pStyle w:val="5"/>
        <w:spacing w:line="360" w:lineRule="auto"/>
        <w:ind w:firstLine="708"/>
        <w:jc w:val="both"/>
        <w:rPr>
          <w:sz w:val="24"/>
          <w:szCs w:val="24"/>
        </w:rPr>
      </w:pPr>
      <w:r w:rsidRPr="00081051">
        <w:rPr>
          <w:b/>
          <w:sz w:val="24"/>
          <w:szCs w:val="24"/>
        </w:rPr>
        <w:t>Декоративная лепка.</w:t>
      </w:r>
      <w:r w:rsidRPr="00081051">
        <w:rPr>
          <w:sz w:val="24"/>
          <w:szCs w:val="24"/>
        </w:rPr>
        <w:t xml:space="preserve"> Продолжать знакомить детей с особенностями декоративной  лепки.  </w:t>
      </w:r>
    </w:p>
    <w:p w:rsidR="001C67B7" w:rsidRPr="00081051" w:rsidRDefault="001C67B7" w:rsidP="001C67B7">
      <w:pPr>
        <w:pStyle w:val="5"/>
        <w:spacing w:line="360" w:lineRule="auto"/>
        <w:jc w:val="both"/>
        <w:rPr>
          <w:sz w:val="24"/>
          <w:szCs w:val="24"/>
        </w:rPr>
      </w:pPr>
      <w:r w:rsidRPr="00081051">
        <w:rPr>
          <w:sz w:val="24"/>
          <w:szCs w:val="24"/>
        </w:rPr>
        <w:t>Формировать  интерес  и  эстетическое  отношение к предметам народного декоративно-прикладного искусства.</w:t>
      </w:r>
    </w:p>
    <w:p w:rsidR="001C67B7" w:rsidRPr="00081051" w:rsidRDefault="001C67B7" w:rsidP="001C67B7">
      <w:pPr>
        <w:pStyle w:val="5"/>
        <w:spacing w:line="360" w:lineRule="auto"/>
        <w:jc w:val="both"/>
        <w:rPr>
          <w:sz w:val="24"/>
          <w:szCs w:val="24"/>
        </w:rPr>
      </w:pPr>
      <w:r w:rsidRPr="00081051">
        <w:rPr>
          <w:sz w:val="24"/>
          <w:szCs w:val="24"/>
        </w:rPr>
        <w:t xml:space="preserve">Учить  лепить  птиц,  животных,  людей  по  типу  народных  игрушек (дымковской, филимоновской, каргопольской и др.). </w:t>
      </w:r>
    </w:p>
    <w:p w:rsidR="001C67B7" w:rsidRPr="00081051" w:rsidRDefault="001C67B7" w:rsidP="001C67B7">
      <w:pPr>
        <w:pStyle w:val="5"/>
        <w:spacing w:line="360" w:lineRule="auto"/>
        <w:jc w:val="both"/>
        <w:rPr>
          <w:sz w:val="24"/>
          <w:szCs w:val="24"/>
        </w:rPr>
      </w:pPr>
      <w:r w:rsidRPr="00081051">
        <w:rPr>
          <w:sz w:val="24"/>
          <w:szCs w:val="24"/>
        </w:rPr>
        <w:t xml:space="preserve">Формировать  умение  украшать  узорами  предметы  декоративного искусства. </w:t>
      </w:r>
    </w:p>
    <w:p w:rsidR="001C67B7" w:rsidRPr="00081051" w:rsidRDefault="001C67B7" w:rsidP="001C67B7">
      <w:pPr>
        <w:pStyle w:val="5"/>
        <w:spacing w:line="360" w:lineRule="auto"/>
        <w:jc w:val="both"/>
        <w:rPr>
          <w:sz w:val="24"/>
          <w:szCs w:val="24"/>
        </w:rPr>
      </w:pPr>
      <w:r w:rsidRPr="00081051">
        <w:rPr>
          <w:sz w:val="24"/>
          <w:szCs w:val="24"/>
        </w:rPr>
        <w:t xml:space="preserve"> Учить  расписывать  изделия  гуашью,  украшать  их  налепами и углубленным рельефом, использовать стеку.</w:t>
      </w:r>
    </w:p>
    <w:p w:rsidR="001C67B7" w:rsidRPr="00081051" w:rsidRDefault="001C67B7" w:rsidP="001C67B7">
      <w:pPr>
        <w:pStyle w:val="5"/>
        <w:spacing w:line="360" w:lineRule="auto"/>
        <w:jc w:val="both"/>
        <w:rPr>
          <w:sz w:val="24"/>
          <w:szCs w:val="24"/>
        </w:rPr>
      </w:pPr>
      <w:r w:rsidRPr="00081051">
        <w:rPr>
          <w:sz w:val="24"/>
          <w:szCs w:val="24"/>
        </w:rPr>
        <w:t xml:space="preserve"> Учить обмакивать пальцы в воду, чтобы сгладить неровности вылепленного изображения, когда это необходимо для передачи образа. </w:t>
      </w:r>
    </w:p>
    <w:p w:rsidR="001C67B7" w:rsidRPr="00081051" w:rsidRDefault="001C67B7" w:rsidP="001C67B7">
      <w:pPr>
        <w:pStyle w:val="5"/>
        <w:spacing w:line="360" w:lineRule="auto"/>
        <w:ind w:firstLine="708"/>
        <w:jc w:val="both"/>
        <w:rPr>
          <w:sz w:val="24"/>
          <w:szCs w:val="24"/>
        </w:rPr>
      </w:pPr>
      <w:r w:rsidRPr="00081051">
        <w:rPr>
          <w:b/>
          <w:sz w:val="24"/>
          <w:szCs w:val="24"/>
        </w:rPr>
        <w:t>Аппликация.</w:t>
      </w:r>
      <w:r w:rsidRPr="00081051">
        <w:rPr>
          <w:sz w:val="24"/>
          <w:szCs w:val="24"/>
        </w:rPr>
        <w:t xml:space="preserve">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w:t>
      </w:r>
    </w:p>
    <w:p w:rsidR="001C67B7" w:rsidRPr="00081051" w:rsidRDefault="001C67B7" w:rsidP="001C67B7">
      <w:pPr>
        <w:pStyle w:val="5"/>
        <w:spacing w:line="360" w:lineRule="auto"/>
        <w:jc w:val="both"/>
        <w:rPr>
          <w:sz w:val="24"/>
          <w:szCs w:val="24"/>
        </w:rPr>
      </w:pPr>
      <w:r w:rsidRPr="00081051">
        <w:rPr>
          <w:sz w:val="24"/>
          <w:szCs w:val="24"/>
        </w:rPr>
        <w:t xml:space="preserve">Побуждать создавать предметные и сюжетные композиции, дополнять их деталями, обогащающими изображения. </w:t>
      </w:r>
    </w:p>
    <w:p w:rsidR="001C67B7" w:rsidRPr="00081051" w:rsidRDefault="001C67B7" w:rsidP="001C67B7">
      <w:pPr>
        <w:pStyle w:val="5"/>
        <w:spacing w:line="360" w:lineRule="auto"/>
        <w:jc w:val="both"/>
        <w:rPr>
          <w:sz w:val="24"/>
          <w:szCs w:val="24"/>
        </w:rPr>
      </w:pPr>
      <w:r w:rsidRPr="00081051">
        <w:rPr>
          <w:sz w:val="24"/>
          <w:szCs w:val="24"/>
        </w:rPr>
        <w:t>Формировать аккуратное и бережное отношение к материалам.</w:t>
      </w:r>
    </w:p>
    <w:p w:rsidR="001C67B7" w:rsidRPr="00081051" w:rsidRDefault="001C67B7" w:rsidP="001C67B7">
      <w:pPr>
        <w:pStyle w:val="5"/>
        <w:spacing w:line="360" w:lineRule="auto"/>
        <w:ind w:firstLine="708"/>
        <w:jc w:val="both"/>
        <w:rPr>
          <w:sz w:val="24"/>
          <w:szCs w:val="24"/>
        </w:rPr>
      </w:pPr>
      <w:r w:rsidRPr="00081051">
        <w:rPr>
          <w:sz w:val="24"/>
          <w:szCs w:val="24"/>
        </w:rPr>
        <w:t xml:space="preserve"> </w:t>
      </w:r>
      <w:r w:rsidRPr="00081051">
        <w:rPr>
          <w:b/>
          <w:sz w:val="24"/>
          <w:szCs w:val="24"/>
        </w:rPr>
        <w:t>Прикладное творчество.</w:t>
      </w:r>
      <w:r w:rsidRPr="00081051">
        <w:rPr>
          <w:sz w:val="24"/>
          <w:szCs w:val="24"/>
        </w:rPr>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1C67B7" w:rsidRPr="00081051" w:rsidRDefault="001C67B7" w:rsidP="001C67B7">
      <w:pPr>
        <w:pStyle w:val="5"/>
        <w:spacing w:line="360" w:lineRule="auto"/>
        <w:jc w:val="both"/>
        <w:rPr>
          <w:sz w:val="24"/>
          <w:szCs w:val="24"/>
        </w:rPr>
      </w:pPr>
      <w:r w:rsidRPr="00081051">
        <w:rPr>
          <w:sz w:val="24"/>
          <w:szCs w:val="24"/>
        </w:rPr>
        <w:t xml:space="preserve">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1C67B7" w:rsidRPr="00081051" w:rsidRDefault="001C67B7" w:rsidP="001C67B7">
      <w:pPr>
        <w:pStyle w:val="5"/>
        <w:spacing w:line="360" w:lineRule="auto"/>
        <w:jc w:val="both"/>
        <w:rPr>
          <w:sz w:val="24"/>
          <w:szCs w:val="24"/>
        </w:rPr>
      </w:pPr>
      <w:r w:rsidRPr="00081051">
        <w:rPr>
          <w:sz w:val="24"/>
          <w:szCs w:val="24"/>
        </w:rPr>
        <w:lastRenderedPageBreak/>
        <w:t xml:space="preserve">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w:t>
      </w:r>
    </w:p>
    <w:p w:rsidR="001C67B7" w:rsidRPr="00081051" w:rsidRDefault="001C67B7" w:rsidP="001C67B7">
      <w:pPr>
        <w:pStyle w:val="5"/>
        <w:spacing w:line="360" w:lineRule="auto"/>
        <w:jc w:val="both"/>
        <w:rPr>
          <w:sz w:val="24"/>
          <w:szCs w:val="24"/>
        </w:rPr>
      </w:pPr>
      <w:r w:rsidRPr="00081051">
        <w:rPr>
          <w:sz w:val="24"/>
          <w:szCs w:val="24"/>
        </w:rPr>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rsidR="001C67B7" w:rsidRPr="00081051" w:rsidRDefault="001C67B7" w:rsidP="001C67B7">
      <w:pPr>
        <w:pStyle w:val="5"/>
        <w:spacing w:line="360" w:lineRule="auto"/>
        <w:jc w:val="both"/>
        <w:rPr>
          <w:sz w:val="24"/>
          <w:szCs w:val="24"/>
        </w:rPr>
      </w:pPr>
      <w:r w:rsidRPr="00081051">
        <w:rPr>
          <w:sz w:val="24"/>
          <w:szCs w:val="24"/>
        </w:rPr>
        <w:t>Закреплять умение детей экономно и рационально расходовать материалы.</w:t>
      </w:r>
    </w:p>
    <w:p w:rsidR="001C67B7" w:rsidRPr="00081051" w:rsidRDefault="001C67B7" w:rsidP="001C67B7">
      <w:pPr>
        <w:pStyle w:val="5"/>
        <w:spacing w:line="360" w:lineRule="auto"/>
        <w:jc w:val="both"/>
        <w:rPr>
          <w:sz w:val="24"/>
          <w:szCs w:val="24"/>
        </w:rPr>
      </w:pPr>
      <w:r w:rsidRPr="00081051">
        <w:rPr>
          <w:sz w:val="24"/>
          <w:szCs w:val="24"/>
        </w:rPr>
        <w:t xml:space="preserve"> </w:t>
      </w:r>
      <w:r w:rsidRPr="00081051">
        <w:rPr>
          <w:sz w:val="24"/>
          <w:szCs w:val="24"/>
        </w:rPr>
        <w:tab/>
      </w:r>
      <w:r w:rsidRPr="00081051">
        <w:rPr>
          <w:b/>
          <w:sz w:val="24"/>
          <w:szCs w:val="24"/>
        </w:rPr>
        <w:t>Подготовительная к школе группа (от 6 до 7 лет)</w:t>
      </w:r>
      <w:r w:rsidRPr="00081051">
        <w:rPr>
          <w:sz w:val="24"/>
          <w:szCs w:val="24"/>
        </w:rPr>
        <w:t xml:space="preserve"> </w:t>
      </w:r>
    </w:p>
    <w:p w:rsidR="001C67B7" w:rsidRPr="00081051" w:rsidRDefault="001C67B7" w:rsidP="001C67B7">
      <w:pPr>
        <w:pStyle w:val="5"/>
        <w:spacing w:line="360" w:lineRule="auto"/>
        <w:jc w:val="both"/>
        <w:rPr>
          <w:sz w:val="24"/>
          <w:szCs w:val="24"/>
        </w:rPr>
      </w:pPr>
      <w:r w:rsidRPr="00081051">
        <w:rPr>
          <w:sz w:val="24"/>
          <w:szCs w:val="24"/>
        </w:rPr>
        <w:t xml:space="preserve">Формировать у детей устойчивый интерес к изобразительной деятельности. </w:t>
      </w:r>
    </w:p>
    <w:p w:rsidR="001C67B7" w:rsidRDefault="001C67B7" w:rsidP="001C67B7">
      <w:pPr>
        <w:pStyle w:val="5"/>
        <w:spacing w:line="360" w:lineRule="auto"/>
        <w:jc w:val="both"/>
        <w:rPr>
          <w:sz w:val="24"/>
          <w:szCs w:val="24"/>
        </w:rPr>
      </w:pPr>
      <w:r w:rsidRPr="00081051">
        <w:rPr>
          <w:sz w:val="24"/>
          <w:szCs w:val="24"/>
        </w:rPr>
        <w:t xml:space="preserve"> Обогащать  сенсорный  опыт,  включать  в  процесс  ознакомления с предме</w:t>
      </w:r>
      <w:r>
        <w:rPr>
          <w:sz w:val="24"/>
          <w:szCs w:val="24"/>
        </w:rPr>
        <w:t xml:space="preserve">тами движения рук по предмету. </w:t>
      </w:r>
    </w:p>
    <w:p w:rsidR="001C67B7" w:rsidRDefault="001C67B7" w:rsidP="001C67B7">
      <w:pPr>
        <w:pStyle w:val="5"/>
        <w:spacing w:line="360" w:lineRule="auto"/>
        <w:ind w:firstLine="708"/>
        <w:jc w:val="both"/>
        <w:rPr>
          <w:sz w:val="24"/>
          <w:szCs w:val="24"/>
        </w:rPr>
      </w:pPr>
      <w:r w:rsidRPr="00081051">
        <w:rPr>
          <w:sz w:val="24"/>
          <w:szCs w:val="24"/>
        </w:rPr>
        <w:t xml:space="preserve">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1C67B7" w:rsidRPr="00081051" w:rsidRDefault="001C67B7" w:rsidP="001C67B7">
      <w:pPr>
        <w:pStyle w:val="5"/>
        <w:spacing w:line="360" w:lineRule="auto"/>
        <w:ind w:firstLine="708"/>
        <w:jc w:val="both"/>
        <w:rPr>
          <w:sz w:val="24"/>
          <w:szCs w:val="24"/>
        </w:rPr>
      </w:pPr>
      <w:r w:rsidRPr="00081051">
        <w:rPr>
          <w:sz w:val="24"/>
          <w:szCs w:val="24"/>
        </w:rPr>
        <w:t xml:space="preserve">Формировать эстетическое отношение к предметам и явлениям окружающего  мира,  произведениям  искусства,  к  художественно-творческой деятельности. </w:t>
      </w:r>
    </w:p>
    <w:p w:rsidR="001C67B7" w:rsidRPr="00081051" w:rsidRDefault="001C67B7" w:rsidP="001C67B7">
      <w:pPr>
        <w:pStyle w:val="5"/>
        <w:spacing w:line="360" w:lineRule="auto"/>
        <w:jc w:val="both"/>
        <w:rPr>
          <w:sz w:val="24"/>
          <w:szCs w:val="24"/>
        </w:rPr>
      </w:pPr>
      <w:r w:rsidRPr="00081051">
        <w:rPr>
          <w:sz w:val="24"/>
          <w:szCs w:val="24"/>
        </w:rPr>
        <w:t xml:space="preserve"> 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w:t>
      </w:r>
    </w:p>
    <w:p w:rsidR="001C67B7" w:rsidRPr="00081051" w:rsidRDefault="001C67B7" w:rsidP="001C67B7">
      <w:pPr>
        <w:pStyle w:val="5"/>
        <w:spacing w:line="360" w:lineRule="auto"/>
        <w:ind w:firstLine="708"/>
        <w:jc w:val="both"/>
        <w:rPr>
          <w:sz w:val="24"/>
          <w:szCs w:val="24"/>
        </w:rPr>
      </w:pPr>
      <w:r w:rsidRPr="00081051">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1C67B7" w:rsidRPr="00081051" w:rsidRDefault="001C67B7" w:rsidP="001C67B7">
      <w:pPr>
        <w:pStyle w:val="5"/>
        <w:spacing w:line="360" w:lineRule="auto"/>
        <w:ind w:firstLine="708"/>
        <w:jc w:val="both"/>
        <w:rPr>
          <w:sz w:val="24"/>
          <w:szCs w:val="24"/>
        </w:rPr>
      </w:pPr>
      <w:r w:rsidRPr="00081051">
        <w:rPr>
          <w:sz w:val="24"/>
          <w:szCs w:val="24"/>
        </w:rPr>
        <w:t xml:space="preserve"> Продолжать развивать коллективное творчество. </w:t>
      </w:r>
    </w:p>
    <w:p w:rsidR="001C67B7" w:rsidRPr="00081051" w:rsidRDefault="001C67B7" w:rsidP="001C67B7">
      <w:pPr>
        <w:pStyle w:val="5"/>
        <w:spacing w:line="360" w:lineRule="auto"/>
        <w:ind w:firstLine="708"/>
        <w:jc w:val="both"/>
        <w:rPr>
          <w:sz w:val="24"/>
          <w:szCs w:val="24"/>
        </w:rPr>
      </w:pPr>
      <w:r w:rsidRPr="00081051">
        <w:rPr>
          <w:sz w:val="24"/>
          <w:szCs w:val="24"/>
        </w:rPr>
        <w:t xml:space="preserve">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1C67B7" w:rsidRPr="00081051" w:rsidRDefault="001C67B7" w:rsidP="001C67B7">
      <w:pPr>
        <w:pStyle w:val="5"/>
        <w:spacing w:line="360" w:lineRule="auto"/>
        <w:jc w:val="both"/>
        <w:rPr>
          <w:sz w:val="24"/>
          <w:szCs w:val="24"/>
        </w:rPr>
      </w:pPr>
      <w:r w:rsidRPr="00081051">
        <w:rPr>
          <w:sz w:val="24"/>
          <w:szCs w:val="24"/>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1C67B7" w:rsidRPr="00081051" w:rsidRDefault="001C67B7" w:rsidP="001C67B7">
      <w:pPr>
        <w:pStyle w:val="5"/>
        <w:spacing w:line="360" w:lineRule="auto"/>
        <w:ind w:firstLine="708"/>
        <w:jc w:val="both"/>
        <w:rPr>
          <w:sz w:val="24"/>
          <w:szCs w:val="24"/>
        </w:rPr>
      </w:pPr>
      <w:r w:rsidRPr="00081051">
        <w:rPr>
          <w:b/>
          <w:sz w:val="24"/>
          <w:szCs w:val="24"/>
        </w:rPr>
        <w:t>Предметное рисование.</w:t>
      </w:r>
      <w:r w:rsidRPr="00081051">
        <w:rPr>
          <w:sz w:val="24"/>
          <w:szCs w:val="24"/>
        </w:rPr>
        <w:t xml:space="preserve"> </w:t>
      </w:r>
    </w:p>
    <w:p w:rsidR="001C67B7" w:rsidRPr="00081051" w:rsidRDefault="001C67B7" w:rsidP="001C67B7">
      <w:pPr>
        <w:pStyle w:val="5"/>
        <w:spacing w:line="360" w:lineRule="auto"/>
        <w:ind w:firstLine="708"/>
        <w:jc w:val="both"/>
        <w:rPr>
          <w:sz w:val="24"/>
          <w:szCs w:val="24"/>
        </w:rPr>
      </w:pPr>
      <w:r w:rsidRPr="00081051">
        <w:rPr>
          <w:sz w:val="24"/>
          <w:szCs w:val="24"/>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w:t>
      </w:r>
    </w:p>
    <w:p w:rsidR="001C67B7" w:rsidRPr="00081051" w:rsidRDefault="001C67B7" w:rsidP="001C67B7">
      <w:pPr>
        <w:pStyle w:val="5"/>
        <w:spacing w:line="360" w:lineRule="auto"/>
        <w:ind w:firstLine="708"/>
        <w:jc w:val="both"/>
        <w:rPr>
          <w:sz w:val="24"/>
          <w:szCs w:val="24"/>
        </w:rPr>
      </w:pPr>
      <w:r w:rsidRPr="00081051">
        <w:rPr>
          <w:sz w:val="24"/>
          <w:szCs w:val="24"/>
        </w:rPr>
        <w:t xml:space="preserve"> Продолжать развивать свободу и одновременно точность движений руки под контролем зрения, их плавность, ритмичность. </w:t>
      </w:r>
    </w:p>
    <w:p w:rsidR="001C67B7" w:rsidRPr="00081051" w:rsidRDefault="001C67B7" w:rsidP="001C67B7">
      <w:pPr>
        <w:pStyle w:val="5"/>
        <w:spacing w:line="360" w:lineRule="auto"/>
        <w:ind w:firstLine="708"/>
        <w:jc w:val="both"/>
        <w:rPr>
          <w:sz w:val="24"/>
          <w:szCs w:val="24"/>
        </w:rPr>
      </w:pPr>
      <w:r w:rsidRPr="00081051">
        <w:rPr>
          <w:sz w:val="24"/>
          <w:szCs w:val="24"/>
        </w:rPr>
        <w:lastRenderedPageBreak/>
        <w:t xml:space="preserve">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w:t>
      </w:r>
    </w:p>
    <w:p w:rsidR="001C67B7" w:rsidRPr="00081051" w:rsidRDefault="001C67B7" w:rsidP="001C67B7">
      <w:pPr>
        <w:pStyle w:val="5"/>
        <w:spacing w:line="360" w:lineRule="auto"/>
        <w:jc w:val="both"/>
        <w:rPr>
          <w:sz w:val="24"/>
          <w:szCs w:val="24"/>
        </w:rPr>
      </w:pPr>
      <w:r w:rsidRPr="00081051">
        <w:rPr>
          <w:sz w:val="24"/>
          <w:szCs w:val="24"/>
        </w:rPr>
        <w:t xml:space="preserve">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w:t>
      </w:r>
    </w:p>
    <w:p w:rsidR="001C67B7" w:rsidRDefault="001C67B7" w:rsidP="001C67B7">
      <w:pPr>
        <w:pStyle w:val="5"/>
        <w:spacing w:line="360" w:lineRule="auto"/>
        <w:ind w:firstLine="708"/>
        <w:jc w:val="both"/>
        <w:rPr>
          <w:sz w:val="24"/>
          <w:szCs w:val="24"/>
        </w:rPr>
      </w:pPr>
      <w:r w:rsidRPr="00081051">
        <w:rPr>
          <w:sz w:val="24"/>
          <w:szCs w:val="24"/>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1C67B7" w:rsidRDefault="001C67B7" w:rsidP="001C67B7">
      <w:pPr>
        <w:pStyle w:val="5"/>
        <w:spacing w:line="360" w:lineRule="auto"/>
        <w:ind w:firstLine="708"/>
        <w:jc w:val="both"/>
        <w:rPr>
          <w:sz w:val="24"/>
          <w:szCs w:val="24"/>
        </w:rPr>
      </w:pPr>
      <w:r w:rsidRPr="00081051">
        <w:rPr>
          <w:sz w:val="24"/>
          <w:szCs w:val="24"/>
        </w:rPr>
        <w:t xml:space="preserve">Развивать представление о разнообразии цветов и оттенков, опираясьна реальную 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w:t>
      </w:r>
    </w:p>
    <w:p w:rsidR="001C67B7" w:rsidRDefault="001C67B7" w:rsidP="001C67B7">
      <w:pPr>
        <w:pStyle w:val="5"/>
        <w:spacing w:line="360" w:lineRule="auto"/>
        <w:ind w:firstLine="708"/>
        <w:jc w:val="both"/>
        <w:rPr>
          <w:sz w:val="24"/>
          <w:szCs w:val="24"/>
        </w:rPr>
      </w:pPr>
      <w:r w:rsidRPr="00081051">
        <w:rPr>
          <w:sz w:val="24"/>
          <w:szCs w:val="24"/>
        </w:rPr>
        <w:t>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1C67B7" w:rsidRPr="00081051" w:rsidRDefault="001C67B7" w:rsidP="001C67B7">
      <w:pPr>
        <w:pStyle w:val="5"/>
        <w:spacing w:line="360" w:lineRule="auto"/>
        <w:ind w:firstLine="708"/>
        <w:jc w:val="both"/>
        <w:rPr>
          <w:sz w:val="24"/>
          <w:szCs w:val="24"/>
        </w:rPr>
      </w:pPr>
      <w:r w:rsidRPr="00081051">
        <w:rPr>
          <w:sz w:val="24"/>
          <w:szCs w:val="24"/>
        </w:rPr>
        <w:t xml:space="preserve">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w:t>
      </w:r>
    </w:p>
    <w:p w:rsidR="001C67B7" w:rsidRPr="00081051" w:rsidRDefault="001C67B7" w:rsidP="001C67B7">
      <w:pPr>
        <w:pStyle w:val="5"/>
        <w:spacing w:line="360" w:lineRule="auto"/>
        <w:ind w:firstLine="708"/>
        <w:jc w:val="both"/>
        <w:rPr>
          <w:sz w:val="24"/>
          <w:szCs w:val="24"/>
        </w:rPr>
      </w:pPr>
      <w:r w:rsidRPr="00081051">
        <w:rPr>
          <w:b/>
          <w:sz w:val="24"/>
          <w:szCs w:val="24"/>
        </w:rPr>
        <w:t>Сюжетное  рисование.</w:t>
      </w:r>
      <w:r w:rsidRPr="00081051">
        <w:rPr>
          <w:sz w:val="24"/>
          <w:szCs w:val="24"/>
        </w:rPr>
        <w:t xml:space="preserve">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w:t>
      </w:r>
      <w:r w:rsidRPr="00081051">
        <w:rPr>
          <w:sz w:val="24"/>
          <w:szCs w:val="24"/>
        </w:rPr>
        <w:lastRenderedPageBreak/>
        <w:t xml:space="preserve">воробышек  маленький,  ворона  большая  и  т. п.).  </w:t>
      </w:r>
    </w:p>
    <w:p w:rsidR="001C67B7" w:rsidRPr="00081051" w:rsidRDefault="001C67B7" w:rsidP="001C67B7">
      <w:pPr>
        <w:pStyle w:val="5"/>
        <w:spacing w:line="360" w:lineRule="auto"/>
        <w:jc w:val="both"/>
        <w:rPr>
          <w:sz w:val="24"/>
          <w:szCs w:val="24"/>
        </w:rPr>
      </w:pPr>
      <w:r w:rsidRPr="00081051">
        <w:rPr>
          <w:sz w:val="24"/>
          <w:szCs w:val="24"/>
        </w:rPr>
        <w:t xml:space="preserve">Формировать  умение  строить композицию рисунка; передавать движения людей и животных, растений, склоняющихся  от  ветра. </w:t>
      </w:r>
    </w:p>
    <w:p w:rsidR="001C67B7" w:rsidRPr="00081051" w:rsidRDefault="001C67B7" w:rsidP="001C67B7">
      <w:pPr>
        <w:pStyle w:val="5"/>
        <w:spacing w:line="360" w:lineRule="auto"/>
        <w:jc w:val="both"/>
        <w:rPr>
          <w:sz w:val="24"/>
          <w:szCs w:val="24"/>
        </w:rPr>
      </w:pPr>
      <w:r w:rsidRPr="00081051">
        <w:rPr>
          <w:sz w:val="24"/>
          <w:szCs w:val="24"/>
        </w:rPr>
        <w:t xml:space="preserve">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1C67B7" w:rsidRPr="00081051" w:rsidRDefault="001C67B7" w:rsidP="001C67B7">
      <w:pPr>
        <w:pStyle w:val="5"/>
        <w:spacing w:line="360" w:lineRule="auto"/>
        <w:ind w:firstLine="708"/>
        <w:jc w:val="both"/>
        <w:rPr>
          <w:sz w:val="24"/>
          <w:szCs w:val="24"/>
        </w:rPr>
      </w:pPr>
      <w:r w:rsidRPr="00081051">
        <w:rPr>
          <w:b/>
          <w:sz w:val="24"/>
          <w:szCs w:val="24"/>
        </w:rPr>
        <w:t>Декоративное рисование.</w:t>
      </w:r>
      <w:r w:rsidRPr="00081051">
        <w:rPr>
          <w:sz w:val="24"/>
          <w:szCs w:val="24"/>
        </w:rPr>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w:t>
      </w:r>
    </w:p>
    <w:p w:rsidR="001C67B7" w:rsidRPr="00081051" w:rsidRDefault="001C67B7" w:rsidP="001C67B7">
      <w:pPr>
        <w:pStyle w:val="5"/>
        <w:spacing w:line="360" w:lineRule="auto"/>
        <w:jc w:val="both"/>
        <w:rPr>
          <w:sz w:val="24"/>
          <w:szCs w:val="24"/>
        </w:rPr>
      </w:pPr>
      <w:r w:rsidRPr="00081051">
        <w:rPr>
          <w:sz w:val="24"/>
          <w:szCs w:val="24"/>
        </w:rPr>
        <w:t>Учить детей выделять и передавать цветовую гамму народного декоративного искусства определенного вида.</w:t>
      </w:r>
    </w:p>
    <w:p w:rsidR="001C67B7" w:rsidRPr="00081051" w:rsidRDefault="001C67B7" w:rsidP="001C67B7">
      <w:pPr>
        <w:pStyle w:val="5"/>
        <w:spacing w:line="360" w:lineRule="auto"/>
        <w:ind w:firstLine="708"/>
        <w:jc w:val="both"/>
        <w:rPr>
          <w:sz w:val="24"/>
          <w:szCs w:val="24"/>
        </w:rPr>
      </w:pPr>
      <w:r w:rsidRPr="00081051">
        <w:rPr>
          <w:sz w:val="24"/>
          <w:szCs w:val="24"/>
        </w:rPr>
        <w:t xml:space="preserve">Закреплять умение создавать композиции на листах бумаги разной формы, силуэтах предметов и игрушек; расписывать вылепленные детьми игрушки. </w:t>
      </w:r>
    </w:p>
    <w:p w:rsidR="001C67B7" w:rsidRPr="00081051" w:rsidRDefault="001C67B7" w:rsidP="001C67B7">
      <w:pPr>
        <w:pStyle w:val="5"/>
        <w:spacing w:line="360" w:lineRule="auto"/>
        <w:ind w:firstLine="708"/>
        <w:jc w:val="both"/>
        <w:rPr>
          <w:sz w:val="24"/>
          <w:szCs w:val="24"/>
        </w:rPr>
      </w:pPr>
      <w:r w:rsidRPr="00081051">
        <w:rPr>
          <w:sz w:val="24"/>
          <w:szCs w:val="24"/>
        </w:rPr>
        <w:t>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1C67B7" w:rsidRPr="00081051" w:rsidRDefault="001C67B7" w:rsidP="001C67B7">
      <w:pPr>
        <w:pStyle w:val="5"/>
        <w:spacing w:line="360" w:lineRule="auto"/>
        <w:ind w:firstLine="708"/>
        <w:jc w:val="both"/>
        <w:rPr>
          <w:sz w:val="24"/>
          <w:szCs w:val="24"/>
        </w:rPr>
      </w:pPr>
      <w:r w:rsidRPr="00081051">
        <w:rPr>
          <w:b/>
          <w:sz w:val="24"/>
          <w:szCs w:val="24"/>
        </w:rPr>
        <w:t xml:space="preserve"> Лепка</w:t>
      </w:r>
      <w:r w:rsidRPr="00081051">
        <w:rPr>
          <w:sz w:val="24"/>
          <w:szCs w:val="24"/>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1C67B7" w:rsidRPr="00081051" w:rsidRDefault="001C67B7" w:rsidP="001C67B7">
      <w:pPr>
        <w:pStyle w:val="5"/>
        <w:spacing w:line="360" w:lineRule="auto"/>
        <w:ind w:firstLine="708"/>
        <w:jc w:val="both"/>
        <w:rPr>
          <w:sz w:val="24"/>
          <w:szCs w:val="24"/>
        </w:rPr>
      </w:pPr>
      <w:r w:rsidRPr="00081051">
        <w:rPr>
          <w:sz w:val="24"/>
          <w:szCs w:val="24"/>
        </w:rPr>
        <w:t xml:space="preserve">      </w:t>
      </w:r>
      <w:r w:rsidRPr="00081051">
        <w:rPr>
          <w:b/>
          <w:sz w:val="24"/>
          <w:szCs w:val="24"/>
        </w:rPr>
        <w:t>Декоративная  лепка.</w:t>
      </w:r>
      <w:r w:rsidRPr="00081051">
        <w:rPr>
          <w:sz w:val="24"/>
          <w:szCs w:val="24"/>
        </w:rPr>
        <w:t xml:space="preserve">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1C67B7" w:rsidRPr="00081051" w:rsidRDefault="001C67B7" w:rsidP="001C67B7">
      <w:pPr>
        <w:pStyle w:val="5"/>
        <w:spacing w:line="360" w:lineRule="auto"/>
        <w:ind w:firstLine="708"/>
        <w:jc w:val="both"/>
        <w:rPr>
          <w:sz w:val="24"/>
          <w:szCs w:val="24"/>
        </w:rPr>
      </w:pPr>
      <w:r w:rsidRPr="00081051">
        <w:rPr>
          <w:b/>
          <w:sz w:val="24"/>
          <w:szCs w:val="24"/>
        </w:rPr>
        <w:t>Аппликация.</w:t>
      </w:r>
      <w:r w:rsidRPr="00081051">
        <w:rPr>
          <w:sz w:val="24"/>
          <w:szCs w:val="24"/>
        </w:rPr>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w:t>
      </w:r>
    </w:p>
    <w:p w:rsidR="001C67B7" w:rsidRPr="00081051" w:rsidRDefault="001C67B7" w:rsidP="001C67B7">
      <w:pPr>
        <w:pStyle w:val="5"/>
        <w:spacing w:line="360" w:lineRule="auto"/>
        <w:ind w:firstLine="708"/>
        <w:jc w:val="both"/>
        <w:rPr>
          <w:sz w:val="24"/>
          <w:szCs w:val="24"/>
        </w:rPr>
      </w:pPr>
      <w:r w:rsidRPr="00081051">
        <w:rPr>
          <w:sz w:val="24"/>
          <w:szCs w:val="24"/>
        </w:rPr>
        <w:lastRenderedPageBreak/>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1C67B7" w:rsidRPr="00081051" w:rsidRDefault="001C67B7" w:rsidP="001C67B7">
      <w:pPr>
        <w:pStyle w:val="5"/>
        <w:spacing w:line="360" w:lineRule="auto"/>
        <w:ind w:firstLine="708"/>
        <w:jc w:val="both"/>
        <w:rPr>
          <w:sz w:val="24"/>
          <w:szCs w:val="24"/>
        </w:rPr>
      </w:pPr>
      <w:r w:rsidRPr="00081051">
        <w:rPr>
          <w:sz w:val="24"/>
          <w:szCs w:val="24"/>
        </w:rPr>
        <w:t xml:space="preserve">Закреплять приемы вырезания симметричных предметов из бумаги, сложенной вдвое; несколько предметов или их частей из бумаги, сложенной гармошкой. </w:t>
      </w:r>
    </w:p>
    <w:p w:rsidR="001C67B7" w:rsidRPr="00081051" w:rsidRDefault="001C67B7" w:rsidP="001C67B7">
      <w:pPr>
        <w:pStyle w:val="5"/>
        <w:spacing w:line="360" w:lineRule="auto"/>
        <w:ind w:firstLine="708"/>
        <w:jc w:val="both"/>
        <w:rPr>
          <w:sz w:val="24"/>
          <w:szCs w:val="24"/>
        </w:rPr>
      </w:pPr>
      <w:r w:rsidRPr="00081051">
        <w:rPr>
          <w:sz w:val="24"/>
          <w:szCs w:val="24"/>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w:t>
      </w:r>
    </w:p>
    <w:p w:rsidR="001C67B7" w:rsidRPr="00081051" w:rsidRDefault="001C67B7" w:rsidP="001C67B7">
      <w:pPr>
        <w:pStyle w:val="5"/>
        <w:spacing w:line="360" w:lineRule="auto"/>
        <w:ind w:firstLine="708"/>
        <w:jc w:val="both"/>
        <w:rPr>
          <w:sz w:val="24"/>
          <w:szCs w:val="24"/>
        </w:rPr>
      </w:pPr>
      <w:r w:rsidRPr="00081051">
        <w:rPr>
          <w:sz w:val="24"/>
          <w:szCs w:val="24"/>
        </w:rPr>
        <w:t xml:space="preserve">  Продолжать  развивать  чувство  цвета,  колорита,  композиции.  Поощрять проявления творчества.</w:t>
      </w:r>
    </w:p>
    <w:p w:rsidR="001C67B7" w:rsidRPr="00081051" w:rsidRDefault="001C67B7" w:rsidP="001C67B7">
      <w:pPr>
        <w:pStyle w:val="5"/>
        <w:spacing w:line="360" w:lineRule="auto"/>
        <w:ind w:firstLine="708"/>
        <w:jc w:val="both"/>
        <w:rPr>
          <w:b/>
          <w:sz w:val="24"/>
          <w:szCs w:val="24"/>
        </w:rPr>
      </w:pPr>
      <w:r w:rsidRPr="00081051">
        <w:rPr>
          <w:b/>
          <w:sz w:val="24"/>
          <w:szCs w:val="24"/>
        </w:rPr>
        <w:t xml:space="preserve"> Прикладное творчество: работа с бумагой и картоном.</w:t>
      </w:r>
    </w:p>
    <w:p w:rsidR="001C67B7" w:rsidRPr="00081051" w:rsidRDefault="001C67B7" w:rsidP="001C67B7">
      <w:pPr>
        <w:pStyle w:val="5"/>
        <w:spacing w:line="360" w:lineRule="auto"/>
        <w:ind w:firstLine="708"/>
        <w:jc w:val="both"/>
        <w:rPr>
          <w:sz w:val="24"/>
          <w:szCs w:val="24"/>
        </w:rPr>
      </w:pPr>
      <w:r w:rsidRPr="00081051">
        <w:rPr>
          <w:sz w:val="24"/>
          <w:szCs w:val="24"/>
        </w:rPr>
        <w:t xml:space="preserve">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1C67B7" w:rsidRPr="00081051" w:rsidRDefault="001C67B7" w:rsidP="001C67B7">
      <w:pPr>
        <w:pStyle w:val="5"/>
        <w:spacing w:line="360" w:lineRule="auto"/>
        <w:ind w:firstLine="708"/>
        <w:jc w:val="both"/>
        <w:rPr>
          <w:sz w:val="24"/>
          <w:szCs w:val="24"/>
        </w:rPr>
      </w:pPr>
      <w:r w:rsidRPr="00081051">
        <w:rPr>
          <w:sz w:val="24"/>
          <w:szCs w:val="24"/>
        </w:rPr>
        <w:t xml:space="preserve">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w:t>
      </w:r>
    </w:p>
    <w:p w:rsidR="001C67B7" w:rsidRPr="00081051" w:rsidRDefault="001C67B7" w:rsidP="001C67B7">
      <w:pPr>
        <w:pStyle w:val="5"/>
        <w:spacing w:line="360" w:lineRule="auto"/>
        <w:ind w:firstLine="708"/>
        <w:jc w:val="both"/>
        <w:rPr>
          <w:sz w:val="24"/>
          <w:szCs w:val="24"/>
        </w:rPr>
      </w:pPr>
      <w:r w:rsidRPr="00081051">
        <w:rPr>
          <w:sz w:val="24"/>
          <w:szCs w:val="24"/>
        </w:rPr>
        <w:t xml:space="preserve">Формировать  умение  использовать  образец.  Совершенствовать  умение детей создавать объемные игрушки в технике оригами. </w:t>
      </w:r>
    </w:p>
    <w:p w:rsidR="001C67B7" w:rsidRPr="00081051" w:rsidRDefault="001C67B7" w:rsidP="001C67B7">
      <w:pPr>
        <w:pStyle w:val="5"/>
        <w:spacing w:line="360" w:lineRule="auto"/>
        <w:ind w:firstLine="708"/>
        <w:jc w:val="both"/>
        <w:rPr>
          <w:b/>
          <w:sz w:val="24"/>
          <w:szCs w:val="24"/>
        </w:rPr>
      </w:pPr>
      <w:r w:rsidRPr="00081051">
        <w:rPr>
          <w:b/>
          <w:sz w:val="24"/>
          <w:szCs w:val="24"/>
        </w:rPr>
        <w:t xml:space="preserve">Прикладное  творчество:  работа  с  тканью. </w:t>
      </w:r>
    </w:p>
    <w:p w:rsidR="001C67B7" w:rsidRPr="00081051" w:rsidRDefault="001C67B7" w:rsidP="001C67B7">
      <w:pPr>
        <w:pStyle w:val="5"/>
        <w:spacing w:line="360" w:lineRule="auto"/>
        <w:ind w:firstLine="708"/>
        <w:jc w:val="both"/>
        <w:rPr>
          <w:sz w:val="24"/>
          <w:szCs w:val="24"/>
        </w:rPr>
      </w:pPr>
      <w:r w:rsidRPr="00081051">
        <w:rPr>
          <w:sz w:val="24"/>
          <w:szCs w:val="24"/>
        </w:rPr>
        <w:t xml:space="preserve">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p>
    <w:p w:rsidR="001C67B7" w:rsidRPr="00081051" w:rsidRDefault="001C67B7" w:rsidP="001C67B7">
      <w:pPr>
        <w:pStyle w:val="5"/>
        <w:spacing w:line="360" w:lineRule="auto"/>
        <w:ind w:firstLine="708"/>
        <w:jc w:val="both"/>
        <w:rPr>
          <w:sz w:val="24"/>
          <w:szCs w:val="24"/>
        </w:rPr>
      </w:pPr>
      <w:r w:rsidRPr="00081051">
        <w:rPr>
          <w:sz w:val="24"/>
          <w:szCs w:val="24"/>
        </w:rPr>
        <w:t xml:space="preserve">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 </w:t>
      </w:r>
    </w:p>
    <w:p w:rsidR="001C67B7" w:rsidRPr="00081051" w:rsidRDefault="001C67B7" w:rsidP="001C67B7">
      <w:pPr>
        <w:pStyle w:val="5"/>
        <w:spacing w:line="360" w:lineRule="auto"/>
        <w:ind w:firstLine="708"/>
        <w:jc w:val="both"/>
        <w:rPr>
          <w:sz w:val="24"/>
          <w:szCs w:val="24"/>
        </w:rPr>
      </w:pPr>
      <w:r w:rsidRPr="00081051">
        <w:rPr>
          <w:b/>
          <w:sz w:val="24"/>
          <w:szCs w:val="24"/>
        </w:rPr>
        <w:t>Прикладное  творчество:  работа  с  природным  материалом.</w:t>
      </w:r>
      <w:r w:rsidRPr="00081051">
        <w:rPr>
          <w:sz w:val="24"/>
          <w:szCs w:val="24"/>
        </w:rPr>
        <w:t xml:space="preserve">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w:t>
      </w:r>
    </w:p>
    <w:p w:rsidR="001C67B7" w:rsidRPr="00081051" w:rsidRDefault="001C67B7" w:rsidP="001C67B7">
      <w:pPr>
        <w:pStyle w:val="5"/>
        <w:spacing w:line="360" w:lineRule="auto"/>
        <w:ind w:firstLine="708"/>
        <w:jc w:val="both"/>
        <w:rPr>
          <w:sz w:val="24"/>
          <w:szCs w:val="24"/>
        </w:rPr>
      </w:pPr>
      <w:r w:rsidRPr="00081051">
        <w:rPr>
          <w:sz w:val="24"/>
          <w:szCs w:val="24"/>
        </w:rPr>
        <w:t xml:space="preserve">Развивать фантазию, воображение.  Закреплять умение детей аккуратно и экономно использовать материалы.    </w:t>
      </w:r>
    </w:p>
    <w:p w:rsidR="001C67B7" w:rsidRPr="00081051" w:rsidRDefault="001C67B7" w:rsidP="001C67B7">
      <w:pPr>
        <w:pStyle w:val="5"/>
        <w:spacing w:line="360" w:lineRule="auto"/>
        <w:ind w:firstLine="708"/>
        <w:jc w:val="both"/>
        <w:rPr>
          <w:b/>
          <w:sz w:val="24"/>
          <w:szCs w:val="24"/>
        </w:rPr>
      </w:pPr>
      <w:r w:rsidRPr="00081051">
        <w:rPr>
          <w:sz w:val="24"/>
          <w:szCs w:val="24"/>
        </w:rPr>
        <w:t xml:space="preserve">        </w:t>
      </w:r>
      <w:r w:rsidRPr="00081051">
        <w:rPr>
          <w:b/>
          <w:sz w:val="24"/>
          <w:szCs w:val="24"/>
        </w:rPr>
        <w:t>Конструктивно-модельная деятельность</w:t>
      </w:r>
    </w:p>
    <w:p w:rsidR="001C67B7" w:rsidRPr="00081051" w:rsidRDefault="001C67B7" w:rsidP="001C67B7">
      <w:pPr>
        <w:pStyle w:val="5"/>
        <w:spacing w:line="360" w:lineRule="auto"/>
        <w:ind w:firstLine="708"/>
        <w:jc w:val="both"/>
        <w:rPr>
          <w:sz w:val="24"/>
          <w:szCs w:val="24"/>
        </w:rPr>
      </w:pPr>
      <w:r w:rsidRPr="00081051">
        <w:rPr>
          <w:b/>
          <w:sz w:val="24"/>
          <w:szCs w:val="24"/>
        </w:rPr>
        <w:lastRenderedPageBreak/>
        <w:t xml:space="preserve"> 1 младшая группа (от 2 до 3 лет)</w:t>
      </w:r>
      <w:r w:rsidRPr="00081051">
        <w:rPr>
          <w:sz w:val="24"/>
          <w:szCs w:val="24"/>
        </w:rPr>
        <w:t xml:space="preserve"> </w:t>
      </w:r>
    </w:p>
    <w:p w:rsidR="001C67B7" w:rsidRPr="00081051" w:rsidRDefault="001C67B7" w:rsidP="001C67B7">
      <w:pPr>
        <w:pStyle w:val="5"/>
        <w:spacing w:line="360" w:lineRule="auto"/>
        <w:ind w:firstLine="708"/>
        <w:jc w:val="both"/>
        <w:rPr>
          <w:sz w:val="24"/>
          <w:szCs w:val="24"/>
        </w:rPr>
      </w:pPr>
      <w:r w:rsidRPr="00081051">
        <w:rPr>
          <w:sz w:val="24"/>
          <w:szCs w:val="24"/>
        </w:rPr>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Продолжать учить детей сооружать элементарные постройки по образцу, поддерживать желание строить что-то самостоятельно. </w:t>
      </w:r>
    </w:p>
    <w:p w:rsidR="001C67B7" w:rsidRPr="00081051" w:rsidRDefault="001C67B7" w:rsidP="001C67B7">
      <w:pPr>
        <w:pStyle w:val="5"/>
        <w:spacing w:line="360" w:lineRule="auto"/>
        <w:ind w:firstLine="708"/>
        <w:jc w:val="both"/>
        <w:rPr>
          <w:sz w:val="24"/>
          <w:szCs w:val="24"/>
        </w:rPr>
      </w:pPr>
      <w:r w:rsidRPr="00081051">
        <w:rPr>
          <w:sz w:val="24"/>
          <w:szCs w:val="24"/>
        </w:rPr>
        <w:t xml:space="preserve"> Способствовать пониманию пространственных соотношений.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пользоваться  дополнительными  сюжетными  игрушками,  соразмерными  масштабам  построек  (маленькие  машинки  для  маленьких гаражей и т. п.).  </w:t>
      </w:r>
    </w:p>
    <w:p w:rsidR="001C67B7" w:rsidRPr="00081051" w:rsidRDefault="001C67B7" w:rsidP="001C67B7">
      <w:pPr>
        <w:pStyle w:val="5"/>
        <w:spacing w:line="360" w:lineRule="auto"/>
        <w:ind w:firstLine="708"/>
        <w:jc w:val="both"/>
        <w:rPr>
          <w:sz w:val="24"/>
          <w:szCs w:val="24"/>
        </w:rPr>
      </w:pPr>
      <w:r w:rsidRPr="00081051">
        <w:rPr>
          <w:sz w:val="24"/>
          <w:szCs w:val="24"/>
        </w:rPr>
        <w:t xml:space="preserve">По окончании игры приучать убирать все на место. </w:t>
      </w:r>
    </w:p>
    <w:p w:rsidR="001C67B7" w:rsidRPr="00081051" w:rsidRDefault="001C67B7" w:rsidP="001C67B7">
      <w:pPr>
        <w:pStyle w:val="5"/>
        <w:spacing w:line="360" w:lineRule="auto"/>
        <w:ind w:firstLine="708"/>
        <w:jc w:val="both"/>
        <w:rPr>
          <w:sz w:val="24"/>
          <w:szCs w:val="24"/>
        </w:rPr>
      </w:pPr>
      <w:r w:rsidRPr="00081051">
        <w:rPr>
          <w:sz w:val="24"/>
          <w:szCs w:val="24"/>
        </w:rPr>
        <w:t xml:space="preserve"> Знакомить детей с простейшими пластмассовыми конструкторами.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совместно с взрослым конструировать башенки, домики, машины. Поддерживать желание детей строить самостоятельно. </w:t>
      </w:r>
    </w:p>
    <w:p w:rsidR="001C67B7" w:rsidRPr="00081051" w:rsidRDefault="001C67B7" w:rsidP="001C67B7">
      <w:pPr>
        <w:pStyle w:val="5"/>
        <w:spacing w:line="360" w:lineRule="auto"/>
        <w:ind w:firstLine="708"/>
        <w:jc w:val="both"/>
        <w:rPr>
          <w:sz w:val="24"/>
          <w:szCs w:val="24"/>
        </w:rPr>
      </w:pPr>
      <w:r w:rsidRPr="00081051">
        <w:rPr>
          <w:sz w:val="24"/>
          <w:szCs w:val="24"/>
        </w:rPr>
        <w:t xml:space="preserve">В летнее время способствовать строительным играм с использованием природного материала (песок, вода, желуди, камешки и т. п.). </w:t>
      </w:r>
    </w:p>
    <w:p w:rsidR="001C67B7" w:rsidRPr="00081051" w:rsidRDefault="001C67B7" w:rsidP="001C67B7">
      <w:pPr>
        <w:pStyle w:val="5"/>
        <w:spacing w:line="360" w:lineRule="auto"/>
        <w:ind w:firstLine="708"/>
        <w:jc w:val="both"/>
        <w:rPr>
          <w:b/>
          <w:sz w:val="24"/>
          <w:szCs w:val="24"/>
        </w:rPr>
      </w:pPr>
      <w:r w:rsidRPr="00081051">
        <w:rPr>
          <w:b/>
          <w:sz w:val="24"/>
          <w:szCs w:val="24"/>
        </w:rPr>
        <w:t>2 младшая группа (от 3 до 4 лет)</w:t>
      </w:r>
    </w:p>
    <w:p w:rsidR="001C67B7" w:rsidRPr="00081051" w:rsidRDefault="001C67B7" w:rsidP="001C67B7">
      <w:pPr>
        <w:pStyle w:val="5"/>
        <w:spacing w:line="360" w:lineRule="auto"/>
        <w:ind w:firstLine="708"/>
        <w:jc w:val="both"/>
        <w:rPr>
          <w:sz w:val="24"/>
          <w:szCs w:val="24"/>
        </w:rPr>
      </w:pPr>
      <w:r w:rsidRPr="00081051">
        <w:rPr>
          <w:sz w:val="24"/>
          <w:szCs w:val="24"/>
        </w:rPr>
        <w:t xml:space="preserve"> Подводить детей к простейшему анализу созданных построек. </w:t>
      </w:r>
    </w:p>
    <w:p w:rsidR="001C67B7" w:rsidRPr="00081051" w:rsidRDefault="001C67B7" w:rsidP="001C67B7">
      <w:pPr>
        <w:pStyle w:val="5"/>
        <w:spacing w:line="360" w:lineRule="auto"/>
        <w:ind w:firstLine="708"/>
        <w:jc w:val="both"/>
        <w:rPr>
          <w:sz w:val="24"/>
          <w:szCs w:val="24"/>
        </w:rPr>
      </w:pPr>
      <w:r w:rsidRPr="00081051">
        <w:rPr>
          <w:sz w:val="24"/>
          <w:szCs w:val="24"/>
        </w:rPr>
        <w:t xml:space="preserve">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w:t>
      </w:r>
    </w:p>
    <w:p w:rsidR="001C67B7" w:rsidRPr="00081051" w:rsidRDefault="001C67B7" w:rsidP="001C67B7">
      <w:pPr>
        <w:pStyle w:val="5"/>
        <w:spacing w:line="360" w:lineRule="auto"/>
        <w:ind w:firstLine="708"/>
        <w:jc w:val="both"/>
        <w:rPr>
          <w:sz w:val="24"/>
          <w:szCs w:val="24"/>
        </w:rPr>
      </w:pPr>
      <w:r w:rsidRPr="00081051">
        <w:rPr>
          <w:sz w:val="24"/>
          <w:szCs w:val="24"/>
        </w:rPr>
        <w:t>Вызывать чувство радости при удавшейся постройке.</w:t>
      </w:r>
    </w:p>
    <w:p w:rsidR="001C67B7" w:rsidRPr="00081051" w:rsidRDefault="001C67B7" w:rsidP="001C67B7">
      <w:pPr>
        <w:pStyle w:val="5"/>
        <w:spacing w:line="360" w:lineRule="auto"/>
        <w:ind w:firstLine="708"/>
        <w:jc w:val="both"/>
        <w:rPr>
          <w:sz w:val="24"/>
          <w:szCs w:val="24"/>
        </w:rPr>
      </w:pPr>
      <w:r w:rsidRPr="00081051">
        <w:rPr>
          <w:sz w:val="24"/>
          <w:szCs w:val="24"/>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p w:rsidR="001C67B7" w:rsidRPr="00081051" w:rsidRDefault="001C67B7" w:rsidP="001C67B7">
      <w:pPr>
        <w:pStyle w:val="5"/>
        <w:spacing w:line="360" w:lineRule="auto"/>
        <w:ind w:firstLine="708"/>
        <w:jc w:val="both"/>
        <w:rPr>
          <w:sz w:val="24"/>
          <w:szCs w:val="24"/>
        </w:rPr>
      </w:pPr>
      <w:r w:rsidRPr="00081051">
        <w:rPr>
          <w:sz w:val="24"/>
          <w:szCs w:val="24"/>
        </w:rPr>
        <w:t xml:space="preserve">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1C67B7" w:rsidRPr="00081051" w:rsidRDefault="001C67B7" w:rsidP="001C67B7">
      <w:pPr>
        <w:pStyle w:val="5"/>
        <w:spacing w:line="360" w:lineRule="auto"/>
        <w:ind w:firstLine="708"/>
        <w:jc w:val="both"/>
        <w:rPr>
          <w:sz w:val="24"/>
          <w:szCs w:val="24"/>
        </w:rPr>
      </w:pPr>
      <w:r w:rsidRPr="00081051">
        <w:rPr>
          <w:sz w:val="24"/>
          <w:szCs w:val="24"/>
        </w:rPr>
        <w:t xml:space="preserve"> Развивать  желание  сооружать  постройки  по  собственному  замыслу. </w:t>
      </w:r>
    </w:p>
    <w:p w:rsidR="001C67B7" w:rsidRPr="00081051" w:rsidRDefault="001C67B7" w:rsidP="001C67B7">
      <w:pPr>
        <w:pStyle w:val="5"/>
        <w:spacing w:line="360" w:lineRule="auto"/>
        <w:ind w:firstLine="708"/>
        <w:jc w:val="both"/>
        <w:rPr>
          <w:sz w:val="24"/>
          <w:szCs w:val="24"/>
        </w:rPr>
      </w:pPr>
      <w:r w:rsidRPr="00081051">
        <w:rPr>
          <w:sz w:val="24"/>
          <w:szCs w:val="24"/>
        </w:rPr>
        <w:t xml:space="preserve"> Продолжать учить детей обыгрывать постройки, объединять их по сюжету: дорожка и дома — улица; стол, стул, диван — мебель для кукол.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Приучать детей после игры аккуратно складывать детали в коробки. </w:t>
      </w:r>
    </w:p>
    <w:p w:rsidR="001C67B7" w:rsidRPr="00081051" w:rsidRDefault="001C67B7" w:rsidP="001C67B7">
      <w:pPr>
        <w:pStyle w:val="5"/>
        <w:spacing w:line="360" w:lineRule="auto"/>
        <w:ind w:firstLine="708"/>
        <w:jc w:val="both"/>
        <w:rPr>
          <w:sz w:val="24"/>
          <w:szCs w:val="24"/>
        </w:rPr>
      </w:pPr>
      <w:r w:rsidRPr="00081051">
        <w:rPr>
          <w:b/>
          <w:sz w:val="24"/>
          <w:szCs w:val="24"/>
        </w:rPr>
        <w:t>Средняя группа (от 4 до 5 лет)</w:t>
      </w:r>
      <w:r w:rsidRPr="00081051">
        <w:rPr>
          <w:sz w:val="24"/>
          <w:szCs w:val="24"/>
        </w:rPr>
        <w:t xml:space="preserve"> </w:t>
      </w:r>
    </w:p>
    <w:p w:rsidR="001C67B7" w:rsidRPr="00081051" w:rsidRDefault="001C67B7" w:rsidP="001C67B7">
      <w:pPr>
        <w:pStyle w:val="5"/>
        <w:spacing w:line="360" w:lineRule="auto"/>
        <w:ind w:firstLine="708"/>
        <w:jc w:val="both"/>
        <w:rPr>
          <w:sz w:val="24"/>
          <w:szCs w:val="24"/>
        </w:rPr>
      </w:pPr>
      <w:r w:rsidRPr="00081051">
        <w:rPr>
          <w:sz w:val="24"/>
          <w:szCs w:val="24"/>
        </w:rPr>
        <w:lastRenderedPageBreak/>
        <w:t xml:space="preserve">Обращать внимание детей на различные здания и сооружения вокруг их дома, детского сада. </w:t>
      </w:r>
    </w:p>
    <w:p w:rsidR="001C67B7" w:rsidRPr="00081051" w:rsidRDefault="001C67B7" w:rsidP="001C67B7">
      <w:pPr>
        <w:pStyle w:val="5"/>
        <w:spacing w:line="360" w:lineRule="auto"/>
        <w:ind w:firstLine="708"/>
        <w:jc w:val="both"/>
        <w:rPr>
          <w:sz w:val="24"/>
          <w:szCs w:val="24"/>
        </w:rPr>
      </w:pPr>
      <w:r w:rsidRPr="00081051">
        <w:rPr>
          <w:sz w:val="24"/>
          <w:szCs w:val="24"/>
        </w:rPr>
        <w:t xml:space="preserve">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1C67B7" w:rsidRPr="00081051" w:rsidRDefault="001C67B7" w:rsidP="001C67B7">
      <w:pPr>
        <w:pStyle w:val="5"/>
        <w:spacing w:line="360" w:lineRule="auto"/>
        <w:ind w:firstLine="708"/>
        <w:jc w:val="both"/>
        <w:rPr>
          <w:sz w:val="24"/>
          <w:szCs w:val="24"/>
        </w:rPr>
      </w:pPr>
      <w:r w:rsidRPr="00081051">
        <w:rPr>
          <w:sz w:val="24"/>
          <w:szCs w:val="24"/>
        </w:rPr>
        <w:t xml:space="preserve"> Продолжать развивать у детей способность различать и называть строительные детали (куб, пластина, кирпичик, брусок);</w:t>
      </w:r>
    </w:p>
    <w:p w:rsidR="001C67B7" w:rsidRPr="00081051" w:rsidRDefault="001C67B7" w:rsidP="001C67B7">
      <w:pPr>
        <w:pStyle w:val="5"/>
        <w:spacing w:line="360" w:lineRule="auto"/>
        <w:ind w:firstLine="708"/>
        <w:jc w:val="both"/>
        <w:rPr>
          <w:sz w:val="24"/>
          <w:szCs w:val="24"/>
        </w:rPr>
      </w:pPr>
      <w:r w:rsidRPr="00081051">
        <w:rPr>
          <w:sz w:val="24"/>
          <w:szCs w:val="24"/>
        </w:rPr>
        <w:t xml:space="preserve"> учить использовать их с учетом конструктивных свойств (устойчивость, форма, величина).  </w:t>
      </w:r>
    </w:p>
    <w:p w:rsidR="001C67B7" w:rsidRPr="00081051" w:rsidRDefault="001C67B7" w:rsidP="001C67B7">
      <w:pPr>
        <w:pStyle w:val="5"/>
        <w:spacing w:line="360" w:lineRule="auto"/>
        <w:ind w:firstLine="708"/>
        <w:jc w:val="both"/>
        <w:rPr>
          <w:sz w:val="24"/>
          <w:szCs w:val="24"/>
        </w:rPr>
      </w:pPr>
      <w:r w:rsidRPr="00081051">
        <w:rPr>
          <w:sz w:val="24"/>
          <w:szCs w:val="24"/>
        </w:rPr>
        <w:t xml:space="preserve">Развивать умение устанавливать ассоциативные связи, предлагая вспомнить, какие похожие сооружения дети видели.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w:t>
      </w:r>
    </w:p>
    <w:p w:rsidR="001C67B7" w:rsidRPr="00081051" w:rsidRDefault="001C67B7" w:rsidP="001C67B7">
      <w:pPr>
        <w:pStyle w:val="5"/>
        <w:spacing w:line="360" w:lineRule="auto"/>
        <w:ind w:firstLine="708"/>
        <w:jc w:val="both"/>
        <w:rPr>
          <w:sz w:val="24"/>
          <w:szCs w:val="24"/>
        </w:rPr>
      </w:pPr>
      <w:r w:rsidRPr="00081051">
        <w:rPr>
          <w:sz w:val="24"/>
          <w:szCs w:val="24"/>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сооружать постройки из крупного и мелкого строительного материала, использовать детали разного цвета для создания и украшения построек. 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 </w:t>
      </w:r>
    </w:p>
    <w:p w:rsidR="001C67B7" w:rsidRPr="00081051" w:rsidRDefault="001C67B7" w:rsidP="001C67B7">
      <w:pPr>
        <w:pStyle w:val="5"/>
        <w:spacing w:line="360" w:lineRule="auto"/>
        <w:ind w:firstLine="708"/>
        <w:jc w:val="both"/>
        <w:rPr>
          <w:sz w:val="24"/>
          <w:szCs w:val="24"/>
        </w:rPr>
      </w:pPr>
      <w:r w:rsidRPr="00081051">
        <w:rPr>
          <w:b/>
          <w:sz w:val="24"/>
          <w:szCs w:val="24"/>
        </w:rPr>
        <w:t>Старшая группа (от 5 до 6 лет)</w:t>
      </w:r>
      <w:r w:rsidRPr="00081051">
        <w:rPr>
          <w:sz w:val="24"/>
          <w:szCs w:val="24"/>
        </w:rPr>
        <w:t xml:space="preserve"> </w:t>
      </w:r>
    </w:p>
    <w:p w:rsidR="001C67B7" w:rsidRPr="00081051" w:rsidRDefault="001C67B7" w:rsidP="001C67B7">
      <w:pPr>
        <w:pStyle w:val="5"/>
        <w:spacing w:line="360" w:lineRule="auto"/>
        <w:ind w:firstLine="708"/>
        <w:jc w:val="both"/>
        <w:rPr>
          <w:sz w:val="24"/>
          <w:szCs w:val="24"/>
        </w:rPr>
      </w:pPr>
      <w:r w:rsidRPr="00081051">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1C67B7" w:rsidRPr="00081051" w:rsidRDefault="001C67B7" w:rsidP="001C67B7">
      <w:pPr>
        <w:pStyle w:val="5"/>
        <w:spacing w:line="360" w:lineRule="auto"/>
        <w:ind w:firstLine="708"/>
        <w:jc w:val="both"/>
        <w:rPr>
          <w:sz w:val="24"/>
          <w:szCs w:val="24"/>
        </w:rPr>
      </w:pPr>
      <w:r w:rsidRPr="00081051">
        <w:rPr>
          <w:sz w:val="24"/>
          <w:szCs w:val="24"/>
        </w:rPr>
        <w:t xml:space="preserve"> Учить выделять основные части и характерные детали конструкций.  </w:t>
      </w:r>
    </w:p>
    <w:p w:rsidR="001C67B7" w:rsidRPr="00081051" w:rsidRDefault="001C67B7" w:rsidP="001C67B7">
      <w:pPr>
        <w:pStyle w:val="5"/>
        <w:spacing w:line="360" w:lineRule="auto"/>
        <w:ind w:firstLine="708"/>
        <w:jc w:val="both"/>
        <w:rPr>
          <w:sz w:val="24"/>
          <w:szCs w:val="24"/>
        </w:rPr>
      </w:pPr>
      <w:r w:rsidRPr="00081051">
        <w:rPr>
          <w:sz w:val="24"/>
          <w:szCs w:val="24"/>
        </w:rPr>
        <w:t xml:space="preserve">Поощрять самостоятельность, творчество, инициативу, дружелюбие. </w:t>
      </w:r>
    </w:p>
    <w:p w:rsidR="001C67B7" w:rsidRPr="00081051" w:rsidRDefault="001C67B7" w:rsidP="001C67B7">
      <w:pPr>
        <w:pStyle w:val="5"/>
        <w:spacing w:line="360" w:lineRule="auto"/>
        <w:ind w:firstLine="708"/>
        <w:jc w:val="both"/>
        <w:rPr>
          <w:sz w:val="24"/>
          <w:szCs w:val="24"/>
        </w:rPr>
      </w:pPr>
      <w:r w:rsidRPr="00081051">
        <w:rPr>
          <w:sz w:val="24"/>
          <w:szCs w:val="24"/>
        </w:rPr>
        <w:t xml:space="preserve">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w:t>
      </w:r>
      <w:r w:rsidRPr="00081051">
        <w:rPr>
          <w:sz w:val="24"/>
          <w:szCs w:val="24"/>
        </w:rPr>
        <w:lastRenderedPageBreak/>
        <w:t xml:space="preserve">цилиндрами, конусами и др.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заменять одни детали другими. Формировать умение создавать различные по величине и конструкции постройки одного и того же объекта.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строить  по  рисунку,  самостоятельно  подбирать  необходимый строительный материал.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rsidR="001C67B7" w:rsidRPr="00081051" w:rsidRDefault="001C67B7" w:rsidP="001C67B7">
      <w:pPr>
        <w:pStyle w:val="5"/>
        <w:spacing w:line="360" w:lineRule="auto"/>
        <w:ind w:firstLine="708"/>
        <w:jc w:val="both"/>
        <w:rPr>
          <w:sz w:val="24"/>
          <w:szCs w:val="24"/>
        </w:rPr>
      </w:pPr>
      <w:r w:rsidRPr="00081051">
        <w:rPr>
          <w:b/>
          <w:sz w:val="24"/>
          <w:szCs w:val="24"/>
        </w:rPr>
        <w:t>Подготовительная к школе группа (от 6 до 7 лет)</w:t>
      </w:r>
    </w:p>
    <w:p w:rsidR="001C67B7" w:rsidRPr="00081051" w:rsidRDefault="001C67B7" w:rsidP="001C67B7">
      <w:pPr>
        <w:pStyle w:val="5"/>
        <w:spacing w:line="360" w:lineRule="auto"/>
        <w:ind w:firstLine="708"/>
        <w:jc w:val="both"/>
        <w:rPr>
          <w:sz w:val="24"/>
          <w:szCs w:val="24"/>
        </w:rPr>
      </w:pPr>
      <w:r w:rsidRPr="00081051">
        <w:rPr>
          <w:sz w:val="24"/>
          <w:szCs w:val="24"/>
        </w:rPr>
        <w:t xml:space="preserve"> Формировать интерес к разнообразным зданиям и сооружениям (жилые дома, театры и др.). </w:t>
      </w:r>
    </w:p>
    <w:p w:rsidR="001C67B7" w:rsidRPr="00081051" w:rsidRDefault="001C67B7" w:rsidP="001C67B7">
      <w:pPr>
        <w:pStyle w:val="5"/>
        <w:spacing w:line="360" w:lineRule="auto"/>
        <w:ind w:firstLine="708"/>
        <w:jc w:val="both"/>
        <w:rPr>
          <w:sz w:val="24"/>
          <w:szCs w:val="24"/>
        </w:rPr>
      </w:pPr>
      <w:r w:rsidRPr="00081051">
        <w:rPr>
          <w:sz w:val="24"/>
          <w:szCs w:val="24"/>
        </w:rPr>
        <w:t xml:space="preserve">Поощрять желание передавать их особенности в конструктивной деятельности. Учить видеть конструкцию объекта и анализировать ее основные части, их функциональное назначение. </w:t>
      </w:r>
    </w:p>
    <w:p w:rsidR="001C67B7" w:rsidRPr="00081051" w:rsidRDefault="001C67B7" w:rsidP="001C67B7">
      <w:pPr>
        <w:pStyle w:val="5"/>
        <w:spacing w:line="360" w:lineRule="auto"/>
        <w:ind w:firstLine="708"/>
        <w:jc w:val="both"/>
        <w:rPr>
          <w:sz w:val="24"/>
          <w:szCs w:val="24"/>
        </w:rPr>
      </w:pPr>
      <w:r w:rsidRPr="00081051">
        <w:rPr>
          <w:sz w:val="24"/>
          <w:szCs w:val="24"/>
        </w:rPr>
        <w:t>Предлагать детям самостоятельно находить отдельные конструктивные решения на основе анализа существующих сооружений.</w:t>
      </w:r>
    </w:p>
    <w:p w:rsidR="001C67B7" w:rsidRPr="00081051" w:rsidRDefault="001C67B7" w:rsidP="001C67B7">
      <w:pPr>
        <w:pStyle w:val="5"/>
        <w:spacing w:line="360" w:lineRule="auto"/>
        <w:ind w:firstLine="708"/>
        <w:jc w:val="both"/>
        <w:rPr>
          <w:sz w:val="24"/>
          <w:szCs w:val="24"/>
        </w:rPr>
      </w:pPr>
      <w:r w:rsidRPr="00081051">
        <w:rPr>
          <w:sz w:val="24"/>
          <w:szCs w:val="24"/>
        </w:rPr>
        <w:t xml:space="preserve"> Закреплять навыки коллективной работы: умение распределять обязанности, работать в соответствии с общим замыслом, не мешая друг другу. </w:t>
      </w:r>
    </w:p>
    <w:p w:rsidR="001C67B7" w:rsidRPr="00081051" w:rsidRDefault="001C67B7" w:rsidP="001C67B7">
      <w:pPr>
        <w:pStyle w:val="5"/>
        <w:spacing w:line="360" w:lineRule="auto"/>
        <w:ind w:firstLine="708"/>
        <w:jc w:val="both"/>
        <w:rPr>
          <w:b/>
          <w:sz w:val="24"/>
          <w:szCs w:val="24"/>
        </w:rPr>
      </w:pPr>
      <w:r w:rsidRPr="00081051">
        <w:rPr>
          <w:b/>
          <w:sz w:val="24"/>
          <w:szCs w:val="24"/>
        </w:rPr>
        <w:t xml:space="preserve">Конструирование из строительного материала. </w:t>
      </w:r>
    </w:p>
    <w:p w:rsidR="001C67B7" w:rsidRPr="00081051" w:rsidRDefault="001C67B7" w:rsidP="001C67B7">
      <w:pPr>
        <w:pStyle w:val="5"/>
        <w:spacing w:line="360" w:lineRule="auto"/>
        <w:ind w:firstLine="708"/>
        <w:jc w:val="both"/>
        <w:rPr>
          <w:sz w:val="24"/>
          <w:szCs w:val="24"/>
        </w:rPr>
      </w:pPr>
      <w:r w:rsidRPr="00081051">
        <w:rPr>
          <w:sz w:val="24"/>
          <w:szCs w:val="24"/>
        </w:rPr>
        <w:t>Учить детей сооружать различные конструкции одного и того же объекта в соответствии с их назначением (мост для пешеходов, мост для транспорта).</w:t>
      </w:r>
    </w:p>
    <w:p w:rsidR="001C67B7" w:rsidRPr="00081051" w:rsidRDefault="001C67B7" w:rsidP="001C67B7">
      <w:pPr>
        <w:pStyle w:val="5"/>
        <w:spacing w:line="360" w:lineRule="auto"/>
        <w:ind w:firstLine="708"/>
        <w:jc w:val="both"/>
        <w:rPr>
          <w:sz w:val="24"/>
          <w:szCs w:val="24"/>
        </w:rPr>
      </w:pPr>
      <w:r w:rsidRPr="00081051">
        <w:rPr>
          <w:sz w:val="24"/>
          <w:szCs w:val="24"/>
        </w:rPr>
        <w:t xml:space="preserve">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Продолжать учить сооружать постройки, объединенные общей темой (улица, машины, дома). </w:t>
      </w:r>
    </w:p>
    <w:p w:rsidR="001C67B7" w:rsidRPr="00081051" w:rsidRDefault="001C67B7" w:rsidP="001C67B7">
      <w:pPr>
        <w:pStyle w:val="5"/>
        <w:spacing w:line="360" w:lineRule="auto"/>
        <w:ind w:firstLine="708"/>
        <w:jc w:val="both"/>
        <w:rPr>
          <w:sz w:val="24"/>
          <w:szCs w:val="24"/>
        </w:rPr>
      </w:pPr>
      <w:r w:rsidRPr="00081051">
        <w:rPr>
          <w:b/>
          <w:sz w:val="24"/>
          <w:szCs w:val="24"/>
        </w:rPr>
        <w:t>Конструирование из деталей конструкторов.</w:t>
      </w:r>
      <w:r w:rsidRPr="00081051">
        <w:rPr>
          <w:sz w:val="24"/>
          <w:szCs w:val="24"/>
        </w:rPr>
        <w:t xml:space="preserve"> Познакомить с разнообразными пластмассовыми конструкторами. </w:t>
      </w:r>
    </w:p>
    <w:p w:rsidR="001C67B7" w:rsidRPr="00081051" w:rsidRDefault="001C67B7" w:rsidP="001C67B7">
      <w:pPr>
        <w:pStyle w:val="5"/>
        <w:spacing w:line="360" w:lineRule="auto"/>
        <w:ind w:firstLine="708"/>
        <w:jc w:val="both"/>
        <w:rPr>
          <w:sz w:val="24"/>
          <w:szCs w:val="24"/>
        </w:rPr>
      </w:pPr>
      <w:r w:rsidRPr="00081051">
        <w:rPr>
          <w:sz w:val="24"/>
          <w:szCs w:val="24"/>
        </w:rPr>
        <w:t>Учить создавать различные модели (здания, самолеты, поезда и т. д.) по рисунку, по словесной инструкции воспитателя, по собственному замыслу.</w:t>
      </w:r>
    </w:p>
    <w:p w:rsidR="001C67B7" w:rsidRPr="00081051" w:rsidRDefault="001C67B7" w:rsidP="001C67B7">
      <w:pPr>
        <w:pStyle w:val="5"/>
        <w:spacing w:line="360" w:lineRule="auto"/>
        <w:ind w:firstLine="708"/>
        <w:jc w:val="both"/>
        <w:rPr>
          <w:sz w:val="24"/>
          <w:szCs w:val="24"/>
        </w:rPr>
      </w:pPr>
      <w:r w:rsidRPr="00081051">
        <w:rPr>
          <w:sz w:val="24"/>
          <w:szCs w:val="24"/>
        </w:rPr>
        <w:t xml:space="preserve"> 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w:t>
      </w:r>
    </w:p>
    <w:p w:rsidR="001C67B7" w:rsidRPr="00081051" w:rsidRDefault="001C67B7" w:rsidP="001C67B7">
      <w:pPr>
        <w:pStyle w:val="5"/>
        <w:spacing w:line="360" w:lineRule="auto"/>
        <w:ind w:firstLine="708"/>
        <w:jc w:val="both"/>
        <w:rPr>
          <w:sz w:val="24"/>
          <w:szCs w:val="24"/>
        </w:rPr>
      </w:pPr>
      <w:r w:rsidRPr="00081051">
        <w:rPr>
          <w:sz w:val="24"/>
          <w:szCs w:val="24"/>
        </w:rPr>
        <w:t>Учить создавать конструкции, объединенные общей темой (детская площадка, стоянка машин и др.). Учить разбирать конструкции при помощи скобы и киянки (в пластмассовых конструкторах).</w:t>
      </w:r>
    </w:p>
    <w:p w:rsidR="001C67B7" w:rsidRPr="00081051" w:rsidRDefault="001C67B7" w:rsidP="001C67B7">
      <w:pPr>
        <w:pStyle w:val="5"/>
        <w:spacing w:line="360" w:lineRule="auto"/>
        <w:ind w:firstLine="708"/>
        <w:jc w:val="both"/>
        <w:rPr>
          <w:sz w:val="24"/>
          <w:szCs w:val="24"/>
        </w:rPr>
      </w:pPr>
      <w:r w:rsidRPr="00081051">
        <w:rPr>
          <w:b/>
          <w:sz w:val="24"/>
          <w:szCs w:val="24"/>
        </w:rPr>
        <w:t>Музыкальная  деятельность</w:t>
      </w:r>
      <w:r w:rsidRPr="00081051">
        <w:rPr>
          <w:sz w:val="24"/>
          <w:szCs w:val="24"/>
        </w:rPr>
        <w:t xml:space="preserve"> (примерный музыкальный репертуар см. приложение 2). </w:t>
      </w:r>
    </w:p>
    <w:p w:rsidR="001C67B7" w:rsidRPr="00081051" w:rsidRDefault="001C67B7" w:rsidP="001C67B7">
      <w:pPr>
        <w:pStyle w:val="5"/>
        <w:spacing w:line="360" w:lineRule="auto"/>
        <w:ind w:firstLine="708"/>
        <w:jc w:val="both"/>
        <w:rPr>
          <w:sz w:val="24"/>
          <w:szCs w:val="24"/>
        </w:rPr>
      </w:pPr>
      <w:r w:rsidRPr="00081051">
        <w:rPr>
          <w:b/>
          <w:sz w:val="24"/>
          <w:szCs w:val="24"/>
        </w:rPr>
        <w:lastRenderedPageBreak/>
        <w:t>1 младшая группа (от 2 до 3 лет</w:t>
      </w:r>
      <w:r w:rsidRPr="00081051">
        <w:rPr>
          <w:sz w:val="24"/>
          <w:szCs w:val="24"/>
        </w:rPr>
        <w:t xml:space="preserve">) Воспитывать интерес к музыке, желание слушать музыку, подпевать, выполнять простейшие танцевальные движения. Слушание. Формирование эмоциональной отзывчивости на музыку. </w:t>
      </w:r>
    </w:p>
    <w:p w:rsidR="001C67B7" w:rsidRPr="00081051" w:rsidRDefault="001C67B7" w:rsidP="001C67B7">
      <w:pPr>
        <w:pStyle w:val="5"/>
        <w:spacing w:line="360" w:lineRule="auto"/>
        <w:ind w:firstLine="708"/>
        <w:jc w:val="both"/>
        <w:rPr>
          <w:sz w:val="24"/>
          <w:szCs w:val="24"/>
        </w:rPr>
      </w:pPr>
      <w:r w:rsidRPr="00081051">
        <w:rPr>
          <w:sz w:val="24"/>
          <w:szCs w:val="24"/>
        </w:rPr>
        <w:t>Развитие представлений об окружающем мире.</w:t>
      </w:r>
    </w:p>
    <w:p w:rsidR="001C67B7" w:rsidRPr="00081051" w:rsidRDefault="001C67B7" w:rsidP="001C67B7">
      <w:pPr>
        <w:pStyle w:val="5"/>
        <w:spacing w:line="360" w:lineRule="auto"/>
        <w:ind w:firstLine="708"/>
        <w:jc w:val="both"/>
        <w:rPr>
          <w:sz w:val="24"/>
          <w:szCs w:val="24"/>
        </w:rPr>
      </w:pPr>
      <w:r w:rsidRPr="00081051">
        <w:rPr>
          <w:sz w:val="24"/>
          <w:szCs w:val="24"/>
        </w:rPr>
        <w:t xml:space="preserve"> Расширение словарного запаса. Учить различать звуки по высоте (высокое и низкое звучание колокольчика, фортепьяно, металлофона).      </w:t>
      </w:r>
    </w:p>
    <w:p w:rsidR="001C67B7" w:rsidRPr="00081051" w:rsidRDefault="001C67B7" w:rsidP="001C67B7">
      <w:pPr>
        <w:pStyle w:val="5"/>
        <w:spacing w:line="360" w:lineRule="auto"/>
        <w:ind w:firstLine="708"/>
        <w:jc w:val="both"/>
        <w:rPr>
          <w:sz w:val="24"/>
          <w:szCs w:val="24"/>
        </w:rPr>
      </w:pPr>
      <w:r w:rsidRPr="00081051">
        <w:rPr>
          <w:sz w:val="24"/>
          <w:szCs w:val="24"/>
        </w:rPr>
        <w:t xml:space="preserve">    Пение. Формирование активного подпевания. Развитие эмоциональной отзывчивости на музыку различного характера. </w:t>
      </w:r>
    </w:p>
    <w:p w:rsidR="001C67B7" w:rsidRPr="00081051" w:rsidRDefault="001C67B7" w:rsidP="001C67B7">
      <w:pPr>
        <w:pStyle w:val="5"/>
        <w:spacing w:line="360" w:lineRule="auto"/>
        <w:ind w:firstLine="708"/>
        <w:jc w:val="both"/>
        <w:rPr>
          <w:sz w:val="24"/>
          <w:szCs w:val="24"/>
        </w:rPr>
      </w:pPr>
      <w:r w:rsidRPr="00081051">
        <w:rPr>
          <w:sz w:val="24"/>
          <w:szCs w:val="24"/>
        </w:rPr>
        <w:t xml:space="preserve">Развитие умения выполнять движения в соответствии с текстом песен. Постепенно приучать к сольному пению. </w:t>
      </w:r>
    </w:p>
    <w:p w:rsidR="001C67B7" w:rsidRPr="00081051" w:rsidRDefault="001C67B7" w:rsidP="001C67B7">
      <w:pPr>
        <w:pStyle w:val="5"/>
        <w:spacing w:line="360" w:lineRule="auto"/>
        <w:ind w:firstLine="708"/>
        <w:jc w:val="both"/>
        <w:rPr>
          <w:sz w:val="24"/>
          <w:szCs w:val="24"/>
        </w:rPr>
      </w:pPr>
      <w:r w:rsidRPr="00081051">
        <w:rPr>
          <w:sz w:val="24"/>
          <w:szCs w:val="24"/>
        </w:rPr>
        <w:t>Музыкально-ритмические  движения. Развитие эмоциональной отзывчивости на музыку. Развитие музыкального слуха.  Формирование основных движений (ходьба, бег, прыжки).</w:t>
      </w:r>
    </w:p>
    <w:p w:rsidR="001C67B7" w:rsidRPr="00081051" w:rsidRDefault="001C67B7" w:rsidP="001C67B7">
      <w:pPr>
        <w:pStyle w:val="5"/>
        <w:spacing w:line="360" w:lineRule="auto"/>
        <w:ind w:firstLine="708"/>
        <w:jc w:val="both"/>
        <w:rPr>
          <w:sz w:val="24"/>
          <w:szCs w:val="24"/>
        </w:rPr>
      </w:pPr>
      <w:r w:rsidRPr="00081051">
        <w:rPr>
          <w:sz w:val="24"/>
          <w:szCs w:val="24"/>
        </w:rPr>
        <w:t xml:space="preserve"> Знакомство с элементами плясовых движений.  Формирование умения соотносить движения с музыкой.  </w:t>
      </w:r>
    </w:p>
    <w:p w:rsidR="001C67B7" w:rsidRPr="00081051" w:rsidRDefault="001C67B7" w:rsidP="001C67B7">
      <w:pPr>
        <w:pStyle w:val="5"/>
        <w:spacing w:line="360" w:lineRule="auto"/>
        <w:ind w:firstLine="708"/>
        <w:jc w:val="both"/>
        <w:rPr>
          <w:sz w:val="24"/>
          <w:szCs w:val="24"/>
        </w:rPr>
      </w:pPr>
      <w:r w:rsidRPr="00081051">
        <w:rPr>
          <w:sz w:val="24"/>
          <w:szCs w:val="24"/>
        </w:rPr>
        <w:t xml:space="preserve">Развитие элементарных пространственных представлений.  Научить детей слышать начало и окончание звучания музыки. </w:t>
      </w:r>
    </w:p>
    <w:p w:rsidR="001C67B7" w:rsidRPr="00081051" w:rsidRDefault="001C67B7" w:rsidP="001C67B7">
      <w:pPr>
        <w:pStyle w:val="5"/>
        <w:spacing w:line="360" w:lineRule="auto"/>
        <w:ind w:firstLine="708"/>
        <w:jc w:val="both"/>
        <w:rPr>
          <w:sz w:val="24"/>
          <w:szCs w:val="24"/>
        </w:rPr>
      </w:pPr>
      <w:r w:rsidRPr="00081051">
        <w:rPr>
          <w:sz w:val="24"/>
          <w:szCs w:val="24"/>
        </w:rPr>
        <w:t>Ритмично маршировать и хлопать в ладоши.</w:t>
      </w:r>
    </w:p>
    <w:p w:rsidR="001C67B7" w:rsidRPr="00081051" w:rsidRDefault="001C67B7" w:rsidP="001C67B7">
      <w:pPr>
        <w:pStyle w:val="5"/>
        <w:spacing w:line="360" w:lineRule="auto"/>
        <w:ind w:firstLine="708"/>
        <w:jc w:val="both"/>
        <w:rPr>
          <w:sz w:val="24"/>
          <w:szCs w:val="24"/>
        </w:rPr>
      </w:pPr>
      <w:r w:rsidRPr="00081051">
        <w:rPr>
          <w:sz w:val="24"/>
          <w:szCs w:val="24"/>
        </w:rPr>
        <w:t xml:space="preserve"> </w:t>
      </w:r>
      <w:r w:rsidRPr="00081051">
        <w:rPr>
          <w:b/>
          <w:sz w:val="24"/>
          <w:szCs w:val="24"/>
        </w:rPr>
        <w:t>2 младшая группа (от 3 до 4 лет</w:t>
      </w:r>
      <w:r w:rsidRPr="00081051">
        <w:rPr>
          <w:sz w:val="24"/>
          <w:szCs w:val="24"/>
        </w:rPr>
        <w:t xml:space="preserve">) </w:t>
      </w:r>
    </w:p>
    <w:p w:rsidR="001C67B7" w:rsidRPr="00081051" w:rsidRDefault="001C67B7" w:rsidP="001C67B7">
      <w:pPr>
        <w:pStyle w:val="5"/>
        <w:spacing w:line="360" w:lineRule="auto"/>
        <w:ind w:firstLine="708"/>
        <w:jc w:val="both"/>
        <w:rPr>
          <w:sz w:val="24"/>
          <w:szCs w:val="24"/>
        </w:rPr>
      </w:pPr>
      <w:r w:rsidRPr="00081051">
        <w:rPr>
          <w:sz w:val="24"/>
          <w:szCs w:val="24"/>
        </w:rPr>
        <w:t xml:space="preserve">Воспитывать у детей эмоциональную отзывчивость на музыку. Познакомить с тремя музыкальными жанрами: песней, танцем, маршем. </w:t>
      </w:r>
    </w:p>
    <w:p w:rsidR="001C67B7" w:rsidRPr="00081051" w:rsidRDefault="001C67B7" w:rsidP="001C67B7">
      <w:pPr>
        <w:pStyle w:val="5"/>
        <w:spacing w:line="360" w:lineRule="auto"/>
        <w:ind w:firstLine="708"/>
        <w:jc w:val="both"/>
        <w:rPr>
          <w:sz w:val="24"/>
          <w:szCs w:val="24"/>
        </w:rPr>
      </w:pPr>
      <w:r w:rsidRPr="00081051">
        <w:rPr>
          <w:sz w:val="24"/>
          <w:szCs w:val="24"/>
        </w:rPr>
        <w:t xml:space="preserve">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 </w:t>
      </w:r>
    </w:p>
    <w:p w:rsidR="001C67B7" w:rsidRPr="00081051" w:rsidRDefault="001C67B7" w:rsidP="001C67B7">
      <w:pPr>
        <w:pStyle w:val="5"/>
        <w:spacing w:line="360" w:lineRule="auto"/>
        <w:ind w:firstLine="708"/>
        <w:jc w:val="both"/>
        <w:rPr>
          <w:sz w:val="24"/>
          <w:szCs w:val="24"/>
        </w:rPr>
      </w:pPr>
      <w:r w:rsidRPr="00081051">
        <w:rPr>
          <w:b/>
          <w:sz w:val="24"/>
          <w:szCs w:val="24"/>
        </w:rPr>
        <w:t>Слушание</w:t>
      </w:r>
      <w:r w:rsidRPr="00081051">
        <w:rPr>
          <w:sz w:val="24"/>
          <w:szCs w:val="24"/>
        </w:rPr>
        <w:t xml:space="preserve">. Различать музыкальные произведения по характеру. Уметь определять характер простейшими словами (музыка грустная, веселая). Различать двухчастную форму.  Эмоционально откликаться на музыку. </w:t>
      </w:r>
    </w:p>
    <w:p w:rsidR="001C67B7" w:rsidRPr="00081051" w:rsidRDefault="001C67B7" w:rsidP="001C67B7">
      <w:pPr>
        <w:pStyle w:val="5"/>
        <w:spacing w:line="360" w:lineRule="auto"/>
        <w:ind w:firstLine="708"/>
        <w:jc w:val="both"/>
        <w:rPr>
          <w:sz w:val="24"/>
          <w:szCs w:val="24"/>
        </w:rPr>
      </w:pPr>
      <w:r w:rsidRPr="00081051">
        <w:rPr>
          <w:sz w:val="24"/>
          <w:szCs w:val="24"/>
        </w:rPr>
        <w:t xml:space="preserve">Выполнять простейшие манипуляции с игрушками под музыкальное сопровождение. Узнавать музыкальные произведения. </w:t>
      </w:r>
    </w:p>
    <w:p w:rsidR="001C67B7" w:rsidRPr="00081051" w:rsidRDefault="001C67B7" w:rsidP="001C67B7">
      <w:pPr>
        <w:pStyle w:val="5"/>
        <w:spacing w:line="360" w:lineRule="auto"/>
        <w:ind w:firstLine="708"/>
        <w:jc w:val="both"/>
        <w:rPr>
          <w:sz w:val="24"/>
          <w:szCs w:val="24"/>
        </w:rPr>
      </w:pPr>
      <w:r w:rsidRPr="00081051">
        <w:rPr>
          <w:sz w:val="24"/>
          <w:szCs w:val="24"/>
        </w:rPr>
        <w:t xml:space="preserve">Различать жанры: марш, плясовая, колыбельная. </w:t>
      </w:r>
    </w:p>
    <w:p w:rsidR="001C67B7" w:rsidRPr="00081051" w:rsidRDefault="001C67B7" w:rsidP="001C67B7">
      <w:pPr>
        <w:pStyle w:val="5"/>
        <w:spacing w:line="360" w:lineRule="auto"/>
        <w:ind w:firstLine="708"/>
        <w:jc w:val="both"/>
        <w:rPr>
          <w:sz w:val="24"/>
          <w:szCs w:val="24"/>
        </w:rPr>
      </w:pPr>
      <w:r w:rsidRPr="00081051">
        <w:rPr>
          <w:sz w:val="24"/>
          <w:szCs w:val="24"/>
        </w:rPr>
        <w:t xml:space="preserve">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1C67B7" w:rsidRPr="00081051" w:rsidRDefault="001C67B7" w:rsidP="001C67B7">
      <w:pPr>
        <w:pStyle w:val="5"/>
        <w:spacing w:line="360" w:lineRule="auto"/>
        <w:ind w:firstLine="708"/>
        <w:jc w:val="both"/>
        <w:rPr>
          <w:sz w:val="24"/>
          <w:szCs w:val="24"/>
        </w:rPr>
      </w:pPr>
      <w:r w:rsidRPr="00081051">
        <w:rPr>
          <w:b/>
          <w:sz w:val="24"/>
          <w:szCs w:val="24"/>
        </w:rPr>
        <w:t>Пение.</w:t>
      </w:r>
      <w:r w:rsidRPr="00081051">
        <w:rPr>
          <w:sz w:val="24"/>
          <w:szCs w:val="24"/>
        </w:rPr>
        <w:t xml:space="preserve"> Реагировать на звучание музыки и эмоционально на нее откликаться. Передавать в интонации характер песен. Петь а капелла, соло.</w:t>
      </w:r>
    </w:p>
    <w:p w:rsidR="001C67B7" w:rsidRPr="00081051" w:rsidRDefault="001C67B7" w:rsidP="001C67B7">
      <w:pPr>
        <w:pStyle w:val="5"/>
        <w:spacing w:line="360" w:lineRule="auto"/>
        <w:ind w:firstLine="708"/>
        <w:jc w:val="both"/>
        <w:rPr>
          <w:sz w:val="24"/>
          <w:szCs w:val="24"/>
        </w:rPr>
      </w:pPr>
      <w:r w:rsidRPr="00081051">
        <w:rPr>
          <w:sz w:val="24"/>
          <w:szCs w:val="24"/>
        </w:rPr>
        <w:t xml:space="preserve"> Выполнять простейшие движения по тексту. Узнавать песни по фрагменту. Учить </w:t>
      </w:r>
      <w:r w:rsidRPr="00081051">
        <w:rPr>
          <w:sz w:val="24"/>
          <w:szCs w:val="24"/>
        </w:rPr>
        <w:lastRenderedPageBreak/>
        <w:t xml:space="preserve">звукоподражанию.  Проговаривать текст с различными интонациями (шепотом, хитро, страшно и т. д.). Учить допевать мелодии колыбельных песен на слог «баю-баю» и веселых мелодий на слог «ля-  ля». Формировать навыки сочинительства веселых и грустных мелодий по образцу.           </w:t>
      </w:r>
    </w:p>
    <w:p w:rsidR="001C67B7" w:rsidRPr="00081051" w:rsidRDefault="001C67B7" w:rsidP="001C67B7">
      <w:pPr>
        <w:pStyle w:val="5"/>
        <w:spacing w:line="360" w:lineRule="auto"/>
        <w:ind w:firstLine="708"/>
        <w:jc w:val="both"/>
        <w:rPr>
          <w:sz w:val="24"/>
          <w:szCs w:val="24"/>
        </w:rPr>
      </w:pPr>
      <w:r w:rsidRPr="00081051">
        <w:rPr>
          <w:b/>
          <w:sz w:val="24"/>
          <w:szCs w:val="24"/>
        </w:rPr>
        <w:t>Музыкально-ритмические движения.</w:t>
      </w:r>
      <w:r w:rsidRPr="00081051">
        <w:rPr>
          <w:sz w:val="24"/>
          <w:szCs w:val="24"/>
        </w:rPr>
        <w:t xml:space="preserve">  Реагировать на звучание музыки, выполнять движения по показу педагога. Ориентироваться в пространстве .Выполнять простейшие маховые движения руками по показу педагога. Легко бегать на носочках, выполнять полуприседания «пружинка». Маршировать, останавливаться с концом музыки. Неторопливо, спокойно кружиться. Менять движения со сменой частей музыки и со сменой динамики. Выполнять притопы. Различать контрастную музыку и выполнять движения, ей соответствующие (марш и бег). Выполнять образные движения (кошечка, медведь, лиса и т. д.). </w:t>
      </w:r>
    </w:p>
    <w:p w:rsidR="001C67B7" w:rsidRPr="00081051" w:rsidRDefault="001C67B7" w:rsidP="001C67B7">
      <w:pPr>
        <w:pStyle w:val="5"/>
        <w:spacing w:line="360" w:lineRule="auto"/>
        <w:ind w:firstLine="708"/>
        <w:jc w:val="both"/>
        <w:rPr>
          <w:sz w:val="24"/>
          <w:szCs w:val="24"/>
        </w:rPr>
      </w:pPr>
      <w:r w:rsidRPr="00081051">
        <w:rPr>
          <w:b/>
          <w:sz w:val="24"/>
          <w:szCs w:val="24"/>
        </w:rPr>
        <w:t>Игра  на  детских  музыкальных  инструментах.</w:t>
      </w:r>
      <w:r w:rsidRPr="00081051">
        <w:rPr>
          <w:sz w:val="24"/>
          <w:szCs w:val="24"/>
        </w:rPr>
        <w:t xml:space="preserve">  Играть на музыкальном инструменте, одновременно называя игрушку или имя. Различать долгие и короткие звуки. Проговаривать, прохлопывать и проигрывать на музыкальных инструментах простейшие ритмические формулы.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Правильно извлекать звуки из простейших музыкальных  инструментов. </w:t>
      </w:r>
    </w:p>
    <w:p w:rsidR="001C67B7" w:rsidRPr="00081051" w:rsidRDefault="001C67B7" w:rsidP="001C67B7">
      <w:pPr>
        <w:pStyle w:val="5"/>
        <w:spacing w:line="360" w:lineRule="auto"/>
        <w:ind w:firstLine="708"/>
        <w:jc w:val="both"/>
        <w:rPr>
          <w:sz w:val="24"/>
          <w:szCs w:val="24"/>
        </w:rPr>
      </w:pPr>
      <w:r w:rsidRPr="00081051">
        <w:rPr>
          <w:b/>
          <w:sz w:val="24"/>
          <w:szCs w:val="24"/>
        </w:rPr>
        <w:t>Средняя группа (от 4 до 5 лет)</w:t>
      </w:r>
      <w:r w:rsidRPr="00081051">
        <w:rPr>
          <w:sz w:val="24"/>
          <w:szCs w:val="24"/>
        </w:rPr>
        <w:t xml:space="preserve"> 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1C67B7" w:rsidRPr="00081051" w:rsidRDefault="001C67B7" w:rsidP="001C67B7">
      <w:pPr>
        <w:pStyle w:val="5"/>
        <w:spacing w:line="360" w:lineRule="auto"/>
        <w:ind w:firstLine="708"/>
        <w:jc w:val="both"/>
        <w:rPr>
          <w:sz w:val="24"/>
          <w:szCs w:val="24"/>
        </w:rPr>
      </w:pPr>
      <w:r w:rsidRPr="00081051">
        <w:rPr>
          <w:sz w:val="24"/>
          <w:szCs w:val="24"/>
        </w:rPr>
        <w:t xml:space="preserve">Обогащать музыкальные впечатления, способствовать дальнейшему развитию основ музыкальной культуры.        </w:t>
      </w:r>
    </w:p>
    <w:p w:rsidR="001C67B7" w:rsidRPr="00081051" w:rsidRDefault="001C67B7" w:rsidP="001C67B7">
      <w:pPr>
        <w:pStyle w:val="5"/>
        <w:spacing w:line="360" w:lineRule="auto"/>
        <w:ind w:firstLine="708"/>
        <w:jc w:val="both"/>
        <w:rPr>
          <w:sz w:val="24"/>
          <w:szCs w:val="24"/>
        </w:rPr>
      </w:pPr>
      <w:r w:rsidRPr="00081051">
        <w:rPr>
          <w:sz w:val="24"/>
          <w:szCs w:val="24"/>
        </w:rPr>
        <w:t xml:space="preserve">     </w:t>
      </w:r>
      <w:r w:rsidRPr="00081051">
        <w:rPr>
          <w:b/>
          <w:sz w:val="24"/>
          <w:szCs w:val="24"/>
        </w:rPr>
        <w:t>Слушание.</w:t>
      </w:r>
      <w:r w:rsidRPr="00081051">
        <w:rPr>
          <w:sz w:val="24"/>
          <w:szCs w:val="24"/>
        </w:rPr>
        <w:t xml:space="preserve">  Различать жанровую музыку. </w:t>
      </w:r>
    </w:p>
    <w:p w:rsidR="001C67B7" w:rsidRPr="00081051" w:rsidRDefault="001C67B7" w:rsidP="001C67B7">
      <w:pPr>
        <w:pStyle w:val="5"/>
        <w:spacing w:line="360" w:lineRule="auto"/>
        <w:ind w:firstLine="708"/>
        <w:jc w:val="both"/>
        <w:rPr>
          <w:sz w:val="24"/>
          <w:szCs w:val="24"/>
        </w:rPr>
      </w:pPr>
      <w:r w:rsidRPr="00081051">
        <w:rPr>
          <w:sz w:val="24"/>
          <w:szCs w:val="24"/>
        </w:rPr>
        <w:t>Узнавать и понимать народную музыку.</w:t>
      </w:r>
    </w:p>
    <w:p w:rsidR="001C67B7" w:rsidRPr="00081051" w:rsidRDefault="001C67B7" w:rsidP="001C67B7">
      <w:pPr>
        <w:pStyle w:val="5"/>
        <w:spacing w:line="360" w:lineRule="auto"/>
        <w:ind w:firstLine="708"/>
        <w:jc w:val="both"/>
        <w:rPr>
          <w:sz w:val="24"/>
          <w:szCs w:val="24"/>
        </w:rPr>
      </w:pPr>
      <w:r w:rsidRPr="00081051">
        <w:rPr>
          <w:sz w:val="24"/>
          <w:szCs w:val="24"/>
        </w:rPr>
        <w:t xml:space="preserve"> Различать характерную музыку, придумывать простейшие сюжеты с помощью педагога. </w:t>
      </w:r>
    </w:p>
    <w:p w:rsidR="001C67B7" w:rsidRPr="00081051" w:rsidRDefault="001C67B7" w:rsidP="001C67B7">
      <w:pPr>
        <w:pStyle w:val="5"/>
        <w:spacing w:line="360" w:lineRule="auto"/>
        <w:ind w:firstLine="708"/>
        <w:jc w:val="both"/>
        <w:rPr>
          <w:sz w:val="24"/>
          <w:szCs w:val="24"/>
        </w:rPr>
      </w:pPr>
      <w:r w:rsidRPr="00081051">
        <w:rPr>
          <w:sz w:val="24"/>
          <w:szCs w:val="24"/>
        </w:rPr>
        <w:t xml:space="preserve">Познакомиться с жанрами: марш, вальс, танец. Определять характер. </w:t>
      </w:r>
    </w:p>
    <w:p w:rsidR="001C67B7" w:rsidRPr="00081051" w:rsidRDefault="001C67B7" w:rsidP="001C67B7">
      <w:pPr>
        <w:pStyle w:val="5"/>
        <w:spacing w:line="360" w:lineRule="auto"/>
        <w:ind w:firstLine="708"/>
        <w:jc w:val="both"/>
        <w:rPr>
          <w:sz w:val="24"/>
          <w:szCs w:val="24"/>
        </w:rPr>
      </w:pPr>
      <w:r w:rsidRPr="00081051">
        <w:rPr>
          <w:sz w:val="24"/>
          <w:szCs w:val="24"/>
        </w:rPr>
        <w:t xml:space="preserve"> Развивать способность различать звуки по высоте (высокий, низкий в пределах сексты, септимы). Подбирать иллюстрации к прослушанным музыкальным произведениям, мотивировать свой выбор. </w:t>
      </w:r>
    </w:p>
    <w:p w:rsidR="001C67B7" w:rsidRPr="00081051" w:rsidRDefault="001C67B7" w:rsidP="001C67B7">
      <w:pPr>
        <w:pStyle w:val="5"/>
        <w:spacing w:line="360" w:lineRule="auto"/>
        <w:ind w:firstLine="708"/>
        <w:jc w:val="both"/>
        <w:rPr>
          <w:sz w:val="24"/>
          <w:szCs w:val="24"/>
        </w:rPr>
      </w:pPr>
      <w:r w:rsidRPr="00081051">
        <w:rPr>
          <w:b/>
          <w:sz w:val="24"/>
          <w:szCs w:val="24"/>
        </w:rPr>
        <w:t>Пение</w:t>
      </w:r>
      <w:r w:rsidRPr="00081051">
        <w:rPr>
          <w:sz w:val="24"/>
          <w:szCs w:val="24"/>
        </w:rPr>
        <w:t xml:space="preserve">. Обучать детей выразительному пению, формировать умение петь  протяжно,  подвижно,  согласованно  (в  пределах  ре — си  первой октавы).  </w:t>
      </w:r>
    </w:p>
    <w:p w:rsidR="001C67B7" w:rsidRPr="00081051" w:rsidRDefault="001C67B7" w:rsidP="001C67B7">
      <w:pPr>
        <w:pStyle w:val="5"/>
        <w:spacing w:line="360" w:lineRule="auto"/>
        <w:ind w:firstLine="708"/>
        <w:jc w:val="both"/>
        <w:rPr>
          <w:sz w:val="24"/>
          <w:szCs w:val="24"/>
        </w:rPr>
      </w:pPr>
      <w:r w:rsidRPr="00081051">
        <w:rPr>
          <w:sz w:val="24"/>
          <w:szCs w:val="24"/>
        </w:rPr>
        <w:t xml:space="preserve"> Передавать в пении характер песни. Петь протяжно, спокойно, естественным голосом. Правильно выполнять дыхательные упражнения. </w:t>
      </w:r>
    </w:p>
    <w:p w:rsidR="001C67B7" w:rsidRPr="00081051" w:rsidRDefault="001C67B7" w:rsidP="001C67B7">
      <w:pPr>
        <w:pStyle w:val="5"/>
        <w:spacing w:line="360" w:lineRule="auto"/>
        <w:ind w:firstLine="708"/>
        <w:jc w:val="both"/>
        <w:rPr>
          <w:sz w:val="24"/>
          <w:szCs w:val="24"/>
        </w:rPr>
      </w:pPr>
      <w:r w:rsidRPr="00081051">
        <w:rPr>
          <w:sz w:val="24"/>
          <w:szCs w:val="24"/>
        </w:rPr>
        <w:t xml:space="preserve">Подыгрывать себе  на музыкальных инструментах при пении. </w:t>
      </w:r>
    </w:p>
    <w:p w:rsidR="001C67B7" w:rsidRPr="00081051" w:rsidRDefault="001C67B7" w:rsidP="001C67B7">
      <w:pPr>
        <w:pStyle w:val="5"/>
        <w:spacing w:line="360" w:lineRule="auto"/>
        <w:ind w:firstLine="708"/>
        <w:jc w:val="both"/>
        <w:rPr>
          <w:sz w:val="24"/>
          <w:szCs w:val="24"/>
        </w:rPr>
      </w:pPr>
      <w:r w:rsidRPr="00081051">
        <w:rPr>
          <w:b/>
          <w:sz w:val="24"/>
          <w:szCs w:val="24"/>
        </w:rPr>
        <w:t>Музыкально-ритмические  движения.</w:t>
      </w:r>
      <w:r w:rsidRPr="00081051">
        <w:rPr>
          <w:sz w:val="24"/>
          <w:szCs w:val="24"/>
        </w:rPr>
        <w:t xml:space="preserve"> Ходить друг за другом бодрым шагом. Различать динамические оттенки и самостоятельно менять на них движения. </w:t>
      </w:r>
    </w:p>
    <w:p w:rsidR="001C67B7" w:rsidRPr="00081051" w:rsidRDefault="001C67B7" w:rsidP="001C67B7">
      <w:pPr>
        <w:pStyle w:val="5"/>
        <w:spacing w:line="360" w:lineRule="auto"/>
        <w:ind w:firstLine="708"/>
        <w:jc w:val="both"/>
        <w:rPr>
          <w:sz w:val="24"/>
          <w:szCs w:val="24"/>
        </w:rPr>
      </w:pPr>
      <w:r w:rsidRPr="00081051">
        <w:rPr>
          <w:sz w:val="24"/>
          <w:szCs w:val="24"/>
        </w:rPr>
        <w:t xml:space="preserve">Выполнять разнообразные движения руками. Различать двухчастную форму и менять </w:t>
      </w:r>
      <w:r w:rsidRPr="00081051">
        <w:rPr>
          <w:sz w:val="24"/>
          <w:szCs w:val="24"/>
        </w:rPr>
        <w:lastRenderedPageBreak/>
        <w:t xml:space="preserve">движения со сменой частей зыки. </w:t>
      </w:r>
    </w:p>
    <w:p w:rsidR="001C67B7" w:rsidRPr="00081051" w:rsidRDefault="001C67B7" w:rsidP="001C67B7">
      <w:pPr>
        <w:pStyle w:val="5"/>
        <w:spacing w:line="360" w:lineRule="auto"/>
        <w:ind w:firstLine="708"/>
        <w:jc w:val="both"/>
        <w:rPr>
          <w:sz w:val="24"/>
          <w:szCs w:val="24"/>
        </w:rPr>
      </w:pPr>
      <w:r w:rsidRPr="00081051">
        <w:rPr>
          <w:sz w:val="24"/>
          <w:szCs w:val="24"/>
        </w:rPr>
        <w:t>Выполнять движения эмоционально.</w:t>
      </w:r>
    </w:p>
    <w:p w:rsidR="001C67B7" w:rsidRPr="00081051" w:rsidRDefault="001C67B7" w:rsidP="001C67B7">
      <w:pPr>
        <w:pStyle w:val="5"/>
        <w:spacing w:line="360" w:lineRule="auto"/>
        <w:ind w:firstLine="708"/>
        <w:jc w:val="both"/>
        <w:rPr>
          <w:sz w:val="24"/>
          <w:szCs w:val="24"/>
        </w:rPr>
      </w:pPr>
      <w:r w:rsidRPr="00081051">
        <w:rPr>
          <w:sz w:val="24"/>
          <w:szCs w:val="24"/>
        </w:rPr>
        <w:t xml:space="preserve"> Передавать в движении образы (лошадки, медведь). </w:t>
      </w:r>
    </w:p>
    <w:p w:rsidR="001C67B7" w:rsidRPr="00081051" w:rsidRDefault="001C67B7" w:rsidP="001C67B7">
      <w:pPr>
        <w:pStyle w:val="5"/>
        <w:spacing w:line="360" w:lineRule="auto"/>
        <w:ind w:firstLine="708"/>
        <w:jc w:val="both"/>
        <w:rPr>
          <w:sz w:val="24"/>
          <w:szCs w:val="24"/>
        </w:rPr>
      </w:pPr>
      <w:r w:rsidRPr="00081051">
        <w:rPr>
          <w:sz w:val="24"/>
          <w:szCs w:val="24"/>
        </w:rPr>
        <w:t xml:space="preserve">Выполнять прямой галоп. Маршировать в разных направлениях. </w:t>
      </w:r>
    </w:p>
    <w:p w:rsidR="001C67B7" w:rsidRPr="00081051" w:rsidRDefault="001C67B7" w:rsidP="001C67B7">
      <w:pPr>
        <w:pStyle w:val="5"/>
        <w:spacing w:line="360" w:lineRule="auto"/>
        <w:ind w:firstLine="708"/>
        <w:jc w:val="both"/>
        <w:rPr>
          <w:sz w:val="24"/>
          <w:szCs w:val="24"/>
        </w:rPr>
      </w:pPr>
      <w:r w:rsidRPr="00081051">
        <w:rPr>
          <w:sz w:val="24"/>
          <w:szCs w:val="24"/>
        </w:rPr>
        <w:t xml:space="preserve">Выполнять легкий бег врассыпную и по кругу.  </w:t>
      </w:r>
    </w:p>
    <w:p w:rsidR="001C67B7" w:rsidRPr="00081051" w:rsidRDefault="001C67B7" w:rsidP="001C67B7">
      <w:pPr>
        <w:pStyle w:val="5"/>
        <w:spacing w:line="360" w:lineRule="auto"/>
        <w:ind w:firstLine="708"/>
        <w:jc w:val="both"/>
        <w:rPr>
          <w:sz w:val="24"/>
          <w:szCs w:val="24"/>
        </w:rPr>
      </w:pPr>
      <w:r w:rsidRPr="00081051">
        <w:rPr>
          <w:sz w:val="24"/>
          <w:szCs w:val="24"/>
        </w:rPr>
        <w:t xml:space="preserve">Легко прыгать на носочках.  </w:t>
      </w:r>
    </w:p>
    <w:p w:rsidR="001C67B7" w:rsidRPr="00081051" w:rsidRDefault="001C67B7" w:rsidP="001C67B7">
      <w:pPr>
        <w:pStyle w:val="5"/>
        <w:spacing w:line="360" w:lineRule="auto"/>
        <w:ind w:firstLine="708"/>
        <w:jc w:val="both"/>
        <w:rPr>
          <w:sz w:val="24"/>
          <w:szCs w:val="24"/>
        </w:rPr>
      </w:pPr>
      <w:r w:rsidRPr="00081051">
        <w:rPr>
          <w:sz w:val="24"/>
          <w:szCs w:val="24"/>
        </w:rPr>
        <w:t>Спокойно ходить в разных направлениях.</w:t>
      </w:r>
    </w:p>
    <w:p w:rsidR="001C67B7" w:rsidRPr="00081051" w:rsidRDefault="001C67B7" w:rsidP="001C67B7">
      <w:pPr>
        <w:pStyle w:val="5"/>
        <w:spacing w:line="360" w:lineRule="auto"/>
        <w:ind w:firstLine="708"/>
        <w:jc w:val="both"/>
        <w:rPr>
          <w:sz w:val="24"/>
          <w:szCs w:val="24"/>
        </w:rPr>
      </w:pPr>
      <w:r w:rsidRPr="00081051">
        <w:rPr>
          <w:sz w:val="24"/>
          <w:szCs w:val="24"/>
        </w:rPr>
        <w:t xml:space="preserve"> Придумывать простейшие элементы творческой пляски. Правильно выполнять движения, которые показал педагог.</w:t>
      </w:r>
    </w:p>
    <w:p w:rsidR="001C67B7" w:rsidRPr="00081051" w:rsidRDefault="001C67B7" w:rsidP="001C67B7">
      <w:pPr>
        <w:pStyle w:val="5"/>
        <w:spacing w:line="360" w:lineRule="auto"/>
        <w:ind w:firstLine="708"/>
        <w:jc w:val="both"/>
        <w:rPr>
          <w:sz w:val="24"/>
          <w:szCs w:val="24"/>
        </w:rPr>
      </w:pPr>
      <w:r w:rsidRPr="00081051">
        <w:rPr>
          <w:sz w:val="24"/>
          <w:szCs w:val="24"/>
        </w:rPr>
        <w:t xml:space="preserve"> </w:t>
      </w:r>
      <w:r w:rsidRPr="00081051">
        <w:rPr>
          <w:b/>
          <w:sz w:val="24"/>
          <w:szCs w:val="24"/>
        </w:rPr>
        <w:t>Игра на детских музыкальных инструментах.</w:t>
      </w:r>
      <w:r w:rsidRPr="00081051">
        <w:rPr>
          <w:sz w:val="24"/>
          <w:szCs w:val="24"/>
        </w:rPr>
        <w:t xml:space="preserve"> Правильно называть и прохлопывать ритмические картинки. Играть простейшие ритмические формулы на музыкальных инструментах - деревянных ложках, погремушках, барабане, металлофоне.           </w:t>
      </w:r>
      <w:r w:rsidRPr="00081051">
        <w:rPr>
          <w:b/>
          <w:sz w:val="24"/>
          <w:szCs w:val="24"/>
        </w:rPr>
        <w:t xml:space="preserve">Старшая группа (от 5 до 6 лет) </w:t>
      </w:r>
      <w:r w:rsidRPr="00081051">
        <w:rPr>
          <w:sz w:val="24"/>
          <w:szCs w:val="24"/>
        </w:rPr>
        <w:t xml:space="preserve">Продолжать развивать интерес и любовь к музыке, музыкальную отзывчивость на нее. </w:t>
      </w:r>
    </w:p>
    <w:p w:rsidR="001C67B7" w:rsidRPr="00081051" w:rsidRDefault="001C67B7" w:rsidP="001C67B7">
      <w:pPr>
        <w:pStyle w:val="5"/>
        <w:spacing w:line="360" w:lineRule="auto"/>
        <w:ind w:firstLine="708"/>
        <w:jc w:val="both"/>
        <w:rPr>
          <w:sz w:val="24"/>
          <w:szCs w:val="24"/>
        </w:rPr>
      </w:pPr>
      <w:r w:rsidRPr="00081051">
        <w:rPr>
          <w:sz w:val="24"/>
          <w:szCs w:val="24"/>
        </w:rPr>
        <w:t xml:space="preserve">Формировать музыкальную культуру на основе знакомства с классической, народной и современной музыкой.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Продолжать развивать музыкальные способности детей: звуковысотный, ритмический, тембровый, динамический слух. </w:t>
      </w:r>
    </w:p>
    <w:p w:rsidR="001C67B7" w:rsidRPr="00081051" w:rsidRDefault="001C67B7" w:rsidP="001C67B7">
      <w:pPr>
        <w:pStyle w:val="5"/>
        <w:spacing w:line="360" w:lineRule="auto"/>
        <w:jc w:val="both"/>
        <w:rPr>
          <w:sz w:val="24"/>
          <w:szCs w:val="24"/>
        </w:rPr>
      </w:pPr>
      <w:r w:rsidRPr="00081051">
        <w:rPr>
          <w:sz w:val="24"/>
          <w:szCs w:val="24"/>
        </w:rPr>
        <w:t>Способствовать дальнейшему развитию навыков пения, движений под музыку, игры</w:t>
      </w:r>
    </w:p>
    <w:p w:rsidR="001C67B7" w:rsidRPr="00081051" w:rsidRDefault="001C67B7" w:rsidP="001C67B7">
      <w:pPr>
        <w:pStyle w:val="5"/>
        <w:spacing w:line="360" w:lineRule="auto"/>
        <w:ind w:firstLine="708"/>
        <w:jc w:val="both"/>
        <w:rPr>
          <w:sz w:val="24"/>
          <w:szCs w:val="24"/>
        </w:rPr>
      </w:pPr>
      <w:r w:rsidRPr="00081051">
        <w:rPr>
          <w:sz w:val="24"/>
          <w:szCs w:val="24"/>
        </w:rPr>
        <w:t xml:space="preserve">и импровизации мелодий на детских музыкальных инструментах; творческой активности детей. </w:t>
      </w:r>
    </w:p>
    <w:p w:rsidR="001C67B7" w:rsidRPr="00081051" w:rsidRDefault="001C67B7" w:rsidP="001C67B7">
      <w:pPr>
        <w:pStyle w:val="5"/>
        <w:spacing w:line="360" w:lineRule="auto"/>
        <w:ind w:firstLine="708"/>
        <w:jc w:val="both"/>
        <w:rPr>
          <w:sz w:val="24"/>
          <w:szCs w:val="24"/>
        </w:rPr>
      </w:pPr>
      <w:r w:rsidRPr="00081051">
        <w:rPr>
          <w:b/>
          <w:sz w:val="24"/>
          <w:szCs w:val="24"/>
        </w:rPr>
        <w:t>Слушание.</w:t>
      </w:r>
      <w:r w:rsidRPr="00081051">
        <w:rPr>
          <w:sz w:val="24"/>
          <w:szCs w:val="24"/>
        </w:rPr>
        <w:t xml:space="preserve">  Знакомить с творчеством П. И. Чайковского. Произведения из «Детского альбома». Различать трехчастную форму.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Продолжать знакомить с танцевальными жанрами. </w:t>
      </w:r>
    </w:p>
    <w:p w:rsidR="001C67B7" w:rsidRPr="00081051" w:rsidRDefault="001C67B7" w:rsidP="001C67B7">
      <w:pPr>
        <w:pStyle w:val="5"/>
        <w:spacing w:line="360" w:lineRule="auto"/>
        <w:ind w:firstLine="708"/>
        <w:jc w:val="both"/>
        <w:rPr>
          <w:sz w:val="24"/>
          <w:szCs w:val="24"/>
        </w:rPr>
      </w:pPr>
      <w:r w:rsidRPr="00081051">
        <w:rPr>
          <w:sz w:val="24"/>
          <w:szCs w:val="24"/>
        </w:rPr>
        <w:t>Учить выражать характер произведения в движении.</w:t>
      </w:r>
    </w:p>
    <w:p w:rsidR="001C67B7" w:rsidRPr="00081051" w:rsidRDefault="001C67B7" w:rsidP="001C67B7">
      <w:pPr>
        <w:pStyle w:val="5"/>
        <w:spacing w:line="360" w:lineRule="auto"/>
        <w:ind w:firstLine="708"/>
        <w:jc w:val="both"/>
        <w:rPr>
          <w:sz w:val="24"/>
          <w:szCs w:val="24"/>
        </w:rPr>
      </w:pPr>
      <w:r w:rsidRPr="00081051">
        <w:rPr>
          <w:sz w:val="24"/>
          <w:szCs w:val="24"/>
        </w:rPr>
        <w:t xml:space="preserve"> Определять жанр и характер музыкального произведения. </w:t>
      </w:r>
    </w:p>
    <w:p w:rsidR="001C67B7" w:rsidRPr="00081051" w:rsidRDefault="001C67B7" w:rsidP="001C67B7">
      <w:pPr>
        <w:pStyle w:val="5"/>
        <w:spacing w:line="360" w:lineRule="auto"/>
        <w:ind w:firstLine="708"/>
        <w:jc w:val="both"/>
        <w:rPr>
          <w:sz w:val="24"/>
          <w:szCs w:val="24"/>
        </w:rPr>
      </w:pPr>
      <w:r w:rsidRPr="00081051">
        <w:rPr>
          <w:sz w:val="24"/>
          <w:szCs w:val="24"/>
        </w:rPr>
        <w:t xml:space="preserve">Запоминать и выразительно читать стихи. </w:t>
      </w:r>
    </w:p>
    <w:p w:rsidR="001C67B7" w:rsidRPr="00081051" w:rsidRDefault="001C67B7" w:rsidP="001C67B7">
      <w:pPr>
        <w:pStyle w:val="5"/>
        <w:spacing w:line="360" w:lineRule="auto"/>
        <w:ind w:firstLine="708"/>
        <w:jc w:val="both"/>
        <w:rPr>
          <w:sz w:val="24"/>
          <w:szCs w:val="24"/>
        </w:rPr>
      </w:pPr>
      <w:r w:rsidRPr="00081051">
        <w:rPr>
          <w:sz w:val="24"/>
          <w:szCs w:val="24"/>
        </w:rPr>
        <w:t xml:space="preserve"> Выражать свое отношение к музыкальным произведениям в рисунке.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1C67B7" w:rsidRPr="00081051" w:rsidRDefault="001C67B7" w:rsidP="001C67B7">
      <w:pPr>
        <w:pStyle w:val="5"/>
        <w:spacing w:line="360" w:lineRule="auto"/>
        <w:ind w:firstLine="708"/>
        <w:jc w:val="both"/>
        <w:rPr>
          <w:sz w:val="24"/>
          <w:szCs w:val="24"/>
        </w:rPr>
      </w:pPr>
      <w:r w:rsidRPr="00081051">
        <w:rPr>
          <w:sz w:val="24"/>
          <w:szCs w:val="24"/>
        </w:rPr>
        <w:t xml:space="preserve">       Пение. Петь выразительно, протягивая гласные звуки.  Петь, сопровождая пение имитационными движениями. Самостоятельно придумывать продолжение (или короткие истории) к песням. Аккомпанировать на музыкальных инструментах. Петь соло, подгруппами, цепочкой, «закрытым звуком». </w:t>
      </w:r>
    </w:p>
    <w:p w:rsidR="001C67B7" w:rsidRPr="00081051" w:rsidRDefault="001C67B7" w:rsidP="001C67B7">
      <w:pPr>
        <w:pStyle w:val="5"/>
        <w:spacing w:line="360" w:lineRule="auto"/>
        <w:ind w:firstLine="708"/>
        <w:jc w:val="both"/>
        <w:rPr>
          <w:sz w:val="24"/>
          <w:szCs w:val="24"/>
        </w:rPr>
      </w:pPr>
      <w:r w:rsidRPr="00081051">
        <w:rPr>
          <w:sz w:val="24"/>
          <w:szCs w:val="24"/>
        </w:rPr>
        <w:t>Расширять певческий диапазон. Развивать песенный музыкальный вкус.</w:t>
      </w:r>
    </w:p>
    <w:p w:rsidR="001C67B7" w:rsidRPr="00081051" w:rsidRDefault="001C67B7" w:rsidP="001C67B7">
      <w:pPr>
        <w:pStyle w:val="5"/>
        <w:spacing w:line="360" w:lineRule="auto"/>
        <w:ind w:firstLine="708"/>
        <w:jc w:val="both"/>
        <w:rPr>
          <w:sz w:val="24"/>
          <w:szCs w:val="24"/>
        </w:rPr>
      </w:pPr>
      <w:r w:rsidRPr="00081051">
        <w:rPr>
          <w:sz w:val="24"/>
          <w:szCs w:val="24"/>
        </w:rPr>
        <w:lastRenderedPageBreak/>
        <w:t xml:space="preserve"> Учить импровизировать мелодию на заданный текст.</w:t>
      </w:r>
    </w:p>
    <w:p w:rsidR="001C67B7" w:rsidRPr="00081051" w:rsidRDefault="001C67B7" w:rsidP="001C67B7">
      <w:pPr>
        <w:pStyle w:val="5"/>
        <w:spacing w:line="360" w:lineRule="auto"/>
        <w:ind w:firstLine="708"/>
        <w:jc w:val="both"/>
        <w:rPr>
          <w:sz w:val="24"/>
          <w:szCs w:val="24"/>
        </w:rPr>
      </w:pPr>
      <w:r w:rsidRPr="00081051">
        <w:rPr>
          <w:sz w:val="24"/>
          <w:szCs w:val="24"/>
        </w:rPr>
        <w:t xml:space="preserve"> Учить детей сочинять мелодии различного характера: ласковую колыбельную, задорный или бодрый марш, плавный вальс, веселую плясовую.    </w:t>
      </w:r>
    </w:p>
    <w:p w:rsidR="001C67B7" w:rsidRPr="00081051" w:rsidRDefault="001C67B7" w:rsidP="001C67B7">
      <w:pPr>
        <w:pStyle w:val="5"/>
        <w:spacing w:line="360" w:lineRule="auto"/>
        <w:ind w:firstLine="708"/>
        <w:jc w:val="both"/>
        <w:rPr>
          <w:sz w:val="24"/>
          <w:szCs w:val="24"/>
        </w:rPr>
      </w:pPr>
      <w:r w:rsidRPr="00081051">
        <w:rPr>
          <w:sz w:val="24"/>
          <w:szCs w:val="24"/>
        </w:rPr>
        <w:t xml:space="preserve">      </w:t>
      </w:r>
      <w:r w:rsidRPr="00081051">
        <w:rPr>
          <w:b/>
          <w:sz w:val="24"/>
          <w:szCs w:val="24"/>
        </w:rPr>
        <w:t>Музыкально-ритмические движения.</w:t>
      </w:r>
      <w:r w:rsidRPr="00081051">
        <w:rPr>
          <w:sz w:val="24"/>
          <w:szCs w:val="24"/>
        </w:rPr>
        <w:t xml:space="preserve">  Ритмично ходить в одном направлении, сохраняя дистанцию.  Ходить парами, тройками, вдоль стен, врассыпную. </w:t>
      </w:r>
    </w:p>
    <w:p w:rsidR="001C67B7" w:rsidRPr="00081051" w:rsidRDefault="001C67B7" w:rsidP="001C67B7">
      <w:pPr>
        <w:pStyle w:val="5"/>
        <w:spacing w:line="360" w:lineRule="auto"/>
        <w:ind w:firstLine="708"/>
        <w:jc w:val="both"/>
        <w:rPr>
          <w:sz w:val="24"/>
          <w:szCs w:val="24"/>
        </w:rPr>
      </w:pPr>
      <w:r w:rsidRPr="00081051">
        <w:rPr>
          <w:sz w:val="24"/>
          <w:szCs w:val="24"/>
        </w:rPr>
        <w:t xml:space="preserve">Останавливаться четко, с концом музыки.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Придумывать различные фигуры. Выполнять движения эмоционально, изменяя его характер и динамику с изменением силы звучания музыки. </w:t>
      </w:r>
    </w:p>
    <w:p w:rsidR="001C67B7" w:rsidRPr="00081051" w:rsidRDefault="001C67B7" w:rsidP="001C67B7">
      <w:pPr>
        <w:pStyle w:val="5"/>
        <w:spacing w:line="360" w:lineRule="auto"/>
        <w:ind w:firstLine="708"/>
        <w:jc w:val="both"/>
        <w:rPr>
          <w:sz w:val="24"/>
          <w:szCs w:val="24"/>
        </w:rPr>
      </w:pPr>
      <w:r w:rsidRPr="00081051">
        <w:rPr>
          <w:sz w:val="24"/>
          <w:szCs w:val="24"/>
        </w:rPr>
        <w:t xml:space="preserve">Выполнять движения по подгруппам. Совершенствовать координацию рук. Четко, непринужденно выполнять поскоки с ноги на ногу. </w:t>
      </w:r>
    </w:p>
    <w:p w:rsidR="001C67B7" w:rsidRPr="00081051" w:rsidRDefault="001C67B7" w:rsidP="001C67B7">
      <w:pPr>
        <w:pStyle w:val="5"/>
        <w:spacing w:line="360" w:lineRule="auto"/>
        <w:ind w:firstLine="708"/>
        <w:jc w:val="both"/>
        <w:rPr>
          <w:sz w:val="24"/>
          <w:szCs w:val="24"/>
        </w:rPr>
      </w:pPr>
      <w:r w:rsidRPr="00081051">
        <w:rPr>
          <w:sz w:val="24"/>
          <w:szCs w:val="24"/>
        </w:rPr>
        <w:t xml:space="preserve">Выполнять разнообразные ритмичные хлопки. </w:t>
      </w:r>
    </w:p>
    <w:p w:rsidR="001C67B7" w:rsidRPr="00081051" w:rsidRDefault="001C67B7" w:rsidP="001C67B7">
      <w:pPr>
        <w:pStyle w:val="5"/>
        <w:spacing w:line="360" w:lineRule="auto"/>
        <w:ind w:firstLine="708"/>
        <w:jc w:val="both"/>
        <w:rPr>
          <w:sz w:val="24"/>
          <w:szCs w:val="24"/>
        </w:rPr>
      </w:pPr>
      <w:r w:rsidRPr="00081051">
        <w:rPr>
          <w:sz w:val="24"/>
          <w:szCs w:val="24"/>
        </w:rPr>
        <w:t xml:space="preserve"> Выполнять пружинящие шаги. Выполнять прыжки на месте, с продвижениями, с поворотами. </w:t>
      </w:r>
    </w:p>
    <w:p w:rsidR="001C67B7" w:rsidRPr="00081051" w:rsidRDefault="001C67B7" w:rsidP="001C67B7">
      <w:pPr>
        <w:pStyle w:val="5"/>
        <w:spacing w:line="360" w:lineRule="auto"/>
        <w:ind w:firstLine="708"/>
        <w:jc w:val="both"/>
        <w:rPr>
          <w:sz w:val="24"/>
          <w:szCs w:val="24"/>
        </w:rPr>
      </w:pPr>
      <w:r w:rsidRPr="00081051">
        <w:rPr>
          <w:sz w:val="24"/>
          <w:szCs w:val="24"/>
        </w:rPr>
        <w:t>Совершенствовать движение галопа.</w:t>
      </w:r>
    </w:p>
    <w:p w:rsidR="001C67B7" w:rsidRPr="00081051" w:rsidRDefault="001C67B7" w:rsidP="001C67B7">
      <w:pPr>
        <w:pStyle w:val="5"/>
        <w:spacing w:line="360" w:lineRule="auto"/>
        <w:ind w:firstLine="708"/>
        <w:jc w:val="both"/>
        <w:rPr>
          <w:sz w:val="24"/>
          <w:szCs w:val="24"/>
        </w:rPr>
      </w:pPr>
      <w:r w:rsidRPr="00081051">
        <w:rPr>
          <w:sz w:val="24"/>
          <w:szCs w:val="24"/>
        </w:rPr>
        <w:t xml:space="preserve"> Передавать выразительный образ. </w:t>
      </w:r>
    </w:p>
    <w:p w:rsidR="001C67B7" w:rsidRPr="00081051" w:rsidRDefault="001C67B7" w:rsidP="001C67B7">
      <w:pPr>
        <w:pStyle w:val="5"/>
        <w:spacing w:line="360" w:lineRule="auto"/>
        <w:ind w:firstLine="708"/>
        <w:jc w:val="both"/>
        <w:rPr>
          <w:sz w:val="24"/>
          <w:szCs w:val="24"/>
        </w:rPr>
      </w:pPr>
      <w:r w:rsidRPr="00081051">
        <w:rPr>
          <w:sz w:val="24"/>
          <w:szCs w:val="24"/>
        </w:rPr>
        <w:t xml:space="preserve"> Развивать плавность движений. </w:t>
      </w:r>
    </w:p>
    <w:p w:rsidR="001C67B7" w:rsidRPr="00081051" w:rsidRDefault="001C67B7" w:rsidP="001C67B7">
      <w:pPr>
        <w:pStyle w:val="5"/>
        <w:spacing w:line="360" w:lineRule="auto"/>
        <w:ind w:firstLine="708"/>
        <w:jc w:val="both"/>
        <w:rPr>
          <w:sz w:val="24"/>
          <w:szCs w:val="24"/>
        </w:rPr>
      </w:pPr>
      <w:r w:rsidRPr="00081051">
        <w:rPr>
          <w:sz w:val="24"/>
          <w:szCs w:val="24"/>
        </w:rPr>
        <w:t>Согласовывать плясовые движения с текстом песен и хороводов.</w:t>
      </w:r>
    </w:p>
    <w:p w:rsidR="001C67B7" w:rsidRPr="00081051" w:rsidRDefault="001C67B7" w:rsidP="001C67B7">
      <w:pPr>
        <w:pStyle w:val="5"/>
        <w:spacing w:line="360" w:lineRule="auto"/>
        <w:ind w:firstLine="708"/>
        <w:jc w:val="both"/>
        <w:rPr>
          <w:sz w:val="24"/>
          <w:szCs w:val="24"/>
        </w:rPr>
      </w:pPr>
      <w:r w:rsidRPr="00081051">
        <w:rPr>
          <w:sz w:val="24"/>
          <w:szCs w:val="24"/>
        </w:rPr>
        <w:t xml:space="preserve"> Самостоятельно начинать и заканчивать движения.</w:t>
      </w:r>
    </w:p>
    <w:p w:rsidR="001C67B7" w:rsidRPr="00081051" w:rsidRDefault="001C67B7" w:rsidP="001C67B7">
      <w:pPr>
        <w:pStyle w:val="5"/>
        <w:spacing w:line="360" w:lineRule="auto"/>
        <w:ind w:firstLine="708"/>
        <w:jc w:val="both"/>
        <w:rPr>
          <w:sz w:val="24"/>
          <w:szCs w:val="24"/>
        </w:rPr>
      </w:pPr>
      <w:r w:rsidRPr="00081051">
        <w:rPr>
          <w:sz w:val="24"/>
          <w:szCs w:val="24"/>
        </w:rPr>
        <w:t xml:space="preserve"> Развивать танцевальное творчество.</w:t>
      </w:r>
    </w:p>
    <w:p w:rsidR="001C67B7" w:rsidRPr="00081051" w:rsidRDefault="001C67B7" w:rsidP="001C67B7">
      <w:pPr>
        <w:pStyle w:val="5"/>
        <w:spacing w:line="360" w:lineRule="auto"/>
        <w:ind w:firstLine="708"/>
        <w:jc w:val="both"/>
        <w:rPr>
          <w:sz w:val="24"/>
          <w:szCs w:val="24"/>
        </w:rPr>
      </w:pPr>
      <w:r w:rsidRPr="00081051">
        <w:rPr>
          <w:b/>
          <w:sz w:val="24"/>
          <w:szCs w:val="24"/>
        </w:rPr>
        <w:t>Игра на детских музыкальных инструментах</w:t>
      </w:r>
      <w:r w:rsidRPr="00081051">
        <w:rPr>
          <w:sz w:val="24"/>
          <w:szCs w:val="24"/>
        </w:rPr>
        <w:t xml:space="preserve">. Играть на музыкальных инструментах выложенные ритмические формулы.  Выслушивать предложенный ритм до конца и повторять его. Развивать творчество детей, побуждать их к активным самостоятельным действиям.      </w:t>
      </w:r>
    </w:p>
    <w:p w:rsidR="001C67B7" w:rsidRPr="00081051" w:rsidRDefault="001C67B7" w:rsidP="001C67B7">
      <w:pPr>
        <w:pStyle w:val="5"/>
        <w:spacing w:line="360" w:lineRule="auto"/>
        <w:ind w:firstLine="708"/>
        <w:jc w:val="both"/>
        <w:rPr>
          <w:b/>
          <w:sz w:val="24"/>
          <w:szCs w:val="24"/>
        </w:rPr>
      </w:pPr>
      <w:r w:rsidRPr="00081051">
        <w:rPr>
          <w:b/>
          <w:sz w:val="24"/>
          <w:szCs w:val="24"/>
        </w:rPr>
        <w:t xml:space="preserve">    Подготовительная к школе группа (от 6 до 7 лет) </w:t>
      </w:r>
    </w:p>
    <w:p w:rsidR="001C67B7" w:rsidRPr="00081051" w:rsidRDefault="001C67B7" w:rsidP="001C67B7">
      <w:pPr>
        <w:pStyle w:val="5"/>
        <w:spacing w:line="360" w:lineRule="auto"/>
        <w:ind w:firstLine="708"/>
        <w:jc w:val="both"/>
        <w:rPr>
          <w:sz w:val="24"/>
          <w:szCs w:val="24"/>
        </w:rPr>
      </w:pPr>
      <w:r w:rsidRPr="00081051">
        <w:rPr>
          <w:sz w:val="24"/>
          <w:szCs w:val="24"/>
        </w:rPr>
        <w:t xml:space="preserve"> Продолжать приобщать детей к музыкальной культуре, воспитывать художественный вкус.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Продолжать  обогащать  музыкальные  впечатления  детей,  вызывать яркий эмоциональный отклик при восприятии музыки разного характера. Совершенствовать звуковысотный, ритмический, тембровый и динамический слух. </w:t>
      </w:r>
    </w:p>
    <w:p w:rsidR="001C67B7" w:rsidRPr="00081051" w:rsidRDefault="001C67B7" w:rsidP="001C67B7">
      <w:pPr>
        <w:pStyle w:val="5"/>
        <w:spacing w:line="360" w:lineRule="auto"/>
        <w:ind w:firstLine="708"/>
        <w:jc w:val="both"/>
        <w:rPr>
          <w:sz w:val="24"/>
          <w:szCs w:val="24"/>
        </w:rPr>
      </w:pPr>
      <w:r w:rsidRPr="00081051">
        <w:rPr>
          <w:sz w:val="24"/>
          <w:szCs w:val="24"/>
        </w:rPr>
        <w:t xml:space="preserve">Способствовать дальнейшему формированию певческого голоса, развитию навыков движения под музыку. </w:t>
      </w:r>
    </w:p>
    <w:p w:rsidR="001C67B7" w:rsidRPr="00081051" w:rsidRDefault="001C67B7" w:rsidP="001C67B7">
      <w:pPr>
        <w:pStyle w:val="5"/>
        <w:spacing w:line="360" w:lineRule="auto"/>
        <w:ind w:firstLine="708"/>
        <w:jc w:val="both"/>
        <w:rPr>
          <w:sz w:val="24"/>
          <w:szCs w:val="24"/>
        </w:rPr>
      </w:pPr>
      <w:r w:rsidRPr="00081051">
        <w:rPr>
          <w:sz w:val="24"/>
          <w:szCs w:val="24"/>
        </w:rPr>
        <w:t xml:space="preserve">Обучать игре на детских музыкальных инструментах. Знакомить с элементарными музыкальными понятиями. Слушание. Знакомить с творчеством русских композиторов П. Чайковского, М. Глинки, Н. Римского-Корсакова, М. Мусоргского. Знакомить с творчеством зарубежных композиторов.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определять форму и характер музыкального произведения. </w:t>
      </w:r>
    </w:p>
    <w:p w:rsidR="001C67B7" w:rsidRPr="00081051" w:rsidRDefault="001C67B7" w:rsidP="001C67B7">
      <w:pPr>
        <w:pStyle w:val="5"/>
        <w:spacing w:line="360" w:lineRule="auto"/>
        <w:ind w:firstLine="708"/>
        <w:jc w:val="both"/>
        <w:rPr>
          <w:sz w:val="24"/>
          <w:szCs w:val="24"/>
        </w:rPr>
      </w:pPr>
      <w:r w:rsidRPr="00081051">
        <w:rPr>
          <w:sz w:val="24"/>
          <w:szCs w:val="24"/>
        </w:rPr>
        <w:lastRenderedPageBreak/>
        <w:t xml:space="preserve">Учить слышать в произведении динамику, темп, музыкальные нюансы, высказывать свои впечатления. Развивать кругозор, внимание, память, речь, расширять словарный запас, обогащать музыкальными впечатлениями.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выражать в самостоятельном движении характер произведения. </w:t>
      </w:r>
    </w:p>
    <w:p w:rsidR="001C67B7" w:rsidRPr="00081051" w:rsidRDefault="001C67B7" w:rsidP="001C67B7">
      <w:pPr>
        <w:pStyle w:val="5"/>
        <w:spacing w:line="360" w:lineRule="auto"/>
        <w:ind w:firstLine="708"/>
        <w:jc w:val="both"/>
        <w:rPr>
          <w:sz w:val="24"/>
          <w:szCs w:val="24"/>
        </w:rPr>
      </w:pPr>
      <w:r w:rsidRPr="00081051">
        <w:rPr>
          <w:sz w:val="24"/>
          <w:szCs w:val="24"/>
        </w:rPr>
        <w:t>Знакомить с элементарными музыкальными понятиями (темп, ритм); жанрами (опера, концерт, симфонический концерт).</w:t>
      </w:r>
    </w:p>
    <w:p w:rsidR="001C67B7" w:rsidRPr="00081051" w:rsidRDefault="001C67B7" w:rsidP="001C67B7">
      <w:pPr>
        <w:pStyle w:val="5"/>
        <w:spacing w:line="360" w:lineRule="auto"/>
        <w:ind w:firstLine="708"/>
        <w:jc w:val="both"/>
        <w:rPr>
          <w:sz w:val="24"/>
          <w:szCs w:val="24"/>
        </w:rPr>
      </w:pPr>
      <w:r w:rsidRPr="00081051">
        <w:rPr>
          <w:sz w:val="24"/>
          <w:szCs w:val="24"/>
        </w:rPr>
        <w:t xml:space="preserve"> Познакомить детей с мелодией Государственного гимна Российской Федерации.          </w:t>
      </w:r>
      <w:r w:rsidRPr="00081051">
        <w:rPr>
          <w:b/>
          <w:sz w:val="24"/>
          <w:szCs w:val="24"/>
        </w:rPr>
        <w:t>Пение.</w:t>
      </w:r>
      <w:r w:rsidRPr="00081051">
        <w:rPr>
          <w:sz w:val="24"/>
          <w:szCs w:val="24"/>
        </w:rPr>
        <w:t xml:space="preserve"> Чисто интонировать интервалы, показывая их рукой. </w:t>
      </w:r>
    </w:p>
    <w:p w:rsidR="001C67B7" w:rsidRPr="00081051" w:rsidRDefault="001C67B7" w:rsidP="001C67B7">
      <w:pPr>
        <w:pStyle w:val="5"/>
        <w:spacing w:line="360" w:lineRule="auto"/>
        <w:ind w:firstLine="708"/>
        <w:jc w:val="both"/>
        <w:rPr>
          <w:sz w:val="24"/>
          <w:szCs w:val="24"/>
        </w:rPr>
      </w:pPr>
      <w:r w:rsidRPr="00081051">
        <w:rPr>
          <w:sz w:val="24"/>
          <w:szCs w:val="24"/>
        </w:rPr>
        <w:t xml:space="preserve">Передавать в пении характер песни (спокойный, напевный, ласковый, веселый, энергичный, озорной, легкий и т. д.).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Придумывать движения по тексту песен (инсценирование песен).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самостоятельно придумывать мелодии, используя в качестве образца русские народные песни.  </w:t>
      </w:r>
    </w:p>
    <w:p w:rsidR="001C67B7" w:rsidRPr="00081051" w:rsidRDefault="001C67B7" w:rsidP="001C67B7">
      <w:pPr>
        <w:pStyle w:val="5"/>
        <w:spacing w:line="360" w:lineRule="auto"/>
        <w:ind w:firstLine="708"/>
        <w:jc w:val="both"/>
        <w:rPr>
          <w:sz w:val="24"/>
          <w:szCs w:val="24"/>
        </w:rPr>
      </w:pPr>
      <w:r w:rsidRPr="00081051">
        <w:rPr>
          <w:sz w:val="24"/>
          <w:szCs w:val="24"/>
        </w:rPr>
        <w:t>Петь согласованно и выразительно. Выслушивать партию солиста, вовремя вступать в хоре. Знакомить детей с музыкальными терминами и определениями (куплет, припев, соло, дуэт, трио, квартет, ансамбль, форте, пиано и др.)</w:t>
      </w:r>
    </w:p>
    <w:p w:rsidR="001C67B7" w:rsidRPr="00081051" w:rsidRDefault="001C67B7" w:rsidP="001C67B7">
      <w:pPr>
        <w:pStyle w:val="5"/>
        <w:spacing w:line="360" w:lineRule="auto"/>
        <w:ind w:firstLine="708"/>
        <w:jc w:val="both"/>
        <w:rPr>
          <w:sz w:val="24"/>
          <w:szCs w:val="24"/>
        </w:rPr>
      </w:pPr>
      <w:r w:rsidRPr="00081051">
        <w:rPr>
          <w:sz w:val="24"/>
          <w:szCs w:val="24"/>
        </w:rPr>
        <w:t xml:space="preserve"> </w:t>
      </w:r>
      <w:r w:rsidRPr="00081051">
        <w:rPr>
          <w:b/>
          <w:sz w:val="24"/>
          <w:szCs w:val="24"/>
        </w:rPr>
        <w:t>Музыкально-ритмические движения.</w:t>
      </w:r>
      <w:r w:rsidRPr="00081051">
        <w:rPr>
          <w:sz w:val="24"/>
          <w:szCs w:val="24"/>
        </w:rPr>
        <w:t xml:space="preserve"> Выполнять разнообразные движения в соответствии со звучанием различных музыкальных инструментов. </w:t>
      </w:r>
    </w:p>
    <w:p w:rsidR="001C67B7" w:rsidRPr="00081051" w:rsidRDefault="001C67B7" w:rsidP="001C67B7">
      <w:pPr>
        <w:pStyle w:val="5"/>
        <w:spacing w:line="360" w:lineRule="auto"/>
        <w:ind w:firstLine="708"/>
        <w:jc w:val="both"/>
        <w:rPr>
          <w:sz w:val="24"/>
          <w:szCs w:val="24"/>
        </w:rPr>
      </w:pPr>
      <w:r w:rsidRPr="00081051">
        <w:rPr>
          <w:sz w:val="24"/>
          <w:szCs w:val="24"/>
        </w:rPr>
        <w:t xml:space="preserve">Ходить в колонне по одному, врассыпную, по диагонали, тройками, арами. Четко останавливаться с концом музыки. Совершенствовать движения рук.  Выполнять несколько движений под одно музыкальное сопровождение. </w:t>
      </w:r>
    </w:p>
    <w:p w:rsidR="001C67B7" w:rsidRPr="00081051" w:rsidRDefault="001C67B7" w:rsidP="001C67B7">
      <w:pPr>
        <w:pStyle w:val="5"/>
        <w:spacing w:line="360" w:lineRule="auto"/>
        <w:ind w:firstLine="708"/>
        <w:jc w:val="both"/>
        <w:rPr>
          <w:sz w:val="24"/>
          <w:szCs w:val="24"/>
        </w:rPr>
      </w:pPr>
      <w:r w:rsidRPr="00081051">
        <w:rPr>
          <w:sz w:val="24"/>
          <w:szCs w:val="24"/>
        </w:rPr>
        <w:t xml:space="preserve">Выполнять движения по подгруппам, уметь наблюдать за движущимися детьми. Ориентироваться в пространстве. </w:t>
      </w:r>
    </w:p>
    <w:p w:rsidR="001C67B7" w:rsidRPr="00081051" w:rsidRDefault="001C67B7" w:rsidP="001C67B7">
      <w:pPr>
        <w:pStyle w:val="5"/>
        <w:spacing w:line="360" w:lineRule="auto"/>
        <w:ind w:firstLine="708"/>
        <w:jc w:val="both"/>
        <w:rPr>
          <w:sz w:val="24"/>
          <w:szCs w:val="24"/>
        </w:rPr>
      </w:pPr>
      <w:r w:rsidRPr="00081051">
        <w:rPr>
          <w:sz w:val="24"/>
          <w:szCs w:val="24"/>
        </w:rPr>
        <w:t xml:space="preserve">Выполнять четко и ритмично боковой галоп, прямой галоп, приставные шаги. Придумывать свои движения под музыку. Выполнять маховые и круговые движения руками. Выполнять легкие прыжки на двух ногах с различными вариантами. </w:t>
      </w:r>
    </w:p>
    <w:p w:rsidR="001C67B7" w:rsidRPr="00081051" w:rsidRDefault="001C67B7" w:rsidP="001C67B7">
      <w:pPr>
        <w:pStyle w:val="5"/>
        <w:spacing w:line="360" w:lineRule="auto"/>
        <w:ind w:firstLine="708"/>
        <w:jc w:val="both"/>
        <w:rPr>
          <w:sz w:val="24"/>
          <w:szCs w:val="24"/>
        </w:rPr>
      </w:pPr>
      <w:r w:rsidRPr="00081051">
        <w:rPr>
          <w:sz w:val="24"/>
          <w:szCs w:val="24"/>
        </w:rPr>
        <w:t>Выполнять разнообразные поскоки.</w:t>
      </w:r>
    </w:p>
    <w:p w:rsidR="001C67B7" w:rsidRPr="00081051" w:rsidRDefault="001C67B7" w:rsidP="001C67B7">
      <w:pPr>
        <w:pStyle w:val="5"/>
        <w:spacing w:line="360" w:lineRule="auto"/>
        <w:ind w:firstLine="708"/>
        <w:jc w:val="both"/>
        <w:rPr>
          <w:sz w:val="24"/>
          <w:szCs w:val="24"/>
        </w:rPr>
      </w:pPr>
      <w:r w:rsidRPr="00081051">
        <w:rPr>
          <w:sz w:val="24"/>
          <w:szCs w:val="24"/>
        </w:rPr>
        <w:t xml:space="preserve"> Развивать ритмическую четкость и ловкость в движении. Самостоятельно придумывать движения к танцевальной музыке. </w:t>
      </w:r>
    </w:p>
    <w:p w:rsidR="001C67B7" w:rsidRPr="00081051" w:rsidRDefault="001C67B7" w:rsidP="001C67B7">
      <w:pPr>
        <w:pStyle w:val="5"/>
        <w:spacing w:line="360" w:lineRule="auto"/>
        <w:ind w:firstLine="708"/>
        <w:jc w:val="both"/>
        <w:rPr>
          <w:sz w:val="24"/>
          <w:szCs w:val="24"/>
        </w:rPr>
      </w:pPr>
      <w:r w:rsidRPr="00081051">
        <w:rPr>
          <w:sz w:val="24"/>
          <w:szCs w:val="24"/>
        </w:rPr>
        <w:t>Воспринимать и передавать в движении строение музыкального произведения (части, фразы различной протяженности звучания).</w:t>
      </w:r>
    </w:p>
    <w:p w:rsidR="001C67B7" w:rsidRPr="00081051" w:rsidRDefault="001C67B7" w:rsidP="001C67B7">
      <w:pPr>
        <w:pStyle w:val="5"/>
        <w:spacing w:line="360" w:lineRule="auto"/>
        <w:ind w:firstLine="708"/>
        <w:jc w:val="both"/>
        <w:rPr>
          <w:sz w:val="24"/>
          <w:szCs w:val="24"/>
        </w:rPr>
      </w:pPr>
      <w:r w:rsidRPr="00081051">
        <w:rPr>
          <w:sz w:val="24"/>
          <w:szCs w:val="24"/>
        </w:rPr>
        <w:t xml:space="preserve"> Активно участвовать в играх на развитие творчества и фантазии. </w:t>
      </w:r>
    </w:p>
    <w:p w:rsidR="001C67B7" w:rsidRPr="00081051" w:rsidRDefault="001C67B7" w:rsidP="001C67B7">
      <w:pPr>
        <w:pStyle w:val="5"/>
        <w:spacing w:line="360" w:lineRule="auto"/>
        <w:ind w:firstLine="708"/>
        <w:jc w:val="both"/>
        <w:rPr>
          <w:sz w:val="24"/>
          <w:szCs w:val="24"/>
        </w:rPr>
      </w:pPr>
      <w:r w:rsidRPr="00081051">
        <w:rPr>
          <w:sz w:val="24"/>
          <w:szCs w:val="24"/>
        </w:rPr>
        <w:t>Правильно и выразительно выполнять танцевальные движения и различные перестроения.</w:t>
      </w:r>
    </w:p>
    <w:p w:rsidR="001C67B7" w:rsidRPr="00081051" w:rsidRDefault="001C67B7" w:rsidP="001C67B7">
      <w:pPr>
        <w:pStyle w:val="5"/>
        <w:spacing w:line="360" w:lineRule="auto"/>
        <w:ind w:firstLine="708"/>
        <w:jc w:val="both"/>
        <w:rPr>
          <w:sz w:val="24"/>
          <w:szCs w:val="24"/>
        </w:rPr>
      </w:pPr>
      <w:r w:rsidRPr="00081051">
        <w:rPr>
          <w:sz w:val="24"/>
          <w:szCs w:val="24"/>
        </w:rPr>
        <w:t xml:space="preserve"> </w:t>
      </w:r>
      <w:r w:rsidRPr="00081051">
        <w:rPr>
          <w:b/>
          <w:sz w:val="24"/>
          <w:szCs w:val="24"/>
        </w:rPr>
        <w:t>Игра на детских музыкальных инструментах.</w:t>
      </w:r>
      <w:r w:rsidRPr="00081051">
        <w:rPr>
          <w:sz w:val="24"/>
          <w:szCs w:val="24"/>
        </w:rPr>
        <w:t xml:space="preserve"> Ритмично играть на разных </w:t>
      </w:r>
      <w:r w:rsidRPr="00081051">
        <w:rPr>
          <w:sz w:val="24"/>
          <w:szCs w:val="24"/>
        </w:rPr>
        <w:lastRenderedPageBreak/>
        <w:t xml:space="preserve">инструментах -  металлофоне,  свирели,  ударных  и  электронных  музыкальных инструментах, русских народных музыкальных инструментах: трещотках, погремушках, треугольниках;  по подгруппам, цепочкой. </w:t>
      </w:r>
    </w:p>
    <w:p w:rsidR="001C67B7" w:rsidRPr="00081051" w:rsidRDefault="001C67B7" w:rsidP="001C67B7">
      <w:pPr>
        <w:pStyle w:val="5"/>
        <w:spacing w:line="360" w:lineRule="auto"/>
        <w:ind w:firstLine="708"/>
        <w:jc w:val="both"/>
        <w:rPr>
          <w:sz w:val="24"/>
          <w:szCs w:val="24"/>
        </w:rPr>
      </w:pPr>
      <w:r w:rsidRPr="00081051">
        <w:rPr>
          <w:sz w:val="24"/>
          <w:szCs w:val="24"/>
        </w:rPr>
        <w:t xml:space="preserve">Выкладывать на фланелеграфе различные ритмические формулы, проговаривать, прохлопывать, играть на музыкальных инструментах. </w:t>
      </w:r>
    </w:p>
    <w:p w:rsidR="001C67B7" w:rsidRDefault="001C67B7" w:rsidP="001C67B7">
      <w:pPr>
        <w:pStyle w:val="5"/>
        <w:spacing w:line="360" w:lineRule="auto"/>
        <w:ind w:firstLine="708"/>
        <w:jc w:val="both"/>
        <w:rPr>
          <w:sz w:val="24"/>
          <w:szCs w:val="24"/>
        </w:rPr>
      </w:pPr>
      <w:r w:rsidRPr="00081051">
        <w:rPr>
          <w:sz w:val="24"/>
          <w:szCs w:val="24"/>
        </w:rPr>
        <w:t xml:space="preserve"> Самостоятельно выкладывать ритмические формулы с паузами. Самостоятельно играть ритмические формулы на музыкальных инструментах. </w:t>
      </w:r>
    </w:p>
    <w:p w:rsidR="001C67B7" w:rsidRDefault="001C67B7" w:rsidP="001C67B7">
      <w:pPr>
        <w:pStyle w:val="5"/>
        <w:spacing w:line="360" w:lineRule="auto"/>
        <w:ind w:firstLine="708"/>
        <w:jc w:val="both"/>
        <w:rPr>
          <w:sz w:val="24"/>
          <w:szCs w:val="24"/>
        </w:rPr>
      </w:pPr>
    </w:p>
    <w:p w:rsidR="001C67B7" w:rsidRPr="00081051" w:rsidRDefault="001C67B7" w:rsidP="001C67B7">
      <w:pPr>
        <w:pStyle w:val="5"/>
        <w:spacing w:line="360" w:lineRule="auto"/>
        <w:ind w:firstLine="708"/>
        <w:jc w:val="both"/>
        <w:rPr>
          <w:sz w:val="24"/>
          <w:szCs w:val="24"/>
        </w:rPr>
      </w:pPr>
    </w:p>
    <w:p w:rsidR="001C67B7" w:rsidRDefault="001C67B7" w:rsidP="001C67B7">
      <w:pPr>
        <w:pStyle w:val="5"/>
        <w:spacing w:line="360" w:lineRule="auto"/>
        <w:ind w:firstLine="708"/>
        <w:jc w:val="both"/>
        <w:rPr>
          <w:b/>
          <w:sz w:val="24"/>
          <w:szCs w:val="24"/>
        </w:rPr>
      </w:pPr>
    </w:p>
    <w:p w:rsidR="001C67B7" w:rsidRPr="00762088" w:rsidRDefault="001C67B7" w:rsidP="001C67B7">
      <w:pPr>
        <w:pStyle w:val="5"/>
        <w:spacing w:line="360" w:lineRule="auto"/>
        <w:ind w:firstLine="708"/>
        <w:rPr>
          <w:sz w:val="28"/>
          <w:szCs w:val="28"/>
        </w:rPr>
      </w:pPr>
      <w:r w:rsidRPr="00762088">
        <w:rPr>
          <w:b/>
          <w:sz w:val="28"/>
          <w:szCs w:val="28"/>
        </w:rPr>
        <w:t>Образовательная область «Физическое развитие»</w:t>
      </w:r>
    </w:p>
    <w:p w:rsidR="001C67B7" w:rsidRPr="00081051" w:rsidRDefault="001C67B7" w:rsidP="001C67B7">
      <w:pPr>
        <w:pStyle w:val="5"/>
        <w:spacing w:line="360" w:lineRule="auto"/>
        <w:ind w:firstLine="708"/>
        <w:jc w:val="both"/>
        <w:rPr>
          <w:sz w:val="24"/>
          <w:szCs w:val="24"/>
        </w:rPr>
      </w:pPr>
      <w:r w:rsidRPr="00081051">
        <w:rPr>
          <w:sz w:val="24"/>
          <w:szCs w:val="24"/>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1C67B7" w:rsidRPr="00081051" w:rsidRDefault="001C67B7" w:rsidP="001C67B7">
      <w:pPr>
        <w:pStyle w:val="5"/>
        <w:spacing w:line="360" w:lineRule="auto"/>
        <w:ind w:firstLine="708"/>
        <w:jc w:val="both"/>
        <w:rPr>
          <w:sz w:val="24"/>
          <w:szCs w:val="24"/>
        </w:rPr>
      </w:pPr>
      <w:r w:rsidRPr="00081051">
        <w:rPr>
          <w:sz w:val="24"/>
          <w:szCs w:val="24"/>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1C67B7" w:rsidRPr="00081051" w:rsidRDefault="001C67B7" w:rsidP="001C67B7">
      <w:pPr>
        <w:pStyle w:val="5"/>
        <w:spacing w:line="360" w:lineRule="auto"/>
        <w:ind w:firstLine="708"/>
        <w:jc w:val="both"/>
        <w:rPr>
          <w:sz w:val="24"/>
          <w:szCs w:val="24"/>
        </w:rPr>
      </w:pPr>
      <w:r w:rsidRPr="00081051">
        <w:rPr>
          <w:sz w:val="24"/>
          <w:szCs w:val="24"/>
        </w:rPr>
        <w:t xml:space="preserve"> </w:t>
      </w:r>
      <w:r w:rsidRPr="00081051">
        <w:rPr>
          <w:b/>
          <w:sz w:val="24"/>
          <w:szCs w:val="24"/>
        </w:rPr>
        <w:t>Основные цели и задачи</w:t>
      </w:r>
    </w:p>
    <w:p w:rsidR="001C67B7" w:rsidRPr="00081051" w:rsidRDefault="001C67B7" w:rsidP="001C67B7">
      <w:pPr>
        <w:pStyle w:val="5"/>
        <w:spacing w:line="360" w:lineRule="auto"/>
        <w:ind w:firstLine="708"/>
        <w:jc w:val="both"/>
        <w:rPr>
          <w:sz w:val="24"/>
          <w:szCs w:val="24"/>
        </w:rPr>
      </w:pPr>
      <w:r w:rsidRPr="00081051">
        <w:rPr>
          <w:sz w:val="24"/>
          <w:szCs w:val="24"/>
        </w:rPr>
        <w:t xml:space="preserve"> </w:t>
      </w:r>
      <w:r w:rsidRPr="00081051">
        <w:rPr>
          <w:b/>
          <w:sz w:val="24"/>
          <w:szCs w:val="24"/>
        </w:rPr>
        <w:t>Формирование начальных представлений о здоровом образе жизни.</w:t>
      </w:r>
      <w:r w:rsidRPr="00081051">
        <w:rPr>
          <w:sz w:val="24"/>
          <w:szCs w:val="24"/>
        </w:rPr>
        <w:t xml:space="preserve">  Формирование у детей начальных представлений о здоровом образе жизни. </w:t>
      </w:r>
    </w:p>
    <w:p w:rsidR="001C67B7" w:rsidRDefault="001C67B7" w:rsidP="001C67B7">
      <w:pPr>
        <w:pStyle w:val="5"/>
        <w:spacing w:line="360" w:lineRule="auto"/>
        <w:ind w:firstLine="708"/>
        <w:jc w:val="both"/>
        <w:rPr>
          <w:sz w:val="24"/>
          <w:szCs w:val="24"/>
        </w:rPr>
      </w:pPr>
      <w:r w:rsidRPr="00081051">
        <w:rPr>
          <w:b/>
          <w:sz w:val="24"/>
          <w:szCs w:val="24"/>
        </w:rPr>
        <w:t>Физическая  культура.</w:t>
      </w:r>
      <w:r w:rsidRPr="00081051">
        <w:rPr>
          <w:sz w:val="24"/>
          <w:szCs w:val="24"/>
        </w:rPr>
        <w:t xml:space="preserve">  Сохранение,  укрепление  и  охрана  здоровья детей; повышение умственной и физической работоспособности, предупреждение утомления. </w:t>
      </w:r>
    </w:p>
    <w:p w:rsidR="001C67B7" w:rsidRPr="00081051" w:rsidRDefault="001C67B7" w:rsidP="001C67B7">
      <w:pPr>
        <w:pStyle w:val="5"/>
        <w:spacing w:line="360" w:lineRule="auto"/>
        <w:ind w:firstLine="708"/>
        <w:jc w:val="both"/>
        <w:rPr>
          <w:sz w:val="24"/>
          <w:szCs w:val="24"/>
        </w:rPr>
      </w:pPr>
      <w:r w:rsidRPr="00081051">
        <w:rPr>
          <w:sz w:val="24"/>
          <w:szCs w:val="24"/>
        </w:rPr>
        <w:t xml:space="preserve">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w:t>
      </w:r>
    </w:p>
    <w:p w:rsidR="001C67B7" w:rsidRPr="00081051" w:rsidRDefault="001C67B7" w:rsidP="001C67B7">
      <w:pPr>
        <w:pStyle w:val="5"/>
        <w:spacing w:line="360" w:lineRule="auto"/>
        <w:ind w:firstLine="708"/>
        <w:jc w:val="both"/>
        <w:rPr>
          <w:sz w:val="24"/>
          <w:szCs w:val="24"/>
        </w:rPr>
      </w:pPr>
      <w:r w:rsidRPr="00081051">
        <w:rPr>
          <w:sz w:val="24"/>
          <w:szCs w:val="24"/>
        </w:rPr>
        <w:t xml:space="preserve">Формирование потребности в ежедневной двигательной деятельности.  </w:t>
      </w:r>
    </w:p>
    <w:p w:rsidR="001C67B7" w:rsidRPr="00081051" w:rsidRDefault="001C67B7" w:rsidP="001C67B7">
      <w:pPr>
        <w:pStyle w:val="5"/>
        <w:spacing w:line="360" w:lineRule="auto"/>
        <w:ind w:firstLine="708"/>
        <w:jc w:val="both"/>
        <w:rPr>
          <w:sz w:val="24"/>
          <w:szCs w:val="24"/>
        </w:rPr>
      </w:pPr>
      <w:r w:rsidRPr="00081051">
        <w:rPr>
          <w:sz w:val="24"/>
          <w:szCs w:val="24"/>
        </w:rPr>
        <w:t>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1C67B7" w:rsidRPr="00081051" w:rsidRDefault="001C67B7" w:rsidP="001C67B7">
      <w:pPr>
        <w:pStyle w:val="5"/>
        <w:spacing w:line="360" w:lineRule="auto"/>
        <w:ind w:firstLine="708"/>
        <w:jc w:val="both"/>
        <w:rPr>
          <w:sz w:val="24"/>
          <w:szCs w:val="24"/>
        </w:rPr>
      </w:pPr>
      <w:r w:rsidRPr="00081051">
        <w:rPr>
          <w:sz w:val="24"/>
          <w:szCs w:val="24"/>
        </w:rPr>
        <w:t xml:space="preserve">  Развитие интереса к участию в подвижных и спортивных играх и физических </w:t>
      </w:r>
      <w:r w:rsidRPr="00081051">
        <w:rPr>
          <w:sz w:val="24"/>
          <w:szCs w:val="24"/>
        </w:rPr>
        <w:lastRenderedPageBreak/>
        <w:t xml:space="preserve">упражнениях, активности в самостоятельной двигательной деятельности; интереса и любви к спорту. </w:t>
      </w:r>
    </w:p>
    <w:p w:rsidR="001C67B7" w:rsidRPr="00081051" w:rsidRDefault="001C67B7" w:rsidP="001C67B7">
      <w:pPr>
        <w:pStyle w:val="5"/>
        <w:spacing w:line="360" w:lineRule="auto"/>
        <w:ind w:firstLine="708"/>
        <w:jc w:val="both"/>
        <w:rPr>
          <w:sz w:val="24"/>
          <w:szCs w:val="24"/>
        </w:rPr>
      </w:pPr>
      <w:r w:rsidRPr="00081051">
        <w:rPr>
          <w:b/>
          <w:sz w:val="24"/>
          <w:szCs w:val="24"/>
        </w:rPr>
        <w:t>Содержание психолого-педагогической работы</w:t>
      </w:r>
      <w:r w:rsidRPr="00081051">
        <w:rPr>
          <w:sz w:val="24"/>
          <w:szCs w:val="24"/>
        </w:rPr>
        <w:t xml:space="preserve"> </w:t>
      </w:r>
    </w:p>
    <w:p w:rsidR="001C67B7" w:rsidRPr="00081051" w:rsidRDefault="001C67B7" w:rsidP="001C67B7">
      <w:pPr>
        <w:pStyle w:val="5"/>
        <w:spacing w:line="360" w:lineRule="auto"/>
        <w:ind w:firstLine="708"/>
        <w:jc w:val="both"/>
        <w:rPr>
          <w:b/>
          <w:sz w:val="24"/>
          <w:szCs w:val="24"/>
        </w:rPr>
      </w:pPr>
      <w:r w:rsidRPr="00081051">
        <w:rPr>
          <w:b/>
          <w:sz w:val="24"/>
          <w:szCs w:val="24"/>
        </w:rPr>
        <w:t>Формирование начальных представлений о здоровом образе жизни</w:t>
      </w:r>
    </w:p>
    <w:p w:rsidR="001C67B7" w:rsidRPr="00081051" w:rsidRDefault="001C67B7" w:rsidP="001C67B7">
      <w:pPr>
        <w:pStyle w:val="5"/>
        <w:spacing w:line="360" w:lineRule="auto"/>
        <w:ind w:firstLine="708"/>
        <w:jc w:val="both"/>
        <w:rPr>
          <w:sz w:val="24"/>
          <w:szCs w:val="24"/>
        </w:rPr>
      </w:pPr>
      <w:r w:rsidRPr="00081051">
        <w:rPr>
          <w:b/>
          <w:sz w:val="24"/>
          <w:szCs w:val="24"/>
        </w:rPr>
        <w:t xml:space="preserve"> 1 младшая группа (от 2 до 3 лет)</w:t>
      </w:r>
      <w:r w:rsidRPr="00081051">
        <w:rPr>
          <w:sz w:val="24"/>
          <w:szCs w:val="24"/>
        </w:rPr>
        <w:t xml:space="preserve"> </w:t>
      </w:r>
    </w:p>
    <w:p w:rsidR="001C67B7" w:rsidRPr="00081051" w:rsidRDefault="001C67B7" w:rsidP="001C67B7">
      <w:pPr>
        <w:pStyle w:val="5"/>
        <w:spacing w:line="360" w:lineRule="auto"/>
        <w:ind w:firstLine="708"/>
        <w:jc w:val="both"/>
        <w:rPr>
          <w:sz w:val="24"/>
          <w:szCs w:val="24"/>
        </w:rPr>
      </w:pPr>
      <w:r w:rsidRPr="00081051">
        <w:rPr>
          <w:sz w:val="24"/>
          <w:szCs w:val="24"/>
        </w:rPr>
        <w:t xml:space="preserve">Формировать у детей представления о значении разных органов для нормальной жизнедеятельности человека: глаза — смотреть, уши — слышать, нос —нюхать, язык — пробовать (определять) на вкус, руки — хватать, держать, трогать; ноги — стоять, прыгать, бегать, ходить; голова — думать, запоминать. </w:t>
      </w:r>
    </w:p>
    <w:p w:rsidR="001C67B7" w:rsidRPr="00081051" w:rsidRDefault="001C67B7" w:rsidP="001C67B7">
      <w:pPr>
        <w:pStyle w:val="5"/>
        <w:spacing w:line="360" w:lineRule="auto"/>
        <w:ind w:firstLine="708"/>
        <w:jc w:val="both"/>
        <w:rPr>
          <w:sz w:val="24"/>
          <w:szCs w:val="24"/>
        </w:rPr>
      </w:pPr>
      <w:r w:rsidRPr="00081051">
        <w:rPr>
          <w:b/>
          <w:sz w:val="24"/>
          <w:szCs w:val="24"/>
        </w:rPr>
        <w:t xml:space="preserve"> 2 младшая группа (от 3 до 4 лет)</w:t>
      </w:r>
      <w:r w:rsidRPr="00081051">
        <w:rPr>
          <w:sz w:val="24"/>
          <w:szCs w:val="24"/>
        </w:rPr>
        <w:t xml:space="preserve"> </w:t>
      </w:r>
    </w:p>
    <w:p w:rsidR="001C67B7" w:rsidRPr="00081051" w:rsidRDefault="001C67B7" w:rsidP="001C67B7">
      <w:pPr>
        <w:pStyle w:val="5"/>
        <w:spacing w:line="360" w:lineRule="auto"/>
        <w:ind w:firstLine="708"/>
        <w:jc w:val="both"/>
        <w:rPr>
          <w:sz w:val="24"/>
          <w:szCs w:val="24"/>
        </w:rPr>
      </w:pPr>
      <w:r w:rsidRPr="00081051">
        <w:rPr>
          <w:sz w:val="24"/>
          <w:szCs w:val="24"/>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Дать представление о полезной и вредной пище; об овощах и фруктах, молочных продуктах, полезных для здоровья человека. </w:t>
      </w:r>
    </w:p>
    <w:p w:rsidR="001C67B7" w:rsidRPr="00081051" w:rsidRDefault="001C67B7" w:rsidP="001C67B7">
      <w:pPr>
        <w:pStyle w:val="5"/>
        <w:spacing w:line="360" w:lineRule="auto"/>
        <w:ind w:firstLine="708"/>
        <w:jc w:val="both"/>
        <w:rPr>
          <w:sz w:val="24"/>
          <w:szCs w:val="24"/>
        </w:rPr>
      </w:pPr>
      <w:r w:rsidRPr="00081051">
        <w:rPr>
          <w:sz w:val="24"/>
          <w:szCs w:val="24"/>
        </w:rPr>
        <w:t xml:space="preserve"> Формировать представление о том, что утренняя зарядка, игры, физические упражнения вызывают хорошее настроение; с помощью сна восстанавливаются силы.  Познакомить детей с упражнениями, укрепляющими различные органы и системы организма. </w:t>
      </w:r>
    </w:p>
    <w:p w:rsidR="001C67B7" w:rsidRPr="00081051" w:rsidRDefault="001C67B7" w:rsidP="001C67B7">
      <w:pPr>
        <w:pStyle w:val="5"/>
        <w:spacing w:line="360" w:lineRule="auto"/>
        <w:ind w:firstLine="708"/>
        <w:jc w:val="both"/>
        <w:rPr>
          <w:sz w:val="24"/>
          <w:szCs w:val="24"/>
        </w:rPr>
      </w:pPr>
      <w:r w:rsidRPr="00081051">
        <w:rPr>
          <w:sz w:val="24"/>
          <w:szCs w:val="24"/>
        </w:rPr>
        <w:t xml:space="preserve">Дать представление о необходимости закаливания. </w:t>
      </w:r>
    </w:p>
    <w:p w:rsidR="001C67B7" w:rsidRPr="00081051" w:rsidRDefault="001C67B7" w:rsidP="001C67B7">
      <w:pPr>
        <w:pStyle w:val="5"/>
        <w:spacing w:line="360" w:lineRule="auto"/>
        <w:ind w:firstLine="708"/>
        <w:jc w:val="both"/>
        <w:rPr>
          <w:sz w:val="24"/>
          <w:szCs w:val="24"/>
        </w:rPr>
      </w:pPr>
      <w:r w:rsidRPr="00081051">
        <w:rPr>
          <w:sz w:val="24"/>
          <w:szCs w:val="24"/>
        </w:rPr>
        <w:t xml:space="preserve">Дать представление о ценности здоровья; формировать желание вести здоровый образ жизни.  </w:t>
      </w:r>
    </w:p>
    <w:p w:rsidR="001C67B7" w:rsidRPr="00081051" w:rsidRDefault="001C67B7" w:rsidP="001C67B7">
      <w:pPr>
        <w:pStyle w:val="5"/>
        <w:spacing w:line="360" w:lineRule="auto"/>
        <w:ind w:firstLine="708"/>
        <w:jc w:val="both"/>
        <w:rPr>
          <w:sz w:val="24"/>
          <w:szCs w:val="24"/>
        </w:rPr>
      </w:pPr>
      <w:r w:rsidRPr="00081051">
        <w:rPr>
          <w:sz w:val="24"/>
          <w:szCs w:val="24"/>
        </w:rPr>
        <w:t>Формировать умение сообщать о своем самочувствии взрослым, осознавать необходимость лечения.</w:t>
      </w:r>
    </w:p>
    <w:p w:rsidR="001C67B7" w:rsidRPr="00081051" w:rsidRDefault="001C67B7" w:rsidP="001C67B7">
      <w:pPr>
        <w:pStyle w:val="5"/>
        <w:spacing w:line="360" w:lineRule="auto"/>
        <w:ind w:firstLine="708"/>
        <w:jc w:val="both"/>
        <w:rPr>
          <w:sz w:val="24"/>
          <w:szCs w:val="24"/>
        </w:rPr>
      </w:pPr>
      <w:r w:rsidRPr="00081051">
        <w:rPr>
          <w:sz w:val="24"/>
          <w:szCs w:val="24"/>
        </w:rPr>
        <w:t xml:space="preserve">  Формировать потребность в соблюдении навыков гигиены и опрятности в повседневной жизни. </w:t>
      </w:r>
    </w:p>
    <w:p w:rsidR="001C67B7" w:rsidRPr="00081051" w:rsidRDefault="001C67B7" w:rsidP="001C67B7">
      <w:pPr>
        <w:pStyle w:val="5"/>
        <w:spacing w:line="360" w:lineRule="auto"/>
        <w:ind w:firstLine="708"/>
        <w:jc w:val="both"/>
        <w:rPr>
          <w:sz w:val="24"/>
          <w:szCs w:val="24"/>
        </w:rPr>
      </w:pPr>
      <w:r w:rsidRPr="00081051">
        <w:rPr>
          <w:b/>
          <w:sz w:val="24"/>
          <w:szCs w:val="24"/>
        </w:rPr>
        <w:t>Средняя группа (от 4 до 5 лет</w:t>
      </w:r>
      <w:r w:rsidRPr="00081051">
        <w:rPr>
          <w:sz w:val="24"/>
          <w:szCs w:val="24"/>
        </w:rPr>
        <w:t xml:space="preserve">)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1C67B7" w:rsidRPr="00081051" w:rsidRDefault="001C67B7" w:rsidP="001C67B7">
      <w:pPr>
        <w:pStyle w:val="5"/>
        <w:spacing w:line="360" w:lineRule="auto"/>
        <w:ind w:firstLine="708"/>
        <w:jc w:val="both"/>
        <w:rPr>
          <w:sz w:val="24"/>
          <w:szCs w:val="24"/>
        </w:rPr>
      </w:pPr>
      <w:r w:rsidRPr="00081051">
        <w:rPr>
          <w:sz w:val="24"/>
          <w:szCs w:val="24"/>
        </w:rPr>
        <w:t xml:space="preserve">Воспитывать потребность в соблюдении режима питания, употреблении в пищу овощей и фруктов, других полезных продуктов. </w:t>
      </w:r>
    </w:p>
    <w:p w:rsidR="001C67B7" w:rsidRPr="00081051" w:rsidRDefault="001C67B7" w:rsidP="001C67B7">
      <w:pPr>
        <w:pStyle w:val="5"/>
        <w:spacing w:line="360" w:lineRule="auto"/>
        <w:ind w:firstLine="708"/>
        <w:jc w:val="both"/>
        <w:rPr>
          <w:sz w:val="24"/>
          <w:szCs w:val="24"/>
        </w:rPr>
      </w:pPr>
      <w:r w:rsidRPr="00081051">
        <w:rPr>
          <w:sz w:val="24"/>
          <w:szCs w:val="24"/>
        </w:rPr>
        <w:t xml:space="preserve">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w:t>
      </w:r>
    </w:p>
    <w:p w:rsidR="001C67B7" w:rsidRPr="00081051" w:rsidRDefault="001C67B7" w:rsidP="001C67B7">
      <w:pPr>
        <w:pStyle w:val="5"/>
        <w:spacing w:line="360" w:lineRule="auto"/>
        <w:ind w:firstLine="708"/>
        <w:jc w:val="both"/>
        <w:rPr>
          <w:sz w:val="24"/>
          <w:szCs w:val="24"/>
        </w:rPr>
      </w:pPr>
      <w:r w:rsidRPr="00081051">
        <w:rPr>
          <w:sz w:val="24"/>
          <w:szCs w:val="24"/>
        </w:rPr>
        <w:t xml:space="preserve">Знакомить детей с понятиями «здоровье» и «болезнь».  Развивать умение устанавливать </w:t>
      </w:r>
      <w:r w:rsidRPr="00081051">
        <w:rPr>
          <w:sz w:val="24"/>
          <w:szCs w:val="24"/>
        </w:rPr>
        <w:lastRenderedPageBreak/>
        <w:t xml:space="preserve">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w:t>
      </w:r>
    </w:p>
    <w:p w:rsidR="001C67B7" w:rsidRPr="00081051" w:rsidRDefault="001C67B7" w:rsidP="001C67B7">
      <w:pPr>
        <w:pStyle w:val="5"/>
        <w:spacing w:line="360" w:lineRule="auto"/>
        <w:ind w:firstLine="708"/>
        <w:jc w:val="both"/>
        <w:rPr>
          <w:sz w:val="24"/>
          <w:szCs w:val="24"/>
        </w:rPr>
      </w:pPr>
      <w:r w:rsidRPr="00081051">
        <w:rPr>
          <w:sz w:val="24"/>
          <w:szCs w:val="24"/>
        </w:rPr>
        <w:t>Формировать умение оказывать себе элементарную помощь при ушибах, обращаться за помощью к взрослым при заболевании, травме.</w:t>
      </w:r>
    </w:p>
    <w:p w:rsidR="001C67B7" w:rsidRPr="00081051" w:rsidRDefault="001C67B7" w:rsidP="001C67B7">
      <w:pPr>
        <w:pStyle w:val="5"/>
        <w:spacing w:line="360" w:lineRule="auto"/>
        <w:ind w:firstLine="708"/>
        <w:jc w:val="both"/>
        <w:rPr>
          <w:sz w:val="24"/>
          <w:szCs w:val="24"/>
        </w:rPr>
      </w:pPr>
      <w:r w:rsidRPr="00081051">
        <w:rPr>
          <w:sz w:val="24"/>
          <w:szCs w:val="24"/>
        </w:rPr>
        <w:t xml:space="preserve">  Формировать представления о здоровом образе жизни; о значении физических упражнений для организма человека.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Продолжать знакомить с физическими упражнениями на укрепление различных органов и систем организма. </w:t>
      </w:r>
    </w:p>
    <w:p w:rsidR="001C67B7" w:rsidRPr="00081051" w:rsidRDefault="001C67B7" w:rsidP="001C67B7">
      <w:pPr>
        <w:pStyle w:val="5"/>
        <w:spacing w:line="360" w:lineRule="auto"/>
        <w:ind w:firstLine="708"/>
        <w:jc w:val="both"/>
        <w:rPr>
          <w:sz w:val="24"/>
          <w:szCs w:val="24"/>
        </w:rPr>
      </w:pPr>
      <w:r w:rsidRPr="00081051">
        <w:rPr>
          <w:b/>
          <w:sz w:val="24"/>
          <w:szCs w:val="24"/>
        </w:rPr>
        <w:t>Старшая группа (от 5 до 6 лет)</w:t>
      </w:r>
      <w:r w:rsidRPr="00081051">
        <w:rPr>
          <w:sz w:val="24"/>
          <w:szCs w:val="24"/>
        </w:rPr>
        <w:t xml:space="preserve"> </w:t>
      </w:r>
    </w:p>
    <w:p w:rsidR="001C67B7" w:rsidRPr="00081051" w:rsidRDefault="001C67B7" w:rsidP="001C67B7">
      <w:pPr>
        <w:pStyle w:val="5"/>
        <w:spacing w:line="360" w:lineRule="auto"/>
        <w:ind w:firstLine="708"/>
        <w:jc w:val="both"/>
        <w:rPr>
          <w:sz w:val="24"/>
          <w:szCs w:val="24"/>
        </w:rPr>
      </w:pPr>
      <w:r w:rsidRPr="00081051">
        <w:rPr>
          <w:sz w:val="24"/>
          <w:szCs w:val="24"/>
        </w:rPr>
        <w:t xml:space="preserve">Расширять представления об особенностях функционирования и целостности человеческого организма. </w:t>
      </w:r>
    </w:p>
    <w:p w:rsidR="001C67B7" w:rsidRPr="00081051" w:rsidRDefault="001C67B7" w:rsidP="001C67B7">
      <w:pPr>
        <w:pStyle w:val="5"/>
        <w:spacing w:line="360" w:lineRule="auto"/>
        <w:ind w:firstLine="708"/>
        <w:jc w:val="both"/>
        <w:rPr>
          <w:sz w:val="24"/>
          <w:szCs w:val="24"/>
        </w:rPr>
      </w:pPr>
      <w:r w:rsidRPr="00081051">
        <w:rPr>
          <w:sz w:val="24"/>
          <w:szCs w:val="24"/>
        </w:rPr>
        <w:t>Акцентировать внимание детей на особенностях их организма и здоровья («Мне нельзя есть апельсины — у меня аллергия», «Мне нужно носить очки»).</w:t>
      </w:r>
    </w:p>
    <w:p w:rsidR="001C67B7" w:rsidRPr="00081051" w:rsidRDefault="001C67B7" w:rsidP="001C67B7">
      <w:pPr>
        <w:pStyle w:val="5"/>
        <w:spacing w:line="360" w:lineRule="auto"/>
        <w:ind w:firstLine="708"/>
        <w:jc w:val="both"/>
        <w:rPr>
          <w:sz w:val="24"/>
          <w:szCs w:val="24"/>
        </w:rPr>
      </w:pPr>
      <w:r w:rsidRPr="00081051">
        <w:rPr>
          <w:sz w:val="24"/>
          <w:szCs w:val="24"/>
        </w:rPr>
        <w:t xml:space="preserve"> 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rsidR="001C67B7" w:rsidRPr="00081051" w:rsidRDefault="001C67B7" w:rsidP="001C67B7">
      <w:pPr>
        <w:pStyle w:val="5"/>
        <w:spacing w:line="360" w:lineRule="auto"/>
        <w:ind w:firstLine="708"/>
        <w:jc w:val="both"/>
        <w:rPr>
          <w:sz w:val="24"/>
          <w:szCs w:val="24"/>
        </w:rPr>
      </w:pPr>
      <w:r w:rsidRPr="00081051">
        <w:rPr>
          <w:sz w:val="24"/>
          <w:szCs w:val="24"/>
        </w:rPr>
        <w:t xml:space="preserve">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 Формировать представления о правилах ухода за больным (заботиться о нем, не шуметь, выполнять его просьбы и поручения). </w:t>
      </w:r>
    </w:p>
    <w:p w:rsidR="001C67B7" w:rsidRPr="00081051" w:rsidRDefault="001C67B7" w:rsidP="001C67B7">
      <w:pPr>
        <w:pStyle w:val="5"/>
        <w:spacing w:line="360" w:lineRule="auto"/>
        <w:ind w:firstLine="708"/>
        <w:jc w:val="both"/>
        <w:rPr>
          <w:sz w:val="24"/>
          <w:szCs w:val="24"/>
        </w:rPr>
      </w:pPr>
      <w:r w:rsidRPr="00081051">
        <w:rPr>
          <w:sz w:val="24"/>
          <w:szCs w:val="24"/>
        </w:rPr>
        <w:t xml:space="preserve">Воспитывать сочувствие к болеющим. Формировать умение характеризовать свое самочувствие. </w:t>
      </w:r>
    </w:p>
    <w:p w:rsidR="001C67B7" w:rsidRPr="00081051" w:rsidRDefault="001C67B7" w:rsidP="001C67B7">
      <w:pPr>
        <w:pStyle w:val="5"/>
        <w:spacing w:line="360" w:lineRule="auto"/>
        <w:ind w:firstLine="708"/>
        <w:jc w:val="both"/>
        <w:rPr>
          <w:sz w:val="24"/>
          <w:szCs w:val="24"/>
        </w:rPr>
      </w:pPr>
      <w:r w:rsidRPr="00081051">
        <w:rPr>
          <w:sz w:val="24"/>
          <w:szCs w:val="24"/>
        </w:rPr>
        <w:t xml:space="preserve"> Знакомить детей с возможностями здорового человека. </w:t>
      </w:r>
    </w:p>
    <w:p w:rsidR="001C67B7" w:rsidRPr="00081051" w:rsidRDefault="001C67B7" w:rsidP="001C67B7">
      <w:pPr>
        <w:pStyle w:val="5"/>
        <w:spacing w:line="360" w:lineRule="auto"/>
        <w:ind w:firstLine="708"/>
        <w:jc w:val="both"/>
        <w:rPr>
          <w:sz w:val="24"/>
          <w:szCs w:val="24"/>
        </w:rPr>
      </w:pPr>
      <w:r w:rsidRPr="00081051">
        <w:rPr>
          <w:sz w:val="24"/>
          <w:szCs w:val="24"/>
        </w:rPr>
        <w:t xml:space="preserve"> Формировать у детей потребность в здоровом образе жизни.</w:t>
      </w:r>
    </w:p>
    <w:p w:rsidR="001C67B7" w:rsidRPr="00081051" w:rsidRDefault="001C67B7" w:rsidP="001C67B7">
      <w:pPr>
        <w:pStyle w:val="5"/>
        <w:spacing w:line="360" w:lineRule="auto"/>
        <w:ind w:firstLine="708"/>
        <w:jc w:val="both"/>
        <w:rPr>
          <w:sz w:val="24"/>
          <w:szCs w:val="24"/>
        </w:rPr>
      </w:pPr>
      <w:r w:rsidRPr="00081051">
        <w:rPr>
          <w:sz w:val="24"/>
          <w:szCs w:val="24"/>
        </w:rPr>
        <w:t xml:space="preserve"> Прививать интерес к физической культуре и спорту и желание заниматься физкультурой и спортом.  </w:t>
      </w:r>
    </w:p>
    <w:p w:rsidR="001C67B7" w:rsidRPr="00081051" w:rsidRDefault="001C67B7" w:rsidP="001C67B7">
      <w:pPr>
        <w:pStyle w:val="5"/>
        <w:spacing w:line="360" w:lineRule="auto"/>
        <w:ind w:firstLine="708"/>
        <w:jc w:val="both"/>
        <w:rPr>
          <w:sz w:val="24"/>
          <w:szCs w:val="24"/>
        </w:rPr>
      </w:pPr>
      <w:r w:rsidRPr="00081051">
        <w:rPr>
          <w:sz w:val="24"/>
          <w:szCs w:val="24"/>
        </w:rPr>
        <w:t>Знакомить с доступными сведениями из истории олимпийского движения.</w:t>
      </w:r>
    </w:p>
    <w:p w:rsidR="001C67B7" w:rsidRPr="00081051" w:rsidRDefault="001C67B7" w:rsidP="001C67B7">
      <w:pPr>
        <w:pStyle w:val="5"/>
        <w:spacing w:line="360" w:lineRule="auto"/>
        <w:ind w:firstLine="708"/>
        <w:jc w:val="both"/>
        <w:rPr>
          <w:sz w:val="24"/>
          <w:szCs w:val="24"/>
        </w:rPr>
      </w:pPr>
      <w:r w:rsidRPr="00081051">
        <w:rPr>
          <w:sz w:val="24"/>
          <w:szCs w:val="24"/>
        </w:rPr>
        <w:t xml:space="preserve">Знакомить с основами техники безопасности и правилами поведения в спортивном зале и на спортивной площадке.  </w:t>
      </w:r>
    </w:p>
    <w:p w:rsidR="001C67B7" w:rsidRPr="00081051" w:rsidRDefault="001C67B7" w:rsidP="001C67B7">
      <w:pPr>
        <w:pStyle w:val="5"/>
        <w:spacing w:line="360" w:lineRule="auto"/>
        <w:ind w:firstLine="708"/>
        <w:jc w:val="both"/>
        <w:rPr>
          <w:sz w:val="24"/>
          <w:szCs w:val="24"/>
        </w:rPr>
      </w:pPr>
      <w:r w:rsidRPr="00081051">
        <w:rPr>
          <w:b/>
          <w:sz w:val="24"/>
          <w:szCs w:val="24"/>
        </w:rPr>
        <w:t xml:space="preserve">Подготовительная к школе группа (от 6 до 7 лет) </w:t>
      </w:r>
    </w:p>
    <w:p w:rsidR="001C67B7" w:rsidRPr="00081051" w:rsidRDefault="001C67B7" w:rsidP="001C67B7">
      <w:pPr>
        <w:pStyle w:val="5"/>
        <w:spacing w:line="360" w:lineRule="auto"/>
        <w:ind w:firstLine="708"/>
        <w:jc w:val="both"/>
        <w:rPr>
          <w:sz w:val="24"/>
          <w:szCs w:val="24"/>
        </w:rPr>
      </w:pPr>
      <w:r w:rsidRPr="00081051">
        <w:rPr>
          <w:sz w:val="24"/>
          <w:szCs w:val="24"/>
        </w:rPr>
        <w:t xml:space="preserve">Расширять представления детей о рациональном питании (объем пищи, последовательность ее приема, разнообразие в питании, питьевой режим). </w:t>
      </w:r>
    </w:p>
    <w:p w:rsidR="001C67B7" w:rsidRPr="00081051" w:rsidRDefault="001C67B7" w:rsidP="001C67B7">
      <w:pPr>
        <w:pStyle w:val="5"/>
        <w:spacing w:line="360" w:lineRule="auto"/>
        <w:ind w:firstLine="708"/>
        <w:jc w:val="both"/>
        <w:rPr>
          <w:sz w:val="24"/>
          <w:szCs w:val="24"/>
        </w:rPr>
      </w:pPr>
      <w:r w:rsidRPr="00081051">
        <w:rPr>
          <w:sz w:val="24"/>
          <w:szCs w:val="24"/>
        </w:rPr>
        <w:t xml:space="preserve">Формировать представления о значении двигательной активности в жизни человека; </w:t>
      </w:r>
      <w:r w:rsidRPr="00081051">
        <w:rPr>
          <w:sz w:val="24"/>
          <w:szCs w:val="24"/>
        </w:rPr>
        <w:lastRenderedPageBreak/>
        <w:t xml:space="preserve">умения использовать специальные физические упражнения для укрепления своих органов и систем.  </w:t>
      </w:r>
    </w:p>
    <w:p w:rsidR="001C67B7" w:rsidRPr="00081051" w:rsidRDefault="001C67B7" w:rsidP="001C67B7">
      <w:pPr>
        <w:pStyle w:val="5"/>
        <w:spacing w:line="360" w:lineRule="auto"/>
        <w:ind w:firstLine="708"/>
        <w:jc w:val="both"/>
        <w:rPr>
          <w:sz w:val="24"/>
          <w:szCs w:val="24"/>
        </w:rPr>
      </w:pPr>
      <w:r w:rsidRPr="00081051">
        <w:rPr>
          <w:sz w:val="24"/>
          <w:szCs w:val="24"/>
        </w:rPr>
        <w:t xml:space="preserve">Формировать представления об активном отдыхе. </w:t>
      </w:r>
    </w:p>
    <w:p w:rsidR="001C67B7" w:rsidRPr="00081051" w:rsidRDefault="001C67B7" w:rsidP="001C67B7">
      <w:pPr>
        <w:pStyle w:val="5"/>
        <w:spacing w:line="360" w:lineRule="auto"/>
        <w:ind w:firstLine="708"/>
        <w:jc w:val="both"/>
        <w:rPr>
          <w:sz w:val="24"/>
          <w:szCs w:val="24"/>
        </w:rPr>
      </w:pPr>
      <w:r w:rsidRPr="00081051">
        <w:rPr>
          <w:sz w:val="24"/>
          <w:szCs w:val="24"/>
        </w:rPr>
        <w:t xml:space="preserve"> Расширять представления о правилах и видах закаливания, о пользе закаливающих процедур. </w:t>
      </w:r>
    </w:p>
    <w:p w:rsidR="001C67B7" w:rsidRPr="00081051" w:rsidRDefault="001C67B7" w:rsidP="001C67B7">
      <w:pPr>
        <w:pStyle w:val="5"/>
        <w:spacing w:line="360" w:lineRule="auto"/>
        <w:ind w:firstLine="708"/>
        <w:jc w:val="both"/>
        <w:rPr>
          <w:sz w:val="24"/>
          <w:szCs w:val="24"/>
        </w:rPr>
      </w:pPr>
      <w:r w:rsidRPr="00081051">
        <w:rPr>
          <w:sz w:val="24"/>
          <w:szCs w:val="24"/>
        </w:rPr>
        <w:t xml:space="preserve"> Расширять представления о роли солнечного света, воздуха и воды  в жизни человека и их влиянии на здоровье.</w:t>
      </w:r>
    </w:p>
    <w:p w:rsidR="001C67B7" w:rsidRPr="00081051" w:rsidRDefault="001C67B7" w:rsidP="001C67B7">
      <w:pPr>
        <w:pStyle w:val="5"/>
        <w:spacing w:line="360" w:lineRule="auto"/>
        <w:ind w:firstLine="708"/>
        <w:jc w:val="both"/>
        <w:rPr>
          <w:sz w:val="24"/>
          <w:szCs w:val="24"/>
        </w:rPr>
      </w:pPr>
      <w:r w:rsidRPr="00081051">
        <w:rPr>
          <w:sz w:val="24"/>
          <w:szCs w:val="24"/>
        </w:rPr>
        <w:t xml:space="preserve"> Физическая культура </w:t>
      </w:r>
    </w:p>
    <w:p w:rsidR="001C67B7" w:rsidRPr="00081051" w:rsidRDefault="001C67B7" w:rsidP="001C67B7">
      <w:pPr>
        <w:pStyle w:val="5"/>
        <w:spacing w:line="360" w:lineRule="auto"/>
        <w:ind w:firstLine="708"/>
        <w:jc w:val="both"/>
        <w:rPr>
          <w:sz w:val="24"/>
          <w:szCs w:val="24"/>
        </w:rPr>
      </w:pPr>
      <w:r w:rsidRPr="00081051">
        <w:rPr>
          <w:b/>
          <w:sz w:val="24"/>
          <w:szCs w:val="24"/>
        </w:rPr>
        <w:t>1 младшая группа (от 2 до 3 лет)</w:t>
      </w:r>
      <w:r w:rsidRPr="00081051">
        <w:rPr>
          <w:sz w:val="24"/>
          <w:szCs w:val="24"/>
        </w:rPr>
        <w:t xml:space="preserve"> </w:t>
      </w:r>
    </w:p>
    <w:p w:rsidR="001C67B7" w:rsidRPr="00081051" w:rsidRDefault="001C67B7" w:rsidP="001C67B7">
      <w:pPr>
        <w:pStyle w:val="5"/>
        <w:spacing w:line="360" w:lineRule="auto"/>
        <w:ind w:firstLine="708"/>
        <w:jc w:val="both"/>
        <w:rPr>
          <w:sz w:val="24"/>
          <w:szCs w:val="24"/>
        </w:rPr>
      </w:pPr>
      <w:r w:rsidRPr="00081051">
        <w:rPr>
          <w:sz w:val="24"/>
          <w:szCs w:val="24"/>
        </w:rPr>
        <w:t>Формировать умение сохранять устойчивое положение тела, правильную осанку. Учить ходить и бегать, не наталкиваясь друг на друга, с согласованными, свободными движениями рук и ног.</w:t>
      </w:r>
    </w:p>
    <w:p w:rsidR="001C67B7" w:rsidRPr="00081051" w:rsidRDefault="001C67B7" w:rsidP="001C67B7">
      <w:pPr>
        <w:pStyle w:val="5"/>
        <w:spacing w:line="360" w:lineRule="auto"/>
        <w:ind w:firstLine="708"/>
        <w:jc w:val="both"/>
        <w:rPr>
          <w:sz w:val="24"/>
          <w:szCs w:val="24"/>
        </w:rPr>
      </w:pPr>
      <w:r w:rsidRPr="00081051">
        <w:rPr>
          <w:sz w:val="24"/>
          <w:szCs w:val="24"/>
        </w:rPr>
        <w:t xml:space="preserve">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1C67B7" w:rsidRPr="00081051" w:rsidRDefault="001C67B7" w:rsidP="001C67B7">
      <w:pPr>
        <w:pStyle w:val="5"/>
        <w:spacing w:line="360" w:lineRule="auto"/>
        <w:ind w:firstLine="708"/>
        <w:jc w:val="both"/>
        <w:rPr>
          <w:sz w:val="24"/>
          <w:szCs w:val="24"/>
        </w:rPr>
      </w:pPr>
      <w:r w:rsidRPr="00081051">
        <w:rPr>
          <w:sz w:val="24"/>
          <w:szCs w:val="24"/>
        </w:rPr>
        <w:t xml:space="preserve"> Учить ползать, лазать, разнообразно действовать с мячом (брать, держать, переносить, класть, бросать, катать).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прыжкам на двух ногах на месте, с продвижением вперед, в длину с места, отталкиваясь двумя ногами. </w:t>
      </w:r>
    </w:p>
    <w:p w:rsidR="001C67B7" w:rsidRPr="00081051" w:rsidRDefault="001C67B7" w:rsidP="001C67B7">
      <w:pPr>
        <w:pStyle w:val="5"/>
        <w:spacing w:line="360" w:lineRule="auto"/>
        <w:ind w:firstLine="708"/>
        <w:jc w:val="both"/>
        <w:rPr>
          <w:sz w:val="24"/>
          <w:szCs w:val="24"/>
        </w:rPr>
      </w:pPr>
      <w:r w:rsidRPr="00081051">
        <w:rPr>
          <w:sz w:val="24"/>
          <w:szCs w:val="24"/>
        </w:rPr>
        <w:t xml:space="preserve">Подвижные игры. Развивать у детей желание играть вместе с воспитателем в подвижные игры с простым содержанием, несложными движениями. </w:t>
      </w:r>
    </w:p>
    <w:p w:rsidR="001C67B7" w:rsidRPr="00081051" w:rsidRDefault="001C67B7" w:rsidP="001C67B7">
      <w:pPr>
        <w:pStyle w:val="5"/>
        <w:spacing w:line="360" w:lineRule="auto"/>
        <w:ind w:firstLine="708"/>
        <w:jc w:val="both"/>
        <w:rPr>
          <w:sz w:val="24"/>
          <w:szCs w:val="24"/>
        </w:rPr>
      </w:pPr>
      <w:r w:rsidRPr="00081051">
        <w:rPr>
          <w:sz w:val="24"/>
          <w:szCs w:val="24"/>
        </w:rPr>
        <w:t>Способствовать развитию умения детей играть в игры, в ходе которых совершенствуются основные движения (ходьба, бег, бросание, катание).</w:t>
      </w:r>
    </w:p>
    <w:p w:rsidR="001C67B7" w:rsidRPr="00081051" w:rsidRDefault="001C67B7" w:rsidP="001C67B7">
      <w:pPr>
        <w:pStyle w:val="5"/>
        <w:spacing w:line="360" w:lineRule="auto"/>
        <w:ind w:firstLine="708"/>
        <w:jc w:val="both"/>
        <w:rPr>
          <w:sz w:val="24"/>
          <w:szCs w:val="24"/>
        </w:rPr>
      </w:pPr>
      <w:r w:rsidRPr="00081051">
        <w:rPr>
          <w:sz w:val="24"/>
          <w:szCs w:val="24"/>
        </w:rPr>
        <w:t xml:space="preserve">  Учить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 п.).</w:t>
      </w:r>
    </w:p>
    <w:p w:rsidR="001C67B7" w:rsidRPr="00081051" w:rsidRDefault="001C67B7" w:rsidP="001C67B7">
      <w:pPr>
        <w:pStyle w:val="5"/>
        <w:spacing w:line="360" w:lineRule="auto"/>
        <w:ind w:firstLine="708"/>
        <w:jc w:val="both"/>
        <w:rPr>
          <w:sz w:val="24"/>
          <w:szCs w:val="24"/>
        </w:rPr>
      </w:pPr>
      <w:r w:rsidRPr="00081051">
        <w:rPr>
          <w:b/>
          <w:sz w:val="24"/>
          <w:szCs w:val="24"/>
        </w:rPr>
        <w:t xml:space="preserve"> 2 младшая группа (от 3 до 4 лет)</w:t>
      </w:r>
      <w:r w:rsidRPr="00081051">
        <w:rPr>
          <w:sz w:val="24"/>
          <w:szCs w:val="24"/>
        </w:rPr>
        <w:t xml:space="preserve">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Приучать действовать совместно.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строиться в колонну по одному, шеренгу, круг, находить свое место при построениях.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w:t>
      </w:r>
      <w:r w:rsidRPr="00081051">
        <w:rPr>
          <w:sz w:val="24"/>
          <w:szCs w:val="24"/>
        </w:rPr>
        <w:lastRenderedPageBreak/>
        <w:t xml:space="preserve">прыжках в длину и высоту с места;  в метании мешочков с песком, мячей диаметром 15–20 см.  </w:t>
      </w:r>
    </w:p>
    <w:p w:rsidR="001C67B7" w:rsidRPr="00081051" w:rsidRDefault="001C67B7" w:rsidP="001C67B7">
      <w:pPr>
        <w:pStyle w:val="5"/>
        <w:spacing w:line="360" w:lineRule="auto"/>
        <w:ind w:firstLine="708"/>
        <w:jc w:val="both"/>
        <w:rPr>
          <w:sz w:val="24"/>
          <w:szCs w:val="24"/>
        </w:rPr>
      </w:pPr>
      <w:r w:rsidRPr="00081051">
        <w:rPr>
          <w:sz w:val="24"/>
          <w:szCs w:val="24"/>
        </w:rPr>
        <w:t xml:space="preserve">Закреплять умение энергично отталкивать мячи при катании, бросании. Продолжать учить ловить мяч двумя руками одновременно. </w:t>
      </w:r>
    </w:p>
    <w:p w:rsidR="001C67B7" w:rsidRPr="00081051" w:rsidRDefault="001C67B7" w:rsidP="001C67B7">
      <w:pPr>
        <w:pStyle w:val="5"/>
        <w:spacing w:line="360" w:lineRule="auto"/>
        <w:ind w:firstLine="708"/>
        <w:jc w:val="both"/>
        <w:rPr>
          <w:sz w:val="24"/>
          <w:szCs w:val="24"/>
        </w:rPr>
      </w:pPr>
      <w:r w:rsidRPr="00081051">
        <w:rPr>
          <w:sz w:val="24"/>
          <w:szCs w:val="24"/>
        </w:rPr>
        <w:t>Обучать хвату за перекладину во время лазанья.</w:t>
      </w:r>
    </w:p>
    <w:p w:rsidR="001C67B7" w:rsidRPr="00081051" w:rsidRDefault="001C67B7" w:rsidP="001C67B7">
      <w:pPr>
        <w:pStyle w:val="5"/>
        <w:spacing w:line="360" w:lineRule="auto"/>
        <w:ind w:firstLine="708"/>
        <w:jc w:val="both"/>
        <w:rPr>
          <w:sz w:val="24"/>
          <w:szCs w:val="24"/>
        </w:rPr>
      </w:pPr>
      <w:r w:rsidRPr="00081051">
        <w:rPr>
          <w:sz w:val="24"/>
          <w:szCs w:val="24"/>
        </w:rPr>
        <w:t xml:space="preserve"> Закреплять умение ползать.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сохранять правильную осанку в положениях сидя, стоя, в движении, при выполнении упражнений в равновесии.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кататься на санках, садиться на трехколесный велосипед, кататься на нем и слезать с него.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детей надевать и снимать лыжи, ходить на них, ставить лыжи на место. Учить реагировать на сигналы «беги», «лови», «стой» и др.; выполнять  правила в подвижных играх. </w:t>
      </w:r>
    </w:p>
    <w:p w:rsidR="001C67B7" w:rsidRPr="00081051" w:rsidRDefault="001C67B7" w:rsidP="001C67B7">
      <w:pPr>
        <w:pStyle w:val="5"/>
        <w:spacing w:line="360" w:lineRule="auto"/>
        <w:ind w:firstLine="708"/>
        <w:jc w:val="both"/>
        <w:rPr>
          <w:sz w:val="24"/>
          <w:szCs w:val="24"/>
        </w:rPr>
      </w:pPr>
      <w:r w:rsidRPr="00081051">
        <w:rPr>
          <w:sz w:val="24"/>
          <w:szCs w:val="24"/>
        </w:rPr>
        <w:t xml:space="preserve">Развивать самостоятельность и творчество при выполнении физических упражнений, в подвижных играх. </w:t>
      </w:r>
    </w:p>
    <w:p w:rsidR="001C67B7" w:rsidRPr="00081051" w:rsidRDefault="001C67B7" w:rsidP="001C67B7">
      <w:pPr>
        <w:pStyle w:val="5"/>
        <w:spacing w:line="360" w:lineRule="auto"/>
        <w:ind w:firstLine="708"/>
        <w:jc w:val="both"/>
        <w:rPr>
          <w:sz w:val="24"/>
          <w:szCs w:val="24"/>
        </w:rPr>
      </w:pPr>
      <w:r w:rsidRPr="00081051">
        <w:rPr>
          <w:sz w:val="24"/>
          <w:szCs w:val="24"/>
        </w:rPr>
        <w:t>Подвижные игры.</w:t>
      </w:r>
    </w:p>
    <w:p w:rsidR="001C67B7" w:rsidRPr="00081051" w:rsidRDefault="001C67B7" w:rsidP="001C67B7">
      <w:pPr>
        <w:pStyle w:val="5"/>
        <w:spacing w:line="360" w:lineRule="auto"/>
        <w:ind w:firstLine="708"/>
        <w:jc w:val="both"/>
        <w:rPr>
          <w:sz w:val="24"/>
          <w:szCs w:val="24"/>
        </w:rPr>
      </w:pPr>
      <w:r w:rsidRPr="00081051">
        <w:rPr>
          <w:sz w:val="24"/>
          <w:szCs w:val="24"/>
        </w:rPr>
        <w:t xml:space="preserve"> Развивать активность и творчество детей в процессе двигательной деятельности. Организовывать игры с правилами.</w:t>
      </w:r>
    </w:p>
    <w:p w:rsidR="001C67B7" w:rsidRPr="00081051" w:rsidRDefault="001C67B7" w:rsidP="001C67B7">
      <w:pPr>
        <w:pStyle w:val="5"/>
        <w:spacing w:line="360" w:lineRule="auto"/>
        <w:ind w:firstLine="708"/>
        <w:jc w:val="both"/>
        <w:rPr>
          <w:sz w:val="24"/>
          <w:szCs w:val="24"/>
        </w:rPr>
      </w:pPr>
      <w:r w:rsidRPr="00081051">
        <w:rPr>
          <w:sz w:val="24"/>
          <w:szCs w:val="24"/>
        </w:rPr>
        <w:t xml:space="preserve">Поощрять самостоятельные игры с каталками, автомобилями, тележками, велосипедами, мячами, шарами. </w:t>
      </w:r>
    </w:p>
    <w:p w:rsidR="001C67B7" w:rsidRPr="00081051" w:rsidRDefault="001C67B7" w:rsidP="001C67B7">
      <w:pPr>
        <w:pStyle w:val="5"/>
        <w:spacing w:line="360" w:lineRule="auto"/>
        <w:ind w:firstLine="708"/>
        <w:jc w:val="both"/>
        <w:rPr>
          <w:sz w:val="24"/>
          <w:szCs w:val="24"/>
        </w:rPr>
      </w:pPr>
      <w:r w:rsidRPr="00081051">
        <w:rPr>
          <w:sz w:val="24"/>
          <w:szCs w:val="24"/>
        </w:rPr>
        <w:t xml:space="preserve">Развивать навыки лазанья, ползания; ловкость, выразительность и красоту движений. </w:t>
      </w:r>
    </w:p>
    <w:p w:rsidR="001C67B7" w:rsidRPr="00081051" w:rsidRDefault="001C67B7" w:rsidP="001C67B7">
      <w:pPr>
        <w:pStyle w:val="5"/>
        <w:spacing w:line="360" w:lineRule="auto"/>
        <w:ind w:firstLine="708"/>
        <w:jc w:val="both"/>
        <w:rPr>
          <w:sz w:val="24"/>
          <w:szCs w:val="24"/>
        </w:rPr>
      </w:pPr>
      <w:r w:rsidRPr="00081051">
        <w:rPr>
          <w:sz w:val="24"/>
          <w:szCs w:val="24"/>
        </w:rPr>
        <w:t xml:space="preserve">Вводить в игры более сложные правила со сменой видов движений.  Воспитывать у детей умение соблюдать элементарные правила, согласовывать движения, ориентироваться в пространстве. </w:t>
      </w:r>
    </w:p>
    <w:p w:rsidR="001C67B7" w:rsidRPr="00081051" w:rsidRDefault="001C67B7" w:rsidP="001C67B7">
      <w:pPr>
        <w:pStyle w:val="5"/>
        <w:spacing w:line="360" w:lineRule="auto"/>
        <w:ind w:firstLine="708"/>
        <w:jc w:val="both"/>
        <w:rPr>
          <w:sz w:val="24"/>
          <w:szCs w:val="24"/>
        </w:rPr>
      </w:pPr>
      <w:r w:rsidRPr="00081051">
        <w:rPr>
          <w:b/>
          <w:sz w:val="24"/>
          <w:szCs w:val="24"/>
        </w:rPr>
        <w:t>Средняя группа (от 4 до 5 лет)</w:t>
      </w:r>
      <w:r w:rsidRPr="00081051">
        <w:rPr>
          <w:sz w:val="24"/>
          <w:szCs w:val="24"/>
        </w:rPr>
        <w:t xml:space="preserve"> </w:t>
      </w:r>
    </w:p>
    <w:p w:rsidR="001C67B7" w:rsidRPr="00081051" w:rsidRDefault="001C67B7" w:rsidP="001C67B7">
      <w:pPr>
        <w:pStyle w:val="5"/>
        <w:spacing w:line="360" w:lineRule="auto"/>
        <w:ind w:firstLine="708"/>
        <w:jc w:val="both"/>
        <w:rPr>
          <w:sz w:val="24"/>
          <w:szCs w:val="24"/>
        </w:rPr>
      </w:pPr>
      <w:r w:rsidRPr="00081051">
        <w:rPr>
          <w:sz w:val="24"/>
          <w:szCs w:val="24"/>
        </w:rPr>
        <w:t>Формировать правильную осанку.</w:t>
      </w:r>
    </w:p>
    <w:p w:rsidR="001C67B7" w:rsidRPr="00081051" w:rsidRDefault="001C67B7" w:rsidP="001C67B7">
      <w:pPr>
        <w:pStyle w:val="5"/>
        <w:spacing w:line="360" w:lineRule="auto"/>
        <w:ind w:firstLine="708"/>
        <w:jc w:val="both"/>
        <w:rPr>
          <w:sz w:val="24"/>
          <w:szCs w:val="24"/>
        </w:rPr>
      </w:pPr>
      <w:r w:rsidRPr="00081051">
        <w:rPr>
          <w:sz w:val="24"/>
          <w:szCs w:val="24"/>
        </w:rPr>
        <w:t xml:space="preserve"> Развивать и совершенствовать двигательные умения и навыки детей, умение творчески использовать их в самостоятельной двигательной деятельности. </w:t>
      </w:r>
    </w:p>
    <w:p w:rsidR="001C67B7" w:rsidRPr="00081051" w:rsidRDefault="001C67B7" w:rsidP="001C67B7">
      <w:pPr>
        <w:pStyle w:val="5"/>
        <w:spacing w:line="360" w:lineRule="auto"/>
        <w:ind w:firstLine="708"/>
        <w:jc w:val="both"/>
        <w:rPr>
          <w:sz w:val="24"/>
          <w:szCs w:val="24"/>
        </w:rPr>
      </w:pPr>
      <w:r w:rsidRPr="00081051">
        <w:rPr>
          <w:sz w:val="24"/>
          <w:szCs w:val="24"/>
        </w:rPr>
        <w:t xml:space="preserve">Закреплять и развивать умение ходить и бегать с согласованными движениями рук и ног. Учить бегать легко, ритмично, энергично отталкиваясь носком.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ползать, пролезать, подлезать, перелезать через предметы. Учить перелезать с одного пролета гимнастической стенки на другой (вправо, влево).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энергично, отталкиваться и правильно приземляться в прыжках на двух ногах на месте и с продвижением вперед, ориентироваться  в пространстве. </w:t>
      </w:r>
    </w:p>
    <w:p w:rsidR="001C67B7" w:rsidRPr="00081051" w:rsidRDefault="001C67B7" w:rsidP="001C67B7">
      <w:pPr>
        <w:pStyle w:val="5"/>
        <w:spacing w:line="360" w:lineRule="auto"/>
        <w:ind w:firstLine="708"/>
        <w:jc w:val="both"/>
        <w:rPr>
          <w:sz w:val="24"/>
          <w:szCs w:val="24"/>
        </w:rPr>
      </w:pPr>
      <w:r w:rsidRPr="00081051">
        <w:rPr>
          <w:sz w:val="24"/>
          <w:szCs w:val="24"/>
        </w:rPr>
        <w:t xml:space="preserve">В прыжках в длину и высоту с места учить сочетать отталкивание со взмахом рук, при приземлении сохранять равновесие.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прыжкам через короткую скакалку. </w:t>
      </w:r>
    </w:p>
    <w:p w:rsidR="001C67B7" w:rsidRPr="00081051" w:rsidRDefault="001C67B7" w:rsidP="001C67B7">
      <w:pPr>
        <w:pStyle w:val="5"/>
        <w:spacing w:line="360" w:lineRule="auto"/>
        <w:ind w:firstLine="708"/>
        <w:jc w:val="both"/>
        <w:rPr>
          <w:sz w:val="24"/>
          <w:szCs w:val="24"/>
        </w:rPr>
      </w:pPr>
      <w:r w:rsidRPr="00081051">
        <w:rPr>
          <w:sz w:val="24"/>
          <w:szCs w:val="24"/>
        </w:rPr>
        <w:lastRenderedPageBreak/>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1C67B7" w:rsidRPr="00081051" w:rsidRDefault="001C67B7" w:rsidP="001C67B7">
      <w:pPr>
        <w:pStyle w:val="5"/>
        <w:spacing w:line="360" w:lineRule="auto"/>
        <w:ind w:firstLine="708"/>
        <w:jc w:val="both"/>
        <w:rPr>
          <w:sz w:val="24"/>
          <w:szCs w:val="24"/>
        </w:rPr>
      </w:pPr>
      <w:r w:rsidRPr="00081051">
        <w:rPr>
          <w:sz w:val="24"/>
          <w:szCs w:val="24"/>
        </w:rPr>
        <w:t xml:space="preserve"> Учить кататься на двухколесном велосипеде по прямой, по кругу.</w:t>
      </w:r>
    </w:p>
    <w:p w:rsidR="001C67B7" w:rsidRPr="00081051" w:rsidRDefault="001C67B7" w:rsidP="001C67B7">
      <w:pPr>
        <w:pStyle w:val="5"/>
        <w:spacing w:line="360" w:lineRule="auto"/>
        <w:ind w:firstLine="708"/>
        <w:jc w:val="both"/>
        <w:rPr>
          <w:sz w:val="24"/>
          <w:szCs w:val="24"/>
        </w:rPr>
      </w:pPr>
      <w:r w:rsidRPr="00081051">
        <w:rPr>
          <w:sz w:val="24"/>
          <w:szCs w:val="24"/>
        </w:rPr>
        <w:t xml:space="preserve"> Учить детей ходить на лыжах скользящим шагом, выполнять повороты, подниматься на гору.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построениям, соблюдению дистанции во время передвижения. Развивать психофизические качества: быстроту, выносливость, гибкость, ловкость и др.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выполнять ведущую роль в подвижной игре, осознанно относиться к выполнению правил игры. </w:t>
      </w:r>
    </w:p>
    <w:p w:rsidR="001C67B7" w:rsidRPr="00081051" w:rsidRDefault="001C67B7" w:rsidP="001C67B7">
      <w:pPr>
        <w:pStyle w:val="5"/>
        <w:spacing w:line="360" w:lineRule="auto"/>
        <w:ind w:firstLine="708"/>
        <w:jc w:val="both"/>
        <w:rPr>
          <w:sz w:val="24"/>
          <w:szCs w:val="24"/>
        </w:rPr>
      </w:pPr>
      <w:r w:rsidRPr="00081051">
        <w:rPr>
          <w:sz w:val="24"/>
          <w:szCs w:val="24"/>
        </w:rPr>
        <w:t xml:space="preserve">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w:t>
      </w:r>
    </w:p>
    <w:p w:rsidR="001C67B7" w:rsidRPr="00081051" w:rsidRDefault="001C67B7" w:rsidP="001C67B7">
      <w:pPr>
        <w:pStyle w:val="5"/>
        <w:spacing w:line="360" w:lineRule="auto"/>
        <w:ind w:firstLine="708"/>
        <w:jc w:val="both"/>
        <w:rPr>
          <w:sz w:val="24"/>
          <w:szCs w:val="24"/>
        </w:rPr>
      </w:pPr>
      <w:r w:rsidRPr="00081051">
        <w:rPr>
          <w:b/>
          <w:sz w:val="24"/>
          <w:szCs w:val="24"/>
        </w:rPr>
        <w:t>Подвижные игры</w:t>
      </w:r>
      <w:r w:rsidRPr="00081051">
        <w:rPr>
          <w:sz w:val="24"/>
          <w:szCs w:val="24"/>
        </w:rPr>
        <w:t xml:space="preserve">. Продолжать развивать активность детей в играх с мячами, скакалками, обручами и т. д. Развивать быстроту, силу, ловкость, пространственную ориентировку.  Воспитывать самостоятельность и инициативность в организации знакомых игр. Приучать к выполнению действий по сигналу.  </w:t>
      </w:r>
    </w:p>
    <w:p w:rsidR="001C67B7" w:rsidRPr="00081051" w:rsidRDefault="001C67B7" w:rsidP="001C67B7">
      <w:pPr>
        <w:pStyle w:val="5"/>
        <w:spacing w:line="360" w:lineRule="auto"/>
        <w:ind w:firstLine="708"/>
        <w:jc w:val="both"/>
        <w:rPr>
          <w:sz w:val="24"/>
          <w:szCs w:val="24"/>
        </w:rPr>
      </w:pPr>
      <w:r w:rsidRPr="00081051">
        <w:rPr>
          <w:b/>
          <w:sz w:val="24"/>
          <w:szCs w:val="24"/>
        </w:rPr>
        <w:t>Старшая группа (от 5 до 6 лет)</w:t>
      </w:r>
      <w:r w:rsidRPr="00081051">
        <w:rPr>
          <w:sz w:val="24"/>
          <w:szCs w:val="24"/>
        </w:rPr>
        <w:t xml:space="preserve"> </w:t>
      </w:r>
    </w:p>
    <w:p w:rsidR="001C67B7" w:rsidRPr="00081051" w:rsidRDefault="001C67B7" w:rsidP="001C67B7">
      <w:pPr>
        <w:pStyle w:val="5"/>
        <w:spacing w:line="360" w:lineRule="auto"/>
        <w:ind w:firstLine="708"/>
        <w:jc w:val="both"/>
        <w:rPr>
          <w:sz w:val="24"/>
          <w:szCs w:val="24"/>
        </w:rPr>
      </w:pPr>
      <w:r w:rsidRPr="00081051">
        <w:rPr>
          <w:sz w:val="24"/>
          <w:szCs w:val="24"/>
        </w:rPr>
        <w:t xml:space="preserve">Продолжать формировать правильную осанку; умение осознанно выполнять движения. </w:t>
      </w:r>
    </w:p>
    <w:p w:rsidR="001C67B7" w:rsidRPr="00081051" w:rsidRDefault="001C67B7" w:rsidP="001C67B7">
      <w:pPr>
        <w:pStyle w:val="5"/>
        <w:spacing w:line="360" w:lineRule="auto"/>
        <w:ind w:firstLine="708"/>
        <w:jc w:val="both"/>
        <w:rPr>
          <w:sz w:val="24"/>
          <w:szCs w:val="24"/>
        </w:rPr>
      </w:pPr>
      <w:r w:rsidRPr="00081051">
        <w:rPr>
          <w:sz w:val="24"/>
          <w:szCs w:val="24"/>
        </w:rPr>
        <w:t xml:space="preserve">Совершенствовать двигательные умения и навыки детей. Развивать быстроту, силу, выносливость, гибкость. </w:t>
      </w:r>
    </w:p>
    <w:p w:rsidR="001C67B7" w:rsidRPr="00081051" w:rsidRDefault="001C67B7" w:rsidP="001C67B7">
      <w:pPr>
        <w:pStyle w:val="5"/>
        <w:spacing w:line="360" w:lineRule="auto"/>
        <w:ind w:firstLine="708"/>
        <w:jc w:val="both"/>
        <w:rPr>
          <w:sz w:val="24"/>
          <w:szCs w:val="24"/>
        </w:rPr>
      </w:pPr>
      <w:r w:rsidRPr="00081051">
        <w:rPr>
          <w:sz w:val="24"/>
          <w:szCs w:val="24"/>
        </w:rPr>
        <w:t xml:space="preserve">Закреплять умение легко ходить и бегать, энергично отталкиваясь от опоры.  Учить бегать наперегонки, с преодолением препятствий.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лазать по гимнастической стенке, меняя темп.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w:t>
      </w:r>
    </w:p>
    <w:p w:rsidR="001C67B7" w:rsidRPr="00081051" w:rsidRDefault="001C67B7" w:rsidP="001C67B7">
      <w:pPr>
        <w:pStyle w:val="5"/>
        <w:spacing w:line="360" w:lineRule="auto"/>
        <w:ind w:firstLine="708"/>
        <w:jc w:val="both"/>
        <w:rPr>
          <w:sz w:val="24"/>
          <w:szCs w:val="24"/>
        </w:rPr>
      </w:pPr>
      <w:r w:rsidRPr="00081051">
        <w:rPr>
          <w:sz w:val="24"/>
          <w:szCs w:val="24"/>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1C67B7" w:rsidRPr="00081051" w:rsidRDefault="001C67B7" w:rsidP="001C67B7">
      <w:pPr>
        <w:pStyle w:val="5"/>
        <w:spacing w:line="360" w:lineRule="auto"/>
        <w:ind w:firstLine="708"/>
        <w:jc w:val="both"/>
        <w:rPr>
          <w:sz w:val="24"/>
          <w:szCs w:val="24"/>
        </w:rPr>
      </w:pPr>
      <w:r w:rsidRPr="00081051">
        <w:rPr>
          <w:sz w:val="24"/>
          <w:szCs w:val="24"/>
        </w:rPr>
        <w:t xml:space="preserve"> 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w:t>
      </w:r>
    </w:p>
    <w:p w:rsidR="001C67B7" w:rsidRPr="00081051" w:rsidRDefault="001C67B7" w:rsidP="001C67B7">
      <w:pPr>
        <w:pStyle w:val="5"/>
        <w:spacing w:line="360" w:lineRule="auto"/>
        <w:ind w:firstLine="708"/>
        <w:jc w:val="both"/>
        <w:rPr>
          <w:sz w:val="24"/>
          <w:szCs w:val="24"/>
        </w:rPr>
      </w:pPr>
      <w:r w:rsidRPr="00081051">
        <w:rPr>
          <w:sz w:val="24"/>
          <w:szCs w:val="24"/>
        </w:rPr>
        <w:t>Учить ориентироваться в пространстве. Учить элементам спортивных игр, играм с элементами соревнования, играм эстафетам.</w:t>
      </w:r>
    </w:p>
    <w:p w:rsidR="001C67B7" w:rsidRPr="00081051" w:rsidRDefault="001C67B7" w:rsidP="001C67B7">
      <w:pPr>
        <w:pStyle w:val="5"/>
        <w:spacing w:line="360" w:lineRule="auto"/>
        <w:ind w:firstLine="708"/>
        <w:jc w:val="both"/>
        <w:rPr>
          <w:sz w:val="24"/>
          <w:szCs w:val="24"/>
        </w:rPr>
      </w:pPr>
      <w:r w:rsidRPr="00081051">
        <w:rPr>
          <w:sz w:val="24"/>
          <w:szCs w:val="24"/>
        </w:rPr>
        <w:t>Приучать помогать взрослым, готовить физкультурный инвентарь к занятиям физическими упражнениями, убирать его на место.</w:t>
      </w:r>
    </w:p>
    <w:p w:rsidR="001C67B7" w:rsidRPr="00081051" w:rsidRDefault="001C67B7" w:rsidP="001C67B7">
      <w:pPr>
        <w:pStyle w:val="5"/>
        <w:spacing w:line="360" w:lineRule="auto"/>
        <w:ind w:firstLine="708"/>
        <w:jc w:val="both"/>
        <w:rPr>
          <w:sz w:val="24"/>
          <w:szCs w:val="24"/>
        </w:rPr>
      </w:pPr>
      <w:r w:rsidRPr="00081051">
        <w:rPr>
          <w:sz w:val="24"/>
          <w:szCs w:val="24"/>
        </w:rPr>
        <w:lastRenderedPageBreak/>
        <w:t xml:space="preserve"> Поддерживать интерес детей к различным видам спорта, сообщать им некоторые сведения о событиях спортивной жизни страны. </w:t>
      </w:r>
    </w:p>
    <w:p w:rsidR="001C67B7" w:rsidRPr="00081051" w:rsidRDefault="001C67B7" w:rsidP="001C67B7">
      <w:pPr>
        <w:pStyle w:val="5"/>
        <w:spacing w:line="360" w:lineRule="auto"/>
        <w:ind w:firstLine="708"/>
        <w:jc w:val="both"/>
        <w:rPr>
          <w:sz w:val="24"/>
          <w:szCs w:val="24"/>
        </w:rPr>
      </w:pPr>
      <w:r w:rsidRPr="00081051">
        <w:rPr>
          <w:b/>
          <w:sz w:val="24"/>
          <w:szCs w:val="24"/>
        </w:rPr>
        <w:t>Подвижные игры.</w:t>
      </w:r>
      <w:r w:rsidRPr="00081051">
        <w:rPr>
          <w:sz w:val="24"/>
          <w:szCs w:val="24"/>
        </w:rPr>
        <w:t xml:space="preserve"> Продолжать учить детей самостоятельно организовывать знакомые подвижные игры, проявляя инициативу и творчество. </w:t>
      </w:r>
    </w:p>
    <w:p w:rsidR="001C67B7" w:rsidRPr="00081051" w:rsidRDefault="001C67B7" w:rsidP="001C67B7">
      <w:pPr>
        <w:pStyle w:val="5"/>
        <w:spacing w:line="360" w:lineRule="auto"/>
        <w:ind w:firstLine="708"/>
        <w:jc w:val="both"/>
        <w:rPr>
          <w:sz w:val="24"/>
          <w:szCs w:val="24"/>
        </w:rPr>
      </w:pPr>
      <w:r w:rsidRPr="00081051">
        <w:rPr>
          <w:sz w:val="24"/>
          <w:szCs w:val="24"/>
        </w:rPr>
        <w:t xml:space="preserve"> Воспитывать у детей стремление участвовать в играх с элементами соревнования, играх-эстафетах.  Учить спортивным играм и упражнениям. </w:t>
      </w:r>
    </w:p>
    <w:p w:rsidR="001C67B7" w:rsidRPr="00081051" w:rsidRDefault="001C67B7" w:rsidP="001C67B7">
      <w:pPr>
        <w:pStyle w:val="5"/>
        <w:spacing w:line="360" w:lineRule="auto"/>
        <w:ind w:firstLine="708"/>
        <w:jc w:val="both"/>
        <w:rPr>
          <w:sz w:val="24"/>
          <w:szCs w:val="24"/>
        </w:rPr>
      </w:pPr>
      <w:r w:rsidRPr="00081051">
        <w:rPr>
          <w:b/>
          <w:sz w:val="24"/>
          <w:szCs w:val="24"/>
        </w:rPr>
        <w:t>Подготовительная к школе группа (от 6 до 7 лет)</w:t>
      </w:r>
    </w:p>
    <w:p w:rsidR="001C67B7" w:rsidRPr="00081051" w:rsidRDefault="001C67B7" w:rsidP="001C67B7">
      <w:pPr>
        <w:pStyle w:val="5"/>
        <w:spacing w:line="360" w:lineRule="auto"/>
        <w:ind w:firstLine="708"/>
        <w:jc w:val="both"/>
        <w:rPr>
          <w:sz w:val="24"/>
          <w:szCs w:val="24"/>
        </w:rPr>
      </w:pPr>
      <w:r w:rsidRPr="00081051">
        <w:rPr>
          <w:sz w:val="24"/>
          <w:szCs w:val="24"/>
        </w:rPr>
        <w:t xml:space="preserve"> Формировать потребность в ежедневной двигательной деятельности. </w:t>
      </w:r>
    </w:p>
    <w:p w:rsidR="001C67B7" w:rsidRPr="00081051" w:rsidRDefault="001C67B7" w:rsidP="001C67B7">
      <w:pPr>
        <w:pStyle w:val="5"/>
        <w:spacing w:line="360" w:lineRule="auto"/>
        <w:ind w:firstLine="708"/>
        <w:jc w:val="both"/>
        <w:rPr>
          <w:sz w:val="24"/>
          <w:szCs w:val="24"/>
        </w:rPr>
      </w:pPr>
      <w:r w:rsidRPr="00081051">
        <w:rPr>
          <w:sz w:val="24"/>
          <w:szCs w:val="24"/>
        </w:rPr>
        <w:t xml:space="preserve">Воспитывать умение сохранять правильную осанку в различных видах деятельности. </w:t>
      </w:r>
    </w:p>
    <w:p w:rsidR="001C67B7" w:rsidRPr="00081051" w:rsidRDefault="001C67B7" w:rsidP="001C67B7">
      <w:pPr>
        <w:pStyle w:val="5"/>
        <w:spacing w:line="360" w:lineRule="auto"/>
        <w:ind w:firstLine="708"/>
        <w:jc w:val="both"/>
        <w:rPr>
          <w:sz w:val="24"/>
          <w:szCs w:val="24"/>
        </w:rPr>
      </w:pPr>
      <w:r w:rsidRPr="00081051">
        <w:rPr>
          <w:sz w:val="24"/>
          <w:szCs w:val="24"/>
        </w:rPr>
        <w:t xml:space="preserve">Совершенствовать технику ocновных движений, добиваясь естественности, легкости, точности, выразительности их выполнения. </w:t>
      </w:r>
    </w:p>
    <w:p w:rsidR="001C67B7" w:rsidRPr="00081051" w:rsidRDefault="001C67B7" w:rsidP="001C67B7">
      <w:pPr>
        <w:pStyle w:val="5"/>
        <w:spacing w:line="360" w:lineRule="auto"/>
        <w:ind w:firstLine="708"/>
        <w:jc w:val="both"/>
        <w:rPr>
          <w:sz w:val="24"/>
          <w:szCs w:val="24"/>
        </w:rPr>
      </w:pPr>
      <w:r w:rsidRPr="00081051">
        <w:rPr>
          <w:sz w:val="24"/>
          <w:szCs w:val="24"/>
        </w:rPr>
        <w:t xml:space="preserve">Закреплять умение соблюдать заданный темп в ходьбе и беге. </w:t>
      </w:r>
    </w:p>
    <w:p w:rsidR="001C67B7" w:rsidRPr="00081051" w:rsidRDefault="001C67B7" w:rsidP="001C67B7">
      <w:pPr>
        <w:pStyle w:val="5"/>
        <w:spacing w:line="360" w:lineRule="auto"/>
        <w:ind w:firstLine="708"/>
        <w:jc w:val="both"/>
        <w:rPr>
          <w:sz w:val="24"/>
          <w:szCs w:val="24"/>
        </w:rPr>
      </w:pPr>
      <w:r w:rsidRPr="00081051">
        <w:rPr>
          <w:sz w:val="24"/>
          <w:szCs w:val="24"/>
        </w:rPr>
        <w:t xml:space="preserve">Учить сочетать разбег с отталкиванием в прыжках на мягкое покрытие, в длину и высоту с разбега. Добиваться активного движения кисти руки при броске. </w:t>
      </w:r>
    </w:p>
    <w:p w:rsidR="001C67B7" w:rsidRPr="00081051" w:rsidRDefault="001C67B7" w:rsidP="001C67B7">
      <w:pPr>
        <w:pStyle w:val="5"/>
        <w:spacing w:line="360" w:lineRule="auto"/>
        <w:ind w:firstLine="708"/>
        <w:jc w:val="both"/>
        <w:rPr>
          <w:sz w:val="24"/>
          <w:szCs w:val="24"/>
        </w:rPr>
      </w:pPr>
      <w:r w:rsidRPr="00081051">
        <w:rPr>
          <w:sz w:val="24"/>
          <w:szCs w:val="24"/>
        </w:rPr>
        <w:t>Учить перелезать с пролета на пролет гимнастической стенки по диагонали.</w:t>
      </w:r>
    </w:p>
    <w:p w:rsidR="001C67B7" w:rsidRPr="00081051" w:rsidRDefault="001C67B7" w:rsidP="001C67B7">
      <w:pPr>
        <w:pStyle w:val="5"/>
        <w:spacing w:line="360" w:lineRule="auto"/>
        <w:ind w:firstLine="708"/>
        <w:jc w:val="both"/>
        <w:rPr>
          <w:sz w:val="24"/>
          <w:szCs w:val="24"/>
        </w:rPr>
      </w:pPr>
      <w:r w:rsidRPr="00081051">
        <w:rPr>
          <w:sz w:val="24"/>
          <w:szCs w:val="24"/>
        </w:rPr>
        <w:t xml:space="preserve"> 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Развивать психофизические качества: силу, быстроту, выносливость, ловкость, гибкость. Продолжать упражнять детей в статическом и динамическом равновесии, развивать координацию движений и ориентировку в пространстве. </w:t>
      </w:r>
    </w:p>
    <w:p w:rsidR="001C67B7" w:rsidRPr="00081051" w:rsidRDefault="001C67B7" w:rsidP="001C67B7">
      <w:pPr>
        <w:pStyle w:val="5"/>
        <w:spacing w:line="360" w:lineRule="auto"/>
        <w:ind w:firstLine="708"/>
        <w:jc w:val="both"/>
        <w:rPr>
          <w:sz w:val="24"/>
          <w:szCs w:val="24"/>
        </w:rPr>
      </w:pPr>
      <w:r w:rsidRPr="00081051">
        <w:rPr>
          <w:sz w:val="24"/>
          <w:szCs w:val="24"/>
        </w:rPr>
        <w:t>Закреплять навыки выполнения спортивных упражнений.</w:t>
      </w:r>
    </w:p>
    <w:p w:rsidR="001C67B7" w:rsidRPr="00081051" w:rsidRDefault="001C67B7" w:rsidP="001C67B7">
      <w:pPr>
        <w:pStyle w:val="5"/>
        <w:spacing w:line="360" w:lineRule="auto"/>
        <w:ind w:firstLine="708"/>
        <w:jc w:val="both"/>
        <w:rPr>
          <w:sz w:val="24"/>
          <w:szCs w:val="24"/>
        </w:rPr>
      </w:pPr>
      <w:r w:rsidRPr="00081051">
        <w:rPr>
          <w:sz w:val="24"/>
          <w:szCs w:val="24"/>
        </w:rPr>
        <w:t>Учить самостоятельно следить за состоянием физкультурного инвентаря, спортивной формы, активно участвовать в уходе за ними.</w:t>
      </w:r>
    </w:p>
    <w:p w:rsidR="001C67B7" w:rsidRPr="00081051" w:rsidRDefault="001C67B7" w:rsidP="001C67B7">
      <w:pPr>
        <w:pStyle w:val="5"/>
        <w:spacing w:line="360" w:lineRule="auto"/>
        <w:ind w:firstLine="708"/>
        <w:jc w:val="both"/>
        <w:rPr>
          <w:sz w:val="24"/>
          <w:szCs w:val="24"/>
        </w:rPr>
      </w:pPr>
      <w:r w:rsidRPr="00081051">
        <w:rPr>
          <w:sz w:val="24"/>
          <w:szCs w:val="24"/>
        </w:rPr>
        <w:t xml:space="preserve">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w:t>
      </w:r>
    </w:p>
    <w:p w:rsidR="001C67B7" w:rsidRPr="00081051" w:rsidRDefault="001C67B7" w:rsidP="001C67B7">
      <w:pPr>
        <w:pStyle w:val="5"/>
        <w:spacing w:line="360" w:lineRule="auto"/>
        <w:ind w:firstLine="708"/>
        <w:jc w:val="both"/>
        <w:rPr>
          <w:sz w:val="24"/>
          <w:szCs w:val="24"/>
        </w:rPr>
      </w:pPr>
      <w:r w:rsidRPr="00081051">
        <w:rPr>
          <w:sz w:val="24"/>
          <w:szCs w:val="24"/>
        </w:rPr>
        <w:t>Продолжать учить детей самостоятельно организовывать подвижные игры, придумывать собственные игры, варианты игр, комбинировать движения.</w:t>
      </w:r>
    </w:p>
    <w:p w:rsidR="001C67B7" w:rsidRPr="00081051" w:rsidRDefault="001C67B7" w:rsidP="001C67B7">
      <w:pPr>
        <w:pStyle w:val="5"/>
        <w:spacing w:line="360" w:lineRule="auto"/>
        <w:ind w:firstLine="708"/>
        <w:jc w:val="both"/>
        <w:rPr>
          <w:sz w:val="24"/>
          <w:szCs w:val="24"/>
        </w:rPr>
      </w:pPr>
      <w:r w:rsidRPr="00081051">
        <w:rPr>
          <w:sz w:val="24"/>
          <w:szCs w:val="24"/>
        </w:rPr>
        <w:t xml:space="preserve"> Поддерживать интерес к физической культуре и спорту, отдельным достижениям в области спорта. </w:t>
      </w:r>
    </w:p>
    <w:p w:rsidR="001C67B7" w:rsidRPr="00081051" w:rsidRDefault="001C67B7" w:rsidP="001C67B7">
      <w:pPr>
        <w:pStyle w:val="5"/>
        <w:spacing w:line="360" w:lineRule="auto"/>
        <w:ind w:firstLine="708"/>
        <w:jc w:val="both"/>
        <w:rPr>
          <w:sz w:val="24"/>
          <w:szCs w:val="24"/>
        </w:rPr>
      </w:pPr>
      <w:r w:rsidRPr="00081051">
        <w:rPr>
          <w:b/>
          <w:sz w:val="24"/>
          <w:szCs w:val="24"/>
        </w:rPr>
        <w:t>Подвижные игры.</w:t>
      </w:r>
      <w:r w:rsidRPr="00081051">
        <w:rPr>
          <w:sz w:val="24"/>
          <w:szCs w:val="24"/>
        </w:rP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w:t>
      </w:r>
    </w:p>
    <w:p w:rsidR="001C67B7" w:rsidRPr="00081051" w:rsidRDefault="001C67B7" w:rsidP="001C67B7">
      <w:pPr>
        <w:pStyle w:val="5"/>
        <w:spacing w:line="360" w:lineRule="auto"/>
        <w:ind w:firstLine="708"/>
        <w:jc w:val="both"/>
        <w:rPr>
          <w:sz w:val="24"/>
          <w:szCs w:val="24"/>
        </w:rPr>
      </w:pPr>
      <w:r w:rsidRPr="00081051">
        <w:rPr>
          <w:sz w:val="24"/>
          <w:szCs w:val="24"/>
        </w:rPr>
        <w:lastRenderedPageBreak/>
        <w:t>Учить придумывать варианты игр, комбинировать движения, проявляя творческие способности. Развивать интерес к спортивным играм и упражнениям (городки, бадминтон, баскетбол, настольный теннис, хоккей, футбол).</w:t>
      </w:r>
    </w:p>
    <w:p w:rsidR="001C67B7" w:rsidRPr="00081051" w:rsidRDefault="001C67B7" w:rsidP="001C67B7">
      <w:pPr>
        <w:pStyle w:val="5"/>
        <w:spacing w:line="360" w:lineRule="auto"/>
        <w:ind w:firstLine="708"/>
        <w:jc w:val="both"/>
        <w:rPr>
          <w:sz w:val="24"/>
          <w:szCs w:val="24"/>
        </w:rPr>
      </w:pPr>
    </w:p>
    <w:p w:rsidR="001C67B7" w:rsidRDefault="001C67B7" w:rsidP="001C67B7">
      <w:pPr>
        <w:pStyle w:val="5"/>
        <w:spacing w:line="360" w:lineRule="auto"/>
        <w:ind w:firstLine="708"/>
        <w:jc w:val="both"/>
        <w:rPr>
          <w:sz w:val="24"/>
          <w:szCs w:val="24"/>
        </w:rPr>
      </w:pPr>
    </w:p>
    <w:p w:rsidR="001C67B7" w:rsidRDefault="001C67B7" w:rsidP="001C67B7">
      <w:pPr>
        <w:pStyle w:val="5"/>
        <w:spacing w:line="360" w:lineRule="auto"/>
        <w:ind w:firstLine="708"/>
        <w:jc w:val="both"/>
        <w:rPr>
          <w:sz w:val="24"/>
          <w:szCs w:val="24"/>
        </w:rPr>
      </w:pPr>
    </w:p>
    <w:p w:rsidR="001C67B7" w:rsidRDefault="001C67B7" w:rsidP="001C67B7">
      <w:pPr>
        <w:pStyle w:val="5"/>
        <w:spacing w:line="360" w:lineRule="auto"/>
        <w:ind w:firstLine="708"/>
        <w:jc w:val="both"/>
        <w:rPr>
          <w:sz w:val="24"/>
          <w:szCs w:val="24"/>
        </w:rPr>
      </w:pPr>
    </w:p>
    <w:p w:rsidR="001C67B7" w:rsidRDefault="001C67B7" w:rsidP="001C67B7">
      <w:pPr>
        <w:pStyle w:val="5"/>
        <w:spacing w:line="360" w:lineRule="auto"/>
        <w:ind w:firstLine="708"/>
        <w:jc w:val="both"/>
        <w:rPr>
          <w:sz w:val="24"/>
          <w:szCs w:val="24"/>
        </w:rPr>
      </w:pPr>
    </w:p>
    <w:p w:rsidR="001C67B7" w:rsidRDefault="001C67B7" w:rsidP="001C67B7">
      <w:pPr>
        <w:pStyle w:val="5"/>
        <w:spacing w:line="360" w:lineRule="auto"/>
        <w:ind w:firstLine="708"/>
        <w:jc w:val="both"/>
        <w:rPr>
          <w:sz w:val="24"/>
          <w:szCs w:val="24"/>
        </w:rPr>
      </w:pPr>
    </w:p>
    <w:p w:rsidR="001C67B7" w:rsidRDefault="001C67B7" w:rsidP="001C67B7">
      <w:pPr>
        <w:pStyle w:val="5"/>
        <w:spacing w:line="360" w:lineRule="auto"/>
        <w:ind w:firstLine="708"/>
        <w:jc w:val="both"/>
        <w:rPr>
          <w:sz w:val="24"/>
          <w:szCs w:val="24"/>
        </w:rPr>
      </w:pPr>
    </w:p>
    <w:p w:rsidR="001C67B7" w:rsidRDefault="001C67B7" w:rsidP="001C67B7">
      <w:pPr>
        <w:pStyle w:val="5"/>
        <w:spacing w:line="360" w:lineRule="auto"/>
        <w:ind w:firstLine="708"/>
        <w:jc w:val="both"/>
        <w:rPr>
          <w:sz w:val="24"/>
          <w:szCs w:val="24"/>
        </w:rPr>
      </w:pPr>
    </w:p>
    <w:p w:rsidR="001C67B7" w:rsidRDefault="001C67B7" w:rsidP="001C67B7">
      <w:pPr>
        <w:pStyle w:val="5"/>
        <w:spacing w:line="360" w:lineRule="auto"/>
        <w:ind w:firstLine="708"/>
        <w:jc w:val="both"/>
        <w:rPr>
          <w:sz w:val="24"/>
          <w:szCs w:val="24"/>
        </w:rPr>
      </w:pPr>
    </w:p>
    <w:p w:rsidR="001C67B7" w:rsidRDefault="001C67B7" w:rsidP="001C67B7">
      <w:pPr>
        <w:pStyle w:val="5"/>
        <w:spacing w:line="360" w:lineRule="auto"/>
        <w:ind w:firstLine="708"/>
        <w:jc w:val="both"/>
        <w:rPr>
          <w:sz w:val="24"/>
          <w:szCs w:val="24"/>
        </w:rPr>
      </w:pPr>
    </w:p>
    <w:p w:rsidR="001C67B7" w:rsidRDefault="001C67B7" w:rsidP="001C67B7">
      <w:pPr>
        <w:pStyle w:val="5"/>
        <w:spacing w:line="360" w:lineRule="auto"/>
        <w:ind w:firstLine="708"/>
        <w:jc w:val="both"/>
        <w:rPr>
          <w:sz w:val="24"/>
          <w:szCs w:val="24"/>
        </w:rPr>
      </w:pPr>
    </w:p>
    <w:p w:rsidR="001C67B7" w:rsidRDefault="001C67B7" w:rsidP="001C67B7">
      <w:pPr>
        <w:pStyle w:val="5"/>
        <w:spacing w:line="360" w:lineRule="auto"/>
        <w:ind w:firstLine="708"/>
        <w:jc w:val="both"/>
        <w:rPr>
          <w:sz w:val="24"/>
          <w:szCs w:val="24"/>
        </w:rPr>
      </w:pPr>
    </w:p>
    <w:p w:rsidR="001C67B7" w:rsidRDefault="001C67B7" w:rsidP="001C67B7">
      <w:pPr>
        <w:pStyle w:val="5"/>
        <w:spacing w:line="360" w:lineRule="auto"/>
        <w:ind w:firstLine="708"/>
        <w:jc w:val="both"/>
        <w:rPr>
          <w:sz w:val="24"/>
          <w:szCs w:val="24"/>
        </w:rPr>
      </w:pPr>
    </w:p>
    <w:p w:rsidR="001C67B7" w:rsidRDefault="001C67B7" w:rsidP="001C67B7">
      <w:pPr>
        <w:pStyle w:val="5"/>
        <w:spacing w:line="360" w:lineRule="auto"/>
        <w:ind w:firstLine="708"/>
        <w:jc w:val="both"/>
        <w:rPr>
          <w:sz w:val="24"/>
          <w:szCs w:val="24"/>
        </w:rPr>
      </w:pPr>
    </w:p>
    <w:p w:rsidR="001C67B7" w:rsidRDefault="001C67B7" w:rsidP="001C67B7">
      <w:pPr>
        <w:pStyle w:val="5"/>
        <w:spacing w:line="360" w:lineRule="auto"/>
        <w:ind w:firstLine="708"/>
        <w:jc w:val="both"/>
        <w:rPr>
          <w:sz w:val="24"/>
          <w:szCs w:val="24"/>
        </w:rPr>
      </w:pPr>
    </w:p>
    <w:p w:rsidR="001C67B7" w:rsidRDefault="001C67B7" w:rsidP="001C67B7">
      <w:pPr>
        <w:pStyle w:val="5"/>
        <w:spacing w:line="360" w:lineRule="auto"/>
        <w:ind w:firstLine="708"/>
        <w:jc w:val="both"/>
        <w:rPr>
          <w:sz w:val="24"/>
          <w:szCs w:val="24"/>
        </w:rPr>
      </w:pPr>
    </w:p>
    <w:p w:rsidR="001C67B7" w:rsidRDefault="001C67B7" w:rsidP="001C67B7">
      <w:pPr>
        <w:pStyle w:val="5"/>
        <w:spacing w:line="360" w:lineRule="auto"/>
        <w:ind w:firstLine="708"/>
        <w:jc w:val="both"/>
        <w:rPr>
          <w:sz w:val="24"/>
          <w:szCs w:val="24"/>
        </w:rPr>
      </w:pPr>
    </w:p>
    <w:p w:rsidR="001C67B7" w:rsidRDefault="001C67B7" w:rsidP="001C67B7">
      <w:pPr>
        <w:pStyle w:val="5"/>
        <w:spacing w:line="360" w:lineRule="auto"/>
        <w:ind w:firstLine="708"/>
        <w:jc w:val="both"/>
        <w:rPr>
          <w:sz w:val="24"/>
          <w:szCs w:val="24"/>
        </w:rPr>
      </w:pPr>
    </w:p>
    <w:p w:rsidR="001C67B7" w:rsidRDefault="001C67B7" w:rsidP="001C67B7">
      <w:pPr>
        <w:pStyle w:val="5"/>
        <w:spacing w:line="360" w:lineRule="auto"/>
        <w:ind w:firstLine="708"/>
        <w:jc w:val="both"/>
        <w:rPr>
          <w:sz w:val="24"/>
          <w:szCs w:val="24"/>
        </w:rPr>
      </w:pPr>
    </w:p>
    <w:p w:rsidR="001C67B7" w:rsidRDefault="001C67B7" w:rsidP="001C67B7">
      <w:pPr>
        <w:pStyle w:val="5"/>
        <w:spacing w:line="360" w:lineRule="auto"/>
        <w:ind w:firstLine="708"/>
        <w:jc w:val="both"/>
        <w:rPr>
          <w:sz w:val="24"/>
          <w:szCs w:val="24"/>
        </w:rPr>
      </w:pPr>
    </w:p>
    <w:p w:rsidR="001C67B7" w:rsidRPr="00081051" w:rsidRDefault="001C67B7" w:rsidP="001C67B7">
      <w:pPr>
        <w:pStyle w:val="5"/>
        <w:spacing w:line="360" w:lineRule="auto"/>
        <w:ind w:firstLine="708"/>
        <w:jc w:val="both"/>
        <w:rPr>
          <w:sz w:val="24"/>
          <w:szCs w:val="24"/>
        </w:rPr>
      </w:pPr>
    </w:p>
    <w:p w:rsidR="001C67B7" w:rsidRPr="00081051" w:rsidRDefault="001C67B7" w:rsidP="001C67B7">
      <w:pPr>
        <w:pStyle w:val="5"/>
        <w:spacing w:line="360" w:lineRule="auto"/>
        <w:ind w:firstLine="708"/>
        <w:jc w:val="both"/>
        <w:rPr>
          <w:sz w:val="24"/>
          <w:szCs w:val="24"/>
        </w:rPr>
      </w:pPr>
    </w:p>
    <w:p w:rsidR="001C67B7" w:rsidRPr="00081051" w:rsidRDefault="001C67B7" w:rsidP="001C67B7">
      <w:pPr>
        <w:pStyle w:val="5"/>
        <w:spacing w:line="360" w:lineRule="auto"/>
        <w:ind w:firstLine="708"/>
        <w:jc w:val="both"/>
        <w:rPr>
          <w:sz w:val="24"/>
          <w:szCs w:val="24"/>
        </w:rPr>
      </w:pPr>
    </w:p>
    <w:p w:rsidR="001C67B7" w:rsidRPr="00081051" w:rsidRDefault="001C67B7" w:rsidP="001C67B7">
      <w:pPr>
        <w:pStyle w:val="5"/>
        <w:spacing w:line="360" w:lineRule="auto"/>
        <w:ind w:firstLine="708"/>
        <w:jc w:val="both"/>
        <w:rPr>
          <w:sz w:val="24"/>
          <w:szCs w:val="24"/>
        </w:rPr>
      </w:pPr>
    </w:p>
    <w:p w:rsidR="001C67B7" w:rsidRPr="00081051" w:rsidRDefault="001C67B7" w:rsidP="001C67B7">
      <w:pPr>
        <w:pStyle w:val="5"/>
        <w:spacing w:line="360" w:lineRule="auto"/>
        <w:ind w:firstLine="708"/>
        <w:jc w:val="both"/>
        <w:rPr>
          <w:sz w:val="24"/>
          <w:szCs w:val="24"/>
        </w:rPr>
      </w:pPr>
    </w:p>
    <w:p w:rsidR="001C67B7" w:rsidRDefault="001C67B7" w:rsidP="001C67B7">
      <w:pPr>
        <w:pStyle w:val="5"/>
        <w:spacing w:line="360" w:lineRule="auto"/>
        <w:ind w:firstLine="708"/>
        <w:rPr>
          <w:b/>
          <w:sz w:val="24"/>
          <w:szCs w:val="24"/>
        </w:rPr>
      </w:pPr>
    </w:p>
    <w:p w:rsidR="001C67B7" w:rsidRDefault="001C67B7" w:rsidP="001C67B7">
      <w:pPr>
        <w:pStyle w:val="5"/>
        <w:spacing w:line="360" w:lineRule="auto"/>
        <w:ind w:firstLine="708"/>
        <w:rPr>
          <w:b/>
          <w:sz w:val="24"/>
          <w:szCs w:val="24"/>
        </w:rPr>
      </w:pPr>
    </w:p>
    <w:p w:rsidR="001C67B7" w:rsidRDefault="001C67B7" w:rsidP="001C67B7">
      <w:pPr>
        <w:pStyle w:val="5"/>
        <w:spacing w:line="360" w:lineRule="auto"/>
        <w:ind w:firstLine="708"/>
        <w:rPr>
          <w:b/>
          <w:sz w:val="24"/>
          <w:szCs w:val="24"/>
        </w:rPr>
      </w:pPr>
    </w:p>
    <w:p w:rsidR="001C67B7" w:rsidRDefault="001C67B7" w:rsidP="001C67B7">
      <w:pPr>
        <w:pStyle w:val="5"/>
        <w:spacing w:line="360" w:lineRule="auto"/>
        <w:ind w:firstLine="708"/>
        <w:rPr>
          <w:b/>
          <w:sz w:val="24"/>
          <w:szCs w:val="24"/>
        </w:rPr>
      </w:pPr>
    </w:p>
    <w:p w:rsidR="001C67B7" w:rsidRDefault="001C67B7" w:rsidP="001C67B7">
      <w:pPr>
        <w:pStyle w:val="5"/>
        <w:spacing w:line="360" w:lineRule="auto"/>
        <w:ind w:firstLine="708"/>
        <w:rPr>
          <w:b/>
          <w:sz w:val="24"/>
          <w:szCs w:val="24"/>
        </w:rPr>
      </w:pPr>
    </w:p>
    <w:p w:rsidR="001C67B7" w:rsidRDefault="001C67B7" w:rsidP="001C67B7">
      <w:pPr>
        <w:pStyle w:val="5"/>
        <w:spacing w:line="360" w:lineRule="auto"/>
        <w:ind w:firstLine="708"/>
        <w:rPr>
          <w:b/>
          <w:sz w:val="24"/>
          <w:szCs w:val="24"/>
        </w:rPr>
      </w:pPr>
    </w:p>
    <w:p w:rsidR="001C67B7" w:rsidRDefault="001C67B7" w:rsidP="001C67B7">
      <w:pPr>
        <w:pStyle w:val="5"/>
        <w:spacing w:line="360" w:lineRule="auto"/>
        <w:ind w:firstLine="708"/>
        <w:rPr>
          <w:b/>
          <w:sz w:val="24"/>
          <w:szCs w:val="24"/>
        </w:rPr>
      </w:pPr>
    </w:p>
    <w:p w:rsidR="001C67B7" w:rsidRDefault="001C67B7" w:rsidP="001C67B7">
      <w:pPr>
        <w:pStyle w:val="5"/>
        <w:spacing w:line="360" w:lineRule="auto"/>
        <w:ind w:firstLine="708"/>
        <w:rPr>
          <w:b/>
          <w:sz w:val="24"/>
          <w:szCs w:val="24"/>
        </w:rPr>
      </w:pPr>
    </w:p>
    <w:p w:rsidR="001C67B7" w:rsidRPr="00081051" w:rsidRDefault="001C67B7" w:rsidP="001C67B7">
      <w:pPr>
        <w:pStyle w:val="5"/>
        <w:spacing w:line="360" w:lineRule="auto"/>
        <w:ind w:firstLine="708"/>
        <w:rPr>
          <w:b/>
          <w:sz w:val="24"/>
          <w:szCs w:val="24"/>
        </w:rPr>
      </w:pPr>
      <w:r w:rsidRPr="00081051">
        <w:rPr>
          <w:b/>
          <w:sz w:val="24"/>
          <w:szCs w:val="24"/>
        </w:rPr>
        <w:t>2.2. Вариативные формы, способы, методы и средства реализации основной образовательной программы дошкольного образования с учетом возрастных особенностей воспитанников</w:t>
      </w:r>
    </w:p>
    <w:p w:rsidR="001C67B7" w:rsidRPr="00081051" w:rsidRDefault="001C67B7" w:rsidP="001C67B7">
      <w:pPr>
        <w:pStyle w:val="5"/>
        <w:spacing w:line="360" w:lineRule="auto"/>
        <w:ind w:firstLine="708"/>
        <w:jc w:val="both"/>
        <w:rPr>
          <w:sz w:val="24"/>
          <w:szCs w:val="24"/>
        </w:rPr>
      </w:pPr>
      <w:r w:rsidRPr="00081051">
        <w:rPr>
          <w:sz w:val="24"/>
          <w:szCs w:val="24"/>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w:t>
      </w:r>
    </w:p>
    <w:p w:rsidR="001C67B7" w:rsidRPr="00081051" w:rsidRDefault="001C67B7" w:rsidP="001C67B7">
      <w:pPr>
        <w:pStyle w:val="5"/>
        <w:spacing w:line="360" w:lineRule="auto"/>
        <w:ind w:firstLine="708"/>
        <w:jc w:val="both"/>
        <w:rPr>
          <w:sz w:val="24"/>
          <w:szCs w:val="24"/>
        </w:rPr>
      </w:pPr>
      <w:r w:rsidRPr="00081051">
        <w:rPr>
          <w:sz w:val="24"/>
          <w:szCs w:val="24"/>
        </w:rPr>
        <w:t xml:space="preserve">Любые формы, способы, методы и средства реализации Программы должны осуществляться с учетом базовых принципов Стандарта и раскрытых в разделе 1.1.2 принципов и подходов Программы, то есть должны обеспечивать активное участие ребенка в образовательном процессе в соответствии со своими возможностями и интересами, личностно - развивающий характер взаимодействия и общения и др. </w:t>
      </w:r>
    </w:p>
    <w:p w:rsidR="001C67B7" w:rsidRPr="00081051" w:rsidRDefault="001C67B7" w:rsidP="001C67B7">
      <w:pPr>
        <w:pStyle w:val="5"/>
        <w:spacing w:line="360" w:lineRule="auto"/>
        <w:ind w:firstLine="708"/>
        <w:jc w:val="both"/>
        <w:rPr>
          <w:sz w:val="24"/>
          <w:szCs w:val="24"/>
        </w:rPr>
      </w:pPr>
      <w:r w:rsidRPr="00081051">
        <w:rPr>
          <w:sz w:val="24"/>
          <w:szCs w:val="24"/>
        </w:rPr>
        <w:t xml:space="preserve">Формы реализации Программы (организационные формы) — это внешнее выражение согласованной деятельности педагога и воспитанников, осуществляемой в определенном порядке и режиме. </w:t>
      </w:r>
    </w:p>
    <w:p w:rsidR="001C67B7" w:rsidRPr="00081051" w:rsidRDefault="001C67B7" w:rsidP="001C67B7">
      <w:pPr>
        <w:pStyle w:val="5"/>
        <w:spacing w:line="360" w:lineRule="auto"/>
        <w:ind w:firstLine="708"/>
        <w:jc w:val="both"/>
        <w:rPr>
          <w:sz w:val="24"/>
          <w:szCs w:val="24"/>
        </w:rPr>
      </w:pPr>
      <w:r w:rsidRPr="00081051">
        <w:rPr>
          <w:sz w:val="24"/>
          <w:szCs w:val="24"/>
        </w:rPr>
        <w:t xml:space="preserve">Они имеют социальную обусловленность, возникают и совершенствуются в связи с развитием дидактических систем. </w:t>
      </w:r>
    </w:p>
    <w:p w:rsidR="001C67B7" w:rsidRPr="00081051" w:rsidRDefault="001C67B7" w:rsidP="001C67B7">
      <w:pPr>
        <w:pStyle w:val="5"/>
        <w:spacing w:line="360" w:lineRule="auto"/>
        <w:ind w:firstLine="708"/>
        <w:jc w:val="both"/>
        <w:rPr>
          <w:sz w:val="24"/>
          <w:szCs w:val="24"/>
        </w:rPr>
      </w:pPr>
      <w:r w:rsidRPr="00081051">
        <w:rPr>
          <w:sz w:val="24"/>
          <w:szCs w:val="24"/>
        </w:rPr>
        <w:t>Средства реализации Программы (средства обучения)  – это материальные объекты и предметы естественной природы, а также искусственно созданные человеком, используемые в учебно-воспитательном процессе в качестве носителей учебной информации и инструмента деятельности педагога и учащихся для достижения поставленных целей обучения, воспитания и развития.</w:t>
      </w:r>
    </w:p>
    <w:p w:rsidR="001C67B7" w:rsidRDefault="001C67B7" w:rsidP="001C67B7">
      <w:pPr>
        <w:pStyle w:val="5"/>
        <w:spacing w:line="360" w:lineRule="auto"/>
        <w:ind w:firstLine="708"/>
        <w:rPr>
          <w:b/>
          <w:sz w:val="24"/>
          <w:szCs w:val="24"/>
        </w:rPr>
      </w:pPr>
    </w:p>
    <w:p w:rsidR="001C67B7" w:rsidRPr="00081051" w:rsidRDefault="001C67B7" w:rsidP="001C67B7">
      <w:pPr>
        <w:pStyle w:val="5"/>
        <w:spacing w:line="360" w:lineRule="auto"/>
        <w:ind w:firstLine="708"/>
        <w:rPr>
          <w:sz w:val="24"/>
          <w:szCs w:val="24"/>
        </w:rPr>
      </w:pPr>
      <w:r w:rsidRPr="00081051">
        <w:rPr>
          <w:b/>
          <w:sz w:val="24"/>
          <w:szCs w:val="24"/>
        </w:rPr>
        <w:t>Образовательная область  «Социально-коммуникативное развитие»  (обязательная часть)</w:t>
      </w:r>
    </w:p>
    <w:p w:rsidR="001C67B7" w:rsidRPr="00081051" w:rsidRDefault="001C67B7" w:rsidP="001C67B7">
      <w:pPr>
        <w:pStyle w:val="5"/>
        <w:spacing w:line="360" w:lineRule="auto"/>
        <w:ind w:firstLine="708"/>
        <w:jc w:val="both"/>
        <w:rPr>
          <w:sz w:val="24"/>
          <w:szCs w:val="24"/>
        </w:rPr>
      </w:pPr>
      <w:r w:rsidRPr="00081051">
        <w:rPr>
          <w:b/>
          <w:sz w:val="24"/>
          <w:szCs w:val="24"/>
        </w:rPr>
        <w:t>Образовательная область представлена следующими направлениями:</w:t>
      </w:r>
      <w:r w:rsidRPr="00081051">
        <w:rPr>
          <w:sz w:val="24"/>
          <w:szCs w:val="24"/>
        </w:rPr>
        <w:t xml:space="preserve"> - социализация, развитие общения, нравственное воспитание; </w:t>
      </w:r>
    </w:p>
    <w:p w:rsidR="001C67B7" w:rsidRPr="00081051" w:rsidRDefault="001C67B7" w:rsidP="001C67B7">
      <w:pPr>
        <w:pStyle w:val="5"/>
        <w:spacing w:line="360" w:lineRule="auto"/>
        <w:ind w:firstLine="708"/>
        <w:jc w:val="both"/>
        <w:rPr>
          <w:sz w:val="24"/>
          <w:szCs w:val="24"/>
        </w:rPr>
      </w:pPr>
      <w:r w:rsidRPr="00081051">
        <w:rPr>
          <w:sz w:val="24"/>
          <w:szCs w:val="24"/>
        </w:rPr>
        <w:t>- формирование основ безопасного поведения в быту, социуме, природе;</w:t>
      </w:r>
    </w:p>
    <w:p w:rsidR="001C67B7" w:rsidRPr="00081051" w:rsidRDefault="001C67B7" w:rsidP="001C67B7">
      <w:pPr>
        <w:pStyle w:val="5"/>
        <w:spacing w:line="360" w:lineRule="auto"/>
        <w:ind w:firstLine="708"/>
        <w:jc w:val="both"/>
        <w:rPr>
          <w:sz w:val="24"/>
          <w:szCs w:val="24"/>
        </w:rPr>
      </w:pPr>
      <w:r w:rsidRPr="00081051">
        <w:rPr>
          <w:sz w:val="24"/>
          <w:szCs w:val="24"/>
        </w:rPr>
        <w:t xml:space="preserve"> - самообслуживание, трудовое воспитание; </w:t>
      </w:r>
    </w:p>
    <w:p w:rsidR="001C67B7" w:rsidRPr="00081051" w:rsidRDefault="001C67B7" w:rsidP="001C67B7">
      <w:pPr>
        <w:pStyle w:val="5"/>
        <w:spacing w:line="360" w:lineRule="auto"/>
        <w:ind w:firstLine="708"/>
        <w:jc w:val="both"/>
        <w:rPr>
          <w:sz w:val="24"/>
          <w:szCs w:val="24"/>
        </w:rPr>
      </w:pPr>
      <w:r w:rsidRPr="00081051">
        <w:rPr>
          <w:sz w:val="24"/>
          <w:szCs w:val="24"/>
        </w:rPr>
        <w:t xml:space="preserve">- ребенок в семье и обществе. </w:t>
      </w:r>
    </w:p>
    <w:p w:rsidR="001C67B7" w:rsidRDefault="001C67B7" w:rsidP="001C67B7">
      <w:pPr>
        <w:pStyle w:val="5"/>
        <w:spacing w:line="360" w:lineRule="auto"/>
        <w:ind w:firstLine="708"/>
        <w:rPr>
          <w:b/>
          <w:sz w:val="24"/>
          <w:szCs w:val="24"/>
        </w:rPr>
      </w:pPr>
    </w:p>
    <w:p w:rsidR="001C67B7" w:rsidRDefault="001C67B7" w:rsidP="001C67B7">
      <w:pPr>
        <w:pStyle w:val="5"/>
        <w:spacing w:line="360" w:lineRule="auto"/>
        <w:ind w:firstLine="708"/>
        <w:rPr>
          <w:b/>
          <w:sz w:val="24"/>
          <w:szCs w:val="24"/>
        </w:rPr>
      </w:pPr>
    </w:p>
    <w:p w:rsidR="001C67B7" w:rsidRPr="00081051" w:rsidRDefault="001C67B7" w:rsidP="001C67B7">
      <w:pPr>
        <w:pStyle w:val="5"/>
        <w:spacing w:line="360" w:lineRule="auto"/>
        <w:ind w:firstLine="708"/>
        <w:jc w:val="both"/>
        <w:rPr>
          <w:sz w:val="24"/>
          <w:szCs w:val="24"/>
        </w:rPr>
      </w:pPr>
    </w:p>
    <w:tbl>
      <w:tblPr>
        <w:tblStyle w:val="a5"/>
        <w:tblW w:w="0" w:type="auto"/>
        <w:tblLook w:val="04A0" w:firstRow="1" w:lastRow="0" w:firstColumn="1" w:lastColumn="0" w:noHBand="0" w:noVBand="1"/>
      </w:tblPr>
      <w:tblGrid>
        <w:gridCol w:w="3115"/>
        <w:gridCol w:w="3115"/>
        <w:gridCol w:w="3115"/>
      </w:tblGrid>
      <w:tr w:rsidR="001C67B7" w:rsidRPr="00081051" w:rsidTr="00FA2CDB">
        <w:tc>
          <w:tcPr>
            <w:tcW w:w="3115" w:type="dxa"/>
          </w:tcPr>
          <w:p w:rsidR="001C67B7" w:rsidRPr="00081051" w:rsidRDefault="001C67B7" w:rsidP="00FA2CDB">
            <w:pPr>
              <w:pStyle w:val="5"/>
              <w:shd w:val="clear" w:color="auto" w:fill="auto"/>
              <w:spacing w:line="360" w:lineRule="auto"/>
              <w:jc w:val="both"/>
              <w:rPr>
                <w:sz w:val="24"/>
                <w:szCs w:val="24"/>
              </w:rPr>
            </w:pPr>
            <w:r w:rsidRPr="00081051">
              <w:rPr>
                <w:sz w:val="24"/>
                <w:szCs w:val="24"/>
              </w:rPr>
              <w:t>Формы реализации программы</w:t>
            </w:r>
          </w:p>
        </w:tc>
        <w:tc>
          <w:tcPr>
            <w:tcW w:w="3115" w:type="dxa"/>
          </w:tcPr>
          <w:p w:rsidR="001C67B7" w:rsidRPr="00081051" w:rsidRDefault="001C67B7" w:rsidP="00FA2CDB">
            <w:pPr>
              <w:pStyle w:val="5"/>
              <w:shd w:val="clear" w:color="auto" w:fill="auto"/>
              <w:spacing w:line="360" w:lineRule="auto"/>
              <w:jc w:val="both"/>
              <w:rPr>
                <w:sz w:val="24"/>
                <w:szCs w:val="24"/>
              </w:rPr>
            </w:pPr>
            <w:r w:rsidRPr="00081051">
              <w:rPr>
                <w:sz w:val="24"/>
                <w:szCs w:val="24"/>
              </w:rPr>
              <w:t>Методы реализации программы</w:t>
            </w:r>
          </w:p>
        </w:tc>
        <w:tc>
          <w:tcPr>
            <w:tcW w:w="3115" w:type="dxa"/>
          </w:tcPr>
          <w:p w:rsidR="001C67B7" w:rsidRPr="00081051" w:rsidRDefault="001C67B7" w:rsidP="00FA2CDB">
            <w:pPr>
              <w:pStyle w:val="5"/>
              <w:shd w:val="clear" w:color="auto" w:fill="auto"/>
              <w:spacing w:line="360" w:lineRule="auto"/>
              <w:jc w:val="both"/>
              <w:rPr>
                <w:sz w:val="24"/>
                <w:szCs w:val="24"/>
              </w:rPr>
            </w:pPr>
            <w:r w:rsidRPr="00081051">
              <w:rPr>
                <w:sz w:val="24"/>
                <w:szCs w:val="24"/>
              </w:rPr>
              <w:t>Средства реализации программы</w:t>
            </w:r>
          </w:p>
        </w:tc>
      </w:tr>
      <w:tr w:rsidR="001C67B7" w:rsidRPr="00081051" w:rsidTr="00FA2CDB">
        <w:tc>
          <w:tcPr>
            <w:tcW w:w="9345" w:type="dxa"/>
            <w:gridSpan w:val="3"/>
          </w:tcPr>
          <w:p w:rsidR="001C67B7" w:rsidRPr="00081051" w:rsidRDefault="001C67B7" w:rsidP="00FA2CDB">
            <w:pPr>
              <w:pStyle w:val="5"/>
              <w:shd w:val="clear" w:color="auto" w:fill="auto"/>
              <w:spacing w:line="360" w:lineRule="auto"/>
              <w:rPr>
                <w:sz w:val="24"/>
                <w:szCs w:val="24"/>
              </w:rPr>
            </w:pPr>
            <w:r w:rsidRPr="00081051">
              <w:rPr>
                <w:sz w:val="24"/>
                <w:szCs w:val="24"/>
              </w:rPr>
              <w:t>Самообслуживание, трудовое воспитание</w:t>
            </w:r>
          </w:p>
        </w:tc>
      </w:tr>
      <w:tr w:rsidR="001C67B7" w:rsidRPr="00081051" w:rsidTr="00FA2CDB">
        <w:tc>
          <w:tcPr>
            <w:tcW w:w="3115" w:type="dxa"/>
          </w:tcPr>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поручения:   простые и сложные, эпизодические и длительные, коллективные и индивидуальные. дежурство  (не более 20 минут);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 коллективный труд.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совместные действия;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 наблюдение.</w:t>
            </w:r>
          </w:p>
        </w:tc>
        <w:tc>
          <w:tcPr>
            <w:tcW w:w="3115" w:type="dxa"/>
          </w:tcPr>
          <w:p w:rsidR="001C67B7" w:rsidRPr="00081051" w:rsidRDefault="001C67B7" w:rsidP="00FA2CDB">
            <w:pPr>
              <w:pStyle w:val="5"/>
              <w:shd w:val="clear" w:color="auto" w:fill="auto"/>
              <w:spacing w:line="360" w:lineRule="auto"/>
              <w:jc w:val="both"/>
              <w:rPr>
                <w:sz w:val="24"/>
                <w:szCs w:val="24"/>
              </w:rPr>
            </w:pPr>
            <w:r w:rsidRPr="00081051">
              <w:rPr>
                <w:b/>
                <w:sz w:val="24"/>
                <w:szCs w:val="24"/>
              </w:rPr>
              <w:t>I группа методов</w:t>
            </w:r>
            <w:r w:rsidRPr="00081051">
              <w:rPr>
                <w:sz w:val="24"/>
                <w:szCs w:val="24"/>
              </w:rPr>
              <w:t>:  формирование нравственных представлений, суждений, оценок:</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 создание у детей практического опыта трудовой деятельности;</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 решение маленьких логических задач, загадок;</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 приучение к размышлению,    эвристические беседы;</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 беседы на этические темы; - чтение художественной литературы;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рассматривание иллюстраций;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 рассказывание и обсуждение картин, иллюстраций;</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 просмотр телепередач, видеофильмов;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задачи на решение коммуникативных ситуаций;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 придумывание сказок.</w:t>
            </w:r>
          </w:p>
          <w:p w:rsidR="001C67B7" w:rsidRPr="00081051" w:rsidRDefault="001C67B7" w:rsidP="00FA2CDB">
            <w:pPr>
              <w:pStyle w:val="5"/>
              <w:shd w:val="clear" w:color="auto" w:fill="auto"/>
              <w:spacing w:line="360" w:lineRule="auto"/>
              <w:jc w:val="both"/>
              <w:rPr>
                <w:sz w:val="24"/>
                <w:szCs w:val="24"/>
              </w:rPr>
            </w:pPr>
            <w:r w:rsidRPr="00081051">
              <w:rPr>
                <w:b/>
                <w:sz w:val="24"/>
                <w:szCs w:val="24"/>
              </w:rPr>
              <w:t>2 группа методов</w:t>
            </w:r>
            <w:r w:rsidRPr="00081051">
              <w:rPr>
                <w:sz w:val="24"/>
                <w:szCs w:val="24"/>
              </w:rPr>
              <w:t xml:space="preserve"> </w:t>
            </w:r>
          </w:p>
          <w:p w:rsidR="001C67B7" w:rsidRPr="00081051" w:rsidRDefault="001C67B7" w:rsidP="00FA2CDB">
            <w:pPr>
              <w:pStyle w:val="5"/>
              <w:shd w:val="clear" w:color="auto" w:fill="auto"/>
              <w:spacing w:line="360" w:lineRule="auto"/>
              <w:jc w:val="both"/>
              <w:rPr>
                <w:sz w:val="24"/>
                <w:szCs w:val="24"/>
              </w:rPr>
            </w:pPr>
            <w:r w:rsidRPr="00081051">
              <w:rPr>
                <w:sz w:val="24"/>
                <w:szCs w:val="24"/>
              </w:rPr>
              <w:t>создание у детей практического опыта трудовой деятельности:</w:t>
            </w:r>
          </w:p>
          <w:p w:rsidR="001C67B7" w:rsidRPr="00081051" w:rsidRDefault="001C67B7" w:rsidP="00FA2CDB">
            <w:pPr>
              <w:pStyle w:val="5"/>
              <w:shd w:val="clear" w:color="auto" w:fill="auto"/>
              <w:spacing w:line="360" w:lineRule="auto"/>
              <w:jc w:val="both"/>
              <w:rPr>
                <w:sz w:val="24"/>
                <w:szCs w:val="24"/>
              </w:rPr>
            </w:pPr>
            <w:r w:rsidRPr="00081051">
              <w:rPr>
                <w:sz w:val="24"/>
                <w:szCs w:val="24"/>
              </w:rPr>
              <w:lastRenderedPageBreak/>
              <w:t xml:space="preserve"> - приучение к положительным формам общественного поведения;</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 показ действий;</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 пример взрослого и детей - целенаправленное наблюдение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 организация интересной деятельности (общественно- полезный характер);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разыгрывание коммуникативных ситуаций; </w:t>
            </w:r>
          </w:p>
          <w:p w:rsidR="001C67B7" w:rsidRPr="00081051" w:rsidRDefault="001C67B7" w:rsidP="00FA2CDB">
            <w:pPr>
              <w:pStyle w:val="5"/>
              <w:shd w:val="clear" w:color="auto" w:fill="auto"/>
              <w:spacing w:line="360" w:lineRule="auto"/>
              <w:jc w:val="both"/>
              <w:rPr>
                <w:sz w:val="24"/>
                <w:szCs w:val="24"/>
              </w:rPr>
            </w:pPr>
            <w:r w:rsidRPr="00081051">
              <w:rPr>
                <w:sz w:val="24"/>
                <w:szCs w:val="24"/>
              </w:rPr>
              <w:t>-   создание контрольных педагогических ситуаций.</w:t>
            </w:r>
          </w:p>
        </w:tc>
        <w:tc>
          <w:tcPr>
            <w:tcW w:w="3115" w:type="dxa"/>
          </w:tcPr>
          <w:p w:rsidR="001C67B7" w:rsidRPr="00081051" w:rsidRDefault="001C67B7" w:rsidP="00FA2CDB">
            <w:pPr>
              <w:pStyle w:val="5"/>
              <w:shd w:val="clear" w:color="auto" w:fill="auto"/>
              <w:spacing w:line="360" w:lineRule="auto"/>
              <w:jc w:val="both"/>
              <w:rPr>
                <w:sz w:val="24"/>
                <w:szCs w:val="24"/>
              </w:rPr>
            </w:pPr>
            <w:r w:rsidRPr="00081051">
              <w:rPr>
                <w:sz w:val="24"/>
                <w:szCs w:val="24"/>
              </w:rPr>
              <w:lastRenderedPageBreak/>
              <w:t xml:space="preserve">- ознакомление с трудом взрослых; </w:t>
            </w:r>
          </w:p>
          <w:p w:rsidR="001C67B7" w:rsidRPr="00081051" w:rsidRDefault="001C67B7" w:rsidP="00FA2CDB">
            <w:pPr>
              <w:pStyle w:val="5"/>
              <w:shd w:val="clear" w:color="auto" w:fill="auto"/>
              <w:spacing w:line="360" w:lineRule="auto"/>
              <w:jc w:val="both"/>
              <w:rPr>
                <w:sz w:val="24"/>
                <w:szCs w:val="24"/>
              </w:rPr>
            </w:pPr>
            <w:r w:rsidRPr="00081051">
              <w:rPr>
                <w:sz w:val="24"/>
                <w:szCs w:val="24"/>
              </w:rPr>
              <w:t>- собственная трудовая деятельность;</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-художественная литература; </w:t>
            </w:r>
          </w:p>
          <w:p w:rsidR="001C67B7" w:rsidRPr="00081051" w:rsidRDefault="001C67B7" w:rsidP="00FA2CDB">
            <w:pPr>
              <w:pStyle w:val="5"/>
              <w:shd w:val="clear" w:color="auto" w:fill="auto"/>
              <w:spacing w:line="360" w:lineRule="auto"/>
              <w:jc w:val="both"/>
              <w:rPr>
                <w:sz w:val="24"/>
                <w:szCs w:val="24"/>
              </w:rPr>
            </w:pPr>
            <w:r w:rsidRPr="00081051">
              <w:rPr>
                <w:sz w:val="24"/>
                <w:szCs w:val="24"/>
              </w:rPr>
              <w:t>- музыка;</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-изобразительное искусство.</w:t>
            </w:r>
          </w:p>
        </w:tc>
      </w:tr>
      <w:tr w:rsidR="001C67B7" w:rsidRPr="00081051" w:rsidTr="00FA2CDB">
        <w:tc>
          <w:tcPr>
            <w:tcW w:w="9345" w:type="dxa"/>
            <w:gridSpan w:val="3"/>
          </w:tcPr>
          <w:p w:rsidR="001C67B7" w:rsidRPr="00081051" w:rsidRDefault="001C67B7" w:rsidP="00FA2CDB">
            <w:pPr>
              <w:pStyle w:val="5"/>
              <w:shd w:val="clear" w:color="auto" w:fill="auto"/>
              <w:spacing w:line="360" w:lineRule="auto"/>
              <w:rPr>
                <w:sz w:val="24"/>
                <w:szCs w:val="24"/>
              </w:rPr>
            </w:pPr>
            <w:r w:rsidRPr="00081051">
              <w:rPr>
                <w:sz w:val="24"/>
                <w:szCs w:val="24"/>
              </w:rPr>
              <w:t>Формирование основ безопасного поведения в быту, природе, социуме</w:t>
            </w:r>
          </w:p>
        </w:tc>
      </w:tr>
      <w:tr w:rsidR="001C67B7" w:rsidRPr="00081051" w:rsidTr="00FA2CDB">
        <w:tc>
          <w:tcPr>
            <w:tcW w:w="3115" w:type="dxa"/>
          </w:tcPr>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проблемные ситуации;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чтение художественной литературы; </w:t>
            </w:r>
          </w:p>
          <w:p w:rsidR="001C67B7" w:rsidRPr="00081051" w:rsidRDefault="001C67B7" w:rsidP="00FA2CDB">
            <w:pPr>
              <w:pStyle w:val="5"/>
              <w:shd w:val="clear" w:color="auto" w:fill="auto"/>
              <w:spacing w:line="360" w:lineRule="auto"/>
              <w:jc w:val="both"/>
              <w:rPr>
                <w:sz w:val="24"/>
                <w:szCs w:val="24"/>
              </w:rPr>
            </w:pPr>
            <w:r w:rsidRPr="00081051">
              <w:rPr>
                <w:sz w:val="24"/>
                <w:szCs w:val="24"/>
              </w:rPr>
              <w:t>- рассматривание плакатов, иллюстраций  с последующим обсуждением;</w:t>
            </w:r>
          </w:p>
          <w:p w:rsidR="001C67B7" w:rsidRPr="00081051" w:rsidRDefault="001C67B7" w:rsidP="00FA2CDB">
            <w:pPr>
              <w:pStyle w:val="5"/>
              <w:shd w:val="clear" w:color="auto" w:fill="auto"/>
              <w:spacing w:line="360" w:lineRule="auto"/>
              <w:jc w:val="both"/>
              <w:rPr>
                <w:sz w:val="24"/>
                <w:szCs w:val="24"/>
              </w:rPr>
            </w:pPr>
            <w:r w:rsidRPr="00081051">
              <w:rPr>
                <w:sz w:val="24"/>
                <w:szCs w:val="24"/>
              </w:rPr>
              <w:t>- изобразительная и конструктивная деятельность</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 игры (игры тренинги, сюжетно ролевые, драматизации, подвижные); - индивидуальные беседы</w:t>
            </w:r>
          </w:p>
        </w:tc>
        <w:tc>
          <w:tcPr>
            <w:tcW w:w="3115" w:type="dxa"/>
          </w:tcPr>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сравнения;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моделирования ситуаций;  - повторения;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экспериментирование и опыты;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беседы, разбор ситуаций;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чтение художественной литературы;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рассматривание иллюстраций;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 просмотр телепередач, диафильмов, видеофильмов;</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задачи на решение коммуникативных ситуаций;  </w:t>
            </w:r>
          </w:p>
          <w:p w:rsidR="001C67B7" w:rsidRPr="00081051" w:rsidRDefault="001C67B7" w:rsidP="00FA2CDB">
            <w:pPr>
              <w:pStyle w:val="5"/>
              <w:shd w:val="clear" w:color="auto" w:fill="auto"/>
              <w:spacing w:line="360" w:lineRule="auto"/>
              <w:jc w:val="both"/>
              <w:rPr>
                <w:sz w:val="24"/>
                <w:szCs w:val="24"/>
              </w:rPr>
            </w:pPr>
          </w:p>
        </w:tc>
        <w:tc>
          <w:tcPr>
            <w:tcW w:w="3115" w:type="dxa"/>
          </w:tcPr>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объекты ближайшего окружения; </w:t>
            </w:r>
          </w:p>
          <w:p w:rsidR="001C67B7" w:rsidRPr="00081051" w:rsidRDefault="001C67B7" w:rsidP="00FA2CDB">
            <w:pPr>
              <w:pStyle w:val="5"/>
              <w:shd w:val="clear" w:color="auto" w:fill="auto"/>
              <w:spacing w:line="360" w:lineRule="auto"/>
              <w:jc w:val="both"/>
              <w:rPr>
                <w:sz w:val="24"/>
                <w:szCs w:val="24"/>
              </w:rPr>
            </w:pPr>
            <w:r w:rsidRPr="00081051">
              <w:rPr>
                <w:sz w:val="24"/>
                <w:szCs w:val="24"/>
              </w:rPr>
              <w:t>-предметы рукотворного мира;</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 художественная литература;</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-игра (дидактическая</w:t>
            </w:r>
          </w:p>
          <w:p w:rsidR="001C67B7" w:rsidRPr="00081051" w:rsidRDefault="001C67B7" w:rsidP="00FA2CDB">
            <w:pPr>
              <w:pStyle w:val="5"/>
              <w:shd w:val="clear" w:color="auto" w:fill="auto"/>
              <w:spacing w:line="360" w:lineRule="auto"/>
              <w:jc w:val="both"/>
              <w:rPr>
                <w:sz w:val="24"/>
                <w:szCs w:val="24"/>
              </w:rPr>
            </w:pPr>
            <w:r w:rsidRPr="00081051">
              <w:rPr>
                <w:sz w:val="24"/>
                <w:szCs w:val="24"/>
              </w:rPr>
              <w:t>Сюжетно- ролевая, игра-</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драматизация);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-продуктивная деятельность;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труд; наблюдение; мультимедийные презентации </w:t>
            </w:r>
          </w:p>
          <w:p w:rsidR="001C67B7" w:rsidRPr="00081051" w:rsidRDefault="001C67B7" w:rsidP="00FA2CDB">
            <w:pPr>
              <w:pStyle w:val="5"/>
              <w:shd w:val="clear" w:color="auto" w:fill="auto"/>
              <w:spacing w:line="360" w:lineRule="auto"/>
              <w:jc w:val="both"/>
              <w:rPr>
                <w:sz w:val="24"/>
                <w:szCs w:val="24"/>
              </w:rPr>
            </w:pPr>
            <w:r w:rsidRPr="00081051">
              <w:rPr>
                <w:sz w:val="24"/>
                <w:szCs w:val="24"/>
              </w:rPr>
              <w:t>-плакаты, наглядный материал.</w:t>
            </w:r>
          </w:p>
        </w:tc>
      </w:tr>
      <w:tr w:rsidR="001C67B7" w:rsidRPr="00081051" w:rsidTr="00FA2CDB">
        <w:tc>
          <w:tcPr>
            <w:tcW w:w="9345" w:type="dxa"/>
            <w:gridSpan w:val="3"/>
          </w:tcPr>
          <w:p w:rsidR="001C67B7" w:rsidRPr="00081051" w:rsidRDefault="001C67B7" w:rsidP="00FA2CDB">
            <w:pPr>
              <w:pStyle w:val="5"/>
              <w:shd w:val="clear" w:color="auto" w:fill="auto"/>
              <w:spacing w:line="360" w:lineRule="auto"/>
              <w:rPr>
                <w:sz w:val="24"/>
                <w:szCs w:val="24"/>
              </w:rPr>
            </w:pPr>
            <w:r w:rsidRPr="00081051">
              <w:rPr>
                <w:sz w:val="24"/>
                <w:szCs w:val="24"/>
              </w:rPr>
              <w:t>Ребенок в семье и обществе</w:t>
            </w:r>
          </w:p>
        </w:tc>
      </w:tr>
      <w:tr w:rsidR="001C67B7" w:rsidRPr="00081051" w:rsidTr="00FA2CDB">
        <w:tc>
          <w:tcPr>
            <w:tcW w:w="3115" w:type="dxa"/>
          </w:tcPr>
          <w:p w:rsidR="001C67B7" w:rsidRPr="00081051" w:rsidRDefault="001C67B7" w:rsidP="00FA2CDB">
            <w:pPr>
              <w:pStyle w:val="5"/>
              <w:shd w:val="clear" w:color="auto" w:fill="auto"/>
              <w:spacing w:line="360" w:lineRule="auto"/>
              <w:jc w:val="both"/>
              <w:rPr>
                <w:sz w:val="24"/>
                <w:szCs w:val="24"/>
              </w:rPr>
            </w:pPr>
            <w:r w:rsidRPr="00081051">
              <w:rPr>
                <w:sz w:val="24"/>
                <w:szCs w:val="24"/>
              </w:rPr>
              <w:lastRenderedPageBreak/>
              <w:t xml:space="preserve">- игра дошкольника (творческая, игра  с правилами);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досуги, праздники; </w:t>
            </w:r>
          </w:p>
          <w:p w:rsidR="001C67B7" w:rsidRPr="00081051" w:rsidRDefault="001C67B7" w:rsidP="00FA2CDB">
            <w:pPr>
              <w:pStyle w:val="5"/>
              <w:shd w:val="clear" w:color="auto" w:fill="auto"/>
              <w:spacing w:line="360" w:lineRule="auto"/>
              <w:jc w:val="both"/>
              <w:rPr>
                <w:sz w:val="24"/>
                <w:szCs w:val="24"/>
              </w:rPr>
            </w:pPr>
            <w:r w:rsidRPr="00081051">
              <w:rPr>
                <w:sz w:val="24"/>
                <w:szCs w:val="24"/>
              </w:rPr>
              <w:t>- посиделки; поэтические встречи;</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 сюжетно-ролевые игры </w:t>
            </w:r>
          </w:p>
          <w:p w:rsidR="001C67B7" w:rsidRPr="00081051" w:rsidRDefault="001C67B7" w:rsidP="00FA2CDB">
            <w:pPr>
              <w:pStyle w:val="5"/>
              <w:shd w:val="clear" w:color="auto" w:fill="auto"/>
              <w:spacing w:line="360" w:lineRule="auto"/>
              <w:jc w:val="both"/>
              <w:rPr>
                <w:sz w:val="24"/>
                <w:szCs w:val="24"/>
              </w:rPr>
            </w:pPr>
            <w:r w:rsidRPr="00081051">
              <w:rPr>
                <w:sz w:val="24"/>
                <w:szCs w:val="24"/>
              </w:rPr>
              <w:t>- проектная деятельность</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 чтение, беседы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проблемные ситуации,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экскурсии; </w:t>
            </w:r>
          </w:p>
          <w:p w:rsidR="001C67B7" w:rsidRPr="00081051" w:rsidRDefault="001C67B7" w:rsidP="00FA2CDB">
            <w:pPr>
              <w:pStyle w:val="5"/>
              <w:shd w:val="clear" w:color="auto" w:fill="auto"/>
              <w:spacing w:line="360" w:lineRule="auto"/>
              <w:jc w:val="both"/>
              <w:rPr>
                <w:sz w:val="24"/>
                <w:szCs w:val="24"/>
              </w:rPr>
            </w:pPr>
            <w:r w:rsidRPr="00081051">
              <w:rPr>
                <w:sz w:val="24"/>
                <w:szCs w:val="24"/>
              </w:rPr>
              <w:t>- создание коллекций;</w:t>
            </w:r>
          </w:p>
          <w:p w:rsidR="001C67B7" w:rsidRPr="00081051" w:rsidRDefault="001C67B7" w:rsidP="00FA2CDB">
            <w:pPr>
              <w:pStyle w:val="5"/>
              <w:shd w:val="clear" w:color="auto" w:fill="auto"/>
              <w:spacing w:line="360" w:lineRule="auto"/>
              <w:jc w:val="both"/>
              <w:rPr>
                <w:sz w:val="24"/>
                <w:szCs w:val="24"/>
              </w:rPr>
            </w:pPr>
            <w:r w:rsidRPr="00081051">
              <w:rPr>
                <w:sz w:val="24"/>
                <w:szCs w:val="24"/>
              </w:rPr>
              <w:t>- дидактические игры;</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 конструирование;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продуктивная деятельность;  </w:t>
            </w:r>
          </w:p>
          <w:p w:rsidR="001C67B7" w:rsidRPr="00081051" w:rsidRDefault="001C67B7" w:rsidP="00FA2CDB">
            <w:pPr>
              <w:pStyle w:val="5"/>
              <w:shd w:val="clear" w:color="auto" w:fill="auto"/>
              <w:spacing w:line="360" w:lineRule="auto"/>
              <w:jc w:val="both"/>
              <w:rPr>
                <w:sz w:val="24"/>
                <w:szCs w:val="24"/>
              </w:rPr>
            </w:pPr>
            <w:r w:rsidRPr="00081051">
              <w:rPr>
                <w:sz w:val="24"/>
                <w:szCs w:val="24"/>
              </w:rPr>
              <w:t>- викторина;</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 разучивание стихотворений;</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 изготовление поделок;</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-выставка работ декоративно прикладного искусства,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 репродукций картин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рассматривание объектов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слушание музыки; </w:t>
            </w:r>
          </w:p>
          <w:p w:rsidR="001C67B7" w:rsidRPr="00081051" w:rsidRDefault="001C67B7" w:rsidP="00FA2CDB">
            <w:pPr>
              <w:pStyle w:val="5"/>
              <w:shd w:val="clear" w:color="auto" w:fill="auto"/>
              <w:spacing w:line="360" w:lineRule="auto"/>
              <w:jc w:val="both"/>
              <w:rPr>
                <w:sz w:val="24"/>
                <w:szCs w:val="24"/>
              </w:rPr>
            </w:pPr>
            <w:r w:rsidRPr="00081051">
              <w:rPr>
                <w:sz w:val="24"/>
                <w:szCs w:val="24"/>
              </w:rPr>
              <w:t>- инсценирование.</w:t>
            </w:r>
          </w:p>
        </w:tc>
        <w:tc>
          <w:tcPr>
            <w:tcW w:w="3115" w:type="dxa"/>
          </w:tcPr>
          <w:p w:rsidR="001C67B7" w:rsidRPr="00081051" w:rsidRDefault="001C67B7" w:rsidP="00FA2CDB">
            <w:pPr>
              <w:pStyle w:val="5"/>
              <w:spacing w:line="360" w:lineRule="auto"/>
              <w:jc w:val="both"/>
              <w:rPr>
                <w:sz w:val="24"/>
                <w:szCs w:val="24"/>
              </w:rPr>
            </w:pPr>
            <w:r w:rsidRPr="00081051">
              <w:rPr>
                <w:sz w:val="24"/>
                <w:szCs w:val="24"/>
              </w:rPr>
              <w:t xml:space="preserve">(творческая, игра  с правилами); </w:t>
            </w:r>
          </w:p>
          <w:p w:rsidR="001C67B7" w:rsidRPr="00081051" w:rsidRDefault="001C67B7" w:rsidP="00FA2CDB">
            <w:pPr>
              <w:pStyle w:val="5"/>
              <w:spacing w:line="360" w:lineRule="auto"/>
              <w:jc w:val="both"/>
              <w:rPr>
                <w:sz w:val="24"/>
                <w:szCs w:val="24"/>
              </w:rPr>
            </w:pPr>
            <w:r w:rsidRPr="00081051">
              <w:rPr>
                <w:sz w:val="24"/>
                <w:szCs w:val="24"/>
              </w:rPr>
              <w:t>- досуги, праздники;</w:t>
            </w:r>
          </w:p>
          <w:p w:rsidR="001C67B7" w:rsidRPr="00081051" w:rsidRDefault="001C67B7" w:rsidP="00FA2CDB">
            <w:pPr>
              <w:pStyle w:val="5"/>
              <w:spacing w:line="360" w:lineRule="auto"/>
              <w:jc w:val="both"/>
              <w:rPr>
                <w:sz w:val="24"/>
                <w:szCs w:val="24"/>
              </w:rPr>
            </w:pPr>
            <w:r w:rsidRPr="00081051">
              <w:rPr>
                <w:sz w:val="24"/>
                <w:szCs w:val="24"/>
              </w:rPr>
              <w:t xml:space="preserve"> - посиделки; поэтические встречи; </w:t>
            </w:r>
          </w:p>
          <w:p w:rsidR="001C67B7" w:rsidRPr="00081051" w:rsidRDefault="001C67B7" w:rsidP="00FA2CDB">
            <w:pPr>
              <w:pStyle w:val="5"/>
              <w:spacing w:line="360" w:lineRule="auto"/>
              <w:jc w:val="both"/>
              <w:rPr>
                <w:sz w:val="24"/>
                <w:szCs w:val="24"/>
              </w:rPr>
            </w:pPr>
            <w:r w:rsidRPr="00081051">
              <w:rPr>
                <w:sz w:val="24"/>
                <w:szCs w:val="24"/>
              </w:rPr>
              <w:t>- сюжетно-ролевые игры</w:t>
            </w:r>
          </w:p>
          <w:p w:rsidR="001C67B7" w:rsidRPr="00081051" w:rsidRDefault="001C67B7" w:rsidP="00FA2CDB">
            <w:pPr>
              <w:pStyle w:val="5"/>
              <w:spacing w:line="360" w:lineRule="auto"/>
              <w:jc w:val="both"/>
              <w:rPr>
                <w:sz w:val="24"/>
                <w:szCs w:val="24"/>
              </w:rPr>
            </w:pPr>
            <w:r w:rsidRPr="00081051">
              <w:rPr>
                <w:sz w:val="24"/>
                <w:szCs w:val="24"/>
              </w:rPr>
              <w:t xml:space="preserve"> - проектная деятельность </w:t>
            </w:r>
          </w:p>
          <w:p w:rsidR="001C67B7" w:rsidRPr="00081051" w:rsidRDefault="001C67B7" w:rsidP="00FA2CDB">
            <w:pPr>
              <w:pStyle w:val="5"/>
              <w:spacing w:line="360" w:lineRule="auto"/>
              <w:jc w:val="both"/>
              <w:rPr>
                <w:sz w:val="24"/>
                <w:szCs w:val="24"/>
              </w:rPr>
            </w:pPr>
            <w:r w:rsidRPr="00081051">
              <w:rPr>
                <w:sz w:val="24"/>
                <w:szCs w:val="24"/>
              </w:rPr>
              <w:t xml:space="preserve">- чтение, беседы </w:t>
            </w:r>
          </w:p>
          <w:p w:rsidR="001C67B7" w:rsidRPr="00081051" w:rsidRDefault="001C67B7" w:rsidP="00FA2CDB">
            <w:pPr>
              <w:pStyle w:val="5"/>
              <w:spacing w:line="360" w:lineRule="auto"/>
              <w:jc w:val="both"/>
              <w:rPr>
                <w:sz w:val="24"/>
                <w:szCs w:val="24"/>
              </w:rPr>
            </w:pPr>
            <w:r w:rsidRPr="00081051">
              <w:rPr>
                <w:sz w:val="24"/>
                <w:szCs w:val="24"/>
              </w:rPr>
              <w:t>- проблемные ситуации,</w:t>
            </w:r>
          </w:p>
          <w:p w:rsidR="001C67B7" w:rsidRPr="00081051" w:rsidRDefault="001C67B7" w:rsidP="00FA2CDB">
            <w:pPr>
              <w:pStyle w:val="5"/>
              <w:spacing w:line="360" w:lineRule="auto"/>
              <w:jc w:val="both"/>
              <w:rPr>
                <w:sz w:val="24"/>
                <w:szCs w:val="24"/>
              </w:rPr>
            </w:pPr>
            <w:r w:rsidRPr="00081051">
              <w:rPr>
                <w:sz w:val="24"/>
                <w:szCs w:val="24"/>
              </w:rPr>
              <w:t xml:space="preserve"> - экскурсии; </w:t>
            </w:r>
          </w:p>
          <w:p w:rsidR="001C67B7" w:rsidRPr="00081051" w:rsidRDefault="001C67B7" w:rsidP="00FA2CDB">
            <w:pPr>
              <w:pStyle w:val="5"/>
              <w:spacing w:line="360" w:lineRule="auto"/>
              <w:jc w:val="both"/>
              <w:rPr>
                <w:sz w:val="24"/>
                <w:szCs w:val="24"/>
              </w:rPr>
            </w:pPr>
            <w:r w:rsidRPr="00081051">
              <w:rPr>
                <w:sz w:val="24"/>
                <w:szCs w:val="24"/>
              </w:rPr>
              <w:t xml:space="preserve">- создание коллекций; </w:t>
            </w:r>
          </w:p>
          <w:p w:rsidR="001C67B7" w:rsidRPr="00081051" w:rsidRDefault="001C67B7" w:rsidP="00FA2CDB">
            <w:pPr>
              <w:pStyle w:val="5"/>
              <w:shd w:val="clear" w:color="auto" w:fill="auto"/>
              <w:spacing w:line="360" w:lineRule="auto"/>
              <w:jc w:val="both"/>
              <w:rPr>
                <w:sz w:val="24"/>
                <w:szCs w:val="24"/>
              </w:rPr>
            </w:pPr>
            <w:r w:rsidRPr="00081051">
              <w:rPr>
                <w:sz w:val="24"/>
                <w:szCs w:val="24"/>
              </w:rPr>
              <w:t>- использование наглядных пособий, иллюстраций, демонстраций</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 слушание музыки, песен.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чтение художественной литературы,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образный сюжетный рассказ, беседа, дискуссии; познание действительности, углубления знаний </w:t>
            </w:r>
          </w:p>
          <w:p w:rsidR="001C67B7" w:rsidRPr="00081051" w:rsidRDefault="001C67B7" w:rsidP="00FA2CDB">
            <w:pPr>
              <w:pStyle w:val="5"/>
              <w:spacing w:line="360" w:lineRule="auto"/>
              <w:jc w:val="both"/>
              <w:rPr>
                <w:sz w:val="24"/>
                <w:szCs w:val="24"/>
              </w:rPr>
            </w:pPr>
            <w:r w:rsidRPr="00081051">
              <w:rPr>
                <w:sz w:val="24"/>
                <w:szCs w:val="24"/>
              </w:rPr>
              <w:t xml:space="preserve">- беседы, разбор ситуаций; -просмотр телепередач, диафильмов, видеофильмов; - придумывание сказок; игры- драматизации; сюрпризные моменты и элементы новизны; юмор и шутка. </w:t>
            </w:r>
          </w:p>
          <w:p w:rsidR="001C67B7" w:rsidRPr="00081051" w:rsidRDefault="001C67B7" w:rsidP="00FA2CDB">
            <w:pPr>
              <w:pStyle w:val="5"/>
              <w:spacing w:line="360" w:lineRule="auto"/>
              <w:jc w:val="both"/>
              <w:rPr>
                <w:sz w:val="24"/>
                <w:szCs w:val="24"/>
              </w:rPr>
            </w:pPr>
            <w:r w:rsidRPr="00081051">
              <w:rPr>
                <w:sz w:val="24"/>
                <w:szCs w:val="24"/>
              </w:rPr>
              <w:t>- создание поделок своими руками.</w:t>
            </w:r>
          </w:p>
          <w:p w:rsidR="001C67B7" w:rsidRPr="00081051" w:rsidRDefault="001C67B7" w:rsidP="00FA2CDB">
            <w:pPr>
              <w:pStyle w:val="5"/>
              <w:spacing w:line="360" w:lineRule="auto"/>
              <w:jc w:val="both"/>
              <w:rPr>
                <w:sz w:val="24"/>
                <w:szCs w:val="24"/>
              </w:rPr>
            </w:pPr>
            <w:r w:rsidRPr="00081051">
              <w:rPr>
                <w:sz w:val="24"/>
                <w:szCs w:val="24"/>
              </w:rPr>
              <w:t xml:space="preserve"> -разучивание стихотворений;</w:t>
            </w:r>
          </w:p>
          <w:p w:rsidR="001C67B7" w:rsidRPr="00081051" w:rsidRDefault="001C67B7" w:rsidP="00FA2CDB">
            <w:pPr>
              <w:pStyle w:val="5"/>
              <w:spacing w:line="360" w:lineRule="auto"/>
              <w:jc w:val="both"/>
              <w:rPr>
                <w:sz w:val="24"/>
                <w:szCs w:val="24"/>
              </w:rPr>
            </w:pPr>
            <w:r w:rsidRPr="00081051">
              <w:rPr>
                <w:sz w:val="24"/>
                <w:szCs w:val="24"/>
              </w:rPr>
              <w:t xml:space="preserve"> - проигрывание в народные </w:t>
            </w:r>
            <w:r w:rsidRPr="00081051">
              <w:rPr>
                <w:sz w:val="24"/>
                <w:szCs w:val="24"/>
              </w:rPr>
              <w:lastRenderedPageBreak/>
              <w:t>игры с детьми.</w:t>
            </w:r>
          </w:p>
          <w:p w:rsidR="001C67B7" w:rsidRPr="00081051" w:rsidRDefault="001C67B7" w:rsidP="00FA2CDB">
            <w:pPr>
              <w:pStyle w:val="5"/>
              <w:spacing w:line="360" w:lineRule="auto"/>
              <w:jc w:val="both"/>
              <w:rPr>
                <w:sz w:val="24"/>
                <w:szCs w:val="24"/>
              </w:rPr>
            </w:pPr>
            <w:r w:rsidRPr="00081051">
              <w:rPr>
                <w:sz w:val="24"/>
                <w:szCs w:val="24"/>
              </w:rPr>
              <w:t xml:space="preserve"> </w:t>
            </w:r>
          </w:p>
          <w:p w:rsidR="001C67B7" w:rsidRPr="00081051" w:rsidRDefault="001C67B7" w:rsidP="00FA2CDB">
            <w:pPr>
              <w:pStyle w:val="5"/>
              <w:shd w:val="clear" w:color="auto" w:fill="auto"/>
              <w:spacing w:line="360" w:lineRule="auto"/>
              <w:jc w:val="both"/>
              <w:rPr>
                <w:sz w:val="24"/>
                <w:szCs w:val="24"/>
              </w:rPr>
            </w:pPr>
          </w:p>
        </w:tc>
        <w:tc>
          <w:tcPr>
            <w:tcW w:w="3115" w:type="dxa"/>
          </w:tcPr>
          <w:p w:rsidR="001C67B7" w:rsidRPr="00081051" w:rsidRDefault="001C67B7" w:rsidP="00FA2CDB">
            <w:pPr>
              <w:pStyle w:val="5"/>
              <w:shd w:val="clear" w:color="auto" w:fill="auto"/>
              <w:spacing w:line="360" w:lineRule="auto"/>
              <w:jc w:val="both"/>
              <w:rPr>
                <w:sz w:val="24"/>
                <w:szCs w:val="24"/>
              </w:rPr>
            </w:pPr>
            <w:r w:rsidRPr="00081051">
              <w:rPr>
                <w:sz w:val="24"/>
                <w:szCs w:val="24"/>
              </w:rPr>
              <w:lastRenderedPageBreak/>
              <w:t>-художественная литература; мультимедийные  презентации;</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 плакаты</w:t>
            </w:r>
          </w:p>
          <w:p w:rsidR="001C67B7" w:rsidRPr="00081051" w:rsidRDefault="001C67B7" w:rsidP="00FA2CDB">
            <w:pPr>
              <w:pStyle w:val="5"/>
              <w:shd w:val="clear" w:color="auto" w:fill="auto"/>
              <w:spacing w:line="360" w:lineRule="auto"/>
              <w:jc w:val="both"/>
              <w:rPr>
                <w:sz w:val="24"/>
                <w:szCs w:val="24"/>
              </w:rPr>
            </w:pPr>
            <w:r w:rsidRPr="00081051">
              <w:rPr>
                <w:sz w:val="24"/>
                <w:szCs w:val="24"/>
              </w:rPr>
              <w:t>-иллюстрации</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наглядный материал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музыка;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 предметно- практическая деятельность;</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 культура и искусство.</w:t>
            </w:r>
          </w:p>
          <w:p w:rsidR="001C67B7" w:rsidRPr="00081051" w:rsidRDefault="001C67B7" w:rsidP="00FA2CDB">
            <w:pPr>
              <w:pStyle w:val="5"/>
              <w:shd w:val="clear" w:color="auto" w:fill="auto"/>
              <w:spacing w:line="360" w:lineRule="auto"/>
              <w:jc w:val="both"/>
              <w:rPr>
                <w:sz w:val="24"/>
                <w:szCs w:val="24"/>
              </w:rPr>
            </w:pPr>
          </w:p>
        </w:tc>
      </w:tr>
      <w:tr w:rsidR="001C67B7" w:rsidRPr="00081051" w:rsidTr="00FA2CDB">
        <w:tc>
          <w:tcPr>
            <w:tcW w:w="9345" w:type="dxa"/>
            <w:gridSpan w:val="3"/>
          </w:tcPr>
          <w:p w:rsidR="001C67B7" w:rsidRPr="00081051" w:rsidRDefault="001C67B7" w:rsidP="00FA2CDB">
            <w:pPr>
              <w:pStyle w:val="5"/>
              <w:shd w:val="clear" w:color="auto" w:fill="auto"/>
              <w:spacing w:line="360" w:lineRule="auto"/>
              <w:rPr>
                <w:sz w:val="24"/>
                <w:szCs w:val="24"/>
              </w:rPr>
            </w:pPr>
            <w:r w:rsidRPr="00081051">
              <w:rPr>
                <w:sz w:val="24"/>
                <w:szCs w:val="24"/>
              </w:rPr>
              <w:t>Социализация, развитие общения, нравственное воспитание</w:t>
            </w:r>
          </w:p>
        </w:tc>
      </w:tr>
      <w:tr w:rsidR="001C67B7" w:rsidRPr="00081051" w:rsidTr="00FA2CDB">
        <w:tc>
          <w:tcPr>
            <w:tcW w:w="3115" w:type="dxa"/>
          </w:tcPr>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народные игры; </w:t>
            </w:r>
          </w:p>
          <w:p w:rsidR="001C67B7" w:rsidRPr="00081051" w:rsidRDefault="001C67B7" w:rsidP="00FA2CDB">
            <w:pPr>
              <w:pStyle w:val="5"/>
              <w:shd w:val="clear" w:color="auto" w:fill="auto"/>
              <w:spacing w:line="360" w:lineRule="auto"/>
              <w:jc w:val="both"/>
              <w:rPr>
                <w:sz w:val="24"/>
                <w:szCs w:val="24"/>
              </w:rPr>
            </w:pPr>
            <w:r w:rsidRPr="00081051">
              <w:rPr>
                <w:sz w:val="24"/>
                <w:szCs w:val="24"/>
              </w:rPr>
              <w:t>- хороводные игры;</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 игры с правилами; </w:t>
            </w:r>
          </w:p>
          <w:p w:rsidR="001C67B7" w:rsidRPr="00081051" w:rsidRDefault="001C67B7" w:rsidP="00FA2CDB">
            <w:pPr>
              <w:pStyle w:val="5"/>
              <w:shd w:val="clear" w:color="auto" w:fill="auto"/>
              <w:spacing w:line="360" w:lineRule="auto"/>
              <w:jc w:val="both"/>
              <w:rPr>
                <w:sz w:val="24"/>
                <w:szCs w:val="24"/>
              </w:rPr>
            </w:pPr>
            <w:r w:rsidRPr="00081051">
              <w:rPr>
                <w:sz w:val="24"/>
                <w:szCs w:val="24"/>
              </w:rPr>
              <w:t>- сюжетно-ролевые игры;</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 строительно-конструктивные;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режиссерские игры;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 театральные игры;</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 игры-драматизации;</w:t>
            </w:r>
          </w:p>
          <w:p w:rsidR="001C67B7" w:rsidRPr="00081051" w:rsidRDefault="001C67B7" w:rsidP="00FA2CDB">
            <w:pPr>
              <w:pStyle w:val="5"/>
              <w:shd w:val="clear" w:color="auto" w:fill="auto"/>
              <w:spacing w:line="360" w:lineRule="auto"/>
              <w:jc w:val="both"/>
              <w:rPr>
                <w:sz w:val="24"/>
                <w:szCs w:val="24"/>
              </w:rPr>
            </w:pPr>
            <w:r w:rsidRPr="00081051">
              <w:rPr>
                <w:sz w:val="24"/>
                <w:szCs w:val="24"/>
              </w:rPr>
              <w:t>- развивающие игры;  экспериментирования;</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 подвижные игры; </w:t>
            </w:r>
          </w:p>
          <w:p w:rsidR="001C67B7" w:rsidRPr="00081051" w:rsidRDefault="001C67B7" w:rsidP="00FA2CDB">
            <w:pPr>
              <w:pStyle w:val="5"/>
              <w:shd w:val="clear" w:color="auto" w:fill="auto"/>
              <w:spacing w:line="360" w:lineRule="auto"/>
              <w:jc w:val="both"/>
              <w:rPr>
                <w:sz w:val="24"/>
                <w:szCs w:val="24"/>
              </w:rPr>
            </w:pPr>
            <w:r w:rsidRPr="00081051">
              <w:rPr>
                <w:sz w:val="24"/>
                <w:szCs w:val="24"/>
              </w:rPr>
              <w:t>- спортивные – развлечения.</w:t>
            </w:r>
          </w:p>
        </w:tc>
        <w:tc>
          <w:tcPr>
            <w:tcW w:w="3115" w:type="dxa"/>
          </w:tcPr>
          <w:p w:rsidR="001C67B7" w:rsidRPr="00081051" w:rsidRDefault="001C67B7" w:rsidP="00FA2CDB">
            <w:pPr>
              <w:pStyle w:val="5"/>
              <w:spacing w:line="360" w:lineRule="auto"/>
              <w:jc w:val="both"/>
              <w:rPr>
                <w:sz w:val="24"/>
                <w:szCs w:val="24"/>
              </w:rPr>
            </w:pPr>
            <w:r w:rsidRPr="00081051">
              <w:rPr>
                <w:sz w:val="24"/>
                <w:szCs w:val="24"/>
              </w:rPr>
              <w:t xml:space="preserve">-использование наглядных пособий, имитация, зрительные ориентиры  </w:t>
            </w:r>
          </w:p>
          <w:p w:rsidR="001C67B7" w:rsidRPr="00081051" w:rsidRDefault="001C67B7" w:rsidP="00FA2CDB">
            <w:pPr>
              <w:pStyle w:val="5"/>
              <w:spacing w:line="360" w:lineRule="auto"/>
              <w:jc w:val="both"/>
              <w:rPr>
                <w:sz w:val="24"/>
                <w:szCs w:val="24"/>
              </w:rPr>
            </w:pPr>
            <w:r w:rsidRPr="00081051">
              <w:rPr>
                <w:sz w:val="24"/>
                <w:szCs w:val="24"/>
              </w:rPr>
              <w:t xml:space="preserve">-Слушание музыки, песен </w:t>
            </w:r>
          </w:p>
          <w:p w:rsidR="001C67B7" w:rsidRPr="00081051" w:rsidRDefault="001C67B7" w:rsidP="00FA2CDB">
            <w:pPr>
              <w:pStyle w:val="5"/>
              <w:spacing w:line="360" w:lineRule="auto"/>
              <w:jc w:val="both"/>
              <w:rPr>
                <w:sz w:val="24"/>
                <w:szCs w:val="24"/>
              </w:rPr>
            </w:pPr>
            <w:r w:rsidRPr="00081051">
              <w:rPr>
                <w:sz w:val="24"/>
                <w:szCs w:val="24"/>
              </w:rPr>
              <w:t xml:space="preserve">- Непосредственная помощь воспитателя  </w:t>
            </w:r>
          </w:p>
          <w:p w:rsidR="001C67B7" w:rsidRPr="00081051" w:rsidRDefault="001C67B7" w:rsidP="00FA2CDB">
            <w:pPr>
              <w:pStyle w:val="5"/>
              <w:spacing w:line="360" w:lineRule="auto"/>
              <w:jc w:val="both"/>
              <w:rPr>
                <w:sz w:val="24"/>
                <w:szCs w:val="24"/>
              </w:rPr>
            </w:pPr>
            <w:r w:rsidRPr="00081051">
              <w:rPr>
                <w:sz w:val="24"/>
                <w:szCs w:val="24"/>
              </w:rPr>
              <w:t xml:space="preserve">-Объяснения, пояснения, указания  </w:t>
            </w:r>
          </w:p>
          <w:p w:rsidR="001C67B7" w:rsidRPr="00081051" w:rsidRDefault="001C67B7" w:rsidP="00FA2CDB">
            <w:pPr>
              <w:pStyle w:val="5"/>
              <w:spacing w:line="360" w:lineRule="auto"/>
              <w:jc w:val="both"/>
              <w:rPr>
                <w:sz w:val="24"/>
                <w:szCs w:val="24"/>
              </w:rPr>
            </w:pPr>
            <w:r w:rsidRPr="00081051">
              <w:rPr>
                <w:sz w:val="24"/>
                <w:szCs w:val="24"/>
              </w:rPr>
              <w:t>-Подача команд, распоряжений, сигналов.</w:t>
            </w:r>
          </w:p>
          <w:p w:rsidR="001C67B7" w:rsidRPr="00081051" w:rsidRDefault="001C67B7" w:rsidP="00FA2CDB">
            <w:pPr>
              <w:spacing w:line="360" w:lineRule="auto"/>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Образный сюжетный рассказ, беседа, дискуссии </w:t>
            </w:r>
          </w:p>
          <w:p w:rsidR="001C67B7" w:rsidRPr="00081051" w:rsidRDefault="001C67B7" w:rsidP="00FA2CDB">
            <w:pPr>
              <w:spacing w:line="360" w:lineRule="auto"/>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Словесная инструкция  </w:t>
            </w:r>
          </w:p>
          <w:p w:rsidR="001C67B7" w:rsidRPr="00081051" w:rsidRDefault="001C67B7" w:rsidP="00FA2CDB">
            <w:pPr>
              <w:spacing w:line="360" w:lineRule="auto"/>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-Повторение движений без изменения и с изменениями  - Проведение ситуаций в игровой форме;  </w:t>
            </w:r>
          </w:p>
          <w:p w:rsidR="001C67B7" w:rsidRPr="00081051" w:rsidRDefault="001C67B7" w:rsidP="00FA2CDB">
            <w:pPr>
              <w:spacing w:line="360" w:lineRule="auto"/>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Проведение ситуаций в соревновательной форме. </w:t>
            </w:r>
          </w:p>
          <w:p w:rsidR="001C67B7" w:rsidRPr="00081051" w:rsidRDefault="001C67B7" w:rsidP="00FA2CDB">
            <w:pPr>
              <w:pStyle w:val="5"/>
              <w:spacing w:line="360" w:lineRule="auto"/>
              <w:jc w:val="both"/>
              <w:rPr>
                <w:sz w:val="24"/>
                <w:szCs w:val="24"/>
              </w:rPr>
            </w:pPr>
          </w:p>
        </w:tc>
        <w:tc>
          <w:tcPr>
            <w:tcW w:w="3115" w:type="dxa"/>
          </w:tcPr>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художественная литература,  </w:t>
            </w:r>
          </w:p>
          <w:p w:rsidR="001C67B7" w:rsidRPr="00081051" w:rsidRDefault="001C67B7" w:rsidP="00FA2CDB">
            <w:pPr>
              <w:pStyle w:val="5"/>
              <w:shd w:val="clear" w:color="auto" w:fill="auto"/>
              <w:spacing w:line="360" w:lineRule="auto"/>
              <w:jc w:val="both"/>
              <w:rPr>
                <w:sz w:val="24"/>
                <w:szCs w:val="24"/>
              </w:rPr>
            </w:pPr>
            <w:r w:rsidRPr="00081051">
              <w:rPr>
                <w:sz w:val="24"/>
                <w:szCs w:val="24"/>
              </w:rPr>
              <w:t>- музыка</w:t>
            </w:r>
          </w:p>
        </w:tc>
      </w:tr>
    </w:tbl>
    <w:p w:rsidR="001C67B7" w:rsidRPr="00081051" w:rsidRDefault="001C67B7" w:rsidP="001C67B7">
      <w:pPr>
        <w:pStyle w:val="5"/>
        <w:spacing w:line="360" w:lineRule="auto"/>
        <w:ind w:firstLine="708"/>
        <w:jc w:val="both"/>
        <w:rPr>
          <w:sz w:val="24"/>
          <w:szCs w:val="24"/>
        </w:rPr>
      </w:pPr>
      <w:r w:rsidRPr="00081051">
        <w:rPr>
          <w:sz w:val="24"/>
          <w:szCs w:val="24"/>
        </w:rPr>
        <w:t xml:space="preserve">Часть, формируемая участниками образовательных отношений включает программы: </w:t>
      </w:r>
    </w:p>
    <w:p w:rsidR="001C67B7" w:rsidRPr="00081051" w:rsidRDefault="001C67B7" w:rsidP="001C67B7">
      <w:pPr>
        <w:numPr>
          <w:ilvl w:val="0"/>
          <w:numId w:val="7"/>
        </w:numPr>
        <w:shd w:val="clear" w:color="auto" w:fill="FFFFFF"/>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Авдеева А.А., Князева О.Л., Стёркина Р.Б. Основы безопасности жизнедеятельности. </w:t>
      </w:r>
    </w:p>
    <w:p w:rsidR="001C67B7" w:rsidRPr="00081051" w:rsidRDefault="001C67B7" w:rsidP="001C67B7">
      <w:pPr>
        <w:numPr>
          <w:ilvl w:val="0"/>
          <w:numId w:val="7"/>
        </w:numPr>
        <w:shd w:val="clear" w:color="auto" w:fill="FFFFFF"/>
        <w:spacing w:after="0" w:line="360" w:lineRule="auto"/>
        <w:rPr>
          <w:rFonts w:ascii="Times New Roman" w:hAnsi="Times New Roman" w:cs="Times New Roman"/>
          <w:sz w:val="24"/>
          <w:szCs w:val="24"/>
        </w:rPr>
      </w:pPr>
      <w:r w:rsidRPr="00081051">
        <w:rPr>
          <w:rFonts w:ascii="Times New Roman" w:hAnsi="Times New Roman" w:cs="Times New Roman"/>
          <w:sz w:val="24"/>
          <w:szCs w:val="24"/>
          <w:shd w:val="clear" w:color="auto" w:fill="FFFFFF"/>
        </w:rPr>
        <w:t> </w:t>
      </w:r>
      <w:r w:rsidRPr="00081051">
        <w:rPr>
          <w:rFonts w:ascii="Times New Roman" w:hAnsi="Times New Roman" w:cs="Times New Roman"/>
          <w:bCs/>
          <w:sz w:val="24"/>
          <w:szCs w:val="24"/>
          <w:shd w:val="clear" w:color="auto" w:fill="FFFFFF"/>
        </w:rPr>
        <w:t>Кулик</w:t>
      </w:r>
      <w:r w:rsidRPr="00081051">
        <w:rPr>
          <w:rFonts w:ascii="Times New Roman" w:hAnsi="Times New Roman" w:cs="Times New Roman"/>
          <w:sz w:val="24"/>
          <w:szCs w:val="24"/>
          <w:shd w:val="clear" w:color="auto" w:fill="FFFFFF"/>
        </w:rPr>
        <w:t xml:space="preserve"> Г. И. , Сергиенко Н. Н. « </w:t>
      </w:r>
      <w:r w:rsidRPr="00081051">
        <w:rPr>
          <w:rFonts w:ascii="Times New Roman" w:hAnsi="Times New Roman" w:cs="Times New Roman"/>
          <w:bCs/>
          <w:sz w:val="24"/>
          <w:szCs w:val="24"/>
          <w:shd w:val="clear" w:color="auto" w:fill="FFFFFF"/>
        </w:rPr>
        <w:t>Школа</w:t>
      </w:r>
      <w:r w:rsidRPr="00081051">
        <w:rPr>
          <w:rFonts w:ascii="Times New Roman" w:hAnsi="Times New Roman" w:cs="Times New Roman"/>
          <w:sz w:val="24"/>
          <w:szCs w:val="24"/>
          <w:shd w:val="clear" w:color="auto" w:fill="FFFFFF"/>
        </w:rPr>
        <w:t> </w:t>
      </w:r>
      <w:r w:rsidRPr="00081051">
        <w:rPr>
          <w:rFonts w:ascii="Times New Roman" w:hAnsi="Times New Roman" w:cs="Times New Roman"/>
          <w:bCs/>
          <w:sz w:val="24"/>
          <w:szCs w:val="24"/>
          <w:shd w:val="clear" w:color="auto" w:fill="FFFFFF"/>
        </w:rPr>
        <w:t>здорового человека</w:t>
      </w:r>
      <w:r w:rsidRPr="00081051">
        <w:rPr>
          <w:rFonts w:ascii="Times New Roman" w:hAnsi="Times New Roman" w:cs="Times New Roman"/>
          <w:sz w:val="24"/>
          <w:szCs w:val="24"/>
          <w:shd w:val="clear" w:color="auto" w:fill="FFFFFF"/>
        </w:rPr>
        <w:t>».</w:t>
      </w:r>
    </w:p>
    <w:p w:rsidR="001C67B7" w:rsidRPr="00081051" w:rsidRDefault="001C67B7" w:rsidP="001C67B7">
      <w:pPr>
        <w:shd w:val="clear" w:color="auto" w:fill="FFFFFF"/>
        <w:spacing w:after="0" w:line="360" w:lineRule="auto"/>
        <w:ind w:left="360"/>
        <w:rPr>
          <w:rFonts w:ascii="Times New Roman" w:hAnsi="Times New Roman" w:cs="Times New Roman"/>
          <w:sz w:val="24"/>
          <w:szCs w:val="24"/>
        </w:rPr>
      </w:pPr>
    </w:p>
    <w:p w:rsidR="001C67B7" w:rsidRPr="00081051" w:rsidRDefault="001C67B7" w:rsidP="001C67B7">
      <w:pPr>
        <w:pStyle w:val="5"/>
        <w:spacing w:line="360" w:lineRule="auto"/>
        <w:ind w:firstLine="708"/>
        <w:rPr>
          <w:b/>
          <w:sz w:val="24"/>
          <w:szCs w:val="24"/>
        </w:rPr>
      </w:pPr>
      <w:r w:rsidRPr="00081051">
        <w:rPr>
          <w:b/>
          <w:sz w:val="24"/>
          <w:szCs w:val="24"/>
        </w:rPr>
        <w:t>Образовательная область «Познавательное развитие»</w:t>
      </w:r>
    </w:p>
    <w:p w:rsidR="001C67B7" w:rsidRPr="00081051" w:rsidRDefault="001C67B7" w:rsidP="001C67B7">
      <w:pPr>
        <w:pStyle w:val="5"/>
        <w:spacing w:line="360" w:lineRule="auto"/>
        <w:ind w:firstLine="708"/>
        <w:jc w:val="both"/>
        <w:rPr>
          <w:sz w:val="24"/>
          <w:szCs w:val="24"/>
        </w:rPr>
      </w:pPr>
      <w:r w:rsidRPr="00081051">
        <w:rPr>
          <w:b/>
          <w:sz w:val="24"/>
          <w:szCs w:val="24"/>
        </w:rPr>
        <w:t>Образовательная область представлена следующими направлениями</w:t>
      </w:r>
      <w:r w:rsidRPr="00081051">
        <w:rPr>
          <w:sz w:val="24"/>
          <w:szCs w:val="24"/>
        </w:rPr>
        <w:t>:</w:t>
      </w:r>
    </w:p>
    <w:p w:rsidR="001C67B7" w:rsidRPr="00081051" w:rsidRDefault="001C67B7" w:rsidP="001C67B7">
      <w:pPr>
        <w:pStyle w:val="5"/>
        <w:spacing w:line="360" w:lineRule="auto"/>
        <w:ind w:firstLine="708"/>
        <w:jc w:val="both"/>
        <w:rPr>
          <w:sz w:val="24"/>
          <w:szCs w:val="24"/>
        </w:rPr>
      </w:pPr>
      <w:r w:rsidRPr="00081051">
        <w:rPr>
          <w:sz w:val="24"/>
          <w:szCs w:val="24"/>
        </w:rPr>
        <w:t xml:space="preserve"> - развитие элементарных математических представлений;</w:t>
      </w:r>
    </w:p>
    <w:p w:rsidR="001C67B7" w:rsidRPr="00081051" w:rsidRDefault="001C67B7" w:rsidP="001C67B7">
      <w:pPr>
        <w:pStyle w:val="5"/>
        <w:spacing w:line="360" w:lineRule="auto"/>
        <w:ind w:firstLine="708"/>
        <w:jc w:val="both"/>
        <w:rPr>
          <w:sz w:val="24"/>
          <w:szCs w:val="24"/>
        </w:rPr>
      </w:pPr>
      <w:r w:rsidRPr="00081051">
        <w:rPr>
          <w:sz w:val="24"/>
          <w:szCs w:val="24"/>
        </w:rPr>
        <w:t xml:space="preserve"> - развитие познавательно исследовательской деятельности; </w:t>
      </w:r>
    </w:p>
    <w:p w:rsidR="001C67B7" w:rsidRPr="00081051" w:rsidRDefault="001C67B7" w:rsidP="001C67B7">
      <w:pPr>
        <w:pStyle w:val="5"/>
        <w:spacing w:line="360" w:lineRule="auto"/>
        <w:ind w:firstLine="708"/>
        <w:jc w:val="both"/>
        <w:rPr>
          <w:sz w:val="24"/>
          <w:szCs w:val="24"/>
        </w:rPr>
      </w:pPr>
      <w:r w:rsidRPr="00081051">
        <w:rPr>
          <w:sz w:val="24"/>
          <w:szCs w:val="24"/>
        </w:rPr>
        <w:t xml:space="preserve">- формирование целостной картины мира (ознакомление с предметным окружением, ознакомление  с миром природы, ознакомление  с социальным миром). </w:t>
      </w:r>
    </w:p>
    <w:p w:rsidR="001C67B7" w:rsidRPr="00081051" w:rsidRDefault="001C67B7" w:rsidP="001C67B7">
      <w:pPr>
        <w:pStyle w:val="5"/>
        <w:spacing w:line="360" w:lineRule="auto"/>
        <w:ind w:firstLine="708"/>
        <w:jc w:val="both"/>
        <w:rPr>
          <w:sz w:val="24"/>
          <w:szCs w:val="24"/>
        </w:rPr>
      </w:pPr>
    </w:p>
    <w:tbl>
      <w:tblPr>
        <w:tblStyle w:val="a5"/>
        <w:tblW w:w="0" w:type="auto"/>
        <w:tblLook w:val="04A0" w:firstRow="1" w:lastRow="0" w:firstColumn="1" w:lastColumn="0" w:noHBand="0" w:noVBand="1"/>
      </w:tblPr>
      <w:tblGrid>
        <w:gridCol w:w="3115"/>
        <w:gridCol w:w="3115"/>
        <w:gridCol w:w="3115"/>
      </w:tblGrid>
      <w:tr w:rsidR="001C67B7" w:rsidRPr="00081051" w:rsidTr="00FA2CDB">
        <w:tc>
          <w:tcPr>
            <w:tcW w:w="3115" w:type="dxa"/>
          </w:tcPr>
          <w:p w:rsidR="001C67B7" w:rsidRPr="00081051" w:rsidRDefault="001C67B7" w:rsidP="00FA2CDB">
            <w:pPr>
              <w:pStyle w:val="5"/>
              <w:shd w:val="clear" w:color="auto" w:fill="auto"/>
              <w:spacing w:line="360" w:lineRule="auto"/>
              <w:jc w:val="both"/>
              <w:rPr>
                <w:sz w:val="24"/>
                <w:szCs w:val="24"/>
              </w:rPr>
            </w:pPr>
            <w:r w:rsidRPr="00081051">
              <w:rPr>
                <w:sz w:val="24"/>
                <w:szCs w:val="24"/>
              </w:rPr>
              <w:lastRenderedPageBreak/>
              <w:t>Формы реализации программы</w:t>
            </w:r>
          </w:p>
        </w:tc>
        <w:tc>
          <w:tcPr>
            <w:tcW w:w="3115" w:type="dxa"/>
          </w:tcPr>
          <w:p w:rsidR="001C67B7" w:rsidRPr="00081051" w:rsidRDefault="001C67B7" w:rsidP="00FA2CDB">
            <w:pPr>
              <w:pStyle w:val="5"/>
              <w:shd w:val="clear" w:color="auto" w:fill="auto"/>
              <w:spacing w:line="360" w:lineRule="auto"/>
              <w:jc w:val="both"/>
              <w:rPr>
                <w:sz w:val="24"/>
                <w:szCs w:val="24"/>
              </w:rPr>
            </w:pPr>
            <w:r w:rsidRPr="00081051">
              <w:rPr>
                <w:sz w:val="24"/>
                <w:szCs w:val="24"/>
              </w:rPr>
              <w:t>Методы реализации программы</w:t>
            </w:r>
          </w:p>
        </w:tc>
        <w:tc>
          <w:tcPr>
            <w:tcW w:w="3115" w:type="dxa"/>
          </w:tcPr>
          <w:p w:rsidR="001C67B7" w:rsidRPr="00081051" w:rsidRDefault="001C67B7" w:rsidP="00FA2CDB">
            <w:pPr>
              <w:pStyle w:val="5"/>
              <w:shd w:val="clear" w:color="auto" w:fill="auto"/>
              <w:spacing w:line="360" w:lineRule="auto"/>
              <w:jc w:val="both"/>
              <w:rPr>
                <w:sz w:val="24"/>
                <w:szCs w:val="24"/>
              </w:rPr>
            </w:pPr>
            <w:r w:rsidRPr="00081051">
              <w:rPr>
                <w:sz w:val="24"/>
                <w:szCs w:val="24"/>
              </w:rPr>
              <w:t>Средства реализации программы</w:t>
            </w:r>
          </w:p>
        </w:tc>
      </w:tr>
      <w:tr w:rsidR="001C67B7" w:rsidRPr="00081051" w:rsidTr="00FA2CDB">
        <w:tc>
          <w:tcPr>
            <w:tcW w:w="9345" w:type="dxa"/>
            <w:gridSpan w:val="3"/>
          </w:tcPr>
          <w:p w:rsidR="001C67B7" w:rsidRPr="00081051" w:rsidRDefault="001C67B7" w:rsidP="00FA2CDB">
            <w:pPr>
              <w:pStyle w:val="5"/>
              <w:shd w:val="clear" w:color="auto" w:fill="auto"/>
              <w:spacing w:line="360" w:lineRule="auto"/>
              <w:rPr>
                <w:sz w:val="24"/>
                <w:szCs w:val="24"/>
              </w:rPr>
            </w:pPr>
            <w:r w:rsidRPr="00081051">
              <w:rPr>
                <w:sz w:val="24"/>
                <w:szCs w:val="24"/>
              </w:rPr>
              <w:t>Формирование целостной картины мира (ознакомление с миром природы)</w:t>
            </w:r>
          </w:p>
        </w:tc>
      </w:tr>
      <w:tr w:rsidR="001C67B7" w:rsidRPr="00081051" w:rsidTr="00FA2CDB">
        <w:tc>
          <w:tcPr>
            <w:tcW w:w="3115" w:type="dxa"/>
          </w:tcPr>
          <w:p w:rsidR="001C67B7" w:rsidRPr="00081051" w:rsidRDefault="001C67B7" w:rsidP="00FA2CDB">
            <w:pPr>
              <w:pStyle w:val="5"/>
              <w:shd w:val="clear" w:color="auto" w:fill="auto"/>
              <w:spacing w:line="360" w:lineRule="auto"/>
              <w:jc w:val="both"/>
              <w:rPr>
                <w:sz w:val="24"/>
                <w:szCs w:val="24"/>
              </w:rPr>
            </w:pPr>
            <w:r w:rsidRPr="00081051">
              <w:rPr>
                <w:sz w:val="24"/>
                <w:szCs w:val="24"/>
              </w:rPr>
              <w:t>познавательные эвристические беседы</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-проектная деятельность коллекционирование,</w:t>
            </w:r>
          </w:p>
          <w:p w:rsidR="001C67B7" w:rsidRPr="00081051" w:rsidRDefault="001C67B7" w:rsidP="00FA2CDB">
            <w:pPr>
              <w:pStyle w:val="5"/>
              <w:spacing w:line="360" w:lineRule="auto"/>
              <w:jc w:val="both"/>
              <w:rPr>
                <w:sz w:val="24"/>
                <w:szCs w:val="24"/>
              </w:rPr>
            </w:pPr>
            <w:r w:rsidRPr="00081051">
              <w:rPr>
                <w:sz w:val="24"/>
                <w:szCs w:val="24"/>
              </w:rPr>
              <w:t xml:space="preserve">экспериментирование и опыты </w:t>
            </w:r>
          </w:p>
          <w:p w:rsidR="001C67B7" w:rsidRPr="00081051" w:rsidRDefault="001C67B7" w:rsidP="00FA2CDB">
            <w:pPr>
              <w:pStyle w:val="5"/>
              <w:spacing w:line="360" w:lineRule="auto"/>
              <w:jc w:val="both"/>
              <w:rPr>
                <w:sz w:val="24"/>
                <w:szCs w:val="24"/>
              </w:rPr>
            </w:pPr>
            <w:r w:rsidRPr="00081051">
              <w:rPr>
                <w:sz w:val="24"/>
                <w:szCs w:val="24"/>
              </w:rPr>
              <w:t xml:space="preserve">- игры (дидактические, сюжетно-ролевые, подвижные) </w:t>
            </w:r>
          </w:p>
          <w:p w:rsidR="001C67B7" w:rsidRPr="00081051" w:rsidRDefault="001C67B7" w:rsidP="00FA2CDB">
            <w:pPr>
              <w:pStyle w:val="5"/>
              <w:spacing w:line="360" w:lineRule="auto"/>
              <w:jc w:val="both"/>
              <w:rPr>
                <w:sz w:val="24"/>
                <w:szCs w:val="24"/>
              </w:rPr>
            </w:pPr>
            <w:r w:rsidRPr="00081051">
              <w:rPr>
                <w:sz w:val="24"/>
                <w:szCs w:val="24"/>
              </w:rPr>
              <w:t>- наблюдения</w:t>
            </w:r>
          </w:p>
          <w:p w:rsidR="001C67B7" w:rsidRPr="00081051" w:rsidRDefault="001C67B7" w:rsidP="00FA2CDB">
            <w:pPr>
              <w:pStyle w:val="5"/>
              <w:spacing w:line="360" w:lineRule="auto"/>
              <w:jc w:val="both"/>
              <w:rPr>
                <w:sz w:val="24"/>
                <w:szCs w:val="24"/>
              </w:rPr>
            </w:pPr>
            <w:r w:rsidRPr="00081051">
              <w:rPr>
                <w:sz w:val="24"/>
                <w:szCs w:val="24"/>
              </w:rPr>
              <w:t xml:space="preserve"> -акции, беседы </w:t>
            </w:r>
          </w:p>
          <w:p w:rsidR="001C67B7" w:rsidRPr="00081051" w:rsidRDefault="001C67B7" w:rsidP="00FA2CDB">
            <w:pPr>
              <w:pStyle w:val="5"/>
              <w:spacing w:line="360" w:lineRule="auto"/>
              <w:jc w:val="both"/>
              <w:rPr>
                <w:sz w:val="24"/>
                <w:szCs w:val="24"/>
              </w:rPr>
            </w:pPr>
            <w:r w:rsidRPr="00081051">
              <w:rPr>
                <w:sz w:val="24"/>
                <w:szCs w:val="24"/>
              </w:rPr>
              <w:t xml:space="preserve">-чтение художественной литературы, </w:t>
            </w:r>
          </w:p>
          <w:p w:rsidR="001C67B7" w:rsidRPr="00081051" w:rsidRDefault="001C67B7" w:rsidP="00FA2CDB">
            <w:pPr>
              <w:pStyle w:val="5"/>
              <w:spacing w:line="360" w:lineRule="auto"/>
              <w:jc w:val="both"/>
              <w:rPr>
                <w:sz w:val="24"/>
                <w:szCs w:val="24"/>
              </w:rPr>
            </w:pPr>
            <w:r w:rsidRPr="00081051">
              <w:rPr>
                <w:sz w:val="24"/>
                <w:szCs w:val="24"/>
              </w:rPr>
              <w:t>- труд в природе,</w:t>
            </w:r>
          </w:p>
          <w:p w:rsidR="001C67B7" w:rsidRPr="00081051" w:rsidRDefault="001C67B7" w:rsidP="00FA2CDB">
            <w:pPr>
              <w:pStyle w:val="5"/>
              <w:spacing w:line="360" w:lineRule="auto"/>
              <w:jc w:val="both"/>
              <w:rPr>
                <w:sz w:val="24"/>
                <w:szCs w:val="24"/>
              </w:rPr>
            </w:pPr>
            <w:r w:rsidRPr="00081051">
              <w:rPr>
                <w:sz w:val="24"/>
                <w:szCs w:val="24"/>
              </w:rPr>
              <w:t xml:space="preserve"> -выставка рисунков,  Ведение календаря природы </w:t>
            </w:r>
          </w:p>
          <w:p w:rsidR="001C67B7" w:rsidRPr="00081051" w:rsidRDefault="001C67B7" w:rsidP="00FA2CDB">
            <w:pPr>
              <w:pStyle w:val="5"/>
              <w:shd w:val="clear" w:color="auto" w:fill="auto"/>
              <w:spacing w:line="360" w:lineRule="auto"/>
              <w:jc w:val="both"/>
              <w:rPr>
                <w:sz w:val="24"/>
                <w:szCs w:val="24"/>
              </w:rPr>
            </w:pPr>
          </w:p>
        </w:tc>
        <w:tc>
          <w:tcPr>
            <w:tcW w:w="3115" w:type="dxa"/>
          </w:tcPr>
          <w:p w:rsidR="001C67B7" w:rsidRPr="00081051" w:rsidRDefault="001C67B7" w:rsidP="00FA2CDB">
            <w:pPr>
              <w:pStyle w:val="5"/>
              <w:spacing w:line="360" w:lineRule="auto"/>
              <w:jc w:val="both"/>
              <w:rPr>
                <w:sz w:val="24"/>
                <w:szCs w:val="24"/>
              </w:rPr>
            </w:pPr>
            <w:r w:rsidRPr="00081051">
              <w:rPr>
                <w:sz w:val="24"/>
                <w:szCs w:val="24"/>
              </w:rPr>
              <w:t xml:space="preserve">эвристические беседы </w:t>
            </w:r>
          </w:p>
          <w:p w:rsidR="001C67B7" w:rsidRPr="00081051" w:rsidRDefault="001C67B7" w:rsidP="00FA2CDB">
            <w:pPr>
              <w:pStyle w:val="5"/>
              <w:spacing w:line="360" w:lineRule="auto"/>
              <w:jc w:val="both"/>
              <w:rPr>
                <w:sz w:val="24"/>
                <w:szCs w:val="24"/>
              </w:rPr>
            </w:pPr>
            <w:r w:rsidRPr="00081051">
              <w:rPr>
                <w:sz w:val="24"/>
                <w:szCs w:val="24"/>
              </w:rPr>
              <w:t xml:space="preserve">-проектная деятельность коллекционирование, </w:t>
            </w:r>
          </w:p>
          <w:p w:rsidR="001C67B7" w:rsidRPr="00081051" w:rsidRDefault="001C67B7" w:rsidP="00FA2CDB">
            <w:pPr>
              <w:pStyle w:val="5"/>
              <w:shd w:val="clear" w:color="auto" w:fill="auto"/>
              <w:spacing w:line="360" w:lineRule="auto"/>
              <w:jc w:val="both"/>
              <w:rPr>
                <w:sz w:val="24"/>
                <w:szCs w:val="24"/>
              </w:rPr>
            </w:pPr>
            <w:r w:rsidRPr="00081051">
              <w:rPr>
                <w:sz w:val="24"/>
                <w:szCs w:val="24"/>
              </w:rPr>
              <w:t>- наглядные: наблюдения (кратковременные, длительные, определение состояния предмета по отдельным признакам, восстановление картины целого по отдельным признакам);</w:t>
            </w:r>
          </w:p>
          <w:p w:rsidR="001C67B7" w:rsidRPr="00081051" w:rsidRDefault="001C67B7" w:rsidP="00FA2CDB">
            <w:pPr>
              <w:spacing w:line="360" w:lineRule="auto"/>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рассматривание картин, демонстрация фильмов; </w:t>
            </w:r>
          </w:p>
          <w:p w:rsidR="001C67B7" w:rsidRPr="00081051" w:rsidRDefault="001C67B7" w:rsidP="00FA2CDB">
            <w:pPr>
              <w:spacing w:line="360" w:lineRule="auto"/>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практические: игра (дидактические игры (предметные, настольно- печатные, словесные, игровые упражнения и игры-занятия)  </w:t>
            </w:r>
          </w:p>
          <w:p w:rsidR="001C67B7" w:rsidRPr="00081051" w:rsidRDefault="001C67B7" w:rsidP="00FA2CDB">
            <w:pPr>
              <w:spacing w:line="360" w:lineRule="auto"/>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-подвижные игры, творческие игры);</w:t>
            </w:r>
          </w:p>
          <w:p w:rsidR="001C67B7" w:rsidRPr="00081051" w:rsidRDefault="001C67B7" w:rsidP="00FA2CDB">
            <w:pPr>
              <w:spacing w:line="360" w:lineRule="auto"/>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-труд в природе (индивидуальные поручения, коллективный труд); </w:t>
            </w:r>
          </w:p>
          <w:p w:rsidR="001C67B7" w:rsidRPr="00081051" w:rsidRDefault="001C67B7" w:rsidP="00FA2CDB">
            <w:pPr>
              <w:spacing w:line="360" w:lineRule="auto"/>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элементарные опыты;</w:t>
            </w:r>
          </w:p>
          <w:p w:rsidR="001C67B7" w:rsidRPr="00081051" w:rsidRDefault="001C67B7" w:rsidP="00FA2CDB">
            <w:pPr>
              <w:spacing w:line="360" w:lineRule="auto"/>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 словесные: рассказ; беседа; чтение. </w:t>
            </w:r>
          </w:p>
          <w:p w:rsidR="001C67B7" w:rsidRPr="00081051" w:rsidRDefault="001C67B7" w:rsidP="00FA2CDB">
            <w:pPr>
              <w:pStyle w:val="5"/>
              <w:shd w:val="clear" w:color="auto" w:fill="auto"/>
              <w:spacing w:line="360" w:lineRule="auto"/>
              <w:jc w:val="both"/>
              <w:rPr>
                <w:sz w:val="24"/>
                <w:szCs w:val="24"/>
              </w:rPr>
            </w:pPr>
          </w:p>
        </w:tc>
        <w:tc>
          <w:tcPr>
            <w:tcW w:w="3115" w:type="dxa"/>
          </w:tcPr>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объекты живой и неживой природы; </w:t>
            </w:r>
          </w:p>
          <w:p w:rsidR="001C67B7" w:rsidRPr="00081051" w:rsidRDefault="001C67B7" w:rsidP="00FA2CDB">
            <w:pPr>
              <w:pStyle w:val="5"/>
              <w:shd w:val="clear" w:color="auto" w:fill="auto"/>
              <w:spacing w:line="360" w:lineRule="auto"/>
              <w:jc w:val="both"/>
              <w:rPr>
                <w:sz w:val="24"/>
                <w:szCs w:val="24"/>
              </w:rPr>
            </w:pPr>
            <w:r w:rsidRPr="00081051">
              <w:rPr>
                <w:sz w:val="24"/>
                <w:szCs w:val="24"/>
              </w:rPr>
              <w:t>- игры с экологическим содержанием;</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комплекты наглядного материала; </w:t>
            </w:r>
          </w:p>
          <w:p w:rsidR="001C67B7" w:rsidRPr="00081051" w:rsidRDefault="001C67B7" w:rsidP="00FA2CDB">
            <w:pPr>
              <w:pStyle w:val="5"/>
              <w:shd w:val="clear" w:color="auto" w:fill="auto"/>
              <w:spacing w:line="360" w:lineRule="auto"/>
              <w:jc w:val="both"/>
              <w:rPr>
                <w:sz w:val="24"/>
                <w:szCs w:val="24"/>
              </w:rPr>
            </w:pPr>
            <w:r w:rsidRPr="00081051">
              <w:rPr>
                <w:sz w:val="24"/>
                <w:szCs w:val="24"/>
              </w:rPr>
              <w:t>- музыка;</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 труд в природе</w:t>
            </w:r>
          </w:p>
        </w:tc>
      </w:tr>
      <w:tr w:rsidR="001C67B7" w:rsidRPr="00081051" w:rsidTr="00FA2CDB">
        <w:tc>
          <w:tcPr>
            <w:tcW w:w="9345" w:type="dxa"/>
            <w:gridSpan w:val="3"/>
          </w:tcPr>
          <w:p w:rsidR="001C67B7" w:rsidRPr="00081051" w:rsidRDefault="001C67B7" w:rsidP="00FA2CDB">
            <w:pPr>
              <w:pStyle w:val="5"/>
              <w:shd w:val="clear" w:color="auto" w:fill="auto"/>
              <w:spacing w:line="360" w:lineRule="auto"/>
              <w:rPr>
                <w:sz w:val="24"/>
                <w:szCs w:val="24"/>
              </w:rPr>
            </w:pPr>
            <w:r w:rsidRPr="00081051">
              <w:rPr>
                <w:sz w:val="24"/>
                <w:szCs w:val="24"/>
              </w:rPr>
              <w:t>Ознакомление с социальным миром</w:t>
            </w:r>
          </w:p>
        </w:tc>
      </w:tr>
      <w:tr w:rsidR="001C67B7" w:rsidRPr="00081051" w:rsidTr="00FA2CDB">
        <w:tc>
          <w:tcPr>
            <w:tcW w:w="3115" w:type="dxa"/>
          </w:tcPr>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Совместные проекты Этические беседы </w:t>
            </w:r>
          </w:p>
          <w:p w:rsidR="001C67B7" w:rsidRPr="00081051" w:rsidRDefault="001C67B7" w:rsidP="00FA2CDB">
            <w:pPr>
              <w:pStyle w:val="5"/>
              <w:shd w:val="clear" w:color="auto" w:fill="auto"/>
              <w:spacing w:line="360" w:lineRule="auto"/>
              <w:jc w:val="both"/>
              <w:rPr>
                <w:sz w:val="24"/>
                <w:szCs w:val="24"/>
              </w:rPr>
            </w:pPr>
            <w:r w:rsidRPr="00081051">
              <w:rPr>
                <w:sz w:val="24"/>
                <w:szCs w:val="24"/>
              </w:rPr>
              <w:lastRenderedPageBreak/>
              <w:t>Сюжетно – ролевые игры Игры с правилами социального содержания Экскурсии</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Игры – путешествия Общение, чтение,  Рассматривание картин</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Рисование на социальные темы </w:t>
            </w:r>
          </w:p>
          <w:p w:rsidR="001C67B7" w:rsidRPr="00081051" w:rsidRDefault="001C67B7" w:rsidP="00FA2CDB">
            <w:pPr>
              <w:pStyle w:val="5"/>
              <w:shd w:val="clear" w:color="auto" w:fill="auto"/>
              <w:spacing w:line="360" w:lineRule="auto"/>
              <w:jc w:val="both"/>
              <w:rPr>
                <w:sz w:val="24"/>
                <w:szCs w:val="24"/>
              </w:rPr>
            </w:pPr>
            <w:r w:rsidRPr="00081051">
              <w:rPr>
                <w:sz w:val="24"/>
                <w:szCs w:val="24"/>
              </w:rPr>
              <w:t>Театрализованные игры,  Игры, труд Экспериментирование Ситуации общения</w:t>
            </w:r>
          </w:p>
        </w:tc>
        <w:tc>
          <w:tcPr>
            <w:tcW w:w="3115" w:type="dxa"/>
          </w:tcPr>
          <w:p w:rsidR="001C67B7" w:rsidRPr="00081051" w:rsidRDefault="001C67B7" w:rsidP="00FA2CDB">
            <w:pPr>
              <w:pStyle w:val="5"/>
              <w:spacing w:line="360" w:lineRule="auto"/>
              <w:jc w:val="both"/>
              <w:rPr>
                <w:sz w:val="24"/>
                <w:szCs w:val="24"/>
              </w:rPr>
            </w:pPr>
            <w:r w:rsidRPr="00081051">
              <w:rPr>
                <w:sz w:val="24"/>
                <w:szCs w:val="24"/>
              </w:rPr>
              <w:lastRenderedPageBreak/>
              <w:t xml:space="preserve">методы, повышающие познавательную активность </w:t>
            </w:r>
            <w:r w:rsidRPr="00081051">
              <w:rPr>
                <w:sz w:val="24"/>
                <w:szCs w:val="24"/>
              </w:rPr>
              <w:lastRenderedPageBreak/>
              <w:t>(элементарный анализ, сравнение по контрасту и подобию, сходству, группировка и классификация, моделирование и конструирование, ответы на вопросы детей, приучение к самостоятельному поиску ответов на вопросы);</w:t>
            </w:r>
          </w:p>
          <w:p w:rsidR="001C67B7" w:rsidRPr="00081051" w:rsidRDefault="001C67B7" w:rsidP="00FA2CDB">
            <w:pPr>
              <w:pStyle w:val="5"/>
              <w:spacing w:line="360" w:lineRule="auto"/>
              <w:jc w:val="both"/>
              <w:rPr>
                <w:sz w:val="24"/>
                <w:szCs w:val="24"/>
              </w:rPr>
            </w:pPr>
            <w:r w:rsidRPr="00081051">
              <w:rPr>
                <w:sz w:val="24"/>
                <w:szCs w:val="24"/>
              </w:rPr>
              <w:t xml:space="preserve">- методы, вызывающие эмоциональную активность (воображаемые ситуации, придумывание сказок, игры-драматизации, сюрпризные моменты и элементы новизны, юмор и шутка, сочетание разнообразных средств на одном занятии); </w:t>
            </w:r>
          </w:p>
          <w:p w:rsidR="001C67B7" w:rsidRPr="00081051" w:rsidRDefault="001C67B7" w:rsidP="00FA2CDB">
            <w:pPr>
              <w:pStyle w:val="5"/>
              <w:spacing w:line="360" w:lineRule="auto"/>
              <w:jc w:val="both"/>
              <w:rPr>
                <w:sz w:val="24"/>
                <w:szCs w:val="24"/>
              </w:rPr>
            </w:pPr>
            <w:r w:rsidRPr="00081051">
              <w:rPr>
                <w:sz w:val="24"/>
                <w:szCs w:val="24"/>
              </w:rPr>
              <w:t>- методы, способствующие взаимосвязи различных видов деятельности (прием предложения и обучения способу связи разных видов деятельности, перспективное планирование, перспектива, направленная на последующую деятельность, беседа);</w:t>
            </w:r>
          </w:p>
          <w:p w:rsidR="001C67B7" w:rsidRPr="00081051" w:rsidRDefault="001C67B7" w:rsidP="00FA2CDB">
            <w:pPr>
              <w:pStyle w:val="5"/>
              <w:spacing w:line="360" w:lineRule="auto"/>
              <w:jc w:val="both"/>
              <w:rPr>
                <w:sz w:val="24"/>
                <w:szCs w:val="24"/>
              </w:rPr>
            </w:pPr>
            <w:r w:rsidRPr="00081051">
              <w:rPr>
                <w:sz w:val="24"/>
                <w:szCs w:val="24"/>
              </w:rPr>
              <w:t xml:space="preserve">  - методы коррекции и уточнения детских представлений (повторение, наблюдение, </w:t>
            </w:r>
            <w:r w:rsidRPr="00081051">
              <w:rPr>
                <w:sz w:val="24"/>
                <w:szCs w:val="24"/>
              </w:rPr>
              <w:lastRenderedPageBreak/>
              <w:t>экспериментирование, создание проблемных ситуаций, беседа).</w:t>
            </w:r>
          </w:p>
        </w:tc>
        <w:tc>
          <w:tcPr>
            <w:tcW w:w="3115" w:type="dxa"/>
          </w:tcPr>
          <w:p w:rsidR="001C67B7" w:rsidRPr="00081051" w:rsidRDefault="001C67B7" w:rsidP="00FA2CDB">
            <w:pPr>
              <w:pStyle w:val="5"/>
              <w:shd w:val="clear" w:color="auto" w:fill="auto"/>
              <w:spacing w:line="360" w:lineRule="auto"/>
              <w:jc w:val="both"/>
              <w:rPr>
                <w:sz w:val="24"/>
                <w:szCs w:val="24"/>
              </w:rPr>
            </w:pPr>
            <w:r w:rsidRPr="00081051">
              <w:rPr>
                <w:sz w:val="24"/>
                <w:szCs w:val="24"/>
              </w:rPr>
              <w:lastRenderedPageBreak/>
              <w:t xml:space="preserve">Флаг, герб Кемеровской области и   Ленинска – </w:t>
            </w:r>
            <w:r w:rsidRPr="00081051">
              <w:rPr>
                <w:sz w:val="24"/>
                <w:szCs w:val="24"/>
              </w:rPr>
              <w:lastRenderedPageBreak/>
              <w:t xml:space="preserve">Кузнецкого района, портреты писателей и художников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-семейные альбомы.</w:t>
            </w:r>
          </w:p>
          <w:p w:rsidR="001C67B7" w:rsidRPr="00081051" w:rsidRDefault="001C67B7" w:rsidP="00FA2CDB">
            <w:pPr>
              <w:pStyle w:val="5"/>
              <w:shd w:val="clear" w:color="auto" w:fill="auto"/>
              <w:spacing w:line="360" w:lineRule="auto"/>
              <w:jc w:val="both"/>
              <w:rPr>
                <w:sz w:val="24"/>
                <w:szCs w:val="24"/>
              </w:rPr>
            </w:pPr>
            <w:r w:rsidRPr="00081051">
              <w:rPr>
                <w:sz w:val="24"/>
                <w:szCs w:val="24"/>
              </w:rPr>
              <w:t>-художественная литература, атласы, глобус Познавательно – справочная литература: энциклопедии, иллюстрированные альбомы,  социальная действительность  - художественные средства  (литература, изобразительное искусство)  - игрушки</w:t>
            </w:r>
          </w:p>
        </w:tc>
      </w:tr>
      <w:tr w:rsidR="001C67B7" w:rsidRPr="00081051" w:rsidTr="00FA2CDB">
        <w:tc>
          <w:tcPr>
            <w:tcW w:w="9345" w:type="dxa"/>
            <w:gridSpan w:val="3"/>
          </w:tcPr>
          <w:p w:rsidR="001C67B7" w:rsidRPr="00081051" w:rsidRDefault="001C67B7" w:rsidP="00FA2CDB">
            <w:pPr>
              <w:pStyle w:val="5"/>
              <w:shd w:val="clear" w:color="auto" w:fill="auto"/>
              <w:spacing w:line="360" w:lineRule="auto"/>
              <w:rPr>
                <w:sz w:val="24"/>
                <w:szCs w:val="24"/>
              </w:rPr>
            </w:pPr>
            <w:r w:rsidRPr="00081051">
              <w:rPr>
                <w:sz w:val="24"/>
                <w:szCs w:val="24"/>
              </w:rPr>
              <w:lastRenderedPageBreak/>
              <w:t>Развитие элементарных математических представлений</w:t>
            </w:r>
          </w:p>
        </w:tc>
      </w:tr>
      <w:tr w:rsidR="001C67B7" w:rsidRPr="00081051" w:rsidTr="00FA2CDB">
        <w:tc>
          <w:tcPr>
            <w:tcW w:w="3115" w:type="dxa"/>
          </w:tcPr>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проекты -загадки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-коллекционирование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-проблемные ситуации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-обучение в повседневных бытовых ситуациях</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(младший возраст) </w:t>
            </w:r>
          </w:p>
          <w:p w:rsidR="001C67B7" w:rsidRPr="00081051" w:rsidRDefault="001C67B7" w:rsidP="00FA2CDB">
            <w:pPr>
              <w:pStyle w:val="5"/>
              <w:shd w:val="clear" w:color="auto" w:fill="auto"/>
              <w:spacing w:line="360" w:lineRule="auto"/>
              <w:jc w:val="both"/>
              <w:rPr>
                <w:sz w:val="24"/>
                <w:szCs w:val="24"/>
              </w:rPr>
            </w:pPr>
            <w:r w:rsidRPr="00081051">
              <w:rPr>
                <w:sz w:val="24"/>
                <w:szCs w:val="24"/>
              </w:rPr>
              <w:t>-демонстрационные опыты</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-игры (дидактические, подвижные, логические театрализованные с математическим содержанием)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-НОД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-решение проблемных ситуаций </w:t>
            </w:r>
          </w:p>
          <w:p w:rsidR="001C67B7" w:rsidRPr="00081051" w:rsidRDefault="001C67B7" w:rsidP="00FA2CDB">
            <w:pPr>
              <w:pStyle w:val="5"/>
              <w:shd w:val="clear" w:color="auto" w:fill="auto"/>
              <w:spacing w:line="360" w:lineRule="auto"/>
              <w:jc w:val="both"/>
              <w:rPr>
                <w:sz w:val="24"/>
                <w:szCs w:val="24"/>
              </w:rPr>
            </w:pPr>
            <w:r w:rsidRPr="00081051">
              <w:rPr>
                <w:sz w:val="24"/>
                <w:szCs w:val="24"/>
              </w:rPr>
              <w:t>-свободные беседы гуманитарной направленности</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-самостоятельная деятельность в развивающей среде</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-моделирование</w:t>
            </w:r>
          </w:p>
        </w:tc>
        <w:tc>
          <w:tcPr>
            <w:tcW w:w="3115" w:type="dxa"/>
          </w:tcPr>
          <w:p w:rsidR="001C67B7" w:rsidRPr="00081051" w:rsidRDefault="001C67B7" w:rsidP="00FA2CDB">
            <w:pPr>
              <w:pStyle w:val="5"/>
              <w:spacing w:line="360" w:lineRule="auto"/>
              <w:jc w:val="both"/>
              <w:rPr>
                <w:sz w:val="24"/>
                <w:szCs w:val="24"/>
              </w:rPr>
            </w:pPr>
            <w:r w:rsidRPr="00081051">
              <w:rPr>
                <w:sz w:val="24"/>
                <w:szCs w:val="24"/>
              </w:rPr>
              <w:t xml:space="preserve">Репродуктивные (материал не только заучивается, но и воспроизводится); </w:t>
            </w:r>
          </w:p>
          <w:p w:rsidR="001C67B7" w:rsidRPr="00081051" w:rsidRDefault="001C67B7" w:rsidP="00FA2CDB">
            <w:pPr>
              <w:pStyle w:val="5"/>
              <w:spacing w:line="360" w:lineRule="auto"/>
              <w:jc w:val="both"/>
              <w:rPr>
                <w:sz w:val="24"/>
                <w:szCs w:val="24"/>
              </w:rPr>
            </w:pPr>
            <w:r w:rsidRPr="00081051">
              <w:rPr>
                <w:sz w:val="24"/>
                <w:szCs w:val="24"/>
              </w:rPr>
              <w:t>- объяснительно-иллюстративные (материал разъясняется, иллюстрируется</w:t>
            </w:r>
          </w:p>
          <w:p w:rsidR="001C67B7" w:rsidRPr="00081051" w:rsidRDefault="001C67B7" w:rsidP="00FA2CDB">
            <w:pPr>
              <w:pStyle w:val="5"/>
              <w:spacing w:line="360" w:lineRule="auto"/>
              <w:jc w:val="both"/>
              <w:rPr>
                <w:sz w:val="24"/>
                <w:szCs w:val="24"/>
              </w:rPr>
            </w:pPr>
            <w:r w:rsidRPr="00081051">
              <w:rPr>
                <w:sz w:val="24"/>
                <w:szCs w:val="24"/>
              </w:rPr>
              <w:t xml:space="preserve">примерами, демонстрируется и должен быть понят детьми); </w:t>
            </w:r>
          </w:p>
          <w:p w:rsidR="001C67B7" w:rsidRPr="00081051" w:rsidRDefault="001C67B7" w:rsidP="00FA2CDB">
            <w:pPr>
              <w:pStyle w:val="5"/>
              <w:spacing w:line="360" w:lineRule="auto"/>
              <w:jc w:val="both"/>
              <w:rPr>
                <w:sz w:val="24"/>
                <w:szCs w:val="24"/>
              </w:rPr>
            </w:pPr>
            <w:r w:rsidRPr="00081051">
              <w:rPr>
                <w:sz w:val="24"/>
                <w:szCs w:val="24"/>
              </w:rPr>
              <w:t xml:space="preserve">- продуктивные (материал должен быть не только понят, но и применён в практических действиях);  </w:t>
            </w:r>
          </w:p>
          <w:p w:rsidR="001C67B7" w:rsidRPr="00081051" w:rsidRDefault="001C67B7" w:rsidP="00FA2CDB">
            <w:pPr>
              <w:pStyle w:val="5"/>
              <w:spacing w:line="360" w:lineRule="auto"/>
              <w:jc w:val="both"/>
              <w:rPr>
                <w:sz w:val="24"/>
                <w:szCs w:val="24"/>
              </w:rPr>
            </w:pPr>
            <w:r w:rsidRPr="00081051">
              <w:rPr>
                <w:sz w:val="24"/>
                <w:szCs w:val="24"/>
              </w:rPr>
              <w:t>- эвристические, частично поисковые методы (отдельные элементы нового знания добывает сам ребёнок путём целенаправленных наблюдений, решения познавательных задач, проведения эксперимента и т.д.);</w:t>
            </w:r>
          </w:p>
          <w:p w:rsidR="001C67B7" w:rsidRPr="00081051" w:rsidRDefault="001C67B7" w:rsidP="00FA2CDB">
            <w:pPr>
              <w:pStyle w:val="5"/>
              <w:spacing w:line="360" w:lineRule="auto"/>
              <w:jc w:val="both"/>
              <w:rPr>
                <w:sz w:val="24"/>
                <w:szCs w:val="24"/>
              </w:rPr>
            </w:pPr>
            <w:r w:rsidRPr="00081051">
              <w:rPr>
                <w:sz w:val="24"/>
                <w:szCs w:val="24"/>
              </w:rPr>
              <w:t xml:space="preserve"> - проблемные (методы, предполагающие формирование умений самому осознать проблему, а в отдельных случаях – и поставить её, внести вклад в её разрешение); </w:t>
            </w:r>
          </w:p>
          <w:p w:rsidR="001C67B7" w:rsidRPr="00081051" w:rsidRDefault="001C67B7" w:rsidP="00FA2CDB">
            <w:pPr>
              <w:pStyle w:val="5"/>
              <w:spacing w:line="360" w:lineRule="auto"/>
              <w:jc w:val="both"/>
              <w:rPr>
                <w:sz w:val="24"/>
                <w:szCs w:val="24"/>
              </w:rPr>
            </w:pPr>
            <w:r w:rsidRPr="00081051">
              <w:rPr>
                <w:sz w:val="24"/>
                <w:szCs w:val="24"/>
              </w:rPr>
              <w:lastRenderedPageBreak/>
              <w:t>- исследовательские (ребёнок выступает в роли исследователя, ориентированного на решение субъективно-творческих задач).</w:t>
            </w:r>
          </w:p>
          <w:p w:rsidR="001C67B7" w:rsidRPr="00081051" w:rsidRDefault="001C67B7" w:rsidP="00FA2CDB">
            <w:pPr>
              <w:pStyle w:val="5"/>
              <w:spacing w:line="360" w:lineRule="auto"/>
              <w:jc w:val="both"/>
              <w:rPr>
                <w:sz w:val="24"/>
                <w:szCs w:val="24"/>
              </w:rPr>
            </w:pPr>
          </w:p>
        </w:tc>
        <w:tc>
          <w:tcPr>
            <w:tcW w:w="3115" w:type="dxa"/>
          </w:tcPr>
          <w:p w:rsidR="001C67B7" w:rsidRPr="00081051" w:rsidRDefault="001C67B7" w:rsidP="00FA2CDB">
            <w:pPr>
              <w:pStyle w:val="5"/>
              <w:shd w:val="clear" w:color="auto" w:fill="auto"/>
              <w:spacing w:line="360" w:lineRule="auto"/>
              <w:jc w:val="both"/>
              <w:rPr>
                <w:sz w:val="24"/>
                <w:szCs w:val="24"/>
              </w:rPr>
            </w:pPr>
            <w:r w:rsidRPr="00081051">
              <w:rPr>
                <w:sz w:val="24"/>
                <w:szCs w:val="24"/>
              </w:rPr>
              <w:lastRenderedPageBreak/>
              <w:t>- наглядный</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-дидактический материал для занятий;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оборудование для самостоятельной деятельности детей; </w:t>
            </w:r>
          </w:p>
          <w:p w:rsidR="001C67B7" w:rsidRPr="00081051" w:rsidRDefault="001C67B7" w:rsidP="00FA2CDB">
            <w:pPr>
              <w:pStyle w:val="5"/>
              <w:shd w:val="clear" w:color="auto" w:fill="auto"/>
              <w:spacing w:line="360" w:lineRule="auto"/>
              <w:jc w:val="both"/>
              <w:rPr>
                <w:sz w:val="24"/>
                <w:szCs w:val="24"/>
              </w:rPr>
            </w:pPr>
            <w:r w:rsidRPr="00081051">
              <w:rPr>
                <w:sz w:val="24"/>
                <w:szCs w:val="24"/>
              </w:rPr>
              <w:t>- дидактические игры для формирования математических понятий;</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-занимательный математический материал.</w:t>
            </w:r>
          </w:p>
        </w:tc>
      </w:tr>
    </w:tbl>
    <w:p w:rsidR="001C67B7" w:rsidRPr="00081051" w:rsidRDefault="001C67B7" w:rsidP="001C67B7">
      <w:pPr>
        <w:pStyle w:val="5"/>
        <w:spacing w:line="360" w:lineRule="auto"/>
        <w:ind w:firstLine="708"/>
        <w:jc w:val="both"/>
        <w:rPr>
          <w:b/>
          <w:sz w:val="24"/>
          <w:szCs w:val="24"/>
        </w:rPr>
      </w:pPr>
      <w:r w:rsidRPr="00081051">
        <w:rPr>
          <w:b/>
          <w:sz w:val="24"/>
          <w:szCs w:val="24"/>
        </w:rPr>
        <w:t>Часть, формируемая участниками образовательных отношений включает программы:</w:t>
      </w:r>
    </w:p>
    <w:p w:rsidR="001C67B7" w:rsidRPr="00081051" w:rsidRDefault="001C67B7" w:rsidP="001C67B7">
      <w:pPr>
        <w:pStyle w:val="5"/>
        <w:spacing w:line="360" w:lineRule="auto"/>
        <w:ind w:firstLine="708"/>
        <w:jc w:val="both"/>
        <w:rPr>
          <w:b/>
          <w:sz w:val="24"/>
          <w:szCs w:val="24"/>
        </w:rPr>
      </w:pPr>
      <w:r w:rsidRPr="00081051">
        <w:rPr>
          <w:sz w:val="24"/>
          <w:szCs w:val="24"/>
        </w:rPr>
        <w:t>1. Николаева С.Н. «Юный эколог. Программа экологического воспитания в детском саду».</w:t>
      </w:r>
    </w:p>
    <w:p w:rsidR="001C67B7" w:rsidRPr="00081051" w:rsidRDefault="001C67B7" w:rsidP="001C67B7">
      <w:pPr>
        <w:pStyle w:val="5"/>
        <w:spacing w:line="360" w:lineRule="auto"/>
        <w:ind w:firstLine="708"/>
        <w:rPr>
          <w:b/>
          <w:sz w:val="24"/>
          <w:szCs w:val="24"/>
        </w:rPr>
      </w:pPr>
      <w:r w:rsidRPr="00081051">
        <w:rPr>
          <w:b/>
          <w:sz w:val="24"/>
          <w:szCs w:val="24"/>
        </w:rPr>
        <w:t>Образовательная область «Речевое развитие»</w:t>
      </w:r>
    </w:p>
    <w:p w:rsidR="001C67B7" w:rsidRPr="00081051" w:rsidRDefault="001C67B7" w:rsidP="001C67B7">
      <w:pPr>
        <w:pStyle w:val="5"/>
        <w:spacing w:line="360" w:lineRule="auto"/>
        <w:ind w:firstLine="708"/>
        <w:rPr>
          <w:b/>
          <w:sz w:val="24"/>
          <w:szCs w:val="24"/>
        </w:rPr>
      </w:pPr>
      <w:r w:rsidRPr="00081051">
        <w:rPr>
          <w:b/>
          <w:sz w:val="24"/>
          <w:szCs w:val="24"/>
        </w:rPr>
        <w:t>(обязательная часть)</w:t>
      </w:r>
    </w:p>
    <w:p w:rsidR="001C67B7" w:rsidRPr="00081051" w:rsidRDefault="001C67B7" w:rsidP="001C67B7">
      <w:pPr>
        <w:pStyle w:val="5"/>
        <w:spacing w:line="360" w:lineRule="auto"/>
        <w:ind w:firstLine="708"/>
        <w:rPr>
          <w:b/>
          <w:sz w:val="24"/>
          <w:szCs w:val="24"/>
        </w:rPr>
      </w:pPr>
      <w:r w:rsidRPr="00081051">
        <w:rPr>
          <w:b/>
          <w:sz w:val="24"/>
          <w:szCs w:val="24"/>
        </w:rPr>
        <w:t>Образовательная область представлена следующими направлениями:</w:t>
      </w:r>
    </w:p>
    <w:p w:rsidR="001C67B7" w:rsidRPr="00081051" w:rsidRDefault="001C67B7" w:rsidP="001C67B7">
      <w:pPr>
        <w:pStyle w:val="5"/>
        <w:spacing w:line="360" w:lineRule="auto"/>
        <w:ind w:firstLine="708"/>
        <w:jc w:val="both"/>
        <w:rPr>
          <w:sz w:val="24"/>
          <w:szCs w:val="24"/>
        </w:rPr>
      </w:pPr>
      <w:r w:rsidRPr="00081051">
        <w:rPr>
          <w:sz w:val="24"/>
          <w:szCs w:val="24"/>
        </w:rPr>
        <w:t xml:space="preserve"> - развитие словаря; </w:t>
      </w:r>
    </w:p>
    <w:p w:rsidR="001C67B7" w:rsidRPr="00081051" w:rsidRDefault="001C67B7" w:rsidP="001C67B7">
      <w:pPr>
        <w:pStyle w:val="5"/>
        <w:spacing w:line="360" w:lineRule="auto"/>
        <w:ind w:firstLine="708"/>
        <w:jc w:val="both"/>
        <w:rPr>
          <w:sz w:val="24"/>
          <w:szCs w:val="24"/>
        </w:rPr>
      </w:pPr>
      <w:r w:rsidRPr="00081051">
        <w:rPr>
          <w:sz w:val="24"/>
          <w:szCs w:val="24"/>
        </w:rPr>
        <w:t xml:space="preserve">- воспитание звуковой культуры; </w:t>
      </w:r>
    </w:p>
    <w:p w:rsidR="001C67B7" w:rsidRPr="00081051" w:rsidRDefault="001C67B7" w:rsidP="001C67B7">
      <w:pPr>
        <w:pStyle w:val="5"/>
        <w:spacing w:line="360" w:lineRule="auto"/>
        <w:ind w:firstLine="708"/>
        <w:jc w:val="both"/>
        <w:rPr>
          <w:sz w:val="24"/>
          <w:szCs w:val="24"/>
        </w:rPr>
      </w:pPr>
      <w:r w:rsidRPr="00081051">
        <w:rPr>
          <w:sz w:val="24"/>
          <w:szCs w:val="24"/>
        </w:rPr>
        <w:t xml:space="preserve">- формирование грамматического строя речи; </w:t>
      </w:r>
    </w:p>
    <w:p w:rsidR="001C67B7" w:rsidRPr="00081051" w:rsidRDefault="001C67B7" w:rsidP="001C67B7">
      <w:pPr>
        <w:pStyle w:val="5"/>
        <w:spacing w:line="360" w:lineRule="auto"/>
        <w:ind w:firstLine="708"/>
        <w:jc w:val="both"/>
        <w:rPr>
          <w:sz w:val="24"/>
          <w:szCs w:val="24"/>
        </w:rPr>
      </w:pPr>
      <w:r w:rsidRPr="00081051">
        <w:rPr>
          <w:sz w:val="24"/>
          <w:szCs w:val="24"/>
        </w:rPr>
        <w:t>- воспитание любви и интереса к художественному слову.</w:t>
      </w:r>
    </w:p>
    <w:tbl>
      <w:tblPr>
        <w:tblStyle w:val="a5"/>
        <w:tblW w:w="0" w:type="auto"/>
        <w:tblLook w:val="04A0" w:firstRow="1" w:lastRow="0" w:firstColumn="1" w:lastColumn="0" w:noHBand="0" w:noVBand="1"/>
      </w:tblPr>
      <w:tblGrid>
        <w:gridCol w:w="3115"/>
        <w:gridCol w:w="3115"/>
        <w:gridCol w:w="3115"/>
      </w:tblGrid>
      <w:tr w:rsidR="001C67B7" w:rsidRPr="00081051" w:rsidTr="00FA2CDB">
        <w:tc>
          <w:tcPr>
            <w:tcW w:w="3115" w:type="dxa"/>
          </w:tcPr>
          <w:p w:rsidR="001C67B7" w:rsidRPr="00081051" w:rsidRDefault="001C67B7" w:rsidP="00FA2CDB">
            <w:pPr>
              <w:pStyle w:val="5"/>
              <w:shd w:val="clear" w:color="auto" w:fill="auto"/>
              <w:spacing w:line="360" w:lineRule="auto"/>
              <w:jc w:val="both"/>
              <w:rPr>
                <w:sz w:val="24"/>
                <w:szCs w:val="24"/>
              </w:rPr>
            </w:pPr>
            <w:r w:rsidRPr="00081051">
              <w:rPr>
                <w:sz w:val="24"/>
                <w:szCs w:val="24"/>
              </w:rPr>
              <w:t>Формы реализации программы</w:t>
            </w:r>
          </w:p>
        </w:tc>
        <w:tc>
          <w:tcPr>
            <w:tcW w:w="3115" w:type="dxa"/>
          </w:tcPr>
          <w:p w:rsidR="001C67B7" w:rsidRPr="00081051" w:rsidRDefault="001C67B7" w:rsidP="00FA2CDB">
            <w:pPr>
              <w:pStyle w:val="5"/>
              <w:shd w:val="clear" w:color="auto" w:fill="auto"/>
              <w:spacing w:line="360" w:lineRule="auto"/>
              <w:jc w:val="both"/>
              <w:rPr>
                <w:sz w:val="24"/>
                <w:szCs w:val="24"/>
              </w:rPr>
            </w:pPr>
            <w:r w:rsidRPr="00081051">
              <w:rPr>
                <w:sz w:val="24"/>
                <w:szCs w:val="24"/>
              </w:rPr>
              <w:t>Методы реализации программы</w:t>
            </w:r>
          </w:p>
        </w:tc>
        <w:tc>
          <w:tcPr>
            <w:tcW w:w="3115" w:type="dxa"/>
          </w:tcPr>
          <w:p w:rsidR="001C67B7" w:rsidRPr="00081051" w:rsidRDefault="001C67B7" w:rsidP="00FA2CDB">
            <w:pPr>
              <w:pStyle w:val="5"/>
              <w:shd w:val="clear" w:color="auto" w:fill="auto"/>
              <w:spacing w:line="360" w:lineRule="auto"/>
              <w:jc w:val="both"/>
              <w:rPr>
                <w:sz w:val="24"/>
                <w:szCs w:val="24"/>
              </w:rPr>
            </w:pPr>
            <w:r w:rsidRPr="00081051">
              <w:rPr>
                <w:sz w:val="24"/>
                <w:szCs w:val="24"/>
              </w:rPr>
              <w:t>Средства реализации программы</w:t>
            </w:r>
          </w:p>
        </w:tc>
      </w:tr>
      <w:tr w:rsidR="001C67B7" w:rsidRPr="00081051" w:rsidTr="00FA2CDB">
        <w:tc>
          <w:tcPr>
            <w:tcW w:w="9345" w:type="dxa"/>
            <w:gridSpan w:val="3"/>
          </w:tcPr>
          <w:p w:rsidR="001C67B7" w:rsidRPr="00081051" w:rsidRDefault="001C67B7" w:rsidP="00FA2CDB">
            <w:pPr>
              <w:pStyle w:val="5"/>
              <w:shd w:val="clear" w:color="auto" w:fill="auto"/>
              <w:spacing w:line="360" w:lineRule="auto"/>
              <w:rPr>
                <w:sz w:val="24"/>
                <w:szCs w:val="24"/>
              </w:rPr>
            </w:pPr>
            <w:r w:rsidRPr="00081051">
              <w:rPr>
                <w:sz w:val="24"/>
                <w:szCs w:val="24"/>
              </w:rPr>
              <w:t>Развитие словаря</w:t>
            </w:r>
          </w:p>
        </w:tc>
      </w:tr>
      <w:tr w:rsidR="001C67B7" w:rsidRPr="00081051" w:rsidTr="00FA2CDB">
        <w:tc>
          <w:tcPr>
            <w:tcW w:w="3115" w:type="dxa"/>
          </w:tcPr>
          <w:p w:rsidR="001C67B7" w:rsidRPr="00081051" w:rsidRDefault="001C67B7" w:rsidP="00FA2CDB">
            <w:pPr>
              <w:pStyle w:val="5"/>
              <w:shd w:val="clear" w:color="auto" w:fill="auto"/>
              <w:spacing w:line="360" w:lineRule="auto"/>
              <w:jc w:val="both"/>
              <w:rPr>
                <w:sz w:val="24"/>
                <w:szCs w:val="24"/>
              </w:rPr>
            </w:pPr>
            <w:r w:rsidRPr="00081051">
              <w:rPr>
                <w:sz w:val="24"/>
                <w:szCs w:val="24"/>
              </w:rPr>
              <w:t>Дидактические игры</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Игры упражнения</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Беседа </w:t>
            </w:r>
          </w:p>
          <w:p w:rsidR="001C67B7" w:rsidRPr="00081051" w:rsidRDefault="001C67B7" w:rsidP="00FA2CDB">
            <w:pPr>
              <w:pStyle w:val="5"/>
              <w:shd w:val="clear" w:color="auto" w:fill="auto"/>
              <w:spacing w:line="360" w:lineRule="auto"/>
              <w:jc w:val="both"/>
              <w:rPr>
                <w:sz w:val="24"/>
                <w:szCs w:val="24"/>
              </w:rPr>
            </w:pPr>
            <w:r w:rsidRPr="00081051">
              <w:rPr>
                <w:sz w:val="24"/>
                <w:szCs w:val="24"/>
              </w:rPr>
              <w:t>Речевые логические задачи</w:t>
            </w:r>
          </w:p>
        </w:tc>
        <w:tc>
          <w:tcPr>
            <w:tcW w:w="3115" w:type="dxa"/>
          </w:tcPr>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Заучивание текста Рассматривание картин, иллюстраций </w:t>
            </w:r>
          </w:p>
          <w:p w:rsidR="001C67B7" w:rsidRPr="00081051" w:rsidRDefault="001C67B7" w:rsidP="00FA2CDB">
            <w:pPr>
              <w:pStyle w:val="5"/>
              <w:shd w:val="clear" w:color="auto" w:fill="auto"/>
              <w:spacing w:line="360" w:lineRule="auto"/>
              <w:jc w:val="both"/>
              <w:rPr>
                <w:sz w:val="24"/>
                <w:szCs w:val="24"/>
              </w:rPr>
            </w:pPr>
            <w:r w:rsidRPr="00081051">
              <w:rPr>
                <w:sz w:val="24"/>
                <w:szCs w:val="24"/>
              </w:rPr>
              <w:t>Составление описательных загадок, рассказов.</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 Сравнение предметов Классификация предметов Сочинение сказок, загадок, стихов</w:t>
            </w:r>
          </w:p>
        </w:tc>
        <w:tc>
          <w:tcPr>
            <w:tcW w:w="3115" w:type="dxa"/>
          </w:tcPr>
          <w:p w:rsidR="001C67B7" w:rsidRPr="00081051" w:rsidRDefault="001C67B7" w:rsidP="00FA2CDB">
            <w:pPr>
              <w:pStyle w:val="5"/>
              <w:shd w:val="clear" w:color="auto" w:fill="auto"/>
              <w:spacing w:line="360" w:lineRule="auto"/>
              <w:jc w:val="both"/>
              <w:rPr>
                <w:sz w:val="24"/>
                <w:szCs w:val="24"/>
              </w:rPr>
            </w:pPr>
            <w:r w:rsidRPr="00081051">
              <w:rPr>
                <w:sz w:val="24"/>
                <w:szCs w:val="24"/>
              </w:rPr>
              <w:t>Литературный материал</w:t>
            </w:r>
          </w:p>
        </w:tc>
      </w:tr>
      <w:tr w:rsidR="001C67B7" w:rsidRPr="00081051" w:rsidTr="00FA2CDB">
        <w:tc>
          <w:tcPr>
            <w:tcW w:w="9345" w:type="dxa"/>
            <w:gridSpan w:val="3"/>
          </w:tcPr>
          <w:p w:rsidR="001C67B7" w:rsidRPr="00081051" w:rsidRDefault="001C67B7" w:rsidP="00FA2CDB">
            <w:pPr>
              <w:pStyle w:val="5"/>
              <w:shd w:val="clear" w:color="auto" w:fill="auto"/>
              <w:spacing w:line="360" w:lineRule="auto"/>
              <w:rPr>
                <w:sz w:val="24"/>
                <w:szCs w:val="24"/>
              </w:rPr>
            </w:pPr>
            <w:r w:rsidRPr="00081051">
              <w:rPr>
                <w:sz w:val="24"/>
                <w:szCs w:val="24"/>
              </w:rPr>
              <w:t>Воспитание звуковой культуры речи</w:t>
            </w:r>
          </w:p>
        </w:tc>
      </w:tr>
      <w:tr w:rsidR="001C67B7" w:rsidRPr="00081051" w:rsidTr="00FA2CDB">
        <w:tc>
          <w:tcPr>
            <w:tcW w:w="3115" w:type="dxa"/>
          </w:tcPr>
          <w:p w:rsidR="001C67B7" w:rsidRPr="00081051" w:rsidRDefault="001C67B7" w:rsidP="00FA2CDB">
            <w:pPr>
              <w:pStyle w:val="5"/>
              <w:shd w:val="clear" w:color="auto" w:fill="auto"/>
              <w:spacing w:line="360" w:lineRule="auto"/>
              <w:jc w:val="both"/>
              <w:rPr>
                <w:sz w:val="24"/>
                <w:szCs w:val="24"/>
              </w:rPr>
            </w:pPr>
            <w:r w:rsidRPr="00081051">
              <w:rPr>
                <w:sz w:val="24"/>
                <w:szCs w:val="24"/>
              </w:rPr>
              <w:t>Речевые игры</w:t>
            </w:r>
          </w:p>
        </w:tc>
        <w:tc>
          <w:tcPr>
            <w:tcW w:w="3115" w:type="dxa"/>
          </w:tcPr>
          <w:p w:rsidR="001C67B7" w:rsidRPr="00081051" w:rsidRDefault="001C67B7" w:rsidP="00FA2CDB">
            <w:pPr>
              <w:pStyle w:val="5"/>
              <w:spacing w:line="360" w:lineRule="auto"/>
              <w:jc w:val="both"/>
              <w:rPr>
                <w:sz w:val="24"/>
                <w:szCs w:val="24"/>
              </w:rPr>
            </w:pPr>
            <w:r w:rsidRPr="00081051">
              <w:rPr>
                <w:sz w:val="24"/>
                <w:szCs w:val="24"/>
              </w:rPr>
              <w:t>Ребусы</w:t>
            </w:r>
          </w:p>
          <w:p w:rsidR="001C67B7" w:rsidRPr="00081051" w:rsidRDefault="001C67B7" w:rsidP="00FA2CDB">
            <w:pPr>
              <w:pStyle w:val="5"/>
              <w:spacing w:line="360" w:lineRule="auto"/>
              <w:jc w:val="both"/>
              <w:rPr>
                <w:sz w:val="24"/>
                <w:szCs w:val="24"/>
              </w:rPr>
            </w:pPr>
            <w:r w:rsidRPr="00081051">
              <w:rPr>
                <w:sz w:val="24"/>
                <w:szCs w:val="24"/>
              </w:rPr>
              <w:t xml:space="preserve"> Кроссворды </w:t>
            </w:r>
          </w:p>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Разучивание стихотворений Скороговорок, </w:t>
            </w:r>
            <w:r w:rsidRPr="00081051">
              <w:rPr>
                <w:sz w:val="24"/>
                <w:szCs w:val="24"/>
              </w:rPr>
              <w:lastRenderedPageBreak/>
              <w:t xml:space="preserve">чистоговорок. </w:t>
            </w:r>
          </w:p>
          <w:p w:rsidR="001C67B7" w:rsidRPr="00081051" w:rsidRDefault="001C67B7" w:rsidP="00FA2CDB">
            <w:pPr>
              <w:pStyle w:val="5"/>
              <w:shd w:val="clear" w:color="auto" w:fill="auto"/>
              <w:spacing w:line="360" w:lineRule="auto"/>
              <w:jc w:val="both"/>
              <w:rPr>
                <w:sz w:val="24"/>
                <w:szCs w:val="24"/>
              </w:rPr>
            </w:pPr>
            <w:r w:rsidRPr="00081051">
              <w:rPr>
                <w:sz w:val="24"/>
                <w:szCs w:val="24"/>
              </w:rPr>
              <w:t>Закрепление хорошо поставленных звуков</w:t>
            </w:r>
          </w:p>
        </w:tc>
        <w:tc>
          <w:tcPr>
            <w:tcW w:w="3115" w:type="dxa"/>
          </w:tcPr>
          <w:p w:rsidR="001C67B7" w:rsidRPr="00081051" w:rsidRDefault="001C67B7" w:rsidP="00FA2CDB">
            <w:pPr>
              <w:pStyle w:val="5"/>
              <w:shd w:val="clear" w:color="auto" w:fill="auto"/>
              <w:spacing w:line="360" w:lineRule="auto"/>
              <w:jc w:val="both"/>
              <w:rPr>
                <w:sz w:val="24"/>
                <w:szCs w:val="24"/>
              </w:rPr>
            </w:pPr>
            <w:r w:rsidRPr="00081051">
              <w:rPr>
                <w:sz w:val="24"/>
                <w:szCs w:val="24"/>
              </w:rPr>
              <w:lastRenderedPageBreak/>
              <w:t>Детская литература</w:t>
            </w:r>
          </w:p>
        </w:tc>
      </w:tr>
      <w:tr w:rsidR="001C67B7" w:rsidRPr="00081051" w:rsidTr="00FA2CDB">
        <w:tc>
          <w:tcPr>
            <w:tcW w:w="9345" w:type="dxa"/>
            <w:gridSpan w:val="3"/>
          </w:tcPr>
          <w:p w:rsidR="001C67B7" w:rsidRPr="00081051" w:rsidRDefault="001C67B7" w:rsidP="00FA2CDB">
            <w:pPr>
              <w:pStyle w:val="5"/>
              <w:shd w:val="clear" w:color="auto" w:fill="auto"/>
              <w:spacing w:line="360" w:lineRule="auto"/>
              <w:rPr>
                <w:sz w:val="24"/>
                <w:szCs w:val="24"/>
              </w:rPr>
            </w:pPr>
            <w:r w:rsidRPr="00081051">
              <w:rPr>
                <w:sz w:val="24"/>
                <w:szCs w:val="24"/>
              </w:rPr>
              <w:t>Развитие связной речи</w:t>
            </w:r>
          </w:p>
        </w:tc>
      </w:tr>
      <w:tr w:rsidR="001C67B7" w:rsidRPr="00081051" w:rsidTr="00FA2CDB">
        <w:tc>
          <w:tcPr>
            <w:tcW w:w="3115" w:type="dxa"/>
          </w:tcPr>
          <w:p w:rsidR="001C67B7" w:rsidRPr="00081051" w:rsidRDefault="001C67B7" w:rsidP="00FA2CDB">
            <w:pPr>
              <w:pStyle w:val="5"/>
              <w:spacing w:line="360" w:lineRule="auto"/>
              <w:jc w:val="both"/>
              <w:rPr>
                <w:sz w:val="24"/>
                <w:szCs w:val="24"/>
              </w:rPr>
            </w:pPr>
            <w:r w:rsidRPr="00081051">
              <w:rPr>
                <w:sz w:val="24"/>
                <w:szCs w:val="24"/>
              </w:rPr>
              <w:t xml:space="preserve">Чтение </w:t>
            </w:r>
          </w:p>
          <w:p w:rsidR="001C67B7" w:rsidRPr="00081051" w:rsidRDefault="001C67B7" w:rsidP="00FA2CDB">
            <w:pPr>
              <w:pStyle w:val="5"/>
              <w:spacing w:line="360" w:lineRule="auto"/>
              <w:jc w:val="both"/>
              <w:rPr>
                <w:sz w:val="24"/>
                <w:szCs w:val="24"/>
              </w:rPr>
            </w:pPr>
            <w:r w:rsidRPr="00081051">
              <w:rPr>
                <w:sz w:val="24"/>
                <w:szCs w:val="24"/>
              </w:rPr>
              <w:t xml:space="preserve"> Словесные игры  </w:t>
            </w:r>
          </w:p>
          <w:p w:rsidR="001C67B7" w:rsidRPr="00081051" w:rsidRDefault="001C67B7" w:rsidP="00FA2CDB">
            <w:pPr>
              <w:pStyle w:val="5"/>
              <w:spacing w:line="360" w:lineRule="auto"/>
              <w:jc w:val="both"/>
              <w:rPr>
                <w:sz w:val="24"/>
                <w:szCs w:val="24"/>
              </w:rPr>
            </w:pPr>
            <w:r w:rsidRPr="00081051">
              <w:rPr>
                <w:sz w:val="24"/>
                <w:szCs w:val="24"/>
              </w:rPr>
              <w:t xml:space="preserve">Загадки </w:t>
            </w:r>
          </w:p>
          <w:p w:rsidR="001C67B7" w:rsidRPr="00081051" w:rsidRDefault="001C67B7" w:rsidP="00FA2CDB">
            <w:pPr>
              <w:pStyle w:val="5"/>
              <w:spacing w:line="360" w:lineRule="auto"/>
              <w:jc w:val="both"/>
              <w:rPr>
                <w:sz w:val="24"/>
                <w:szCs w:val="24"/>
              </w:rPr>
            </w:pPr>
            <w:r w:rsidRPr="00081051">
              <w:rPr>
                <w:sz w:val="24"/>
                <w:szCs w:val="24"/>
              </w:rPr>
              <w:t xml:space="preserve"> Викторины </w:t>
            </w:r>
          </w:p>
          <w:p w:rsidR="001C67B7" w:rsidRPr="00081051" w:rsidRDefault="001C67B7" w:rsidP="00FA2CDB">
            <w:pPr>
              <w:pStyle w:val="5"/>
              <w:spacing w:line="360" w:lineRule="auto"/>
              <w:jc w:val="both"/>
              <w:rPr>
                <w:sz w:val="24"/>
                <w:szCs w:val="24"/>
              </w:rPr>
            </w:pPr>
            <w:r w:rsidRPr="00081051">
              <w:rPr>
                <w:sz w:val="24"/>
                <w:szCs w:val="24"/>
              </w:rPr>
              <w:t>Конкурсы</w:t>
            </w:r>
          </w:p>
          <w:p w:rsidR="001C67B7" w:rsidRPr="00081051" w:rsidRDefault="001C67B7" w:rsidP="00FA2CDB">
            <w:pPr>
              <w:pStyle w:val="5"/>
              <w:spacing w:line="360" w:lineRule="auto"/>
              <w:jc w:val="both"/>
              <w:rPr>
                <w:sz w:val="24"/>
                <w:szCs w:val="24"/>
              </w:rPr>
            </w:pPr>
            <w:r w:rsidRPr="00081051">
              <w:rPr>
                <w:sz w:val="24"/>
                <w:szCs w:val="24"/>
              </w:rPr>
              <w:t xml:space="preserve"> Беседа </w:t>
            </w:r>
          </w:p>
          <w:p w:rsidR="001C67B7" w:rsidRPr="00081051" w:rsidRDefault="001C67B7" w:rsidP="00FA2CDB">
            <w:pPr>
              <w:pStyle w:val="5"/>
              <w:spacing w:line="360" w:lineRule="auto"/>
              <w:jc w:val="both"/>
              <w:rPr>
                <w:sz w:val="24"/>
                <w:szCs w:val="24"/>
              </w:rPr>
            </w:pPr>
            <w:r w:rsidRPr="00081051">
              <w:rPr>
                <w:sz w:val="24"/>
                <w:szCs w:val="24"/>
              </w:rPr>
              <w:t xml:space="preserve">Разговор с детьми </w:t>
            </w:r>
          </w:p>
          <w:p w:rsidR="001C67B7" w:rsidRPr="00081051" w:rsidRDefault="001C67B7" w:rsidP="00FA2CDB">
            <w:pPr>
              <w:pStyle w:val="5"/>
              <w:spacing w:line="360" w:lineRule="auto"/>
              <w:jc w:val="both"/>
              <w:rPr>
                <w:sz w:val="24"/>
                <w:szCs w:val="24"/>
              </w:rPr>
            </w:pPr>
            <w:r w:rsidRPr="00081051">
              <w:rPr>
                <w:sz w:val="24"/>
                <w:szCs w:val="24"/>
              </w:rPr>
              <w:t xml:space="preserve">Игра </w:t>
            </w:r>
          </w:p>
          <w:p w:rsidR="001C67B7" w:rsidRPr="00081051" w:rsidRDefault="001C67B7" w:rsidP="00FA2CDB">
            <w:pPr>
              <w:pStyle w:val="5"/>
              <w:spacing w:line="360" w:lineRule="auto"/>
              <w:jc w:val="both"/>
              <w:rPr>
                <w:sz w:val="24"/>
                <w:szCs w:val="24"/>
              </w:rPr>
            </w:pPr>
            <w:r w:rsidRPr="00081051">
              <w:rPr>
                <w:sz w:val="24"/>
                <w:szCs w:val="24"/>
              </w:rPr>
              <w:t xml:space="preserve">Проектная деятельность Обсуждение. </w:t>
            </w:r>
          </w:p>
          <w:p w:rsidR="001C67B7" w:rsidRPr="00081051" w:rsidRDefault="001C67B7" w:rsidP="00FA2CDB">
            <w:pPr>
              <w:pStyle w:val="5"/>
              <w:spacing w:line="360" w:lineRule="auto"/>
              <w:jc w:val="both"/>
              <w:rPr>
                <w:sz w:val="24"/>
                <w:szCs w:val="24"/>
              </w:rPr>
            </w:pPr>
            <w:r w:rsidRPr="00081051">
              <w:rPr>
                <w:sz w:val="24"/>
                <w:szCs w:val="24"/>
              </w:rPr>
              <w:t>Рассказ.</w:t>
            </w:r>
          </w:p>
          <w:p w:rsidR="001C67B7" w:rsidRPr="00081051" w:rsidRDefault="001C67B7" w:rsidP="00FA2CDB">
            <w:pPr>
              <w:pStyle w:val="5"/>
              <w:spacing w:line="360" w:lineRule="auto"/>
              <w:jc w:val="both"/>
              <w:rPr>
                <w:sz w:val="24"/>
                <w:szCs w:val="24"/>
              </w:rPr>
            </w:pPr>
            <w:r w:rsidRPr="00081051">
              <w:rPr>
                <w:sz w:val="24"/>
                <w:szCs w:val="24"/>
              </w:rPr>
              <w:t xml:space="preserve"> Театр</w:t>
            </w:r>
          </w:p>
          <w:p w:rsidR="001C67B7" w:rsidRPr="00081051" w:rsidRDefault="001C67B7" w:rsidP="00FA2CDB">
            <w:pPr>
              <w:pStyle w:val="5"/>
              <w:shd w:val="clear" w:color="auto" w:fill="auto"/>
              <w:spacing w:line="360" w:lineRule="auto"/>
              <w:jc w:val="both"/>
              <w:rPr>
                <w:sz w:val="24"/>
                <w:szCs w:val="24"/>
              </w:rPr>
            </w:pPr>
          </w:p>
        </w:tc>
        <w:tc>
          <w:tcPr>
            <w:tcW w:w="3115" w:type="dxa"/>
          </w:tcPr>
          <w:p w:rsidR="001C67B7" w:rsidRPr="00081051" w:rsidRDefault="001C67B7" w:rsidP="00FA2CDB">
            <w:pPr>
              <w:pStyle w:val="5"/>
              <w:spacing w:line="360" w:lineRule="auto"/>
              <w:jc w:val="both"/>
              <w:rPr>
                <w:sz w:val="24"/>
                <w:szCs w:val="24"/>
              </w:rPr>
            </w:pPr>
            <w:r w:rsidRPr="00081051">
              <w:rPr>
                <w:sz w:val="24"/>
                <w:szCs w:val="24"/>
              </w:rPr>
              <w:t xml:space="preserve">Придумывание сказки Моделирование сказки Обмениваться информацией </w:t>
            </w:r>
          </w:p>
          <w:p w:rsidR="001C67B7" w:rsidRPr="00081051" w:rsidRDefault="001C67B7" w:rsidP="00FA2CDB">
            <w:pPr>
              <w:pStyle w:val="5"/>
              <w:spacing w:line="360" w:lineRule="auto"/>
              <w:jc w:val="both"/>
              <w:rPr>
                <w:sz w:val="24"/>
                <w:szCs w:val="24"/>
              </w:rPr>
            </w:pPr>
            <w:r w:rsidRPr="00081051">
              <w:rPr>
                <w:sz w:val="24"/>
                <w:szCs w:val="24"/>
              </w:rPr>
              <w:t>Спланировать игровую деятельность</w:t>
            </w:r>
          </w:p>
          <w:p w:rsidR="001C67B7" w:rsidRPr="00081051" w:rsidRDefault="001C67B7" w:rsidP="00FA2CDB">
            <w:pPr>
              <w:pStyle w:val="5"/>
              <w:spacing w:line="360" w:lineRule="auto"/>
              <w:jc w:val="both"/>
              <w:rPr>
                <w:sz w:val="24"/>
                <w:szCs w:val="24"/>
              </w:rPr>
            </w:pPr>
            <w:r w:rsidRPr="00081051">
              <w:rPr>
                <w:sz w:val="24"/>
                <w:szCs w:val="24"/>
              </w:rPr>
              <w:t xml:space="preserve">Договориться о распределении ролей Координация действий в игре </w:t>
            </w:r>
          </w:p>
          <w:p w:rsidR="001C67B7" w:rsidRPr="00081051" w:rsidRDefault="001C67B7" w:rsidP="00FA2CDB">
            <w:pPr>
              <w:pStyle w:val="5"/>
              <w:spacing w:line="360" w:lineRule="auto"/>
              <w:jc w:val="both"/>
              <w:rPr>
                <w:sz w:val="24"/>
                <w:szCs w:val="24"/>
              </w:rPr>
            </w:pPr>
            <w:r w:rsidRPr="00081051">
              <w:rPr>
                <w:sz w:val="24"/>
                <w:szCs w:val="24"/>
              </w:rPr>
              <w:t>Рассматривание</w:t>
            </w:r>
          </w:p>
          <w:p w:rsidR="001C67B7" w:rsidRPr="00081051" w:rsidRDefault="001C67B7" w:rsidP="00FA2CDB">
            <w:pPr>
              <w:pStyle w:val="5"/>
              <w:spacing w:line="360" w:lineRule="auto"/>
              <w:jc w:val="both"/>
              <w:rPr>
                <w:sz w:val="24"/>
                <w:szCs w:val="24"/>
              </w:rPr>
            </w:pPr>
            <w:r w:rsidRPr="00081051">
              <w:rPr>
                <w:sz w:val="24"/>
                <w:szCs w:val="24"/>
              </w:rPr>
              <w:t xml:space="preserve"> Решение проблемных ситуаций </w:t>
            </w:r>
          </w:p>
          <w:p w:rsidR="001C67B7" w:rsidRPr="00081051" w:rsidRDefault="001C67B7" w:rsidP="00FA2CDB">
            <w:pPr>
              <w:pStyle w:val="5"/>
              <w:spacing w:line="360" w:lineRule="auto"/>
              <w:jc w:val="both"/>
              <w:rPr>
                <w:sz w:val="24"/>
                <w:szCs w:val="24"/>
              </w:rPr>
            </w:pPr>
            <w:r w:rsidRPr="00081051">
              <w:rPr>
                <w:sz w:val="24"/>
                <w:szCs w:val="24"/>
              </w:rPr>
              <w:t xml:space="preserve">Создание коллекций Ситуативный разговор с детьми </w:t>
            </w:r>
          </w:p>
          <w:p w:rsidR="001C67B7" w:rsidRPr="00081051" w:rsidRDefault="001C67B7" w:rsidP="00FA2CDB">
            <w:pPr>
              <w:pStyle w:val="5"/>
              <w:spacing w:line="360" w:lineRule="auto"/>
              <w:jc w:val="both"/>
              <w:rPr>
                <w:sz w:val="24"/>
                <w:szCs w:val="24"/>
              </w:rPr>
            </w:pPr>
            <w:r w:rsidRPr="00081051">
              <w:rPr>
                <w:sz w:val="24"/>
                <w:szCs w:val="24"/>
              </w:rPr>
              <w:t>Сочинение загадок Инсценирование беседы с элементами диалога</w:t>
            </w:r>
          </w:p>
          <w:p w:rsidR="001C67B7" w:rsidRPr="00081051" w:rsidRDefault="001C67B7" w:rsidP="00FA2CDB">
            <w:pPr>
              <w:pStyle w:val="5"/>
              <w:spacing w:line="360" w:lineRule="auto"/>
              <w:jc w:val="both"/>
              <w:rPr>
                <w:sz w:val="24"/>
                <w:szCs w:val="24"/>
              </w:rPr>
            </w:pPr>
            <w:r w:rsidRPr="00081051">
              <w:rPr>
                <w:sz w:val="24"/>
                <w:szCs w:val="24"/>
              </w:rPr>
              <w:t xml:space="preserve">  Обобщающие рассказы Составление описательного рассказа </w:t>
            </w:r>
          </w:p>
          <w:p w:rsidR="001C67B7" w:rsidRPr="00081051" w:rsidRDefault="001C67B7" w:rsidP="00FA2CDB">
            <w:pPr>
              <w:pStyle w:val="5"/>
              <w:spacing w:line="360" w:lineRule="auto"/>
              <w:jc w:val="both"/>
              <w:rPr>
                <w:sz w:val="24"/>
                <w:szCs w:val="24"/>
              </w:rPr>
            </w:pPr>
            <w:r w:rsidRPr="00081051">
              <w:rPr>
                <w:sz w:val="24"/>
                <w:szCs w:val="24"/>
              </w:rPr>
              <w:t xml:space="preserve">Составление рассказа по серии сюжетных картин </w:t>
            </w:r>
          </w:p>
          <w:p w:rsidR="001C67B7" w:rsidRPr="00081051" w:rsidRDefault="001C67B7" w:rsidP="00FA2CDB">
            <w:pPr>
              <w:pStyle w:val="5"/>
              <w:spacing w:line="360" w:lineRule="auto"/>
              <w:jc w:val="both"/>
              <w:rPr>
                <w:sz w:val="24"/>
                <w:szCs w:val="24"/>
              </w:rPr>
            </w:pPr>
            <w:r w:rsidRPr="00081051">
              <w:rPr>
                <w:sz w:val="24"/>
                <w:szCs w:val="24"/>
              </w:rPr>
              <w:t>Составление рассказа по мнемотаблице</w:t>
            </w:r>
          </w:p>
          <w:p w:rsidR="001C67B7" w:rsidRPr="00081051" w:rsidRDefault="001C67B7" w:rsidP="00FA2CDB">
            <w:pPr>
              <w:pStyle w:val="5"/>
              <w:spacing w:line="360" w:lineRule="auto"/>
              <w:jc w:val="both"/>
              <w:rPr>
                <w:sz w:val="24"/>
                <w:szCs w:val="24"/>
              </w:rPr>
            </w:pPr>
            <w:r w:rsidRPr="00081051">
              <w:rPr>
                <w:sz w:val="24"/>
                <w:szCs w:val="24"/>
              </w:rPr>
              <w:t xml:space="preserve"> Пересказ сказки </w:t>
            </w:r>
          </w:p>
          <w:p w:rsidR="001C67B7" w:rsidRPr="00081051" w:rsidRDefault="001C67B7" w:rsidP="00FA2CDB">
            <w:pPr>
              <w:pStyle w:val="5"/>
              <w:spacing w:line="360" w:lineRule="auto"/>
              <w:jc w:val="both"/>
              <w:rPr>
                <w:sz w:val="24"/>
                <w:szCs w:val="24"/>
              </w:rPr>
            </w:pPr>
            <w:r w:rsidRPr="00081051">
              <w:rPr>
                <w:sz w:val="24"/>
                <w:szCs w:val="24"/>
              </w:rPr>
              <w:t>Интервью с микрофоном</w:t>
            </w:r>
          </w:p>
          <w:p w:rsidR="001C67B7" w:rsidRPr="00081051" w:rsidRDefault="001C67B7" w:rsidP="00FA2CDB">
            <w:pPr>
              <w:pStyle w:val="5"/>
              <w:spacing w:line="360" w:lineRule="auto"/>
              <w:jc w:val="both"/>
              <w:rPr>
                <w:sz w:val="24"/>
                <w:szCs w:val="24"/>
              </w:rPr>
            </w:pPr>
          </w:p>
        </w:tc>
        <w:tc>
          <w:tcPr>
            <w:tcW w:w="3115" w:type="dxa"/>
          </w:tcPr>
          <w:p w:rsidR="001C67B7" w:rsidRPr="00081051" w:rsidRDefault="001C67B7" w:rsidP="00FA2CDB">
            <w:pPr>
              <w:pStyle w:val="5"/>
              <w:shd w:val="clear" w:color="auto" w:fill="auto"/>
              <w:spacing w:line="360" w:lineRule="auto"/>
              <w:jc w:val="both"/>
              <w:rPr>
                <w:sz w:val="24"/>
                <w:szCs w:val="24"/>
              </w:rPr>
            </w:pPr>
            <w:r w:rsidRPr="00081051">
              <w:rPr>
                <w:sz w:val="24"/>
                <w:szCs w:val="24"/>
              </w:rPr>
              <w:t xml:space="preserve">Детская литература Портреты писателей Разнообразные театры Литературные игры Плакаты </w:t>
            </w:r>
          </w:p>
          <w:p w:rsidR="001C67B7" w:rsidRPr="00081051" w:rsidRDefault="001C67B7" w:rsidP="00FA2CDB">
            <w:pPr>
              <w:pStyle w:val="5"/>
              <w:shd w:val="clear" w:color="auto" w:fill="auto"/>
              <w:spacing w:line="360" w:lineRule="auto"/>
              <w:jc w:val="both"/>
              <w:rPr>
                <w:sz w:val="24"/>
                <w:szCs w:val="24"/>
              </w:rPr>
            </w:pPr>
            <w:r w:rsidRPr="00081051">
              <w:rPr>
                <w:sz w:val="24"/>
                <w:szCs w:val="24"/>
              </w:rPr>
              <w:t>Картины</w:t>
            </w:r>
          </w:p>
          <w:p w:rsidR="001C67B7" w:rsidRPr="00081051" w:rsidRDefault="001C67B7" w:rsidP="00FA2CDB">
            <w:pPr>
              <w:pStyle w:val="5"/>
              <w:shd w:val="clear" w:color="auto" w:fill="auto"/>
              <w:spacing w:line="360" w:lineRule="auto"/>
              <w:jc w:val="both"/>
              <w:rPr>
                <w:sz w:val="24"/>
                <w:szCs w:val="24"/>
              </w:rPr>
            </w:pPr>
            <w:r w:rsidRPr="00081051">
              <w:rPr>
                <w:sz w:val="24"/>
                <w:szCs w:val="24"/>
              </w:rPr>
              <w:t>Презентации</w:t>
            </w:r>
          </w:p>
        </w:tc>
      </w:tr>
      <w:tr w:rsidR="001C67B7" w:rsidRPr="00081051" w:rsidTr="00FA2CDB">
        <w:tc>
          <w:tcPr>
            <w:tcW w:w="9345" w:type="dxa"/>
            <w:gridSpan w:val="3"/>
          </w:tcPr>
          <w:p w:rsidR="001C67B7" w:rsidRPr="00081051" w:rsidRDefault="001C67B7" w:rsidP="00FA2CDB">
            <w:pPr>
              <w:pStyle w:val="5"/>
              <w:shd w:val="clear" w:color="auto" w:fill="auto"/>
              <w:spacing w:line="360" w:lineRule="auto"/>
              <w:rPr>
                <w:sz w:val="24"/>
                <w:szCs w:val="24"/>
              </w:rPr>
            </w:pPr>
            <w:r w:rsidRPr="00081051">
              <w:rPr>
                <w:sz w:val="24"/>
                <w:szCs w:val="24"/>
              </w:rPr>
              <w:t>Формирование грамматического строя речи</w:t>
            </w:r>
          </w:p>
        </w:tc>
      </w:tr>
      <w:tr w:rsidR="001C67B7" w:rsidRPr="00081051" w:rsidTr="00FA2CDB">
        <w:tc>
          <w:tcPr>
            <w:tcW w:w="3115" w:type="dxa"/>
          </w:tcPr>
          <w:p w:rsidR="001C67B7" w:rsidRPr="00081051" w:rsidRDefault="001C67B7" w:rsidP="00FA2CDB">
            <w:pPr>
              <w:pStyle w:val="5"/>
              <w:spacing w:line="360" w:lineRule="auto"/>
              <w:jc w:val="both"/>
              <w:rPr>
                <w:sz w:val="24"/>
                <w:szCs w:val="24"/>
              </w:rPr>
            </w:pPr>
            <w:r w:rsidRPr="00081051">
              <w:rPr>
                <w:sz w:val="24"/>
                <w:szCs w:val="24"/>
              </w:rPr>
              <w:t>Дидактические игры</w:t>
            </w:r>
          </w:p>
          <w:p w:rsidR="001C67B7" w:rsidRPr="00081051" w:rsidRDefault="001C67B7" w:rsidP="00FA2CDB">
            <w:pPr>
              <w:pStyle w:val="5"/>
              <w:spacing w:line="360" w:lineRule="auto"/>
              <w:jc w:val="both"/>
              <w:rPr>
                <w:sz w:val="24"/>
                <w:szCs w:val="24"/>
              </w:rPr>
            </w:pPr>
            <w:r w:rsidRPr="00081051">
              <w:rPr>
                <w:sz w:val="24"/>
                <w:szCs w:val="24"/>
              </w:rPr>
              <w:lastRenderedPageBreak/>
              <w:t xml:space="preserve"> Игры упражнения</w:t>
            </w:r>
          </w:p>
          <w:p w:rsidR="001C67B7" w:rsidRPr="00081051" w:rsidRDefault="001C67B7" w:rsidP="00FA2CDB">
            <w:pPr>
              <w:pStyle w:val="5"/>
              <w:spacing w:line="360" w:lineRule="auto"/>
              <w:jc w:val="both"/>
              <w:rPr>
                <w:sz w:val="24"/>
                <w:szCs w:val="24"/>
              </w:rPr>
            </w:pPr>
          </w:p>
        </w:tc>
        <w:tc>
          <w:tcPr>
            <w:tcW w:w="3115" w:type="dxa"/>
          </w:tcPr>
          <w:p w:rsidR="001C67B7" w:rsidRPr="00081051" w:rsidRDefault="001C67B7" w:rsidP="00FA2CDB">
            <w:pPr>
              <w:spacing w:line="360" w:lineRule="auto"/>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lastRenderedPageBreak/>
              <w:t>Замечать ошибки в речи</w:t>
            </w:r>
          </w:p>
          <w:p w:rsidR="001C67B7" w:rsidRPr="00081051" w:rsidRDefault="001C67B7" w:rsidP="00FA2CDB">
            <w:pPr>
              <w:spacing w:line="360" w:lineRule="auto"/>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lastRenderedPageBreak/>
              <w:t>Образовывать слова Придумывать предложения</w:t>
            </w:r>
          </w:p>
          <w:p w:rsidR="001C67B7" w:rsidRPr="00081051" w:rsidRDefault="001C67B7" w:rsidP="00FA2CDB">
            <w:pPr>
              <w:spacing w:line="360" w:lineRule="auto"/>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с заданным количеством слов </w:t>
            </w:r>
          </w:p>
          <w:p w:rsidR="001C67B7" w:rsidRPr="00081051" w:rsidRDefault="001C67B7" w:rsidP="00FA2CDB">
            <w:pPr>
              <w:pStyle w:val="5"/>
              <w:spacing w:line="360" w:lineRule="auto"/>
              <w:jc w:val="both"/>
              <w:rPr>
                <w:sz w:val="24"/>
                <w:szCs w:val="24"/>
              </w:rPr>
            </w:pPr>
          </w:p>
        </w:tc>
        <w:tc>
          <w:tcPr>
            <w:tcW w:w="3115" w:type="dxa"/>
          </w:tcPr>
          <w:p w:rsidR="001C67B7" w:rsidRDefault="001C67B7" w:rsidP="00FA2CDB">
            <w:pPr>
              <w:pStyle w:val="5"/>
              <w:shd w:val="clear" w:color="auto" w:fill="auto"/>
              <w:spacing w:line="360" w:lineRule="auto"/>
              <w:jc w:val="both"/>
              <w:rPr>
                <w:sz w:val="24"/>
                <w:szCs w:val="24"/>
              </w:rPr>
            </w:pPr>
            <w:r>
              <w:rPr>
                <w:sz w:val="24"/>
                <w:szCs w:val="24"/>
              </w:rPr>
              <w:lastRenderedPageBreak/>
              <w:t>Пред</w:t>
            </w:r>
            <w:r w:rsidRPr="00FE0C6A">
              <w:rPr>
                <w:sz w:val="24"/>
                <w:szCs w:val="24"/>
              </w:rPr>
              <w:t xml:space="preserve">метные картинки </w:t>
            </w:r>
            <w:r w:rsidRPr="00FE0C6A">
              <w:rPr>
                <w:sz w:val="24"/>
                <w:szCs w:val="24"/>
              </w:rPr>
              <w:lastRenderedPageBreak/>
              <w:t xml:space="preserve">Игрушки </w:t>
            </w:r>
          </w:p>
          <w:p w:rsidR="001C67B7" w:rsidRPr="00081051" w:rsidRDefault="001C67B7" w:rsidP="00FA2CDB">
            <w:pPr>
              <w:pStyle w:val="5"/>
              <w:shd w:val="clear" w:color="auto" w:fill="auto"/>
              <w:spacing w:line="360" w:lineRule="auto"/>
              <w:jc w:val="both"/>
              <w:rPr>
                <w:sz w:val="24"/>
                <w:szCs w:val="24"/>
              </w:rPr>
            </w:pPr>
            <w:r w:rsidRPr="00FE0C6A">
              <w:rPr>
                <w:sz w:val="24"/>
                <w:szCs w:val="24"/>
              </w:rPr>
              <w:t>Дидактические игры Художественная литература</w:t>
            </w:r>
          </w:p>
        </w:tc>
      </w:tr>
      <w:tr w:rsidR="001C67B7" w:rsidRPr="00081051" w:rsidTr="00FA2CDB">
        <w:tc>
          <w:tcPr>
            <w:tcW w:w="9345" w:type="dxa"/>
            <w:gridSpan w:val="3"/>
          </w:tcPr>
          <w:p w:rsidR="001C67B7" w:rsidRPr="00081051" w:rsidRDefault="001C67B7" w:rsidP="00FA2CDB">
            <w:pPr>
              <w:pStyle w:val="5"/>
              <w:shd w:val="clear" w:color="auto" w:fill="auto"/>
              <w:spacing w:line="360" w:lineRule="auto"/>
              <w:rPr>
                <w:sz w:val="24"/>
                <w:szCs w:val="24"/>
              </w:rPr>
            </w:pPr>
            <w:r w:rsidRPr="00081051">
              <w:rPr>
                <w:sz w:val="24"/>
                <w:szCs w:val="24"/>
              </w:rPr>
              <w:lastRenderedPageBreak/>
              <w:t>Воспитание любви и интереса к художественному слову</w:t>
            </w:r>
          </w:p>
        </w:tc>
      </w:tr>
      <w:tr w:rsidR="001C67B7" w:rsidRPr="00081051" w:rsidTr="00FA2CDB">
        <w:tc>
          <w:tcPr>
            <w:tcW w:w="3115" w:type="dxa"/>
          </w:tcPr>
          <w:p w:rsidR="001C67B7" w:rsidRPr="00081051" w:rsidRDefault="001C67B7" w:rsidP="00FA2CDB">
            <w:pPr>
              <w:pStyle w:val="5"/>
              <w:spacing w:line="360" w:lineRule="auto"/>
              <w:jc w:val="both"/>
              <w:rPr>
                <w:sz w:val="24"/>
                <w:szCs w:val="24"/>
              </w:rPr>
            </w:pPr>
            <w:r w:rsidRPr="00081051">
              <w:rPr>
                <w:sz w:val="24"/>
                <w:szCs w:val="24"/>
              </w:rPr>
              <w:t xml:space="preserve">Дидактические игры и упражнения </w:t>
            </w:r>
          </w:p>
          <w:p w:rsidR="001C67B7" w:rsidRPr="00081051" w:rsidRDefault="001C67B7" w:rsidP="00FA2CDB">
            <w:pPr>
              <w:pStyle w:val="5"/>
              <w:spacing w:line="360" w:lineRule="auto"/>
              <w:jc w:val="both"/>
              <w:rPr>
                <w:sz w:val="24"/>
                <w:szCs w:val="24"/>
              </w:rPr>
            </w:pPr>
            <w:r w:rsidRPr="00081051">
              <w:rPr>
                <w:sz w:val="24"/>
                <w:szCs w:val="24"/>
              </w:rPr>
              <w:t xml:space="preserve">Сказки (волшебные, бытовые) </w:t>
            </w:r>
          </w:p>
          <w:p w:rsidR="001C67B7" w:rsidRPr="00081051" w:rsidRDefault="001C67B7" w:rsidP="00FA2CDB">
            <w:pPr>
              <w:pStyle w:val="5"/>
              <w:spacing w:line="360" w:lineRule="auto"/>
              <w:jc w:val="both"/>
              <w:rPr>
                <w:sz w:val="24"/>
                <w:szCs w:val="24"/>
              </w:rPr>
            </w:pPr>
            <w:r w:rsidRPr="00081051">
              <w:rPr>
                <w:sz w:val="24"/>
                <w:szCs w:val="24"/>
              </w:rPr>
              <w:t xml:space="preserve">Литературная проза, поэзия Викторины </w:t>
            </w:r>
          </w:p>
          <w:p w:rsidR="001C67B7" w:rsidRPr="00081051" w:rsidRDefault="001C67B7" w:rsidP="00FA2CDB">
            <w:pPr>
              <w:pStyle w:val="5"/>
              <w:spacing w:line="360" w:lineRule="auto"/>
              <w:jc w:val="both"/>
              <w:rPr>
                <w:sz w:val="24"/>
                <w:szCs w:val="24"/>
              </w:rPr>
            </w:pPr>
            <w:r w:rsidRPr="00081051">
              <w:rPr>
                <w:sz w:val="24"/>
                <w:szCs w:val="24"/>
              </w:rPr>
              <w:t xml:space="preserve"> Проектная деятельность Тематические выставки</w:t>
            </w:r>
          </w:p>
        </w:tc>
        <w:tc>
          <w:tcPr>
            <w:tcW w:w="3115" w:type="dxa"/>
          </w:tcPr>
          <w:p w:rsidR="001C67B7" w:rsidRPr="00081051" w:rsidRDefault="001C67B7" w:rsidP="00FA2CDB">
            <w:pPr>
              <w:spacing w:line="360" w:lineRule="auto"/>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Чтение (рассказывание) взрослого </w:t>
            </w:r>
          </w:p>
          <w:p w:rsidR="001C67B7" w:rsidRPr="00081051" w:rsidRDefault="001C67B7" w:rsidP="00FA2CDB">
            <w:pPr>
              <w:spacing w:line="360" w:lineRule="auto"/>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Прослушивание записей и просмотр видеоматериалов, Беседа после чтения </w:t>
            </w:r>
          </w:p>
          <w:p w:rsidR="001C67B7" w:rsidRPr="00081051" w:rsidRDefault="001C67B7" w:rsidP="00FA2CDB">
            <w:pPr>
              <w:spacing w:line="360" w:lineRule="auto"/>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Чтение с продолжением Беседы о книгах Драматизация</w:t>
            </w:r>
          </w:p>
        </w:tc>
        <w:tc>
          <w:tcPr>
            <w:tcW w:w="3115" w:type="dxa"/>
          </w:tcPr>
          <w:p w:rsidR="001C67B7" w:rsidRPr="00081051" w:rsidRDefault="001C67B7" w:rsidP="00FA2CDB">
            <w:pPr>
              <w:pStyle w:val="5"/>
              <w:shd w:val="clear" w:color="auto" w:fill="auto"/>
              <w:spacing w:line="360" w:lineRule="auto"/>
              <w:jc w:val="both"/>
              <w:rPr>
                <w:sz w:val="24"/>
                <w:szCs w:val="24"/>
              </w:rPr>
            </w:pPr>
            <w:r w:rsidRPr="00081051">
              <w:rPr>
                <w:sz w:val="24"/>
                <w:szCs w:val="24"/>
              </w:rPr>
              <w:t>ТСО</w:t>
            </w:r>
          </w:p>
          <w:p w:rsidR="001C67B7" w:rsidRPr="00081051" w:rsidRDefault="001C67B7" w:rsidP="00FA2CDB">
            <w:pPr>
              <w:pStyle w:val="5"/>
              <w:shd w:val="clear" w:color="auto" w:fill="auto"/>
              <w:spacing w:line="360" w:lineRule="auto"/>
              <w:jc w:val="both"/>
              <w:rPr>
                <w:sz w:val="24"/>
                <w:szCs w:val="24"/>
              </w:rPr>
            </w:pPr>
            <w:r w:rsidRPr="00081051">
              <w:rPr>
                <w:sz w:val="24"/>
                <w:szCs w:val="24"/>
              </w:rPr>
              <w:t>Художественная литература Жанровая литература Различные виды театров Художественная литература Жанровая литература Различные виды театров</w:t>
            </w:r>
          </w:p>
        </w:tc>
      </w:tr>
    </w:tbl>
    <w:p w:rsidR="001C67B7" w:rsidRPr="00081051" w:rsidRDefault="001C67B7" w:rsidP="001C67B7">
      <w:pPr>
        <w:pStyle w:val="5"/>
        <w:spacing w:line="360" w:lineRule="auto"/>
        <w:jc w:val="both"/>
        <w:rPr>
          <w:sz w:val="24"/>
          <w:szCs w:val="24"/>
        </w:rPr>
      </w:pPr>
    </w:p>
    <w:p w:rsidR="001C67B7" w:rsidRPr="00081051" w:rsidRDefault="001C67B7" w:rsidP="001C67B7">
      <w:pPr>
        <w:tabs>
          <w:tab w:val="left" w:pos="3720"/>
        </w:tabs>
        <w:spacing w:after="0" w:line="360" w:lineRule="auto"/>
        <w:jc w:val="center"/>
        <w:rPr>
          <w:rFonts w:ascii="Times New Roman" w:hAnsi="Times New Roman" w:cs="Times New Roman"/>
          <w:b/>
          <w:sz w:val="24"/>
          <w:szCs w:val="24"/>
        </w:rPr>
      </w:pPr>
      <w:r w:rsidRPr="00081051">
        <w:rPr>
          <w:rFonts w:ascii="Times New Roman" w:hAnsi="Times New Roman" w:cs="Times New Roman"/>
          <w:b/>
          <w:sz w:val="24"/>
          <w:szCs w:val="24"/>
        </w:rPr>
        <w:t>Образовательная область  «Художественно – эстетическое развитие»</w:t>
      </w:r>
    </w:p>
    <w:p w:rsidR="001C67B7" w:rsidRPr="00081051" w:rsidRDefault="001C67B7" w:rsidP="001C67B7">
      <w:pPr>
        <w:tabs>
          <w:tab w:val="left" w:pos="3720"/>
        </w:tabs>
        <w:spacing w:after="0"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Образовательная область представлена следующими направлениями: </w:t>
      </w:r>
    </w:p>
    <w:p w:rsidR="001C67B7" w:rsidRPr="00081051" w:rsidRDefault="001C67B7" w:rsidP="001C67B7">
      <w:pPr>
        <w:tabs>
          <w:tab w:val="left" w:pos="3720"/>
        </w:tabs>
        <w:spacing w:after="0"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 приобщение к искусству; </w:t>
      </w:r>
    </w:p>
    <w:p w:rsidR="001C67B7" w:rsidRPr="00081051" w:rsidRDefault="001C67B7" w:rsidP="001C67B7">
      <w:pPr>
        <w:tabs>
          <w:tab w:val="left" w:pos="3720"/>
        </w:tabs>
        <w:spacing w:after="0"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 изобразительная деятельность; </w:t>
      </w:r>
    </w:p>
    <w:p w:rsidR="001C67B7" w:rsidRPr="00081051" w:rsidRDefault="001C67B7" w:rsidP="001C67B7">
      <w:pPr>
        <w:tabs>
          <w:tab w:val="left" w:pos="3720"/>
        </w:tabs>
        <w:spacing w:after="0"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 конструктивно – модельная деятельность; </w:t>
      </w:r>
    </w:p>
    <w:p w:rsidR="001C67B7" w:rsidRPr="00081051" w:rsidRDefault="001C67B7" w:rsidP="001C67B7">
      <w:pPr>
        <w:tabs>
          <w:tab w:val="left" w:pos="3720"/>
        </w:tabs>
        <w:spacing w:after="0" w:line="360" w:lineRule="auto"/>
        <w:jc w:val="both"/>
        <w:rPr>
          <w:rFonts w:ascii="Times New Roman" w:hAnsi="Times New Roman" w:cs="Times New Roman"/>
          <w:sz w:val="24"/>
          <w:szCs w:val="24"/>
        </w:rPr>
      </w:pPr>
      <w:r w:rsidRPr="00081051">
        <w:rPr>
          <w:rFonts w:ascii="Times New Roman" w:hAnsi="Times New Roman" w:cs="Times New Roman"/>
          <w:sz w:val="24"/>
          <w:szCs w:val="24"/>
        </w:rPr>
        <w:t>- музыкальная деятельность.</w:t>
      </w:r>
    </w:p>
    <w:tbl>
      <w:tblPr>
        <w:tblStyle w:val="a5"/>
        <w:tblW w:w="0" w:type="auto"/>
        <w:tblLook w:val="04A0" w:firstRow="1" w:lastRow="0" w:firstColumn="1" w:lastColumn="0" w:noHBand="0" w:noVBand="1"/>
      </w:tblPr>
      <w:tblGrid>
        <w:gridCol w:w="3115"/>
        <w:gridCol w:w="3115"/>
        <w:gridCol w:w="3115"/>
      </w:tblGrid>
      <w:tr w:rsidR="001C67B7" w:rsidRPr="00081051" w:rsidTr="00FA2CDB">
        <w:tc>
          <w:tcPr>
            <w:tcW w:w="3115" w:type="dxa"/>
          </w:tcPr>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Формы реализации программы</w:t>
            </w:r>
          </w:p>
        </w:tc>
        <w:tc>
          <w:tcPr>
            <w:tcW w:w="3115" w:type="dxa"/>
          </w:tcPr>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Методы реализации программы</w:t>
            </w:r>
          </w:p>
        </w:tc>
        <w:tc>
          <w:tcPr>
            <w:tcW w:w="3115" w:type="dxa"/>
          </w:tcPr>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Средства реализации программы</w:t>
            </w:r>
          </w:p>
        </w:tc>
      </w:tr>
      <w:tr w:rsidR="001C67B7" w:rsidRPr="00081051" w:rsidTr="00FA2CDB">
        <w:tc>
          <w:tcPr>
            <w:tcW w:w="9345" w:type="dxa"/>
            <w:gridSpan w:val="3"/>
          </w:tcPr>
          <w:p w:rsidR="001C67B7" w:rsidRPr="00081051" w:rsidRDefault="001C67B7" w:rsidP="00FA2CDB">
            <w:pPr>
              <w:tabs>
                <w:tab w:val="left" w:pos="3705"/>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ab/>
              <w:t>Приобщение к искусству</w:t>
            </w:r>
          </w:p>
        </w:tc>
      </w:tr>
      <w:tr w:rsidR="001C67B7" w:rsidRPr="00081051" w:rsidTr="00FA2CDB">
        <w:tc>
          <w:tcPr>
            <w:tcW w:w="3115" w:type="dxa"/>
          </w:tcPr>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познавательные беседы</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-создание коллекций </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-познавательные беседы</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 -слушание музыкальных произведений</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 -наблюдение природных объектов </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-игровая деятельность</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 -чтение литературных произведений </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тематические досуги</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lastRenderedPageBreak/>
              <w:t xml:space="preserve"> -выставки работ декоративно- прикладного искусства</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 -рассматривание эстетически привлекательных  объектов природы,</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 быта, произведений искусства </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переживаний</w:t>
            </w:r>
          </w:p>
        </w:tc>
        <w:tc>
          <w:tcPr>
            <w:tcW w:w="3115" w:type="dxa"/>
          </w:tcPr>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lastRenderedPageBreak/>
              <w:t>- Метод пробуждения ярких эстетических эмоций и</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переживаний с целью овладения даром сопереживания.</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 Метод побуждения к сопереживанию, эмоциональной    отзывчивости на прекрасное в окружающем мире. </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lastRenderedPageBreak/>
              <w:t>-  Метод сенсорного насыщения (без сенсорной основы немыслимо приобщение детей к художественной культуре).  - Метод эстетического выбора («убеждения красотой»),</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направленный на формирование эстетического вкуса; метод разнообразной художественной практики.</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Метод сотворчества (с педагогом, сверстниками).</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Методы - наглядный, словесный, практический</w:t>
            </w:r>
          </w:p>
          <w:p w:rsidR="001C67B7" w:rsidRPr="00081051" w:rsidRDefault="001C67B7" w:rsidP="00FA2CDB">
            <w:pPr>
              <w:tabs>
                <w:tab w:val="left" w:pos="3720"/>
              </w:tabs>
              <w:spacing w:line="360" w:lineRule="auto"/>
              <w:jc w:val="both"/>
              <w:rPr>
                <w:rFonts w:ascii="Times New Roman" w:hAnsi="Times New Roman" w:cs="Times New Roman"/>
                <w:sz w:val="24"/>
                <w:szCs w:val="24"/>
              </w:rPr>
            </w:pPr>
          </w:p>
        </w:tc>
        <w:tc>
          <w:tcPr>
            <w:tcW w:w="3115" w:type="dxa"/>
          </w:tcPr>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lastRenderedPageBreak/>
              <w:t>Бумага, краска</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различные виды конструкторов (строительные наборы, лего); </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 природный и бросовый материал. </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Музыка - эстетическое общение </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-природа </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 искусство </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lastRenderedPageBreak/>
              <w:t xml:space="preserve">- окружающая предметная среда </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самостоятельная художественная деятельность</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 - праздники</w:t>
            </w:r>
          </w:p>
        </w:tc>
      </w:tr>
      <w:tr w:rsidR="001C67B7" w:rsidRPr="00081051" w:rsidTr="00FA2CDB">
        <w:tc>
          <w:tcPr>
            <w:tcW w:w="9345" w:type="dxa"/>
            <w:gridSpan w:val="3"/>
          </w:tcPr>
          <w:p w:rsidR="001C67B7" w:rsidRPr="00081051" w:rsidRDefault="001C67B7" w:rsidP="00FA2CDB">
            <w:pPr>
              <w:tabs>
                <w:tab w:val="left" w:pos="3720"/>
              </w:tabs>
              <w:spacing w:line="360" w:lineRule="auto"/>
              <w:jc w:val="center"/>
              <w:rPr>
                <w:rFonts w:ascii="Times New Roman" w:hAnsi="Times New Roman" w:cs="Times New Roman"/>
                <w:sz w:val="24"/>
                <w:szCs w:val="24"/>
              </w:rPr>
            </w:pPr>
            <w:r w:rsidRPr="00081051">
              <w:rPr>
                <w:rFonts w:ascii="Times New Roman" w:hAnsi="Times New Roman" w:cs="Times New Roman"/>
                <w:sz w:val="24"/>
                <w:szCs w:val="24"/>
              </w:rPr>
              <w:lastRenderedPageBreak/>
              <w:t>Изобразительная деятельность</w:t>
            </w:r>
          </w:p>
        </w:tc>
      </w:tr>
      <w:tr w:rsidR="001C67B7" w:rsidRPr="00081051" w:rsidTr="00FA2CDB">
        <w:tc>
          <w:tcPr>
            <w:tcW w:w="3115" w:type="dxa"/>
          </w:tcPr>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НОД (рисование, лепка, аппликация, конструирование)</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 - экспериментирование </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 - игровая деятельность</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изготовление украшений, декораций, подарков </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выставки детских работ</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 - конструирование  (по модели, по образцу, по условиям, по теме, по чертежам  и схемам)</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 - конструирование из бросового и природного материала</w:t>
            </w:r>
          </w:p>
        </w:tc>
        <w:tc>
          <w:tcPr>
            <w:tcW w:w="3115" w:type="dxa"/>
          </w:tcPr>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Рассматривание красочных энциклопедий, альбомов об искусстве  </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 Игры и упражнения Наблюдение;</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 Образец;</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 Показ. </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Непосредственная помощь воспитателя</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Чтение познавательной литературы</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 Беседы; </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Рассказ, Искусствоведческий рассказ;</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lastRenderedPageBreak/>
              <w:t xml:space="preserve"> Использование образцов педагога; </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Художественное слово. Прием повтора;</w:t>
            </w:r>
          </w:p>
        </w:tc>
        <w:tc>
          <w:tcPr>
            <w:tcW w:w="3115" w:type="dxa"/>
          </w:tcPr>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lastRenderedPageBreak/>
              <w:t>Наглядный материал</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Художественная литература Альбомы по живописи, искусству </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Трафареты</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 Музыка</w:t>
            </w:r>
          </w:p>
        </w:tc>
      </w:tr>
      <w:tr w:rsidR="001C67B7" w:rsidRPr="00081051" w:rsidTr="00FA2CDB">
        <w:tc>
          <w:tcPr>
            <w:tcW w:w="9345" w:type="dxa"/>
            <w:gridSpan w:val="3"/>
          </w:tcPr>
          <w:p w:rsidR="001C67B7" w:rsidRPr="00081051" w:rsidRDefault="001C67B7" w:rsidP="00FA2CDB">
            <w:pPr>
              <w:tabs>
                <w:tab w:val="left" w:pos="3720"/>
              </w:tabs>
              <w:spacing w:line="360" w:lineRule="auto"/>
              <w:jc w:val="center"/>
              <w:rPr>
                <w:rFonts w:ascii="Times New Roman" w:hAnsi="Times New Roman" w:cs="Times New Roman"/>
                <w:sz w:val="24"/>
                <w:szCs w:val="24"/>
              </w:rPr>
            </w:pPr>
            <w:r w:rsidRPr="00081051">
              <w:rPr>
                <w:rFonts w:ascii="Times New Roman" w:hAnsi="Times New Roman" w:cs="Times New Roman"/>
                <w:sz w:val="24"/>
                <w:szCs w:val="24"/>
              </w:rPr>
              <w:t>Музыкальная деятельность</w:t>
            </w:r>
          </w:p>
        </w:tc>
      </w:tr>
      <w:tr w:rsidR="001C67B7" w:rsidRPr="00081051" w:rsidTr="00FA2CDB">
        <w:tc>
          <w:tcPr>
            <w:tcW w:w="3115" w:type="dxa"/>
          </w:tcPr>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НОД (комплексная, тематическая, традиционная) </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-праздники и развлечения </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-игровая музыкальная деятельность  (театрализованные музыкальные игры, музыкально- дидактические игры, игры с пением, ритмические игры)</w:t>
            </w:r>
          </w:p>
          <w:p w:rsidR="001C67B7" w:rsidRPr="00081051" w:rsidRDefault="001C67B7" w:rsidP="00FA2CDB">
            <w:pPr>
              <w:spacing w:line="360" w:lineRule="auto"/>
              <w:rPr>
                <w:rFonts w:ascii="Times New Roman" w:hAnsi="Times New Roman" w:cs="Times New Roman"/>
                <w:sz w:val="24"/>
                <w:szCs w:val="24"/>
              </w:rPr>
            </w:pPr>
            <w:r w:rsidRPr="00081051">
              <w:rPr>
                <w:rFonts w:ascii="Times New Roman" w:hAnsi="Times New Roman" w:cs="Times New Roman"/>
                <w:sz w:val="24"/>
                <w:szCs w:val="24"/>
              </w:rPr>
              <w:t>- музыка в других видах образовательной деятельности</w:t>
            </w:r>
          </w:p>
          <w:p w:rsidR="001C67B7" w:rsidRPr="00081051" w:rsidRDefault="001C67B7" w:rsidP="00FA2CDB">
            <w:pPr>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 -пение, слушание</w:t>
            </w:r>
          </w:p>
          <w:p w:rsidR="001C67B7" w:rsidRPr="00081051" w:rsidRDefault="001C67B7" w:rsidP="00FA2CDB">
            <w:pPr>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 - игры на музыкальных инструментах</w:t>
            </w:r>
          </w:p>
          <w:p w:rsidR="001C67B7" w:rsidRPr="00081051" w:rsidRDefault="001C67B7" w:rsidP="00FA2CDB">
            <w:pPr>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 - музыкально- ритмические движения </w:t>
            </w:r>
          </w:p>
          <w:p w:rsidR="001C67B7" w:rsidRPr="00081051" w:rsidRDefault="001C67B7" w:rsidP="00FA2CDB">
            <w:pPr>
              <w:tabs>
                <w:tab w:val="left" w:pos="3720"/>
              </w:tabs>
              <w:spacing w:line="360" w:lineRule="auto"/>
              <w:jc w:val="both"/>
              <w:rPr>
                <w:rFonts w:ascii="Times New Roman" w:hAnsi="Times New Roman" w:cs="Times New Roman"/>
                <w:sz w:val="24"/>
                <w:szCs w:val="24"/>
              </w:rPr>
            </w:pPr>
          </w:p>
        </w:tc>
        <w:tc>
          <w:tcPr>
            <w:tcW w:w="3115" w:type="dxa"/>
          </w:tcPr>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наглядный: сопровождение музыкального ряда изобразительным, показ движений; </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 - словесный: беседы о различных музыкальных жанрах;  </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 словесно - слуховой: пение; </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 - слуховой: слушание музыки; </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 - игровой:  музыкальные игры;</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практический: разучивание песен, танцев, воспроизведение мелодий.</w:t>
            </w:r>
          </w:p>
        </w:tc>
        <w:tc>
          <w:tcPr>
            <w:tcW w:w="3115" w:type="dxa"/>
          </w:tcPr>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музыкальные инструменты; - музыкальный фольклор.</w:t>
            </w:r>
          </w:p>
          <w:p w:rsidR="001C67B7" w:rsidRPr="00081051" w:rsidRDefault="001C67B7" w:rsidP="00FA2CDB">
            <w:pPr>
              <w:tabs>
                <w:tab w:val="left" w:pos="3720"/>
              </w:tabs>
              <w:spacing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 - произведения искусства (музыкальные, изобразительные)</w:t>
            </w:r>
          </w:p>
        </w:tc>
      </w:tr>
    </w:tbl>
    <w:p w:rsidR="001C67B7" w:rsidRPr="00081051" w:rsidRDefault="001C67B7" w:rsidP="001C67B7">
      <w:pPr>
        <w:pStyle w:val="5"/>
        <w:spacing w:line="360" w:lineRule="auto"/>
        <w:ind w:firstLine="708"/>
        <w:jc w:val="both"/>
        <w:rPr>
          <w:b/>
          <w:sz w:val="24"/>
          <w:szCs w:val="24"/>
        </w:rPr>
      </w:pPr>
      <w:r w:rsidRPr="00081051">
        <w:rPr>
          <w:b/>
          <w:sz w:val="24"/>
          <w:szCs w:val="24"/>
        </w:rPr>
        <w:t>Часть, формируемая участниками образовательных отношений включает программы:</w:t>
      </w:r>
    </w:p>
    <w:p w:rsidR="001C67B7" w:rsidRPr="00E33009" w:rsidRDefault="001C67B7" w:rsidP="001C67B7">
      <w:pPr>
        <w:tabs>
          <w:tab w:val="left" w:pos="3720"/>
        </w:tabs>
        <w:spacing w:after="0" w:line="360" w:lineRule="auto"/>
        <w:jc w:val="both"/>
        <w:rPr>
          <w:rFonts w:ascii="Times New Roman" w:hAnsi="Times New Roman" w:cs="Times New Roman"/>
          <w:sz w:val="24"/>
          <w:szCs w:val="24"/>
        </w:rPr>
      </w:pPr>
      <w:r w:rsidRPr="00E33009">
        <w:rPr>
          <w:rFonts w:ascii="Times New Roman" w:hAnsi="Times New Roman" w:cs="Times New Roman"/>
          <w:sz w:val="24"/>
          <w:szCs w:val="24"/>
        </w:rPr>
        <w:t>1. Новоскольцева И.А., Каплунова И.М. «Ладушки».</w:t>
      </w:r>
    </w:p>
    <w:p w:rsidR="001C67B7" w:rsidRDefault="001C67B7" w:rsidP="001C67B7">
      <w:pPr>
        <w:tabs>
          <w:tab w:val="left" w:pos="5415"/>
        </w:tabs>
        <w:spacing w:after="0" w:line="360" w:lineRule="auto"/>
        <w:jc w:val="center"/>
        <w:rPr>
          <w:rFonts w:ascii="Times New Roman" w:hAnsi="Times New Roman" w:cs="Times New Roman"/>
          <w:b/>
          <w:sz w:val="24"/>
          <w:szCs w:val="24"/>
        </w:rPr>
      </w:pPr>
    </w:p>
    <w:p w:rsidR="001C67B7" w:rsidRPr="00081051" w:rsidRDefault="001C67B7" w:rsidP="001C67B7">
      <w:pPr>
        <w:tabs>
          <w:tab w:val="left" w:pos="5415"/>
        </w:tabs>
        <w:spacing w:after="0" w:line="360" w:lineRule="auto"/>
        <w:jc w:val="center"/>
        <w:rPr>
          <w:rFonts w:ascii="Times New Roman" w:hAnsi="Times New Roman" w:cs="Times New Roman"/>
          <w:b/>
          <w:sz w:val="24"/>
          <w:szCs w:val="24"/>
        </w:rPr>
      </w:pPr>
      <w:r w:rsidRPr="00081051">
        <w:rPr>
          <w:rFonts w:ascii="Times New Roman" w:hAnsi="Times New Roman" w:cs="Times New Roman"/>
          <w:b/>
          <w:sz w:val="24"/>
          <w:szCs w:val="24"/>
        </w:rPr>
        <w:t>Образовательная область «Физическое развитие»</w:t>
      </w:r>
    </w:p>
    <w:p w:rsidR="001C67B7" w:rsidRPr="00081051" w:rsidRDefault="001C67B7" w:rsidP="001C67B7">
      <w:pPr>
        <w:tabs>
          <w:tab w:val="left" w:pos="5415"/>
        </w:tabs>
        <w:spacing w:after="0" w:line="360" w:lineRule="auto"/>
        <w:jc w:val="center"/>
        <w:rPr>
          <w:rFonts w:ascii="Times New Roman" w:hAnsi="Times New Roman" w:cs="Times New Roman"/>
          <w:b/>
          <w:sz w:val="24"/>
          <w:szCs w:val="24"/>
        </w:rPr>
      </w:pPr>
      <w:r w:rsidRPr="00081051">
        <w:rPr>
          <w:rFonts w:ascii="Times New Roman" w:hAnsi="Times New Roman" w:cs="Times New Roman"/>
          <w:b/>
          <w:sz w:val="24"/>
          <w:szCs w:val="24"/>
        </w:rPr>
        <w:t xml:space="preserve"> Образовательная область представлена следующими направлениями: </w:t>
      </w:r>
    </w:p>
    <w:p w:rsidR="001C67B7" w:rsidRPr="00081051" w:rsidRDefault="001C67B7" w:rsidP="001C67B7">
      <w:pPr>
        <w:tabs>
          <w:tab w:val="left" w:pos="5415"/>
        </w:tabs>
        <w:spacing w:after="0" w:line="360" w:lineRule="auto"/>
        <w:rPr>
          <w:rFonts w:ascii="Times New Roman" w:hAnsi="Times New Roman" w:cs="Times New Roman"/>
          <w:sz w:val="24"/>
          <w:szCs w:val="24"/>
        </w:rPr>
      </w:pPr>
      <w:r w:rsidRPr="00081051">
        <w:rPr>
          <w:rFonts w:ascii="Times New Roman" w:hAnsi="Times New Roman" w:cs="Times New Roman"/>
          <w:sz w:val="24"/>
          <w:szCs w:val="24"/>
        </w:rPr>
        <w:t>- формирование начальных представлений о здоровом образе жизни;</w:t>
      </w:r>
    </w:p>
    <w:p w:rsidR="001C67B7" w:rsidRPr="00081051" w:rsidRDefault="001C67B7" w:rsidP="001C67B7">
      <w:pPr>
        <w:tabs>
          <w:tab w:val="left" w:pos="5415"/>
        </w:tabs>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 - физическая культура.</w:t>
      </w:r>
    </w:p>
    <w:tbl>
      <w:tblPr>
        <w:tblStyle w:val="a5"/>
        <w:tblW w:w="0" w:type="auto"/>
        <w:tblLook w:val="04A0" w:firstRow="1" w:lastRow="0" w:firstColumn="1" w:lastColumn="0" w:noHBand="0" w:noVBand="1"/>
      </w:tblPr>
      <w:tblGrid>
        <w:gridCol w:w="3115"/>
        <w:gridCol w:w="3115"/>
        <w:gridCol w:w="3115"/>
      </w:tblGrid>
      <w:tr w:rsidR="001C67B7" w:rsidRPr="00081051" w:rsidTr="00FA2CDB">
        <w:tc>
          <w:tcPr>
            <w:tcW w:w="3115" w:type="dxa"/>
          </w:tcPr>
          <w:p w:rsidR="001C67B7" w:rsidRPr="00081051" w:rsidRDefault="001C67B7" w:rsidP="00FA2CDB">
            <w:pPr>
              <w:tabs>
                <w:tab w:val="left" w:pos="5415"/>
              </w:tabs>
              <w:spacing w:line="360" w:lineRule="auto"/>
              <w:rPr>
                <w:rFonts w:ascii="Times New Roman" w:hAnsi="Times New Roman" w:cs="Times New Roman"/>
                <w:sz w:val="24"/>
                <w:szCs w:val="24"/>
              </w:rPr>
            </w:pPr>
            <w:r w:rsidRPr="00081051">
              <w:rPr>
                <w:rFonts w:ascii="Times New Roman" w:hAnsi="Times New Roman" w:cs="Times New Roman"/>
                <w:sz w:val="24"/>
                <w:szCs w:val="24"/>
              </w:rPr>
              <w:t>Формы реализации программы</w:t>
            </w:r>
          </w:p>
        </w:tc>
        <w:tc>
          <w:tcPr>
            <w:tcW w:w="3115" w:type="dxa"/>
          </w:tcPr>
          <w:p w:rsidR="001C67B7" w:rsidRPr="00081051" w:rsidRDefault="001C67B7" w:rsidP="00FA2CDB">
            <w:pPr>
              <w:tabs>
                <w:tab w:val="left" w:pos="5415"/>
              </w:tabs>
              <w:spacing w:line="360" w:lineRule="auto"/>
              <w:rPr>
                <w:rFonts w:ascii="Times New Roman" w:hAnsi="Times New Roman" w:cs="Times New Roman"/>
                <w:sz w:val="24"/>
                <w:szCs w:val="24"/>
              </w:rPr>
            </w:pPr>
            <w:r w:rsidRPr="00081051">
              <w:rPr>
                <w:rFonts w:ascii="Times New Roman" w:hAnsi="Times New Roman" w:cs="Times New Roman"/>
                <w:sz w:val="24"/>
                <w:szCs w:val="24"/>
              </w:rPr>
              <w:t>Методы реализации программы</w:t>
            </w:r>
          </w:p>
        </w:tc>
        <w:tc>
          <w:tcPr>
            <w:tcW w:w="3115" w:type="dxa"/>
          </w:tcPr>
          <w:p w:rsidR="001C67B7" w:rsidRPr="00081051" w:rsidRDefault="001C67B7" w:rsidP="00FA2CDB">
            <w:pPr>
              <w:tabs>
                <w:tab w:val="left" w:pos="5415"/>
              </w:tabs>
              <w:spacing w:line="360" w:lineRule="auto"/>
              <w:rPr>
                <w:rFonts w:ascii="Times New Roman" w:hAnsi="Times New Roman" w:cs="Times New Roman"/>
                <w:sz w:val="24"/>
                <w:szCs w:val="24"/>
              </w:rPr>
            </w:pPr>
            <w:r w:rsidRPr="00081051">
              <w:rPr>
                <w:rFonts w:ascii="Times New Roman" w:hAnsi="Times New Roman" w:cs="Times New Roman"/>
                <w:sz w:val="24"/>
                <w:szCs w:val="24"/>
              </w:rPr>
              <w:t>Средства реализации программы</w:t>
            </w:r>
          </w:p>
        </w:tc>
      </w:tr>
      <w:tr w:rsidR="001C67B7" w:rsidRPr="00081051" w:rsidTr="00FA2CDB">
        <w:tc>
          <w:tcPr>
            <w:tcW w:w="3115" w:type="dxa"/>
          </w:tcPr>
          <w:p w:rsidR="001C67B7" w:rsidRPr="00081051" w:rsidRDefault="001C67B7" w:rsidP="00FA2CDB">
            <w:pPr>
              <w:tabs>
                <w:tab w:val="left" w:pos="5415"/>
              </w:tabs>
              <w:spacing w:line="360" w:lineRule="auto"/>
              <w:rPr>
                <w:rFonts w:ascii="Times New Roman" w:hAnsi="Times New Roman" w:cs="Times New Roman"/>
                <w:sz w:val="24"/>
                <w:szCs w:val="24"/>
              </w:rPr>
            </w:pPr>
            <w:r w:rsidRPr="00081051">
              <w:rPr>
                <w:rFonts w:ascii="Times New Roman" w:hAnsi="Times New Roman" w:cs="Times New Roman"/>
                <w:sz w:val="24"/>
                <w:szCs w:val="24"/>
              </w:rPr>
              <w:lastRenderedPageBreak/>
              <w:t>Физкультурно- оздоровительная работа Утренняя гимнастика Двигательная разминка Физкультминутка Оздоровительный бег</w:t>
            </w:r>
          </w:p>
          <w:p w:rsidR="001C67B7" w:rsidRPr="00081051" w:rsidRDefault="001C67B7" w:rsidP="00FA2CDB">
            <w:pPr>
              <w:tabs>
                <w:tab w:val="left" w:pos="5415"/>
              </w:tabs>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Индивидуальная работа по развитию движений Прогулки-походы в лес  Гимнастика после дневного сна </w:t>
            </w:r>
          </w:p>
          <w:p w:rsidR="001C67B7" w:rsidRPr="00081051" w:rsidRDefault="001C67B7" w:rsidP="00FA2CDB">
            <w:pPr>
              <w:tabs>
                <w:tab w:val="left" w:pos="5415"/>
              </w:tabs>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Физкультурные занятия  по физической культуре Самостоятельные занятия Самостоятельная двигательная деятельность Физкультурно-массовые занятия </w:t>
            </w:r>
          </w:p>
          <w:p w:rsidR="001C67B7" w:rsidRPr="00081051" w:rsidRDefault="001C67B7" w:rsidP="00FA2CDB">
            <w:pPr>
              <w:tabs>
                <w:tab w:val="left" w:pos="5415"/>
              </w:tabs>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Физкультурный досуг Физкультурно- спортивные праздники на открытом воздухе </w:t>
            </w:r>
          </w:p>
          <w:p w:rsidR="001C67B7" w:rsidRPr="00081051" w:rsidRDefault="001C67B7" w:rsidP="00FA2CDB">
            <w:pPr>
              <w:tabs>
                <w:tab w:val="left" w:pos="5415"/>
              </w:tabs>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Игры-соревнования между возрастными группами  </w:t>
            </w:r>
          </w:p>
          <w:p w:rsidR="001C67B7" w:rsidRPr="00081051" w:rsidRDefault="001C67B7" w:rsidP="00FA2CDB">
            <w:pPr>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Совместная физкультурно- оздоровительная работа ДОУ и семьи  </w:t>
            </w:r>
          </w:p>
          <w:p w:rsidR="001C67B7" w:rsidRPr="00081051" w:rsidRDefault="001C67B7" w:rsidP="00FA2CDB">
            <w:pPr>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Физкультурные занятия детей совместно с родителями в дошкольном учреждении  Участие родителей в физкультурно-оздоровительных. мероприятиях  </w:t>
            </w:r>
          </w:p>
          <w:p w:rsidR="001C67B7" w:rsidRPr="00081051" w:rsidRDefault="001C67B7" w:rsidP="00FA2CDB">
            <w:pPr>
              <w:tabs>
                <w:tab w:val="left" w:pos="5415"/>
              </w:tabs>
              <w:spacing w:line="360" w:lineRule="auto"/>
              <w:rPr>
                <w:rFonts w:ascii="Times New Roman" w:hAnsi="Times New Roman" w:cs="Times New Roman"/>
                <w:sz w:val="24"/>
                <w:szCs w:val="24"/>
              </w:rPr>
            </w:pPr>
          </w:p>
        </w:tc>
        <w:tc>
          <w:tcPr>
            <w:tcW w:w="3115" w:type="dxa"/>
          </w:tcPr>
          <w:p w:rsidR="001C67B7" w:rsidRPr="00081051" w:rsidRDefault="001C67B7" w:rsidP="00FA2CDB">
            <w:pPr>
              <w:tabs>
                <w:tab w:val="left" w:pos="5415"/>
              </w:tabs>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Наглядно-зрительные Показ физических упражнений, использование наглядных пособий, Имитация, зрительные ориентиры </w:t>
            </w:r>
          </w:p>
          <w:p w:rsidR="001C67B7" w:rsidRPr="00081051" w:rsidRDefault="001C67B7" w:rsidP="00FA2CDB">
            <w:pPr>
              <w:tabs>
                <w:tab w:val="left" w:pos="5415"/>
              </w:tabs>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 Наглядно-слуховые</w:t>
            </w:r>
          </w:p>
          <w:p w:rsidR="001C67B7" w:rsidRPr="00081051" w:rsidRDefault="001C67B7" w:rsidP="00FA2CDB">
            <w:pPr>
              <w:tabs>
                <w:tab w:val="left" w:pos="5415"/>
              </w:tabs>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Музыка, песни </w:t>
            </w:r>
          </w:p>
          <w:p w:rsidR="001C67B7" w:rsidRPr="00081051" w:rsidRDefault="001C67B7" w:rsidP="00FA2CDB">
            <w:pPr>
              <w:tabs>
                <w:tab w:val="left" w:pos="5415"/>
              </w:tabs>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Тактильно-мышечные Непосредственная  помощь воспитателя </w:t>
            </w:r>
          </w:p>
          <w:p w:rsidR="001C67B7" w:rsidRPr="00081051" w:rsidRDefault="001C67B7" w:rsidP="00FA2CDB">
            <w:pPr>
              <w:tabs>
                <w:tab w:val="left" w:pos="5415"/>
              </w:tabs>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 Словесный  </w:t>
            </w:r>
          </w:p>
          <w:p w:rsidR="001C67B7" w:rsidRPr="00081051" w:rsidRDefault="001C67B7" w:rsidP="00FA2CDB">
            <w:pPr>
              <w:tabs>
                <w:tab w:val="left" w:pos="5415"/>
              </w:tabs>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Объяснения, пояснения, указания  </w:t>
            </w:r>
          </w:p>
          <w:p w:rsidR="001C67B7" w:rsidRPr="00081051" w:rsidRDefault="001C67B7" w:rsidP="00FA2CDB">
            <w:pPr>
              <w:tabs>
                <w:tab w:val="left" w:pos="5415"/>
              </w:tabs>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Подача команд, распоряжений, сигналов  Вопросы к детям  Образный сюжетный рассказ, беседа </w:t>
            </w:r>
          </w:p>
          <w:p w:rsidR="001C67B7" w:rsidRPr="00081051" w:rsidRDefault="001C67B7" w:rsidP="00FA2CDB">
            <w:pPr>
              <w:tabs>
                <w:tab w:val="left" w:pos="5415"/>
              </w:tabs>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 Словесная инструкция  Практический</w:t>
            </w:r>
          </w:p>
          <w:p w:rsidR="001C67B7" w:rsidRPr="00081051" w:rsidRDefault="001C67B7" w:rsidP="00FA2CDB">
            <w:pPr>
              <w:tabs>
                <w:tab w:val="left" w:pos="5415"/>
              </w:tabs>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  Повторение упражнений без изменения и с изменениями  </w:t>
            </w:r>
          </w:p>
          <w:p w:rsidR="001C67B7" w:rsidRPr="00081051" w:rsidRDefault="001C67B7" w:rsidP="00FA2CDB">
            <w:pPr>
              <w:tabs>
                <w:tab w:val="left" w:pos="5415"/>
              </w:tabs>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Проведение упражнений в игровой форме;  Проведение упражнений в соревновательной форм Составление миниэнциклопедий, миникнижек  </w:t>
            </w:r>
          </w:p>
          <w:p w:rsidR="001C67B7" w:rsidRPr="00081051" w:rsidRDefault="001C67B7" w:rsidP="00FA2CDB">
            <w:pPr>
              <w:tabs>
                <w:tab w:val="left" w:pos="5415"/>
              </w:tabs>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 </w:t>
            </w:r>
          </w:p>
        </w:tc>
        <w:tc>
          <w:tcPr>
            <w:tcW w:w="3115" w:type="dxa"/>
          </w:tcPr>
          <w:p w:rsidR="001C67B7" w:rsidRPr="00081051" w:rsidRDefault="001C67B7" w:rsidP="00FA2CDB">
            <w:pPr>
              <w:tabs>
                <w:tab w:val="left" w:pos="5415"/>
              </w:tabs>
              <w:spacing w:line="360" w:lineRule="auto"/>
              <w:rPr>
                <w:rFonts w:ascii="Times New Roman" w:hAnsi="Times New Roman" w:cs="Times New Roman"/>
                <w:sz w:val="24"/>
                <w:szCs w:val="24"/>
              </w:rPr>
            </w:pPr>
            <w:r w:rsidRPr="00081051">
              <w:rPr>
                <w:rFonts w:ascii="Times New Roman" w:hAnsi="Times New Roman" w:cs="Times New Roman"/>
                <w:sz w:val="24"/>
                <w:szCs w:val="24"/>
              </w:rPr>
              <w:t xml:space="preserve">Гигиенические факторы Физические упражнения пляски, танцы </w:t>
            </w:r>
          </w:p>
          <w:p w:rsidR="001C67B7" w:rsidRPr="00081051" w:rsidRDefault="001C67B7" w:rsidP="00FA2CDB">
            <w:pPr>
              <w:tabs>
                <w:tab w:val="left" w:pos="5415"/>
              </w:tabs>
              <w:spacing w:line="360" w:lineRule="auto"/>
              <w:rPr>
                <w:rFonts w:ascii="Times New Roman" w:hAnsi="Times New Roman" w:cs="Times New Roman"/>
                <w:sz w:val="24"/>
                <w:szCs w:val="24"/>
              </w:rPr>
            </w:pPr>
            <w:r w:rsidRPr="00081051">
              <w:rPr>
                <w:rFonts w:ascii="Times New Roman" w:hAnsi="Times New Roman" w:cs="Times New Roman"/>
                <w:sz w:val="24"/>
                <w:szCs w:val="24"/>
              </w:rPr>
              <w:t>Различные виды  детской деятельности</w:t>
            </w:r>
          </w:p>
        </w:tc>
      </w:tr>
    </w:tbl>
    <w:p w:rsidR="001C67B7" w:rsidRPr="00081051" w:rsidRDefault="001C67B7" w:rsidP="001C67B7">
      <w:pPr>
        <w:tabs>
          <w:tab w:val="left" w:pos="5415"/>
        </w:tabs>
        <w:spacing w:after="0" w:line="360" w:lineRule="auto"/>
        <w:jc w:val="center"/>
        <w:rPr>
          <w:rFonts w:ascii="Times New Roman" w:hAnsi="Times New Roman" w:cs="Times New Roman"/>
          <w:b/>
          <w:sz w:val="24"/>
          <w:szCs w:val="24"/>
        </w:rPr>
      </w:pPr>
      <w:r w:rsidRPr="00081051">
        <w:rPr>
          <w:rFonts w:ascii="Times New Roman" w:hAnsi="Times New Roman" w:cs="Times New Roman"/>
          <w:b/>
          <w:sz w:val="24"/>
          <w:szCs w:val="24"/>
        </w:rPr>
        <w:lastRenderedPageBreak/>
        <w:t>Здоровьесберегающие технологии, обеспечивающие сохранение здоровья и активное формирование здорового образа жизни и здоровья воспитанников</w:t>
      </w:r>
    </w:p>
    <w:p w:rsidR="001C67B7" w:rsidRPr="00081051" w:rsidRDefault="001C67B7" w:rsidP="001C67B7">
      <w:pPr>
        <w:tabs>
          <w:tab w:val="left" w:pos="5415"/>
        </w:tabs>
        <w:spacing w:after="0" w:line="360" w:lineRule="auto"/>
        <w:rPr>
          <w:rFonts w:ascii="Times New Roman" w:hAnsi="Times New Roman" w:cs="Times New Roman"/>
          <w:b/>
          <w:sz w:val="24"/>
          <w:szCs w:val="24"/>
        </w:rPr>
      </w:pPr>
      <w:r w:rsidRPr="00081051">
        <w:rPr>
          <w:rFonts w:ascii="Times New Roman" w:hAnsi="Times New Roman" w:cs="Times New Roman"/>
          <w:b/>
          <w:sz w:val="24"/>
          <w:szCs w:val="24"/>
        </w:rPr>
        <w:t xml:space="preserve"> Медико-профилактические технологии: </w:t>
      </w:r>
    </w:p>
    <w:p w:rsidR="001C67B7" w:rsidRPr="00081051" w:rsidRDefault="001C67B7" w:rsidP="001C67B7">
      <w:pPr>
        <w:tabs>
          <w:tab w:val="left" w:pos="5415"/>
        </w:tabs>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 организация мониторинга здоровья дошкольников;  </w:t>
      </w:r>
    </w:p>
    <w:p w:rsidR="001C67B7" w:rsidRPr="00081051" w:rsidRDefault="001C67B7" w:rsidP="001C67B7">
      <w:pPr>
        <w:tabs>
          <w:tab w:val="left" w:pos="5415"/>
        </w:tabs>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 организация и контроль питания детей;  </w:t>
      </w:r>
    </w:p>
    <w:p w:rsidR="001C67B7" w:rsidRPr="00081051" w:rsidRDefault="001C67B7" w:rsidP="001C67B7">
      <w:pPr>
        <w:tabs>
          <w:tab w:val="left" w:pos="5415"/>
        </w:tabs>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 физического развития дошкольников; </w:t>
      </w:r>
    </w:p>
    <w:p w:rsidR="001C67B7" w:rsidRPr="00081051" w:rsidRDefault="001C67B7" w:rsidP="001C67B7">
      <w:pPr>
        <w:tabs>
          <w:tab w:val="left" w:pos="5415"/>
        </w:tabs>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 </w:t>
      </w:r>
      <w:r w:rsidRPr="00081051">
        <w:rPr>
          <w:rFonts w:ascii="Times New Roman" w:hAnsi="Times New Roman" w:cs="Times New Roman"/>
          <w:sz w:val="24"/>
          <w:szCs w:val="24"/>
        </w:rPr>
        <w:t xml:space="preserve"> закаливание; </w:t>
      </w:r>
    </w:p>
    <w:p w:rsidR="001C67B7" w:rsidRPr="00081051" w:rsidRDefault="001C67B7" w:rsidP="001C67B7">
      <w:pPr>
        <w:tabs>
          <w:tab w:val="left" w:pos="5415"/>
        </w:tabs>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 организация профилактических мероприятий;  </w:t>
      </w:r>
    </w:p>
    <w:p w:rsidR="001C67B7" w:rsidRPr="00081051" w:rsidRDefault="001C67B7" w:rsidP="001C67B7">
      <w:pPr>
        <w:tabs>
          <w:tab w:val="left" w:pos="5415"/>
        </w:tabs>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 организация обеспечения требований СанПиНов; </w:t>
      </w:r>
    </w:p>
    <w:p w:rsidR="001C67B7" w:rsidRPr="00081051" w:rsidRDefault="001C67B7" w:rsidP="001C67B7">
      <w:pPr>
        <w:tabs>
          <w:tab w:val="left" w:pos="5415"/>
        </w:tabs>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 организация здоровьесберегающей среды. </w:t>
      </w:r>
    </w:p>
    <w:p w:rsidR="001C67B7" w:rsidRPr="00081051" w:rsidRDefault="001C67B7" w:rsidP="001C67B7">
      <w:pPr>
        <w:tabs>
          <w:tab w:val="left" w:pos="5415"/>
        </w:tabs>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 </w:t>
      </w:r>
      <w:r w:rsidRPr="00081051">
        <w:rPr>
          <w:rFonts w:ascii="Times New Roman" w:hAnsi="Times New Roman" w:cs="Times New Roman"/>
          <w:b/>
          <w:sz w:val="24"/>
          <w:szCs w:val="24"/>
        </w:rPr>
        <w:t>Физкультурно-оздоровительные технологии:</w:t>
      </w:r>
      <w:r w:rsidRPr="00081051">
        <w:rPr>
          <w:rFonts w:ascii="Times New Roman" w:hAnsi="Times New Roman" w:cs="Times New Roman"/>
          <w:sz w:val="24"/>
          <w:szCs w:val="24"/>
        </w:rPr>
        <w:t xml:space="preserve"> </w:t>
      </w:r>
    </w:p>
    <w:p w:rsidR="001C67B7" w:rsidRPr="00081051" w:rsidRDefault="001C67B7" w:rsidP="001C67B7">
      <w:pPr>
        <w:tabs>
          <w:tab w:val="left" w:pos="5415"/>
        </w:tabs>
        <w:spacing w:after="0" w:line="360" w:lineRule="auto"/>
        <w:rPr>
          <w:rFonts w:ascii="Times New Roman" w:hAnsi="Times New Roman" w:cs="Times New Roman"/>
          <w:sz w:val="24"/>
          <w:szCs w:val="24"/>
        </w:rPr>
      </w:pPr>
      <w:r w:rsidRPr="00081051">
        <w:rPr>
          <w:rFonts w:ascii="Times New Roman" w:hAnsi="Times New Roman" w:cs="Times New Roman"/>
          <w:sz w:val="24"/>
          <w:szCs w:val="24"/>
        </w:rPr>
        <w:t> развитие физических качеств, двигательной активности;</w:t>
      </w:r>
    </w:p>
    <w:p w:rsidR="001C67B7" w:rsidRPr="00081051" w:rsidRDefault="001C67B7" w:rsidP="001C67B7">
      <w:pPr>
        <w:tabs>
          <w:tab w:val="left" w:pos="5415"/>
        </w:tabs>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 </w:t>
      </w:r>
      <w:r w:rsidRPr="00081051">
        <w:rPr>
          <w:rFonts w:ascii="Times New Roman" w:hAnsi="Times New Roman" w:cs="Times New Roman"/>
          <w:sz w:val="24"/>
          <w:szCs w:val="24"/>
        </w:rPr>
        <w:t xml:space="preserve"> становление физической культуры детей;  </w:t>
      </w:r>
    </w:p>
    <w:p w:rsidR="001C67B7" w:rsidRPr="00081051" w:rsidRDefault="001C67B7" w:rsidP="001C67B7">
      <w:pPr>
        <w:tabs>
          <w:tab w:val="left" w:pos="5415"/>
        </w:tabs>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 дыхательная гимнастика; </w:t>
      </w:r>
    </w:p>
    <w:p w:rsidR="001C67B7" w:rsidRPr="00081051" w:rsidRDefault="001C67B7" w:rsidP="001C67B7">
      <w:pPr>
        <w:tabs>
          <w:tab w:val="left" w:pos="5415"/>
        </w:tabs>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 </w:t>
      </w:r>
      <w:r w:rsidRPr="00081051">
        <w:rPr>
          <w:rFonts w:ascii="Times New Roman" w:hAnsi="Times New Roman" w:cs="Times New Roman"/>
          <w:sz w:val="24"/>
          <w:szCs w:val="24"/>
        </w:rPr>
        <w:t xml:space="preserve"> самомассаж;  </w:t>
      </w:r>
    </w:p>
    <w:p w:rsidR="001C67B7" w:rsidRPr="00081051" w:rsidRDefault="001C67B7" w:rsidP="001C67B7">
      <w:pPr>
        <w:tabs>
          <w:tab w:val="left" w:pos="5415"/>
        </w:tabs>
        <w:spacing w:after="0" w:line="360" w:lineRule="auto"/>
        <w:rPr>
          <w:rFonts w:ascii="Times New Roman" w:hAnsi="Times New Roman" w:cs="Times New Roman"/>
          <w:sz w:val="24"/>
          <w:szCs w:val="24"/>
        </w:rPr>
      </w:pPr>
      <w:r w:rsidRPr="00081051">
        <w:rPr>
          <w:rFonts w:ascii="Times New Roman" w:hAnsi="Times New Roman" w:cs="Times New Roman"/>
          <w:sz w:val="24"/>
          <w:szCs w:val="24"/>
        </w:rPr>
        <w:t> профилактика плоскостопия и формирования правильной осанки.</w:t>
      </w:r>
    </w:p>
    <w:p w:rsidR="001C67B7" w:rsidRDefault="001C67B7" w:rsidP="001C67B7">
      <w:pPr>
        <w:tabs>
          <w:tab w:val="left" w:pos="5415"/>
        </w:tabs>
        <w:spacing w:after="0" w:line="360" w:lineRule="auto"/>
        <w:jc w:val="center"/>
        <w:rPr>
          <w:rFonts w:ascii="Times New Roman" w:hAnsi="Times New Roman" w:cs="Times New Roman"/>
          <w:b/>
          <w:sz w:val="24"/>
          <w:szCs w:val="24"/>
        </w:rPr>
      </w:pPr>
    </w:p>
    <w:p w:rsidR="001C67B7" w:rsidRDefault="001C67B7" w:rsidP="001C67B7">
      <w:pPr>
        <w:tabs>
          <w:tab w:val="left" w:pos="5415"/>
        </w:tabs>
        <w:spacing w:after="0" w:line="360" w:lineRule="auto"/>
        <w:jc w:val="center"/>
        <w:rPr>
          <w:rFonts w:ascii="Times New Roman" w:hAnsi="Times New Roman" w:cs="Times New Roman"/>
          <w:b/>
          <w:sz w:val="24"/>
          <w:szCs w:val="24"/>
        </w:rPr>
      </w:pPr>
    </w:p>
    <w:p w:rsidR="001C67B7" w:rsidRDefault="001C67B7" w:rsidP="001C67B7">
      <w:pPr>
        <w:tabs>
          <w:tab w:val="left" w:pos="5415"/>
        </w:tabs>
        <w:spacing w:after="0" w:line="360" w:lineRule="auto"/>
        <w:jc w:val="center"/>
        <w:rPr>
          <w:rFonts w:ascii="Times New Roman" w:hAnsi="Times New Roman" w:cs="Times New Roman"/>
          <w:b/>
          <w:sz w:val="24"/>
          <w:szCs w:val="24"/>
        </w:rPr>
      </w:pPr>
    </w:p>
    <w:p w:rsidR="001C67B7" w:rsidRDefault="001C67B7" w:rsidP="001C67B7">
      <w:pPr>
        <w:tabs>
          <w:tab w:val="left" w:pos="5415"/>
        </w:tabs>
        <w:spacing w:after="0" w:line="360" w:lineRule="auto"/>
        <w:jc w:val="center"/>
        <w:rPr>
          <w:rFonts w:ascii="Times New Roman" w:hAnsi="Times New Roman" w:cs="Times New Roman"/>
          <w:b/>
          <w:sz w:val="24"/>
          <w:szCs w:val="24"/>
        </w:rPr>
      </w:pPr>
    </w:p>
    <w:p w:rsidR="001C67B7" w:rsidRDefault="001C67B7" w:rsidP="001C67B7">
      <w:pPr>
        <w:tabs>
          <w:tab w:val="left" w:pos="5415"/>
        </w:tabs>
        <w:spacing w:after="0" w:line="360" w:lineRule="auto"/>
        <w:jc w:val="center"/>
        <w:rPr>
          <w:rFonts w:ascii="Times New Roman" w:hAnsi="Times New Roman" w:cs="Times New Roman"/>
          <w:b/>
          <w:sz w:val="24"/>
          <w:szCs w:val="24"/>
        </w:rPr>
      </w:pPr>
    </w:p>
    <w:p w:rsidR="001C67B7" w:rsidRDefault="001C67B7" w:rsidP="001C67B7">
      <w:pPr>
        <w:tabs>
          <w:tab w:val="left" w:pos="5415"/>
        </w:tabs>
        <w:spacing w:after="0" w:line="360" w:lineRule="auto"/>
        <w:jc w:val="center"/>
        <w:rPr>
          <w:rFonts w:ascii="Times New Roman" w:hAnsi="Times New Roman" w:cs="Times New Roman"/>
          <w:b/>
          <w:sz w:val="24"/>
          <w:szCs w:val="24"/>
        </w:rPr>
      </w:pPr>
    </w:p>
    <w:p w:rsidR="001C67B7" w:rsidRDefault="001C67B7" w:rsidP="001C67B7">
      <w:pPr>
        <w:tabs>
          <w:tab w:val="left" w:pos="5415"/>
        </w:tabs>
        <w:spacing w:after="0" w:line="360" w:lineRule="auto"/>
        <w:jc w:val="center"/>
        <w:rPr>
          <w:rFonts w:ascii="Times New Roman" w:hAnsi="Times New Roman" w:cs="Times New Roman"/>
          <w:b/>
          <w:sz w:val="24"/>
          <w:szCs w:val="24"/>
        </w:rPr>
      </w:pPr>
    </w:p>
    <w:p w:rsidR="001C67B7" w:rsidRDefault="001C67B7" w:rsidP="001C67B7">
      <w:pPr>
        <w:tabs>
          <w:tab w:val="left" w:pos="5415"/>
        </w:tabs>
        <w:spacing w:after="0" w:line="360" w:lineRule="auto"/>
        <w:jc w:val="center"/>
        <w:rPr>
          <w:rFonts w:ascii="Times New Roman" w:hAnsi="Times New Roman" w:cs="Times New Roman"/>
          <w:b/>
          <w:sz w:val="24"/>
          <w:szCs w:val="24"/>
        </w:rPr>
      </w:pPr>
    </w:p>
    <w:p w:rsidR="001C67B7" w:rsidRDefault="001C67B7" w:rsidP="001C67B7">
      <w:pPr>
        <w:tabs>
          <w:tab w:val="left" w:pos="5415"/>
        </w:tabs>
        <w:spacing w:after="0" w:line="360" w:lineRule="auto"/>
        <w:jc w:val="center"/>
        <w:rPr>
          <w:rFonts w:ascii="Times New Roman" w:hAnsi="Times New Roman" w:cs="Times New Roman"/>
          <w:b/>
          <w:sz w:val="24"/>
          <w:szCs w:val="24"/>
        </w:rPr>
      </w:pPr>
    </w:p>
    <w:p w:rsidR="001C67B7" w:rsidRDefault="001C67B7" w:rsidP="001C67B7">
      <w:pPr>
        <w:tabs>
          <w:tab w:val="left" w:pos="5415"/>
        </w:tabs>
        <w:spacing w:after="0" w:line="360" w:lineRule="auto"/>
        <w:rPr>
          <w:rFonts w:ascii="Times New Roman" w:hAnsi="Times New Roman" w:cs="Times New Roman"/>
          <w:b/>
          <w:sz w:val="24"/>
          <w:szCs w:val="24"/>
        </w:rPr>
      </w:pPr>
    </w:p>
    <w:p w:rsidR="001C67B7" w:rsidRDefault="001C67B7" w:rsidP="001C67B7">
      <w:pPr>
        <w:tabs>
          <w:tab w:val="left" w:pos="5415"/>
        </w:tabs>
        <w:spacing w:after="0" w:line="360" w:lineRule="auto"/>
        <w:jc w:val="center"/>
        <w:rPr>
          <w:rFonts w:ascii="Times New Roman" w:hAnsi="Times New Roman" w:cs="Times New Roman"/>
          <w:b/>
          <w:sz w:val="24"/>
          <w:szCs w:val="24"/>
        </w:rPr>
      </w:pPr>
    </w:p>
    <w:p w:rsidR="001C67B7" w:rsidRDefault="001C67B7" w:rsidP="001C67B7">
      <w:pPr>
        <w:tabs>
          <w:tab w:val="left" w:pos="5415"/>
        </w:tabs>
        <w:spacing w:after="0" w:line="360" w:lineRule="auto"/>
        <w:jc w:val="center"/>
        <w:rPr>
          <w:rFonts w:ascii="Times New Roman" w:hAnsi="Times New Roman" w:cs="Times New Roman"/>
          <w:b/>
          <w:sz w:val="24"/>
          <w:szCs w:val="24"/>
        </w:rPr>
      </w:pPr>
    </w:p>
    <w:p w:rsidR="001C67B7" w:rsidRDefault="001C67B7" w:rsidP="001C67B7">
      <w:pPr>
        <w:tabs>
          <w:tab w:val="left" w:pos="5415"/>
        </w:tabs>
        <w:spacing w:after="0" w:line="360" w:lineRule="auto"/>
        <w:jc w:val="center"/>
        <w:rPr>
          <w:rFonts w:ascii="Times New Roman" w:hAnsi="Times New Roman" w:cs="Times New Roman"/>
          <w:b/>
          <w:sz w:val="24"/>
          <w:szCs w:val="24"/>
        </w:rPr>
      </w:pPr>
    </w:p>
    <w:p w:rsidR="001C67B7" w:rsidRDefault="001C67B7" w:rsidP="001C67B7">
      <w:pPr>
        <w:tabs>
          <w:tab w:val="left" w:pos="5415"/>
        </w:tabs>
        <w:spacing w:after="0" w:line="360" w:lineRule="auto"/>
        <w:jc w:val="center"/>
        <w:rPr>
          <w:rFonts w:ascii="Times New Roman" w:hAnsi="Times New Roman" w:cs="Times New Roman"/>
          <w:b/>
          <w:sz w:val="24"/>
          <w:szCs w:val="24"/>
        </w:rPr>
      </w:pPr>
    </w:p>
    <w:p w:rsidR="001C67B7" w:rsidRDefault="001C67B7" w:rsidP="001C67B7">
      <w:pPr>
        <w:tabs>
          <w:tab w:val="left" w:pos="5415"/>
        </w:tabs>
        <w:spacing w:after="0" w:line="360" w:lineRule="auto"/>
        <w:jc w:val="center"/>
        <w:rPr>
          <w:rFonts w:ascii="Times New Roman" w:hAnsi="Times New Roman" w:cs="Times New Roman"/>
          <w:b/>
          <w:sz w:val="24"/>
          <w:szCs w:val="24"/>
        </w:rPr>
      </w:pPr>
    </w:p>
    <w:p w:rsidR="001C67B7" w:rsidRDefault="001C67B7" w:rsidP="001C67B7">
      <w:pPr>
        <w:tabs>
          <w:tab w:val="left" w:pos="5415"/>
        </w:tabs>
        <w:spacing w:after="0" w:line="360" w:lineRule="auto"/>
        <w:jc w:val="center"/>
        <w:rPr>
          <w:rFonts w:ascii="Times New Roman" w:hAnsi="Times New Roman" w:cs="Times New Roman"/>
          <w:b/>
          <w:sz w:val="24"/>
          <w:szCs w:val="24"/>
        </w:rPr>
      </w:pPr>
    </w:p>
    <w:p w:rsidR="001C67B7" w:rsidRDefault="001C67B7" w:rsidP="001C67B7">
      <w:pPr>
        <w:tabs>
          <w:tab w:val="left" w:pos="5415"/>
        </w:tabs>
        <w:spacing w:after="0" w:line="360" w:lineRule="auto"/>
        <w:jc w:val="center"/>
        <w:rPr>
          <w:rFonts w:ascii="Times New Roman" w:hAnsi="Times New Roman" w:cs="Times New Roman"/>
          <w:b/>
          <w:sz w:val="24"/>
          <w:szCs w:val="24"/>
        </w:rPr>
      </w:pPr>
    </w:p>
    <w:p w:rsidR="001C67B7" w:rsidRDefault="001C67B7" w:rsidP="001C67B7">
      <w:pPr>
        <w:tabs>
          <w:tab w:val="left" w:pos="5415"/>
        </w:tabs>
        <w:spacing w:after="0" w:line="360" w:lineRule="auto"/>
        <w:jc w:val="center"/>
        <w:rPr>
          <w:rFonts w:ascii="Times New Roman" w:hAnsi="Times New Roman" w:cs="Times New Roman"/>
          <w:b/>
          <w:sz w:val="24"/>
          <w:szCs w:val="24"/>
        </w:rPr>
      </w:pPr>
    </w:p>
    <w:p w:rsidR="001C67B7" w:rsidRPr="00081051" w:rsidRDefault="001C67B7" w:rsidP="001C67B7">
      <w:pPr>
        <w:tabs>
          <w:tab w:val="left" w:pos="5415"/>
        </w:tabs>
        <w:spacing w:after="0" w:line="360" w:lineRule="auto"/>
        <w:jc w:val="center"/>
        <w:rPr>
          <w:rFonts w:ascii="Times New Roman" w:hAnsi="Times New Roman" w:cs="Times New Roman"/>
          <w:b/>
          <w:sz w:val="24"/>
          <w:szCs w:val="24"/>
        </w:rPr>
      </w:pPr>
      <w:r w:rsidRPr="00081051">
        <w:rPr>
          <w:rFonts w:ascii="Times New Roman" w:hAnsi="Times New Roman" w:cs="Times New Roman"/>
          <w:b/>
          <w:sz w:val="24"/>
          <w:szCs w:val="24"/>
        </w:rPr>
        <w:lastRenderedPageBreak/>
        <w:t xml:space="preserve">2.3. Образовательная деятельность по профессиональной коррекции нарушений развития детей </w:t>
      </w:r>
    </w:p>
    <w:p w:rsidR="001C67B7" w:rsidRPr="00081051" w:rsidRDefault="001C67B7" w:rsidP="001C67B7">
      <w:pPr>
        <w:tabs>
          <w:tab w:val="left" w:pos="5415"/>
        </w:tabs>
        <w:spacing w:after="0" w:line="360" w:lineRule="auto"/>
        <w:jc w:val="center"/>
        <w:rPr>
          <w:rFonts w:ascii="Times New Roman" w:hAnsi="Times New Roman" w:cs="Times New Roman"/>
          <w:b/>
          <w:sz w:val="24"/>
          <w:szCs w:val="24"/>
        </w:rPr>
      </w:pPr>
      <w:r w:rsidRPr="00081051">
        <w:rPr>
          <w:rFonts w:ascii="Times New Roman" w:hAnsi="Times New Roman" w:cs="Times New Roman"/>
          <w:b/>
          <w:sz w:val="24"/>
          <w:szCs w:val="24"/>
        </w:rPr>
        <w:t>Специальные условия для получения образования детьми с нарушением речи</w:t>
      </w:r>
    </w:p>
    <w:p w:rsidR="001C67B7" w:rsidRPr="00081051" w:rsidRDefault="001C67B7" w:rsidP="001C67B7">
      <w:pPr>
        <w:tabs>
          <w:tab w:val="left" w:pos="5415"/>
        </w:tabs>
        <w:spacing w:after="0" w:line="360" w:lineRule="auto"/>
        <w:jc w:val="both"/>
        <w:rPr>
          <w:rFonts w:ascii="Times New Roman" w:hAnsi="Times New Roman" w:cs="Times New Roman"/>
          <w:sz w:val="24"/>
          <w:szCs w:val="24"/>
        </w:rPr>
      </w:pPr>
      <w:r w:rsidRPr="00081051">
        <w:rPr>
          <w:rFonts w:ascii="Times New Roman" w:hAnsi="Times New Roman" w:cs="Times New Roman"/>
          <w:sz w:val="24"/>
          <w:szCs w:val="24"/>
        </w:rPr>
        <w:t xml:space="preserve">            В дошкольном образовательном учреждении созданы специальные условия (материально-технические, программно-методические и кадровые) для получения образования  детьми  с  нарушением речи и оказания им квалифицированной коррекционно-педагогической поддержки. </w:t>
      </w:r>
    </w:p>
    <w:p w:rsidR="001C67B7" w:rsidRPr="00081051" w:rsidRDefault="001C67B7" w:rsidP="001C67B7">
      <w:pPr>
        <w:spacing w:after="0" w:line="360" w:lineRule="auto"/>
        <w:ind w:firstLine="709"/>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В  МБДОУ «Детский сад №2 «Буратино» с. Драченино» осуществляется коррекция нарушений речи учителем логопедом. В связи с тем, что в общеобразовательном  учреждении возросло количество детей с нарушениями речи логопедическая деятельность адаптирована к условиям работы при массовом детском саде. </w:t>
      </w:r>
    </w:p>
    <w:p w:rsidR="001C67B7" w:rsidRDefault="001C67B7" w:rsidP="001C67B7">
      <w:pPr>
        <w:spacing w:after="0" w:line="360" w:lineRule="auto"/>
        <w:ind w:firstLine="709"/>
        <w:jc w:val="both"/>
        <w:rPr>
          <w:rFonts w:ascii="Times New Roman" w:eastAsia="Times New Roman" w:hAnsi="Times New Roman" w:cs="Times New Roman"/>
          <w:sz w:val="24"/>
          <w:szCs w:val="24"/>
        </w:rPr>
      </w:pPr>
    </w:p>
    <w:p w:rsidR="001C67B7" w:rsidRPr="00081051" w:rsidRDefault="001C67B7" w:rsidP="001C67B7">
      <w:pPr>
        <w:spacing w:after="0" w:line="360" w:lineRule="auto"/>
        <w:ind w:firstLine="709"/>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Комплектование группы для занятий   осуществляется в соответствии с результатами логопедической диагностики проведенной логопедом.</w:t>
      </w:r>
    </w:p>
    <w:p w:rsidR="001C67B7" w:rsidRPr="00081051" w:rsidRDefault="001C67B7" w:rsidP="001C67B7">
      <w:pPr>
        <w:spacing w:after="0" w:line="360" w:lineRule="auto"/>
        <w:ind w:firstLine="709"/>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Содержание коррекционно-развивающей работы в дошкольном учреждении реализуется в непосредственно образовательной деятельности и имеет сюжетно-тематический, проблемно-поисковый, интегрированный принцип построения учебной деятельности.</w:t>
      </w:r>
    </w:p>
    <w:p w:rsidR="001C67B7" w:rsidRDefault="001C67B7" w:rsidP="001C67B7">
      <w:pPr>
        <w:spacing w:after="0" w:line="360" w:lineRule="auto"/>
        <w:ind w:firstLine="709"/>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Основную  нагрузку несёт  индивидуальная (и подгру</w:t>
      </w:r>
      <w:r>
        <w:rPr>
          <w:rFonts w:ascii="Times New Roman" w:eastAsia="Times New Roman" w:hAnsi="Times New Roman" w:cs="Times New Roman"/>
          <w:sz w:val="24"/>
          <w:szCs w:val="24"/>
        </w:rPr>
        <w:t>пповая) логопедическая работа.</w:t>
      </w:r>
    </w:p>
    <w:p w:rsidR="001C67B7" w:rsidRPr="00081051" w:rsidRDefault="001C67B7" w:rsidP="001C67B7">
      <w:pPr>
        <w:spacing w:after="0" w:line="360" w:lineRule="auto"/>
        <w:ind w:firstLine="709"/>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Частота проведения индивидуальных занятий определяется характером и степенью выраженности речевого нарушения. Индивидуальные занятия составляют существенную часть работы учителя – логопеда. Они направлены на осуществлении коррекции индивидуальных речевых недостатков и иных недостатков психофизического развития воспитанников, создающие определённые трудности в овладении программой. Учитель- логопед ведет план индивидуальных занятий,  фиксирует  посещаемость занятий детьми. При планировании индивидуальных занятий учитываются возраст ребёнка, структура речевого дефекта, его индивидуально-личностные особенности.</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Коррекционно-логопедическая работа осуществляется систематически и регулярно. Знания, умения и навыки, полученные ребёнком на индивидуальных логопедических занятиях, закрепляются воспитателями, специалистами и родителями. На каждого ребёнка оформляется индивидуальная тетрадь, в неё записываются задания по коррекции звукопроизношения для отработки с  родителями дома.</w:t>
      </w:r>
    </w:p>
    <w:p w:rsidR="001C67B7" w:rsidRPr="00081051" w:rsidRDefault="001C67B7" w:rsidP="001C67B7">
      <w:pPr>
        <w:spacing w:after="0" w:line="360" w:lineRule="auto"/>
        <w:ind w:firstLine="709"/>
        <w:jc w:val="both"/>
        <w:rPr>
          <w:rFonts w:ascii="Times New Roman" w:eastAsia="Times New Roman" w:hAnsi="Times New Roman" w:cs="Times New Roman"/>
          <w:sz w:val="24"/>
          <w:szCs w:val="24"/>
        </w:rPr>
      </w:pPr>
    </w:p>
    <w:p w:rsidR="001C67B7" w:rsidRPr="00081051" w:rsidRDefault="001C67B7" w:rsidP="001C67B7">
      <w:pPr>
        <w:spacing w:after="0" w:line="360" w:lineRule="auto"/>
        <w:ind w:firstLine="709"/>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Выпуск детей проводится в течение всего учебного года по мере устранения у них дефектов речи, возрастом и индивидуальными психофизическими особенностями детей.</w:t>
      </w:r>
    </w:p>
    <w:p w:rsidR="001C67B7" w:rsidRPr="00081051" w:rsidRDefault="001C67B7" w:rsidP="001C67B7">
      <w:pPr>
        <w:spacing w:after="0" w:line="360" w:lineRule="auto"/>
        <w:ind w:firstLine="709"/>
        <w:jc w:val="both"/>
        <w:rPr>
          <w:rFonts w:ascii="Times New Roman" w:eastAsia="Times New Roman" w:hAnsi="Times New Roman" w:cs="Times New Roman"/>
          <w:b/>
          <w:sz w:val="24"/>
          <w:szCs w:val="24"/>
        </w:rPr>
      </w:pPr>
      <w:r w:rsidRPr="00081051">
        <w:rPr>
          <w:rFonts w:ascii="Times New Roman" w:eastAsia="Times New Roman" w:hAnsi="Times New Roman" w:cs="Times New Roman"/>
          <w:b/>
          <w:sz w:val="24"/>
          <w:szCs w:val="24"/>
        </w:rPr>
        <w:lastRenderedPageBreak/>
        <w:t xml:space="preserve">Использование специальных образовательных программ и методов, специальных методических пособий и дидактических материалов. </w:t>
      </w:r>
    </w:p>
    <w:tbl>
      <w:tblPr>
        <w:tblStyle w:val="a5"/>
        <w:tblW w:w="0" w:type="auto"/>
        <w:tblLook w:val="04A0" w:firstRow="1" w:lastRow="0" w:firstColumn="1" w:lastColumn="0" w:noHBand="0" w:noVBand="1"/>
      </w:tblPr>
      <w:tblGrid>
        <w:gridCol w:w="4672"/>
        <w:gridCol w:w="4673"/>
      </w:tblGrid>
      <w:tr w:rsidR="001C67B7" w:rsidRPr="00081051" w:rsidTr="00FA2CDB">
        <w:tc>
          <w:tcPr>
            <w:tcW w:w="4672" w:type="dxa"/>
          </w:tcPr>
          <w:p w:rsidR="001C67B7" w:rsidRPr="00081051" w:rsidRDefault="001C67B7" w:rsidP="00FA2CDB">
            <w:pPr>
              <w:spacing w:line="360" w:lineRule="auto"/>
              <w:jc w:val="both"/>
              <w:rPr>
                <w:rFonts w:ascii="Times New Roman" w:eastAsia="Times New Roman" w:hAnsi="Times New Roman" w:cs="Times New Roman"/>
                <w:b/>
                <w:sz w:val="24"/>
                <w:szCs w:val="24"/>
              </w:rPr>
            </w:pPr>
            <w:r w:rsidRPr="00081051">
              <w:rPr>
                <w:rFonts w:ascii="Times New Roman" w:eastAsia="Times New Roman" w:hAnsi="Times New Roman" w:cs="Times New Roman"/>
                <w:b/>
                <w:sz w:val="24"/>
                <w:szCs w:val="24"/>
              </w:rPr>
              <w:t>Нарушение</w:t>
            </w:r>
          </w:p>
        </w:tc>
        <w:tc>
          <w:tcPr>
            <w:tcW w:w="4673" w:type="dxa"/>
          </w:tcPr>
          <w:p w:rsidR="001C67B7" w:rsidRPr="00081051" w:rsidRDefault="001C67B7" w:rsidP="00FA2CDB">
            <w:pPr>
              <w:spacing w:line="360" w:lineRule="auto"/>
              <w:jc w:val="both"/>
              <w:rPr>
                <w:rFonts w:ascii="Times New Roman" w:eastAsia="Times New Roman" w:hAnsi="Times New Roman" w:cs="Times New Roman"/>
                <w:b/>
                <w:sz w:val="24"/>
                <w:szCs w:val="24"/>
              </w:rPr>
            </w:pPr>
            <w:r w:rsidRPr="00081051">
              <w:rPr>
                <w:rFonts w:ascii="Times New Roman" w:eastAsia="Times New Roman" w:hAnsi="Times New Roman" w:cs="Times New Roman"/>
                <w:b/>
                <w:sz w:val="24"/>
                <w:szCs w:val="24"/>
              </w:rPr>
              <w:t>Программы, методики</w:t>
            </w:r>
          </w:p>
        </w:tc>
      </w:tr>
      <w:tr w:rsidR="001C67B7" w:rsidRPr="00081051" w:rsidTr="00FA2CDB">
        <w:tc>
          <w:tcPr>
            <w:tcW w:w="4672" w:type="dxa"/>
          </w:tcPr>
          <w:p w:rsidR="001C67B7" w:rsidRDefault="001C67B7" w:rsidP="00FA2CDB">
            <w:pPr>
              <w:spacing w:line="360" w:lineRule="auto"/>
              <w:jc w:val="both"/>
              <w:rPr>
                <w:rFonts w:ascii="Times New Roman" w:eastAsia="Times New Roman" w:hAnsi="Times New Roman" w:cs="Times New Roman"/>
                <w:b/>
                <w:sz w:val="24"/>
                <w:szCs w:val="24"/>
              </w:rPr>
            </w:pPr>
            <w:r w:rsidRPr="00081051">
              <w:rPr>
                <w:rFonts w:ascii="Times New Roman" w:eastAsia="Times New Roman" w:hAnsi="Times New Roman" w:cs="Times New Roman"/>
                <w:b/>
                <w:sz w:val="24"/>
                <w:szCs w:val="24"/>
              </w:rPr>
              <w:t>Фонетико – фонематическое недоразвитие речи</w:t>
            </w:r>
          </w:p>
          <w:p w:rsidR="001C67B7" w:rsidRPr="00081051" w:rsidRDefault="001C67B7" w:rsidP="00FA2CDB">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ОНР</w:t>
            </w:r>
          </w:p>
        </w:tc>
        <w:tc>
          <w:tcPr>
            <w:tcW w:w="4673" w:type="dxa"/>
          </w:tcPr>
          <w:p w:rsidR="001C67B7" w:rsidRDefault="001C67B7" w:rsidP="00FA2CDB">
            <w:pPr>
              <w:spacing w:line="360" w:lineRule="auto"/>
              <w:jc w:val="both"/>
              <w:rPr>
                <w:rFonts w:ascii="Times New Roman" w:eastAsia="Times New Roman" w:hAnsi="Times New Roman" w:cs="Times New Roman"/>
                <w:sz w:val="24"/>
                <w:szCs w:val="24"/>
              </w:rPr>
            </w:pPr>
            <w:r w:rsidRPr="00406CB1">
              <w:rPr>
                <w:rFonts w:ascii="Times New Roman" w:eastAsia="Times New Roman" w:hAnsi="Times New Roman" w:cs="Times New Roman"/>
                <w:sz w:val="24"/>
                <w:szCs w:val="24"/>
              </w:rPr>
              <w:t xml:space="preserve">Филичева Т.Б., Чиркина Г.В. </w:t>
            </w:r>
            <w:r w:rsidRPr="00406CB1">
              <w:rPr>
                <w:rStyle w:val="FontStyle239"/>
                <w:rFonts w:ascii="Times New Roman" w:hAnsi="Times New Roman" w:cs="Times New Roman"/>
                <w:b/>
                <w:sz w:val="24"/>
                <w:szCs w:val="24"/>
              </w:rPr>
              <w:t>«</w:t>
            </w:r>
            <w:r w:rsidRPr="00406CB1">
              <w:rPr>
                <w:rStyle w:val="FontStyle239"/>
                <w:rFonts w:ascii="Times New Roman" w:hAnsi="Times New Roman" w:cs="Times New Roman"/>
                <w:sz w:val="24"/>
                <w:szCs w:val="24"/>
              </w:rPr>
              <w:t xml:space="preserve">Программа логопедической работы по преодолению фонетико-фонематического недоразвития у детей»  </w:t>
            </w:r>
            <w:r w:rsidRPr="00406CB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старшая и </w:t>
            </w:r>
            <w:r w:rsidRPr="00406CB1">
              <w:rPr>
                <w:rFonts w:ascii="Times New Roman" w:eastAsia="Times New Roman" w:hAnsi="Times New Roman" w:cs="Times New Roman"/>
                <w:sz w:val="24"/>
                <w:szCs w:val="24"/>
              </w:rPr>
              <w:t>подготовительная к школе группа)</w:t>
            </w:r>
          </w:p>
          <w:p w:rsidR="001C67B7" w:rsidRPr="00406CB1" w:rsidRDefault="001C67B7" w:rsidP="00FA2CDB">
            <w:pPr>
              <w:spacing w:line="360" w:lineRule="auto"/>
              <w:jc w:val="both"/>
              <w:rPr>
                <w:rFonts w:ascii="Times New Roman" w:eastAsia="Times New Roman" w:hAnsi="Times New Roman" w:cs="Times New Roman"/>
                <w:sz w:val="24"/>
                <w:szCs w:val="24"/>
              </w:rPr>
            </w:pPr>
            <w:r w:rsidRPr="00140900">
              <w:rPr>
                <w:rStyle w:val="FontStyle235"/>
                <w:rFonts w:ascii="Times New Roman" w:hAnsi="Times New Roman" w:cs="Times New Roman"/>
                <w:sz w:val="24"/>
                <w:szCs w:val="24"/>
              </w:rPr>
              <w:t>Т. Б. Филичева, Т. В. Туманова.</w:t>
            </w:r>
            <w:r w:rsidRPr="00140900">
              <w:rPr>
                <w:rStyle w:val="FontStyle239"/>
                <w:rFonts w:ascii="Times New Roman" w:hAnsi="Times New Roman" w:cs="Times New Roman"/>
                <w:b/>
                <w:sz w:val="28"/>
                <w:szCs w:val="28"/>
              </w:rPr>
              <w:t xml:space="preserve"> </w:t>
            </w:r>
            <w:r w:rsidRPr="00823A2E">
              <w:rPr>
                <w:rStyle w:val="FontStyle239"/>
                <w:rFonts w:ascii="Times New Roman" w:hAnsi="Times New Roman" w:cs="Times New Roman"/>
                <w:sz w:val="24"/>
                <w:szCs w:val="24"/>
              </w:rPr>
              <w:t xml:space="preserve">«Программа логопедической работы по преодолению общего недоразвития речи </w:t>
            </w:r>
            <w:r w:rsidRPr="00823A2E">
              <w:rPr>
                <w:rStyle w:val="FontStyle238"/>
                <w:rFonts w:ascii="Times New Roman" w:hAnsi="Times New Roman" w:cs="Times New Roman"/>
                <w:sz w:val="24"/>
                <w:szCs w:val="24"/>
              </w:rPr>
              <w:t xml:space="preserve">у </w:t>
            </w:r>
            <w:r w:rsidRPr="00823A2E">
              <w:rPr>
                <w:rStyle w:val="FontStyle239"/>
                <w:rFonts w:ascii="Times New Roman" w:hAnsi="Times New Roman" w:cs="Times New Roman"/>
                <w:sz w:val="24"/>
                <w:szCs w:val="24"/>
              </w:rPr>
              <w:t>детей»</w:t>
            </w:r>
          </w:p>
        </w:tc>
      </w:tr>
      <w:tr w:rsidR="001C67B7" w:rsidRPr="00081051" w:rsidTr="00FA2CDB">
        <w:tc>
          <w:tcPr>
            <w:tcW w:w="4672" w:type="dxa"/>
          </w:tcPr>
          <w:p w:rsidR="001C67B7" w:rsidRPr="00081051" w:rsidRDefault="001C67B7" w:rsidP="00FA2CDB">
            <w:pPr>
              <w:spacing w:line="360" w:lineRule="auto"/>
              <w:jc w:val="both"/>
              <w:rPr>
                <w:rFonts w:ascii="Times New Roman" w:eastAsia="Times New Roman" w:hAnsi="Times New Roman" w:cs="Times New Roman"/>
                <w:b/>
                <w:sz w:val="24"/>
                <w:szCs w:val="24"/>
              </w:rPr>
            </w:pPr>
          </w:p>
        </w:tc>
        <w:tc>
          <w:tcPr>
            <w:tcW w:w="4673" w:type="dxa"/>
          </w:tcPr>
          <w:p w:rsidR="001C67B7" w:rsidRPr="00081051" w:rsidRDefault="001C67B7" w:rsidP="00FA2CDB">
            <w:pPr>
              <w:spacing w:line="360" w:lineRule="auto"/>
              <w:jc w:val="both"/>
              <w:rPr>
                <w:rFonts w:ascii="Times New Roman" w:eastAsia="Times New Roman" w:hAnsi="Times New Roman" w:cs="Times New Roman"/>
                <w:color w:val="000000"/>
                <w:sz w:val="24"/>
                <w:szCs w:val="24"/>
                <w:lang w:eastAsia="ru-RU"/>
              </w:rPr>
            </w:pPr>
            <w:r w:rsidRPr="00081051">
              <w:rPr>
                <w:rFonts w:ascii="Times New Roman" w:eastAsia="Times New Roman" w:hAnsi="Times New Roman" w:cs="Times New Roman"/>
                <w:color w:val="000000"/>
                <w:sz w:val="24"/>
                <w:szCs w:val="24"/>
                <w:lang w:eastAsia="ru-RU"/>
              </w:rPr>
              <w:t>О.И. Крупенчук «Научите меня говорить правильно».</w:t>
            </w:r>
          </w:p>
          <w:p w:rsidR="001C67B7" w:rsidRPr="00081051" w:rsidRDefault="001C67B7" w:rsidP="00FA2CDB">
            <w:pPr>
              <w:spacing w:line="360" w:lineRule="auto"/>
              <w:jc w:val="both"/>
              <w:rPr>
                <w:rFonts w:ascii="Times New Roman" w:eastAsia="Times New Roman" w:hAnsi="Times New Roman" w:cs="Times New Roman"/>
                <w:sz w:val="24"/>
                <w:szCs w:val="24"/>
              </w:rPr>
            </w:pPr>
          </w:p>
        </w:tc>
      </w:tr>
    </w:tbl>
    <w:p w:rsidR="001C67B7" w:rsidRPr="00081051" w:rsidRDefault="001C67B7" w:rsidP="001C67B7">
      <w:pPr>
        <w:spacing w:after="0" w:line="360" w:lineRule="auto"/>
        <w:ind w:firstLine="709"/>
        <w:jc w:val="center"/>
        <w:rPr>
          <w:rFonts w:ascii="Times New Roman" w:eastAsia="Times New Roman" w:hAnsi="Times New Roman" w:cs="Times New Roman"/>
          <w:b/>
          <w:sz w:val="24"/>
          <w:szCs w:val="24"/>
        </w:rPr>
      </w:pPr>
    </w:p>
    <w:p w:rsidR="001C67B7" w:rsidRPr="00081051" w:rsidRDefault="001C67B7" w:rsidP="001C67B7">
      <w:pPr>
        <w:spacing w:after="0" w:line="360" w:lineRule="auto"/>
        <w:ind w:firstLine="709"/>
        <w:jc w:val="center"/>
        <w:rPr>
          <w:rFonts w:ascii="Times New Roman" w:eastAsia="Times New Roman" w:hAnsi="Times New Roman" w:cs="Times New Roman"/>
          <w:b/>
          <w:sz w:val="24"/>
          <w:szCs w:val="24"/>
        </w:rPr>
      </w:pPr>
      <w:r w:rsidRPr="00081051">
        <w:rPr>
          <w:rFonts w:ascii="Times New Roman" w:eastAsia="Times New Roman" w:hAnsi="Times New Roman" w:cs="Times New Roman"/>
          <w:b/>
          <w:sz w:val="24"/>
          <w:szCs w:val="24"/>
        </w:rPr>
        <w:t>Методы реализации Программы в условиях работы учителя-логопеда</w:t>
      </w:r>
    </w:p>
    <w:p w:rsidR="001C67B7" w:rsidRPr="00081051" w:rsidRDefault="001C67B7" w:rsidP="001C67B7">
      <w:pPr>
        <w:spacing w:after="0" w:line="360" w:lineRule="auto"/>
        <w:ind w:firstLine="709"/>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Учитель-логопед и педагоги МБДОУ используют весь комплекс методов реализации Программы: наглядные, практические, словесные методы и их комбинации. Для эффективного обучения воспитанников с нарушениями в развитии следует задействовать максимальное количество анализаторов с использованием как традиционных, так и специальных методов и методических приемов. </w:t>
      </w:r>
    </w:p>
    <w:p w:rsidR="001C67B7" w:rsidRPr="00081051" w:rsidRDefault="001C67B7" w:rsidP="001C67B7">
      <w:pPr>
        <w:spacing w:after="0" w:line="360" w:lineRule="auto"/>
        <w:ind w:firstLine="709"/>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Отбор методов для реализации Программы определяется специалистами и педагогами с соблюдением рекомендаций: </w:t>
      </w:r>
    </w:p>
    <w:p w:rsidR="001C67B7" w:rsidRPr="00081051" w:rsidRDefault="001C67B7" w:rsidP="001C67B7">
      <w:pPr>
        <w:pStyle w:val="a6"/>
        <w:numPr>
          <w:ilvl w:val="0"/>
          <w:numId w:val="9"/>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на первых этапах реализации Программы с детьми с нарушением речи целесообразно опираться на все виды наглядных методов; </w:t>
      </w:r>
    </w:p>
    <w:p w:rsidR="001C67B7" w:rsidRPr="00081051" w:rsidRDefault="001C67B7" w:rsidP="001C67B7">
      <w:pPr>
        <w:pStyle w:val="a6"/>
        <w:numPr>
          <w:ilvl w:val="0"/>
          <w:numId w:val="9"/>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наиболее эффективным при реализации Программы является сочетание наглядных и практических методов;</w:t>
      </w:r>
    </w:p>
    <w:p w:rsidR="001C67B7" w:rsidRPr="00081051" w:rsidRDefault="001C67B7" w:rsidP="001C67B7">
      <w:pPr>
        <w:pStyle w:val="a6"/>
        <w:numPr>
          <w:ilvl w:val="0"/>
          <w:numId w:val="9"/>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возможности словесных методов (беседы, рассказа, разъяснения и т.д.) на начальных этапах имеют ограниченный характер в силу речевого недоразвития, бедности социального опыта большинства детей с нарушением речи; </w:t>
      </w:r>
    </w:p>
    <w:tbl>
      <w:tblPr>
        <w:tblStyle w:val="a5"/>
        <w:tblW w:w="0" w:type="auto"/>
        <w:tblLook w:val="04A0" w:firstRow="1" w:lastRow="0" w:firstColumn="1" w:lastColumn="0" w:noHBand="0" w:noVBand="1"/>
      </w:tblPr>
      <w:tblGrid>
        <w:gridCol w:w="3823"/>
        <w:gridCol w:w="5522"/>
      </w:tblGrid>
      <w:tr w:rsidR="001C67B7" w:rsidRPr="00081051" w:rsidTr="00FA2CDB">
        <w:tc>
          <w:tcPr>
            <w:tcW w:w="9345" w:type="dxa"/>
            <w:gridSpan w:val="2"/>
          </w:tcPr>
          <w:p w:rsidR="001C67B7" w:rsidRPr="00081051" w:rsidRDefault="001C67B7" w:rsidP="00FA2CDB">
            <w:pPr>
              <w:spacing w:line="360" w:lineRule="auto"/>
              <w:jc w:val="center"/>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Методы и средства обучения</w:t>
            </w:r>
          </w:p>
        </w:tc>
      </w:tr>
      <w:tr w:rsidR="001C67B7" w:rsidRPr="00081051" w:rsidTr="00FA2CDB">
        <w:tc>
          <w:tcPr>
            <w:tcW w:w="3823"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Метод обучения</w:t>
            </w:r>
          </w:p>
        </w:tc>
        <w:tc>
          <w:tcPr>
            <w:tcW w:w="5522"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Средства обучения</w:t>
            </w:r>
          </w:p>
        </w:tc>
      </w:tr>
      <w:tr w:rsidR="001C67B7" w:rsidRPr="00081051" w:rsidTr="00FA2CDB">
        <w:tc>
          <w:tcPr>
            <w:tcW w:w="3823"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Информационно –  рецептивный</w:t>
            </w:r>
          </w:p>
        </w:tc>
        <w:tc>
          <w:tcPr>
            <w:tcW w:w="5522"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устное объяснение </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наглядные средства </w:t>
            </w:r>
          </w:p>
          <w:p w:rsidR="001C67B7" w:rsidRDefault="001C67B7" w:rsidP="00FA2CDB">
            <w:pPr>
              <w:spacing w:line="360" w:lineRule="auto"/>
              <w:jc w:val="both"/>
              <w:rPr>
                <w:rFonts w:ascii="Times New Roman" w:eastAsia="Times New Roman" w:hAnsi="Times New Roman" w:cs="Times New Roman"/>
                <w:sz w:val="24"/>
                <w:szCs w:val="24"/>
              </w:rPr>
            </w:pP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lastRenderedPageBreak/>
              <w:t xml:space="preserve"> практический показ</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-ТСО</w:t>
            </w:r>
          </w:p>
        </w:tc>
      </w:tr>
      <w:tr w:rsidR="001C67B7" w:rsidRPr="00081051" w:rsidTr="00FA2CDB">
        <w:tc>
          <w:tcPr>
            <w:tcW w:w="3823"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lastRenderedPageBreak/>
              <w:t>Репродуктивный</w:t>
            </w:r>
          </w:p>
        </w:tc>
        <w:tc>
          <w:tcPr>
            <w:tcW w:w="5522"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упражнение на воспроизведение различных ритмических и интонационных рисунков</w:t>
            </w:r>
          </w:p>
        </w:tc>
      </w:tr>
      <w:tr w:rsidR="001C67B7" w:rsidRPr="00081051" w:rsidTr="00FA2CDB">
        <w:tc>
          <w:tcPr>
            <w:tcW w:w="3823"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Проблемное изложение</w:t>
            </w:r>
          </w:p>
        </w:tc>
        <w:tc>
          <w:tcPr>
            <w:tcW w:w="5522"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усвоение способа решения проблем</w:t>
            </w:r>
          </w:p>
        </w:tc>
      </w:tr>
      <w:tr w:rsidR="001C67B7" w:rsidRPr="00081051" w:rsidTr="00FA2CDB">
        <w:tc>
          <w:tcPr>
            <w:tcW w:w="3823"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Эвристический</w:t>
            </w:r>
          </w:p>
        </w:tc>
        <w:tc>
          <w:tcPr>
            <w:tcW w:w="5522"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создание и самостоятельное решение проблемных ситуаций</w:t>
            </w:r>
          </w:p>
        </w:tc>
      </w:tr>
    </w:tbl>
    <w:p w:rsidR="001C67B7" w:rsidRPr="00081051" w:rsidRDefault="001C67B7" w:rsidP="001C67B7">
      <w:pPr>
        <w:spacing w:after="0" w:line="360" w:lineRule="auto"/>
        <w:jc w:val="both"/>
        <w:rPr>
          <w:rFonts w:ascii="Times New Roman" w:eastAsia="Times New Roman" w:hAnsi="Times New Roman" w:cs="Times New Roman"/>
          <w:sz w:val="24"/>
          <w:szCs w:val="24"/>
        </w:rPr>
      </w:pPr>
    </w:p>
    <w:p w:rsidR="001C67B7" w:rsidRPr="00081051" w:rsidRDefault="001C67B7" w:rsidP="001C67B7">
      <w:pPr>
        <w:spacing w:after="0" w:line="360" w:lineRule="auto"/>
        <w:ind w:firstLine="709"/>
        <w:jc w:val="both"/>
        <w:rPr>
          <w:rFonts w:ascii="Times New Roman" w:eastAsia="Times New Roman" w:hAnsi="Times New Roman" w:cs="Times New Roman"/>
          <w:sz w:val="24"/>
          <w:szCs w:val="24"/>
        </w:rPr>
      </w:pPr>
    </w:p>
    <w:p w:rsidR="001C67B7" w:rsidRPr="00081051" w:rsidRDefault="001C67B7" w:rsidP="001C67B7">
      <w:pPr>
        <w:spacing w:after="0" w:line="360" w:lineRule="auto"/>
        <w:ind w:firstLine="709"/>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Осуществление квалифицированной коррекции нарушений речи детей  в  дошкольном образовательном учреждении ведется в соответствии с направлениями коррекционной работы. </w:t>
      </w:r>
    </w:p>
    <w:p w:rsidR="001C67B7" w:rsidRPr="00081051" w:rsidRDefault="001C67B7" w:rsidP="001C67B7">
      <w:pPr>
        <w:spacing w:after="0" w:line="360" w:lineRule="auto"/>
        <w:ind w:firstLine="709"/>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Данные направления  отражают ее основное содержание:</w:t>
      </w:r>
    </w:p>
    <w:p w:rsidR="001C67B7" w:rsidRPr="00081051" w:rsidRDefault="001C67B7" w:rsidP="001C67B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sidRPr="00081051">
        <w:rPr>
          <w:rFonts w:ascii="Times New Roman" w:eastAsia="Times New Roman" w:hAnsi="Times New Roman" w:cs="Times New Roman"/>
          <w:b/>
          <w:sz w:val="24"/>
          <w:szCs w:val="24"/>
        </w:rPr>
        <w:t>Диагностическая работа</w:t>
      </w:r>
      <w:r w:rsidRPr="00081051">
        <w:rPr>
          <w:rFonts w:ascii="Times New Roman" w:eastAsia="Times New Roman" w:hAnsi="Times New Roman" w:cs="Times New Roman"/>
          <w:sz w:val="24"/>
          <w:szCs w:val="24"/>
        </w:rPr>
        <w:t xml:space="preserve"> обеспечивает выявление детей с нарушением речи, проведение их комплексного обследования и подготовку рекомендаций по оказанию им психолого-медико-педагогической помощи в условиях ДОУ. </w:t>
      </w:r>
    </w:p>
    <w:p w:rsidR="001C67B7" w:rsidRPr="00081051" w:rsidRDefault="001C67B7" w:rsidP="001C67B7">
      <w:p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Диагностическая работа включает: </w:t>
      </w:r>
    </w:p>
    <w:p w:rsidR="001C67B7" w:rsidRPr="00081051" w:rsidRDefault="001C67B7" w:rsidP="001C67B7">
      <w:pPr>
        <w:pStyle w:val="a6"/>
        <w:numPr>
          <w:ilvl w:val="0"/>
          <w:numId w:val="11"/>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своевременное выявление детей с  нарушением речи;</w:t>
      </w:r>
    </w:p>
    <w:p w:rsidR="001C67B7" w:rsidRPr="00081051" w:rsidRDefault="001C67B7" w:rsidP="001C67B7">
      <w:pPr>
        <w:pStyle w:val="a6"/>
        <w:numPr>
          <w:ilvl w:val="0"/>
          <w:numId w:val="11"/>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комплексный сбор сведений о ребёнке;</w:t>
      </w:r>
    </w:p>
    <w:p w:rsidR="001C67B7" w:rsidRPr="00081051" w:rsidRDefault="001C67B7" w:rsidP="001C67B7">
      <w:pPr>
        <w:pStyle w:val="a6"/>
        <w:numPr>
          <w:ilvl w:val="0"/>
          <w:numId w:val="11"/>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обследование уровня актуального развития, определение зоны ближайшего развития воспитанника, выявление его резервных возможностей; </w:t>
      </w:r>
    </w:p>
    <w:p w:rsidR="001C67B7" w:rsidRPr="00081051" w:rsidRDefault="001C67B7" w:rsidP="001C67B7">
      <w:pPr>
        <w:pStyle w:val="a6"/>
        <w:numPr>
          <w:ilvl w:val="0"/>
          <w:numId w:val="11"/>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выявление трудностей, возникающих у ребенка по мере освоения основной общеобразовательной программы;</w:t>
      </w:r>
    </w:p>
    <w:p w:rsidR="001C67B7" w:rsidRPr="00081051" w:rsidRDefault="001C67B7" w:rsidP="001C67B7">
      <w:pPr>
        <w:pStyle w:val="a6"/>
        <w:numPr>
          <w:ilvl w:val="0"/>
          <w:numId w:val="11"/>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изучение социальной ситуации  развития и условий семейного воспитания детей с нарушением речи; </w:t>
      </w:r>
    </w:p>
    <w:p w:rsidR="001C67B7" w:rsidRPr="00081051" w:rsidRDefault="001C67B7" w:rsidP="001C67B7">
      <w:pPr>
        <w:pStyle w:val="a6"/>
        <w:numPr>
          <w:ilvl w:val="0"/>
          <w:numId w:val="11"/>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анализ успешности коррекционно-развивающей работы. </w:t>
      </w:r>
    </w:p>
    <w:p w:rsidR="001C67B7" w:rsidRPr="00081051" w:rsidRDefault="001C67B7" w:rsidP="001C67B7">
      <w:pPr>
        <w:spacing w:after="0" w:line="360" w:lineRule="auto"/>
        <w:jc w:val="both"/>
        <w:rPr>
          <w:rFonts w:ascii="Times New Roman" w:eastAsia="Times New Roman" w:hAnsi="Times New Roman" w:cs="Times New Roman"/>
          <w:sz w:val="24"/>
          <w:szCs w:val="24"/>
        </w:rPr>
      </w:pPr>
      <w:r w:rsidRPr="00E33009">
        <w:rPr>
          <w:rFonts w:ascii="Times New Roman" w:eastAsia="Times New Roman" w:hAnsi="Times New Roman" w:cs="Times New Roman"/>
          <w:b/>
          <w:sz w:val="24"/>
          <w:szCs w:val="24"/>
        </w:rPr>
        <w:t>2</w:t>
      </w:r>
      <w:r w:rsidRPr="00081051">
        <w:rPr>
          <w:rFonts w:ascii="Times New Roman" w:eastAsia="Times New Roman" w:hAnsi="Times New Roman" w:cs="Times New Roman"/>
          <w:sz w:val="24"/>
          <w:szCs w:val="24"/>
        </w:rPr>
        <w:t>.</w:t>
      </w:r>
      <w:r w:rsidRPr="00081051">
        <w:rPr>
          <w:rFonts w:ascii="Times New Roman" w:eastAsia="Times New Roman" w:hAnsi="Times New Roman" w:cs="Times New Roman"/>
          <w:b/>
          <w:sz w:val="24"/>
          <w:szCs w:val="24"/>
        </w:rPr>
        <w:t>Коррекционно-развивающая работа</w:t>
      </w:r>
      <w:r w:rsidRPr="00081051">
        <w:rPr>
          <w:rFonts w:ascii="Times New Roman" w:eastAsia="Times New Roman" w:hAnsi="Times New Roman" w:cs="Times New Roman"/>
          <w:sz w:val="24"/>
          <w:szCs w:val="24"/>
        </w:rPr>
        <w:t xml:space="preserve"> обеспечивает своевременную специализированную помощь в освоении содержания обучения и коррекцию недостатков развития речи детей в условиях дошкольного образовательного учреждения (создание оптимальных условий для физического, познавательного, речевого, социального и личностного развития детей; проведение индивидуально направленной коррекции нарушений речи детей);   способствует формированию предпосылок универсальных учебных действий воспитанников с нарушением речи (личностных, регулятивных, познавательных, коммуникативных); позволяет подготовить детей к обучению в школе.</w:t>
      </w:r>
    </w:p>
    <w:p w:rsidR="001C67B7" w:rsidRPr="00081051" w:rsidRDefault="001C67B7" w:rsidP="001C67B7">
      <w:pPr>
        <w:pStyle w:val="a6"/>
        <w:spacing w:after="0" w:line="360" w:lineRule="auto"/>
        <w:ind w:left="360"/>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Коррекционно-развивающая работа включает:</w:t>
      </w:r>
    </w:p>
    <w:p w:rsidR="001C67B7" w:rsidRPr="00081051" w:rsidRDefault="001C67B7" w:rsidP="001C67B7">
      <w:pPr>
        <w:pStyle w:val="a6"/>
        <w:numPr>
          <w:ilvl w:val="0"/>
          <w:numId w:val="12"/>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lastRenderedPageBreak/>
        <w:t xml:space="preserve">выбор оптимальных для развития ребёнка с нарушением речи коррекционных программ/ методик и приёмов обучения в соответствии с его особыми образовательными потребностями; </w:t>
      </w:r>
    </w:p>
    <w:p w:rsidR="001C67B7" w:rsidRPr="00081051" w:rsidRDefault="001C67B7" w:rsidP="001C67B7">
      <w:pPr>
        <w:pStyle w:val="a6"/>
        <w:numPr>
          <w:ilvl w:val="0"/>
          <w:numId w:val="12"/>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организацию и проведение специалистами индивидуальных и подгрупповых коррекционно-развивающих занятий, необходимых для преодоления нарушений развития и трудностей обучения; </w:t>
      </w:r>
    </w:p>
    <w:p w:rsidR="001C67B7" w:rsidRPr="00081051" w:rsidRDefault="001C67B7" w:rsidP="001C67B7">
      <w:pPr>
        <w:pStyle w:val="a6"/>
        <w:numPr>
          <w:ilvl w:val="0"/>
          <w:numId w:val="12"/>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системное воздействие на образовательно-познавательную деятельность воспитанника в  динамике образовательного процесса, направленное на формирование предпосылок универсальных учебных действий и коррекцию отклонений в речевом  развитии; </w:t>
      </w:r>
    </w:p>
    <w:p w:rsidR="001C67B7" w:rsidRPr="00081051" w:rsidRDefault="001C67B7" w:rsidP="001C67B7">
      <w:pPr>
        <w:pStyle w:val="a6"/>
        <w:numPr>
          <w:ilvl w:val="0"/>
          <w:numId w:val="12"/>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коррекцию и развитие высших психических функций; </w:t>
      </w:r>
    </w:p>
    <w:p w:rsidR="001C67B7" w:rsidRPr="00081051" w:rsidRDefault="001C67B7" w:rsidP="001C67B7">
      <w:pPr>
        <w:pStyle w:val="a6"/>
        <w:numPr>
          <w:ilvl w:val="0"/>
          <w:numId w:val="7"/>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b/>
          <w:sz w:val="24"/>
          <w:szCs w:val="24"/>
        </w:rPr>
        <w:t>Консультативная работа</w:t>
      </w:r>
      <w:r w:rsidRPr="00081051">
        <w:rPr>
          <w:rFonts w:ascii="Times New Roman" w:eastAsia="Times New Roman" w:hAnsi="Times New Roman" w:cs="Times New Roman"/>
          <w:sz w:val="24"/>
          <w:szCs w:val="24"/>
        </w:rPr>
        <w:t xml:space="preserve">  обеспечивает непрерывность специального сопровождения детей с нарушением речи и их семей по вопросам реализации, дифференцированных психолого-педагогических условий обучения, воспитания, коррекции, развития и социализации воспитанников. </w:t>
      </w:r>
    </w:p>
    <w:p w:rsidR="001C67B7" w:rsidRPr="00081051" w:rsidRDefault="001C67B7" w:rsidP="001C67B7">
      <w:pPr>
        <w:pStyle w:val="a6"/>
        <w:spacing w:after="0" w:line="360" w:lineRule="auto"/>
        <w:ind w:left="360"/>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Консультативная работа включает: </w:t>
      </w:r>
    </w:p>
    <w:p w:rsidR="001C67B7" w:rsidRPr="00081051" w:rsidRDefault="001C67B7" w:rsidP="001C67B7">
      <w:pPr>
        <w:pStyle w:val="a6"/>
        <w:numPr>
          <w:ilvl w:val="0"/>
          <w:numId w:val="13"/>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выработку совместных обоснованных рекомендаций по основным направлениям работы с детьми с нарушением речи, единых для всех участников образовательного процесса; </w:t>
      </w:r>
    </w:p>
    <w:p w:rsidR="001C67B7" w:rsidRPr="00081051" w:rsidRDefault="001C67B7" w:rsidP="001C67B7">
      <w:pPr>
        <w:pStyle w:val="a6"/>
        <w:numPr>
          <w:ilvl w:val="0"/>
          <w:numId w:val="13"/>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консультирование специалистами педагогов по возникающим при работе с детьми с нарушением речи вопросам, по выбору индивидуально-ориентированных методов и приёмов работы с конкретным ребенком;</w:t>
      </w:r>
    </w:p>
    <w:p w:rsidR="001C67B7" w:rsidRPr="00081051" w:rsidRDefault="001C67B7" w:rsidP="001C67B7">
      <w:pPr>
        <w:pStyle w:val="a6"/>
        <w:numPr>
          <w:ilvl w:val="0"/>
          <w:numId w:val="13"/>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консультативную помощь семье в вопросах выбора стратегии воспитания и приёмов коррекционного обучения ребёнка с нарушением речи.</w:t>
      </w:r>
    </w:p>
    <w:p w:rsidR="001C67B7" w:rsidRPr="00081051" w:rsidRDefault="001C67B7" w:rsidP="001C67B7">
      <w:pPr>
        <w:pStyle w:val="a6"/>
        <w:numPr>
          <w:ilvl w:val="0"/>
          <w:numId w:val="7"/>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b/>
          <w:sz w:val="24"/>
          <w:szCs w:val="24"/>
        </w:rPr>
        <w:t>Информационно-просветительская работа</w:t>
      </w:r>
      <w:r w:rsidRPr="00081051">
        <w:rPr>
          <w:rFonts w:ascii="Times New Roman" w:eastAsia="Times New Roman" w:hAnsi="Times New Roman" w:cs="Times New Roman"/>
          <w:sz w:val="24"/>
          <w:szCs w:val="24"/>
        </w:rPr>
        <w:t xml:space="preserve"> направлена на разъяснительную деятельность по вопросам, связанным с особенностями образовательного процесса для данной  категории детей, их родителями (законными представителями), педагогическими работниками. </w:t>
      </w:r>
    </w:p>
    <w:p w:rsidR="001C67B7" w:rsidRPr="00081051" w:rsidRDefault="001C67B7" w:rsidP="001C67B7">
      <w:pPr>
        <w:pStyle w:val="a6"/>
        <w:spacing w:after="0" w:line="360" w:lineRule="auto"/>
        <w:ind w:left="360"/>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Информационно-просветительская работа предусматривает: </w:t>
      </w:r>
    </w:p>
    <w:p w:rsidR="001C67B7" w:rsidRPr="00081051" w:rsidRDefault="001C67B7" w:rsidP="001C67B7">
      <w:pPr>
        <w:pStyle w:val="a6"/>
        <w:numPr>
          <w:ilvl w:val="0"/>
          <w:numId w:val="14"/>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различные формы просветительской деятельности (лекции, индивидуальные беседы, консультирование, анкетирование, индивидуальные практикумы, информационные стенды, печатные материалы, СМИ, презентации), направленной на разъяснение участникам образовательного процесса вопросов, связанных с особенностями образовательного процесса и сопровождения детей с нарушением речи; </w:t>
      </w:r>
    </w:p>
    <w:p w:rsidR="001C67B7" w:rsidRPr="00081051" w:rsidRDefault="001C67B7" w:rsidP="001C67B7">
      <w:pPr>
        <w:pStyle w:val="a6"/>
        <w:numPr>
          <w:ilvl w:val="0"/>
          <w:numId w:val="14"/>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lastRenderedPageBreak/>
        <w:t xml:space="preserve">проведение тематических выступлений для педагогов и родителей (законных представителей). </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В дошкольном учреждении осуществляется  психолого-медико-педагогическое сопровождение детей с ограниченными  возможностями здоровья, которое проводится   на протяжении всего периода пребывания в ребенка учреждении. Психолого-медико-педагогическое сопровождение осуществляют следующие специалисты: учитель-логопед, музыкальный руководитель, воспитатели и медицинский работник. Комплексное изучение ребенка, выбор наиболее адекватных проблеме ребенка методов работы, отбор содержания обучения осуществляется с учетом индивидуально-психологических особенностей детей. </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Старший воспитатель МБДОУ координирует  взаимодействие  всех специалистов, осуществляет контроль за их деятельностью.</w:t>
      </w:r>
    </w:p>
    <w:tbl>
      <w:tblPr>
        <w:tblStyle w:val="a5"/>
        <w:tblW w:w="0" w:type="auto"/>
        <w:tblLook w:val="04A0" w:firstRow="1" w:lastRow="0" w:firstColumn="1" w:lastColumn="0" w:noHBand="0" w:noVBand="1"/>
      </w:tblPr>
      <w:tblGrid>
        <w:gridCol w:w="3115"/>
        <w:gridCol w:w="3115"/>
        <w:gridCol w:w="3115"/>
      </w:tblGrid>
      <w:tr w:rsidR="001C67B7" w:rsidRPr="00081051" w:rsidTr="00FA2CDB">
        <w:tc>
          <w:tcPr>
            <w:tcW w:w="3115"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Должность</w:t>
            </w:r>
          </w:p>
        </w:tc>
        <w:tc>
          <w:tcPr>
            <w:tcW w:w="3115"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Направления работы</w:t>
            </w:r>
          </w:p>
        </w:tc>
        <w:tc>
          <w:tcPr>
            <w:tcW w:w="3115"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Содержание работы</w:t>
            </w:r>
          </w:p>
        </w:tc>
      </w:tr>
      <w:tr w:rsidR="001C67B7" w:rsidRPr="00081051" w:rsidTr="00FA2CDB">
        <w:tc>
          <w:tcPr>
            <w:tcW w:w="3115"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Воспитатель</w:t>
            </w:r>
          </w:p>
        </w:tc>
        <w:tc>
          <w:tcPr>
            <w:tcW w:w="3115" w:type="dxa"/>
          </w:tcPr>
          <w:p w:rsidR="001C67B7" w:rsidRPr="00081051" w:rsidRDefault="001C67B7" w:rsidP="00FA2CDB">
            <w:pPr>
              <w:spacing w:line="360" w:lineRule="auto"/>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Создание доброжелательной  обстановки в детском коллективе, направленной на развитие</w:t>
            </w:r>
            <w:r w:rsidRPr="00081051">
              <w:rPr>
                <w:rFonts w:ascii="Times New Roman" w:hAnsi="Times New Roman" w:cs="Times New Roman"/>
                <w:sz w:val="24"/>
                <w:szCs w:val="24"/>
              </w:rPr>
              <w:t xml:space="preserve"> </w:t>
            </w:r>
            <w:r w:rsidRPr="00081051">
              <w:rPr>
                <w:rFonts w:ascii="Times New Roman" w:eastAsia="Times New Roman" w:hAnsi="Times New Roman" w:cs="Times New Roman"/>
                <w:sz w:val="24"/>
                <w:szCs w:val="24"/>
              </w:rPr>
              <w:t xml:space="preserve">межличностных отношений;  реализация коррекционных и развивающих задач с учётом структуры дефекта; учёт компенсаторных возможностей детей. </w:t>
            </w:r>
          </w:p>
          <w:p w:rsidR="001C67B7" w:rsidRPr="00081051" w:rsidRDefault="001C67B7" w:rsidP="00FA2CDB">
            <w:pPr>
              <w:spacing w:line="360" w:lineRule="auto"/>
              <w:jc w:val="both"/>
              <w:rPr>
                <w:rFonts w:ascii="Times New Roman" w:eastAsia="Times New Roman" w:hAnsi="Times New Roman" w:cs="Times New Roman"/>
                <w:sz w:val="24"/>
                <w:szCs w:val="24"/>
              </w:rPr>
            </w:pPr>
          </w:p>
          <w:p w:rsidR="001C67B7" w:rsidRPr="00081051" w:rsidRDefault="001C67B7" w:rsidP="00FA2CDB">
            <w:pPr>
              <w:spacing w:line="360" w:lineRule="auto"/>
              <w:jc w:val="both"/>
              <w:rPr>
                <w:rFonts w:ascii="Times New Roman" w:eastAsia="Times New Roman" w:hAnsi="Times New Roman" w:cs="Times New Roman"/>
                <w:sz w:val="24"/>
                <w:szCs w:val="24"/>
              </w:rPr>
            </w:pPr>
          </w:p>
        </w:tc>
        <w:tc>
          <w:tcPr>
            <w:tcW w:w="3115"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Укрепляет у детей веру в собственные возможности, способствует активному взаимодействию детей, снимает отрицательные переживания,</w:t>
            </w:r>
            <w:r w:rsidRPr="00081051">
              <w:rPr>
                <w:rFonts w:ascii="Times New Roman" w:hAnsi="Times New Roman" w:cs="Times New Roman"/>
                <w:sz w:val="24"/>
                <w:szCs w:val="24"/>
              </w:rPr>
              <w:t xml:space="preserve"> </w:t>
            </w:r>
            <w:r w:rsidRPr="00081051">
              <w:rPr>
                <w:rFonts w:ascii="Times New Roman" w:eastAsia="Times New Roman" w:hAnsi="Times New Roman" w:cs="Times New Roman"/>
                <w:sz w:val="24"/>
                <w:szCs w:val="24"/>
              </w:rPr>
              <w:t xml:space="preserve">связанные с недостатками в развитии; взаимодействует со специалистами МБДОУ в рамках индивидуального плана развития;  </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планирует работу с учётом коррекционно-развивающего компонента. </w:t>
            </w:r>
          </w:p>
          <w:p w:rsidR="001C67B7" w:rsidRPr="00081051" w:rsidRDefault="001C67B7" w:rsidP="00FA2CDB">
            <w:pPr>
              <w:spacing w:line="360" w:lineRule="auto"/>
              <w:jc w:val="both"/>
              <w:rPr>
                <w:rFonts w:ascii="Times New Roman" w:eastAsia="Times New Roman" w:hAnsi="Times New Roman" w:cs="Times New Roman"/>
                <w:sz w:val="24"/>
                <w:szCs w:val="24"/>
              </w:rPr>
            </w:pPr>
          </w:p>
        </w:tc>
      </w:tr>
      <w:tr w:rsidR="001C67B7" w:rsidRPr="00081051" w:rsidTr="00FA2CDB">
        <w:tc>
          <w:tcPr>
            <w:tcW w:w="3115"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Учитель - логопед</w:t>
            </w:r>
          </w:p>
        </w:tc>
        <w:tc>
          <w:tcPr>
            <w:tcW w:w="3115" w:type="dxa"/>
          </w:tcPr>
          <w:p w:rsidR="001C67B7" w:rsidRPr="00081051" w:rsidRDefault="001C67B7" w:rsidP="00FA2CDB">
            <w:pPr>
              <w:spacing w:line="360" w:lineRule="auto"/>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Проведение в течение года  диагностики речевого развития с учётом структуры дефекта; разработка индивидуального плана развития; консультирование </w:t>
            </w:r>
            <w:r w:rsidRPr="00081051">
              <w:rPr>
                <w:rFonts w:ascii="Times New Roman" w:eastAsia="Times New Roman" w:hAnsi="Times New Roman" w:cs="Times New Roman"/>
                <w:sz w:val="24"/>
                <w:szCs w:val="24"/>
              </w:rPr>
              <w:lastRenderedPageBreak/>
              <w:t>родителей по использованию эффективных приёмов для работы с ребёнком в домашних условиях;</w:t>
            </w:r>
          </w:p>
        </w:tc>
        <w:tc>
          <w:tcPr>
            <w:tcW w:w="3115"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lastRenderedPageBreak/>
              <w:t xml:space="preserve">Проводит обследование речевого развития с учётом структуры дефекта; проводит индивидуальную или подгрупповую коррекционную работу; способствует созданию единого речевого режима в </w:t>
            </w:r>
            <w:r w:rsidRPr="00081051">
              <w:rPr>
                <w:rFonts w:ascii="Times New Roman" w:eastAsia="Times New Roman" w:hAnsi="Times New Roman" w:cs="Times New Roman"/>
                <w:sz w:val="24"/>
                <w:szCs w:val="24"/>
              </w:rPr>
              <w:lastRenderedPageBreak/>
              <w:t>МБДОУ для закрепления результата коррекционной работы.</w:t>
            </w:r>
          </w:p>
        </w:tc>
      </w:tr>
      <w:tr w:rsidR="001C67B7" w:rsidRPr="00081051" w:rsidTr="00FA2CDB">
        <w:tc>
          <w:tcPr>
            <w:tcW w:w="3115"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lastRenderedPageBreak/>
              <w:t>Музыкальный руководитель</w:t>
            </w:r>
          </w:p>
        </w:tc>
        <w:tc>
          <w:tcPr>
            <w:tcW w:w="3115" w:type="dxa"/>
          </w:tcPr>
          <w:p w:rsidR="001C67B7" w:rsidRPr="00081051" w:rsidRDefault="001C67B7" w:rsidP="00FA2CDB">
            <w:pPr>
              <w:spacing w:line="360" w:lineRule="auto"/>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Оказание воздействия на развитие анализаторных систем </w:t>
            </w:r>
          </w:p>
          <w:p w:rsidR="001C67B7" w:rsidRPr="00081051" w:rsidRDefault="001C67B7" w:rsidP="00FA2CDB">
            <w:pPr>
              <w:spacing w:line="360" w:lineRule="auto"/>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(развитие музыкального и фонематического слуха, зрительного восприятия музыкальных образов и передача этих образов в движении).</w:t>
            </w:r>
          </w:p>
        </w:tc>
        <w:tc>
          <w:tcPr>
            <w:tcW w:w="3115"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Развивает мелодико-интонационную выразительность речи; закрепляет навыки в развитии моторной функции (способствует развитию общей, </w:t>
            </w:r>
            <w:r>
              <w:rPr>
                <w:rFonts w:ascii="Times New Roman" w:eastAsia="Times New Roman" w:hAnsi="Times New Roman" w:cs="Times New Roman"/>
                <w:sz w:val="24"/>
                <w:szCs w:val="24"/>
              </w:rPr>
              <w:t xml:space="preserve">мелкой, </w:t>
            </w:r>
            <w:r w:rsidRPr="00081051">
              <w:rPr>
                <w:rFonts w:ascii="Times New Roman" w:eastAsia="Times New Roman" w:hAnsi="Times New Roman" w:cs="Times New Roman"/>
                <w:sz w:val="24"/>
                <w:szCs w:val="24"/>
              </w:rPr>
              <w:t xml:space="preserve">моторики, мимики); </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осуществляет подбор музыкальных  произведений, речевого, певческого материала, адекватного речевому развитию ребёнка;  </w:t>
            </w:r>
          </w:p>
        </w:tc>
      </w:tr>
      <w:tr w:rsidR="001C67B7" w:rsidRPr="00081051" w:rsidTr="00FA2CDB">
        <w:tc>
          <w:tcPr>
            <w:tcW w:w="3115"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Медицинская сестра</w:t>
            </w:r>
          </w:p>
        </w:tc>
        <w:tc>
          <w:tcPr>
            <w:tcW w:w="3115" w:type="dxa"/>
          </w:tcPr>
          <w:p w:rsidR="001C67B7" w:rsidRPr="00081051" w:rsidRDefault="001C67B7" w:rsidP="00FA2CDB">
            <w:pPr>
              <w:spacing w:line="360" w:lineRule="auto"/>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Создание и реализация условий сохранения и укрепление физического и психического здоровья ребенка. </w:t>
            </w:r>
          </w:p>
          <w:p w:rsidR="001C67B7" w:rsidRPr="00081051" w:rsidRDefault="001C67B7" w:rsidP="00FA2CDB">
            <w:pPr>
              <w:spacing w:line="360" w:lineRule="auto"/>
              <w:rPr>
                <w:rFonts w:ascii="Times New Roman" w:eastAsia="Times New Roman" w:hAnsi="Times New Roman" w:cs="Times New Roman"/>
                <w:sz w:val="24"/>
                <w:szCs w:val="24"/>
              </w:rPr>
            </w:pPr>
          </w:p>
        </w:tc>
        <w:tc>
          <w:tcPr>
            <w:tcW w:w="3115"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Проведение оздоровительной работы в ДОУ</w:t>
            </w:r>
          </w:p>
        </w:tc>
      </w:tr>
    </w:tbl>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p>
    <w:p w:rsidR="001C67B7" w:rsidRPr="00081051" w:rsidRDefault="001C67B7" w:rsidP="001C67B7">
      <w:pPr>
        <w:spacing w:after="0" w:line="360" w:lineRule="auto"/>
        <w:ind w:firstLine="708"/>
        <w:jc w:val="center"/>
        <w:rPr>
          <w:rFonts w:ascii="Times New Roman" w:eastAsia="Times New Roman" w:hAnsi="Times New Roman" w:cs="Times New Roman"/>
          <w:b/>
          <w:sz w:val="24"/>
          <w:szCs w:val="24"/>
        </w:rPr>
      </w:pPr>
      <w:r w:rsidRPr="00081051">
        <w:rPr>
          <w:rFonts w:ascii="Times New Roman" w:eastAsia="Times New Roman" w:hAnsi="Times New Roman" w:cs="Times New Roman"/>
          <w:b/>
          <w:sz w:val="24"/>
          <w:szCs w:val="24"/>
        </w:rPr>
        <w:lastRenderedPageBreak/>
        <w:t>2.4. Особенности образовательной деятельности разных видов и культурных практик</w:t>
      </w:r>
    </w:p>
    <w:p w:rsidR="001C67B7" w:rsidRPr="00081051" w:rsidRDefault="001C67B7" w:rsidP="001C67B7">
      <w:pPr>
        <w:spacing w:after="0" w:line="360" w:lineRule="auto"/>
        <w:jc w:val="both"/>
        <w:rPr>
          <w:rFonts w:ascii="Times New Roman" w:eastAsia="Times New Roman" w:hAnsi="Times New Roman" w:cs="Times New Roman"/>
          <w:sz w:val="24"/>
          <w:szCs w:val="24"/>
        </w:rPr>
      </w:pP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Особенностью организации образовательной деятельности является ситуационный подход.  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Образовательная ситуация протекает в конкретный временной период образовательной деятельности. </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Ориентация на конечный продукт определяет технологию создания образовательных ситуаций.  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Образовательные ситуации используются в процессе непосредственно образовательной деятельности. Главными задачами таких образовательных ситуаций является: </w:t>
      </w:r>
    </w:p>
    <w:p w:rsidR="001C67B7" w:rsidRPr="00081051" w:rsidRDefault="001C67B7" w:rsidP="001C67B7">
      <w:pPr>
        <w:pStyle w:val="a6"/>
        <w:numPr>
          <w:ilvl w:val="0"/>
          <w:numId w:val="15"/>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формирование у детей новых умений в разных видах деятельности и представлений;</w:t>
      </w:r>
    </w:p>
    <w:p w:rsidR="001C67B7" w:rsidRPr="00081051" w:rsidRDefault="001C67B7" w:rsidP="001C67B7">
      <w:pPr>
        <w:pStyle w:val="a6"/>
        <w:numPr>
          <w:ilvl w:val="0"/>
          <w:numId w:val="15"/>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обобщение знаний по теме, развитие способности рассуждать и делать выводы.</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lastRenderedPageBreak/>
        <w:t xml:space="preserve">Воспитатель широко использует также ситуации выбора (практического и морального) ситуации.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Образовательные ситуации могут включаться </w:t>
      </w:r>
      <w:r w:rsidRPr="00081051">
        <w:rPr>
          <w:rFonts w:ascii="Times New Roman" w:eastAsia="Times New Roman" w:hAnsi="Times New Roman" w:cs="Times New Roman"/>
          <w:b/>
          <w:sz w:val="24"/>
          <w:szCs w:val="24"/>
        </w:rPr>
        <w:t>в образовательную деятельность в режимных моментах.</w:t>
      </w:r>
      <w:r w:rsidRPr="00081051">
        <w:rPr>
          <w:rFonts w:ascii="Times New Roman" w:eastAsia="Times New Roman" w:hAnsi="Times New Roman" w:cs="Times New Roman"/>
          <w:sz w:val="24"/>
          <w:szCs w:val="24"/>
        </w:rPr>
        <w:t xml:space="preserve">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b/>
          <w:sz w:val="24"/>
          <w:szCs w:val="24"/>
        </w:rPr>
        <w:t>Ситуационный подход дополняет принцип продуктивности образовательной деятельности,</w:t>
      </w:r>
      <w:r w:rsidRPr="00081051">
        <w:rPr>
          <w:rFonts w:ascii="Times New Roman" w:eastAsia="Times New Roman" w:hAnsi="Times New Roman" w:cs="Times New Roman"/>
          <w:sz w:val="24"/>
          <w:szCs w:val="24"/>
        </w:rPr>
        <w:t xml:space="preserve"> который связан с получением какого-либо продукта, который в материальной форме отражает социальный опыт приобретаемый</w:t>
      </w:r>
      <w:r w:rsidRPr="00081051">
        <w:rPr>
          <w:rFonts w:ascii="Times New Roman" w:hAnsi="Times New Roman" w:cs="Times New Roman"/>
          <w:sz w:val="24"/>
          <w:szCs w:val="24"/>
        </w:rPr>
        <w:t xml:space="preserve"> </w:t>
      </w:r>
      <w:r w:rsidRPr="00081051">
        <w:rPr>
          <w:rFonts w:ascii="Times New Roman" w:eastAsia="Times New Roman" w:hAnsi="Times New Roman" w:cs="Times New Roman"/>
          <w:sz w:val="24"/>
          <w:szCs w:val="24"/>
        </w:rPr>
        <w:t>детьми (панно, газета, журнал, атрибуты для сюжетно-ролевой игры, экологический дневник и др.).</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w:t>
      </w:r>
      <w:r w:rsidRPr="00081051">
        <w:rPr>
          <w:rFonts w:ascii="Times New Roman" w:eastAsia="Times New Roman" w:hAnsi="Times New Roman" w:cs="Times New Roman"/>
          <w:b/>
          <w:sz w:val="24"/>
          <w:szCs w:val="24"/>
        </w:rPr>
        <w:t>способы организации образовательного процесса</w:t>
      </w:r>
      <w:r w:rsidRPr="00081051">
        <w:rPr>
          <w:rFonts w:ascii="Times New Roman" w:eastAsia="Times New Roman" w:hAnsi="Times New Roman" w:cs="Times New Roman"/>
          <w:sz w:val="24"/>
          <w:szCs w:val="24"/>
        </w:rPr>
        <w:t xml:space="preserve"> с использованием детских проектов,  игр-путешествий, экспериментирования и многое другое. </w:t>
      </w:r>
      <w:r w:rsidRPr="00081051">
        <w:rPr>
          <w:rFonts w:ascii="Times New Roman" w:eastAsia="Times New Roman" w:hAnsi="Times New Roman" w:cs="Times New Roman"/>
          <w:b/>
          <w:sz w:val="24"/>
          <w:szCs w:val="24"/>
        </w:rPr>
        <w:t>Непосредственно образовательная деятельность</w:t>
      </w:r>
      <w:r w:rsidRPr="00081051">
        <w:rPr>
          <w:rFonts w:ascii="Times New Roman" w:eastAsia="Times New Roman" w:hAnsi="Times New Roman" w:cs="Times New Roman"/>
          <w:sz w:val="24"/>
          <w:szCs w:val="24"/>
        </w:rPr>
        <w:t xml:space="preserve"> основана на организации педагогом видов деятельности, заданных ФГОС дошкольного образования. </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w:t>
      </w:r>
      <w:r w:rsidRPr="00081051">
        <w:rPr>
          <w:rFonts w:ascii="Times New Roman" w:eastAsia="Times New Roman" w:hAnsi="Times New Roman" w:cs="Times New Roman"/>
          <w:b/>
          <w:sz w:val="24"/>
          <w:szCs w:val="24"/>
        </w:rPr>
        <w:t>Игровая деятельность</w:t>
      </w:r>
      <w:r w:rsidRPr="00081051">
        <w:rPr>
          <w:rFonts w:ascii="Times New Roman" w:eastAsia="Times New Roman" w:hAnsi="Times New Roman" w:cs="Times New Roman"/>
          <w:sz w:val="24"/>
          <w:szCs w:val="24"/>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образовательном процессе в разнообразных формах - это дидактические и сюжетно- дидактические, развивающие, подвижные игры, игры-путешествия, игровые проблемные ситуации, игры-инсценировки, игры-этюды и пр. </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w:t>
      </w:r>
      <w:r w:rsidRPr="00081051">
        <w:rPr>
          <w:rFonts w:ascii="Times New Roman" w:eastAsia="Times New Roman" w:hAnsi="Times New Roman" w:cs="Times New Roman"/>
          <w:sz w:val="24"/>
          <w:szCs w:val="24"/>
        </w:rPr>
        <w:lastRenderedPageBreak/>
        <w:t xml:space="preserve">преимущественно в режимных моментах (в утренний отрезок времени и во второй половине дня). </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w:t>
      </w:r>
      <w:r w:rsidRPr="00081051">
        <w:rPr>
          <w:rFonts w:ascii="Times New Roman" w:eastAsia="Times New Roman" w:hAnsi="Times New Roman" w:cs="Times New Roman"/>
          <w:b/>
          <w:sz w:val="24"/>
          <w:szCs w:val="24"/>
        </w:rPr>
        <w:t>Коммуникативная деятельность</w:t>
      </w:r>
      <w:r w:rsidRPr="00081051">
        <w:rPr>
          <w:rFonts w:ascii="Times New Roman" w:eastAsia="Times New Roman" w:hAnsi="Times New Roman" w:cs="Times New Roman"/>
          <w:sz w:val="24"/>
          <w:szCs w:val="24"/>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плане  непосредственно</w:t>
      </w:r>
      <w:r w:rsidRPr="00081051">
        <w:rPr>
          <w:rFonts w:ascii="Times New Roman" w:hAnsi="Times New Roman" w:cs="Times New Roman"/>
          <w:sz w:val="24"/>
          <w:szCs w:val="24"/>
        </w:rPr>
        <w:t xml:space="preserve"> </w:t>
      </w:r>
      <w:r w:rsidRPr="00081051">
        <w:rPr>
          <w:rFonts w:ascii="Times New Roman" w:eastAsia="Times New Roman" w:hAnsi="Times New Roman" w:cs="Times New Roman"/>
          <w:sz w:val="24"/>
          <w:szCs w:val="24"/>
        </w:rPr>
        <w:t xml:space="preserve">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w:t>
      </w:r>
      <w:r w:rsidRPr="00081051">
        <w:rPr>
          <w:rFonts w:ascii="Times New Roman" w:eastAsia="Times New Roman" w:hAnsi="Times New Roman" w:cs="Times New Roman"/>
          <w:b/>
          <w:sz w:val="24"/>
          <w:szCs w:val="24"/>
        </w:rPr>
        <w:t>Познавательно-исследовательская деятельность</w:t>
      </w:r>
      <w:r w:rsidRPr="00081051">
        <w:rPr>
          <w:rFonts w:ascii="Times New Roman" w:eastAsia="Times New Roman" w:hAnsi="Times New Roman" w:cs="Times New Roman"/>
          <w:sz w:val="24"/>
          <w:szCs w:val="24"/>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b/>
          <w:sz w:val="24"/>
          <w:szCs w:val="24"/>
        </w:rPr>
        <w:t>Восприятие художественной литературы и фольклора</w:t>
      </w:r>
      <w:r w:rsidRPr="00081051">
        <w:rPr>
          <w:rFonts w:ascii="Times New Roman" w:eastAsia="Times New Roman" w:hAnsi="Times New Roman" w:cs="Times New Roman"/>
          <w:sz w:val="24"/>
          <w:szCs w:val="24"/>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Чтение может быть организовано как непосредственно чтение (или рассказывание сказки) воспитателем вслух, и как прослушивание аудиозаписи. </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w:t>
      </w:r>
      <w:r w:rsidRPr="00081051">
        <w:rPr>
          <w:rFonts w:ascii="Times New Roman" w:eastAsia="Times New Roman" w:hAnsi="Times New Roman" w:cs="Times New Roman"/>
          <w:b/>
          <w:sz w:val="24"/>
          <w:szCs w:val="24"/>
        </w:rPr>
        <w:t>Конструирование и изобразительная деятельность</w:t>
      </w:r>
      <w:r w:rsidRPr="00081051">
        <w:rPr>
          <w:rFonts w:ascii="Times New Roman" w:eastAsia="Times New Roman" w:hAnsi="Times New Roman" w:cs="Times New Roman"/>
          <w:sz w:val="24"/>
          <w:szCs w:val="24"/>
        </w:rP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b/>
          <w:sz w:val="24"/>
          <w:szCs w:val="24"/>
        </w:rPr>
        <w:t xml:space="preserve">  Музыкальная деятельность</w:t>
      </w:r>
      <w:r w:rsidRPr="00081051">
        <w:rPr>
          <w:rFonts w:ascii="Times New Roman" w:eastAsia="Times New Roman" w:hAnsi="Times New Roman" w:cs="Times New Roman"/>
          <w:sz w:val="24"/>
          <w:szCs w:val="24"/>
        </w:rPr>
        <w:t xml:space="preserve"> организуется в процессе музыкальных занятий, которые проводятся музыкальным руководителем в специально оборудованном помещении.   </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b/>
          <w:sz w:val="24"/>
          <w:szCs w:val="24"/>
        </w:rPr>
        <w:t>Двигательная деятельность</w:t>
      </w:r>
      <w:r w:rsidRPr="00081051">
        <w:rPr>
          <w:rFonts w:ascii="Times New Roman" w:eastAsia="Times New Roman" w:hAnsi="Times New Roman" w:cs="Times New Roman"/>
          <w:sz w:val="24"/>
          <w:szCs w:val="24"/>
        </w:rPr>
        <w:t xml:space="preserve"> организуется в процессе занятий физической культурой.</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b/>
          <w:sz w:val="24"/>
          <w:szCs w:val="24"/>
        </w:rPr>
        <w:t>Образовательная деятельность, осуществляемая в ходе режимных моментов</w:t>
      </w:r>
      <w:r w:rsidRPr="00081051">
        <w:rPr>
          <w:rFonts w:ascii="Times New Roman" w:eastAsia="Times New Roman" w:hAnsi="Times New Roman" w:cs="Times New Roman"/>
          <w:sz w:val="24"/>
          <w:szCs w:val="24"/>
        </w:rPr>
        <w:t xml:space="preserve"> требует особых форм работы в соответствии с реализуемыми задачами воспитания, обучения и развития ребенка. </w:t>
      </w:r>
    </w:p>
    <w:p w:rsidR="001C67B7" w:rsidRPr="00081051" w:rsidRDefault="001C67B7" w:rsidP="001C67B7">
      <w:pPr>
        <w:spacing w:after="0" w:line="360" w:lineRule="auto"/>
        <w:ind w:firstLine="708"/>
        <w:jc w:val="both"/>
        <w:rPr>
          <w:rFonts w:ascii="Times New Roman" w:eastAsia="Times New Roman" w:hAnsi="Times New Roman" w:cs="Times New Roman"/>
          <w:b/>
          <w:sz w:val="24"/>
          <w:szCs w:val="24"/>
        </w:rPr>
      </w:pPr>
      <w:r w:rsidRPr="00081051">
        <w:rPr>
          <w:rFonts w:ascii="Times New Roman" w:eastAsia="Times New Roman" w:hAnsi="Times New Roman" w:cs="Times New Roman"/>
          <w:sz w:val="24"/>
          <w:szCs w:val="24"/>
        </w:rPr>
        <w:t xml:space="preserve">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w:t>
      </w:r>
      <w:r w:rsidRPr="00081051">
        <w:rPr>
          <w:rFonts w:ascii="Times New Roman" w:eastAsia="Times New Roman" w:hAnsi="Times New Roman" w:cs="Times New Roman"/>
          <w:sz w:val="24"/>
          <w:szCs w:val="24"/>
        </w:rPr>
        <w:lastRenderedPageBreak/>
        <w:t xml:space="preserve">побуждающие дошкольников применить имеющийся опыт, проявить инициативу, активность для самостоятельного решения возникшей задачи.  </w:t>
      </w:r>
      <w:r w:rsidRPr="00081051">
        <w:rPr>
          <w:rFonts w:ascii="Times New Roman" w:eastAsia="Times New Roman" w:hAnsi="Times New Roman" w:cs="Times New Roman"/>
          <w:b/>
          <w:sz w:val="24"/>
          <w:szCs w:val="24"/>
        </w:rPr>
        <w:t xml:space="preserve">Образовательная деятельность, осуществляемая в утренний отрезок времени включает:  </w:t>
      </w:r>
    </w:p>
    <w:p w:rsidR="001C67B7" w:rsidRPr="00081051" w:rsidRDefault="001C67B7" w:rsidP="001C67B7">
      <w:pPr>
        <w:pStyle w:val="a6"/>
        <w:numPr>
          <w:ilvl w:val="0"/>
          <w:numId w:val="16"/>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наблюдения - в уголке природы, за деятельностью взрослых (сервировка стола к завтраку); </w:t>
      </w:r>
    </w:p>
    <w:p w:rsidR="001C67B7" w:rsidRPr="00081051" w:rsidRDefault="001C67B7" w:rsidP="001C67B7">
      <w:pPr>
        <w:pStyle w:val="a6"/>
        <w:numPr>
          <w:ilvl w:val="0"/>
          <w:numId w:val="16"/>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индивидуальные игры и игры с небольшими подгруппами детей (дидактические, развивающие, сюжетные, музыкальные, подвижные и пр.);</w:t>
      </w:r>
    </w:p>
    <w:p w:rsidR="001C67B7" w:rsidRPr="00081051" w:rsidRDefault="001C67B7" w:rsidP="001C67B7">
      <w:pPr>
        <w:pStyle w:val="a6"/>
        <w:numPr>
          <w:ilvl w:val="0"/>
          <w:numId w:val="16"/>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1C67B7" w:rsidRPr="00081051" w:rsidRDefault="001C67B7" w:rsidP="001C67B7">
      <w:pPr>
        <w:pStyle w:val="a6"/>
        <w:numPr>
          <w:ilvl w:val="0"/>
          <w:numId w:val="16"/>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трудовые поручения (сервировка столов к завтраку, уход за комнатными растениями и пр.); </w:t>
      </w:r>
    </w:p>
    <w:p w:rsidR="001C67B7" w:rsidRPr="00081051" w:rsidRDefault="001C67B7" w:rsidP="001C67B7">
      <w:pPr>
        <w:pStyle w:val="a6"/>
        <w:numPr>
          <w:ilvl w:val="0"/>
          <w:numId w:val="16"/>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беседы и разговоры с детьми по их интересам;  </w:t>
      </w:r>
    </w:p>
    <w:p w:rsidR="001C67B7" w:rsidRPr="00081051" w:rsidRDefault="001C67B7" w:rsidP="001C67B7">
      <w:pPr>
        <w:pStyle w:val="a6"/>
        <w:numPr>
          <w:ilvl w:val="0"/>
          <w:numId w:val="16"/>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рассматривание дидактических картинок, иллюстраций, просмотр видеоматериалов разнообразного содержания;  </w:t>
      </w:r>
    </w:p>
    <w:p w:rsidR="001C67B7" w:rsidRPr="00081051" w:rsidRDefault="001C67B7" w:rsidP="001C67B7">
      <w:pPr>
        <w:pStyle w:val="a6"/>
        <w:numPr>
          <w:ilvl w:val="0"/>
          <w:numId w:val="16"/>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индивидуальную работу с детьми в соответствии с задачами разных образовательных областей; </w:t>
      </w:r>
    </w:p>
    <w:p w:rsidR="001C67B7" w:rsidRPr="00081051" w:rsidRDefault="001C67B7" w:rsidP="001C67B7">
      <w:pPr>
        <w:pStyle w:val="a6"/>
        <w:numPr>
          <w:ilvl w:val="0"/>
          <w:numId w:val="16"/>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1C67B7" w:rsidRPr="00081051" w:rsidRDefault="001C67B7" w:rsidP="001C67B7">
      <w:pPr>
        <w:pStyle w:val="a6"/>
        <w:numPr>
          <w:ilvl w:val="0"/>
          <w:numId w:val="16"/>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работу по воспитанию у детей культурно-гигиенических навыков и культуры здоровья.  </w:t>
      </w:r>
    </w:p>
    <w:p w:rsidR="001C67B7" w:rsidRPr="00081051" w:rsidRDefault="001C67B7" w:rsidP="001C67B7">
      <w:pPr>
        <w:spacing w:after="0" w:line="360" w:lineRule="auto"/>
        <w:jc w:val="both"/>
        <w:rPr>
          <w:rFonts w:ascii="Times New Roman" w:eastAsia="Times New Roman" w:hAnsi="Times New Roman" w:cs="Times New Roman"/>
          <w:b/>
          <w:sz w:val="24"/>
          <w:szCs w:val="24"/>
        </w:rPr>
      </w:pPr>
      <w:r w:rsidRPr="00081051">
        <w:rPr>
          <w:rFonts w:ascii="Times New Roman" w:eastAsia="Times New Roman" w:hAnsi="Times New Roman" w:cs="Times New Roman"/>
          <w:b/>
          <w:sz w:val="24"/>
          <w:szCs w:val="24"/>
        </w:rPr>
        <w:t>Образовательная деятельность, осуществляемая во время прогулки включает:</w:t>
      </w:r>
    </w:p>
    <w:p w:rsidR="001C67B7" w:rsidRPr="00081051" w:rsidRDefault="001C67B7" w:rsidP="001C67B7">
      <w:pPr>
        <w:pStyle w:val="a6"/>
        <w:numPr>
          <w:ilvl w:val="0"/>
          <w:numId w:val="17"/>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подвижные игры и упражнения, направленные на оптимизацию режима двигательной активности и укрепление здоровья детей; </w:t>
      </w:r>
    </w:p>
    <w:p w:rsidR="001C67B7" w:rsidRPr="00081051" w:rsidRDefault="001C67B7" w:rsidP="001C67B7">
      <w:pPr>
        <w:pStyle w:val="a6"/>
        <w:numPr>
          <w:ilvl w:val="0"/>
          <w:numId w:val="17"/>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1C67B7" w:rsidRPr="00081051" w:rsidRDefault="001C67B7" w:rsidP="001C67B7">
      <w:pPr>
        <w:pStyle w:val="a6"/>
        <w:numPr>
          <w:ilvl w:val="0"/>
          <w:numId w:val="17"/>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экспериментирование с объектами неживой природы;  </w:t>
      </w:r>
    </w:p>
    <w:p w:rsidR="001C67B7" w:rsidRPr="00081051" w:rsidRDefault="001C67B7" w:rsidP="001C67B7">
      <w:pPr>
        <w:pStyle w:val="a6"/>
        <w:numPr>
          <w:ilvl w:val="0"/>
          <w:numId w:val="17"/>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сюжетно-ролевые и конструктивные игры (с песком, со снегом, с природным материалом); </w:t>
      </w:r>
    </w:p>
    <w:p w:rsidR="001C67B7" w:rsidRPr="00081051" w:rsidRDefault="001C67B7" w:rsidP="001C67B7">
      <w:pPr>
        <w:pStyle w:val="a6"/>
        <w:numPr>
          <w:ilvl w:val="0"/>
          <w:numId w:val="17"/>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элементарную трудовую деятельность детей на участке детского сада; </w:t>
      </w:r>
    </w:p>
    <w:p w:rsidR="001C67B7" w:rsidRPr="00081051" w:rsidRDefault="001C67B7" w:rsidP="001C67B7">
      <w:pPr>
        <w:pStyle w:val="a6"/>
        <w:numPr>
          <w:ilvl w:val="0"/>
          <w:numId w:val="17"/>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свободное общение воспитателя с детьми.   </w:t>
      </w:r>
    </w:p>
    <w:p w:rsidR="001C67B7" w:rsidRDefault="001C67B7" w:rsidP="001C67B7">
      <w:pPr>
        <w:pStyle w:val="a6"/>
        <w:spacing w:after="0" w:line="360" w:lineRule="auto"/>
        <w:jc w:val="center"/>
        <w:rPr>
          <w:rFonts w:ascii="Times New Roman" w:eastAsia="Times New Roman" w:hAnsi="Times New Roman" w:cs="Times New Roman"/>
          <w:b/>
          <w:sz w:val="24"/>
          <w:szCs w:val="24"/>
        </w:rPr>
      </w:pPr>
    </w:p>
    <w:p w:rsidR="001C67B7" w:rsidRDefault="001C67B7" w:rsidP="001C67B7">
      <w:pPr>
        <w:pStyle w:val="a6"/>
        <w:spacing w:after="0" w:line="360" w:lineRule="auto"/>
        <w:jc w:val="center"/>
        <w:rPr>
          <w:rFonts w:ascii="Times New Roman" w:eastAsia="Times New Roman" w:hAnsi="Times New Roman" w:cs="Times New Roman"/>
          <w:b/>
          <w:sz w:val="24"/>
          <w:szCs w:val="24"/>
        </w:rPr>
      </w:pPr>
    </w:p>
    <w:p w:rsidR="001C67B7" w:rsidRDefault="001C67B7" w:rsidP="001C67B7">
      <w:pPr>
        <w:pStyle w:val="a6"/>
        <w:spacing w:after="0" w:line="360" w:lineRule="auto"/>
        <w:jc w:val="center"/>
        <w:rPr>
          <w:rFonts w:ascii="Times New Roman" w:eastAsia="Times New Roman" w:hAnsi="Times New Roman" w:cs="Times New Roman"/>
          <w:b/>
          <w:sz w:val="24"/>
          <w:szCs w:val="24"/>
        </w:rPr>
      </w:pPr>
    </w:p>
    <w:p w:rsidR="001C67B7" w:rsidRDefault="001C67B7" w:rsidP="001C67B7">
      <w:pPr>
        <w:pStyle w:val="a6"/>
        <w:spacing w:after="0" w:line="360" w:lineRule="auto"/>
        <w:jc w:val="center"/>
        <w:rPr>
          <w:rFonts w:ascii="Times New Roman" w:eastAsia="Times New Roman" w:hAnsi="Times New Roman" w:cs="Times New Roman"/>
          <w:b/>
          <w:sz w:val="24"/>
          <w:szCs w:val="24"/>
        </w:rPr>
      </w:pPr>
    </w:p>
    <w:p w:rsidR="001C67B7" w:rsidRPr="00081051" w:rsidRDefault="001C67B7" w:rsidP="001C67B7">
      <w:pPr>
        <w:pStyle w:val="a6"/>
        <w:spacing w:after="0" w:line="360" w:lineRule="auto"/>
        <w:jc w:val="center"/>
        <w:rPr>
          <w:rFonts w:ascii="Times New Roman" w:eastAsia="Times New Roman" w:hAnsi="Times New Roman" w:cs="Times New Roman"/>
          <w:b/>
          <w:sz w:val="24"/>
          <w:szCs w:val="24"/>
        </w:rPr>
      </w:pPr>
      <w:r w:rsidRPr="00081051">
        <w:rPr>
          <w:rFonts w:ascii="Times New Roman" w:eastAsia="Times New Roman" w:hAnsi="Times New Roman" w:cs="Times New Roman"/>
          <w:b/>
          <w:sz w:val="24"/>
          <w:szCs w:val="24"/>
        </w:rPr>
        <w:lastRenderedPageBreak/>
        <w:t>2.5. Способы и направления поддержки детской инициативы</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В образовательном процессе ребёнок и взрослые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Уникальная природа ребёнка дошкольного возраста может быть охарактеризована как деятельностная. Включаясь в разные виды деятельности, ребёнок стремится познать, преобразовать мир самостоятельно за счёт возникающих инициатив. Все виды деятельности, предусмотренные Программой,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Воспитателю важно владеть способами поддержки детской инициативы.</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Обязательным условием взаимодействия педагога с ребёнком является создание развивающей предметно-пространственной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b/>
          <w:sz w:val="24"/>
          <w:szCs w:val="24"/>
        </w:rPr>
        <w:t>1,5-3 года</w:t>
      </w:r>
      <w:r w:rsidRPr="00081051">
        <w:rPr>
          <w:rFonts w:ascii="Times New Roman" w:eastAsia="Times New Roman" w:hAnsi="Times New Roman" w:cs="Times New Roman"/>
          <w:sz w:val="24"/>
          <w:szCs w:val="24"/>
        </w:rPr>
        <w:t xml:space="preserve">  </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Для поддержки детской инициативы взрослым необходимо:</w:t>
      </w:r>
    </w:p>
    <w:p w:rsidR="001C67B7" w:rsidRPr="00081051" w:rsidRDefault="001C67B7" w:rsidP="001C67B7">
      <w:pPr>
        <w:pStyle w:val="a6"/>
        <w:numPr>
          <w:ilvl w:val="0"/>
          <w:numId w:val="23"/>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предоставлять детям самостоятельность во всем, что не представляет опасности для их жизни и здоровья, помогая им реализовывать собственные замыслы; </w:t>
      </w:r>
    </w:p>
    <w:p w:rsidR="001C67B7" w:rsidRPr="00081051" w:rsidRDefault="001C67B7" w:rsidP="001C67B7">
      <w:pPr>
        <w:pStyle w:val="a6"/>
        <w:numPr>
          <w:ilvl w:val="0"/>
          <w:numId w:val="23"/>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отмечать и приветствовать даже самые минимальные успехи детей; </w:t>
      </w:r>
    </w:p>
    <w:p w:rsidR="001C67B7" w:rsidRPr="00081051" w:rsidRDefault="001C67B7" w:rsidP="001C67B7">
      <w:pPr>
        <w:pStyle w:val="a6"/>
        <w:numPr>
          <w:ilvl w:val="0"/>
          <w:numId w:val="23"/>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lastRenderedPageBreak/>
        <w:t>не критиковать результаты деятельности ребенка и его самого как личность;</w:t>
      </w:r>
    </w:p>
    <w:p w:rsidR="001C67B7" w:rsidRPr="00081051" w:rsidRDefault="001C67B7" w:rsidP="001C67B7">
      <w:pPr>
        <w:pStyle w:val="a6"/>
        <w:numPr>
          <w:ilvl w:val="0"/>
          <w:numId w:val="23"/>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участка с целью повышения самостоятельности; </w:t>
      </w:r>
    </w:p>
    <w:p w:rsidR="001C67B7" w:rsidRPr="00081051" w:rsidRDefault="001C67B7" w:rsidP="001C67B7">
      <w:pPr>
        <w:pStyle w:val="a6"/>
        <w:numPr>
          <w:ilvl w:val="0"/>
          <w:numId w:val="23"/>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w:t>
      </w:r>
    </w:p>
    <w:p w:rsidR="001C67B7" w:rsidRPr="00081051" w:rsidRDefault="001C67B7" w:rsidP="001C67B7">
      <w:pPr>
        <w:pStyle w:val="a6"/>
        <w:numPr>
          <w:ilvl w:val="0"/>
          <w:numId w:val="23"/>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поддерживать интерес ребенка к тому, что он рассматривает и наблюдает в разные режимные моменты; </w:t>
      </w:r>
    </w:p>
    <w:p w:rsidR="001C67B7" w:rsidRPr="00081051" w:rsidRDefault="001C67B7" w:rsidP="001C67B7">
      <w:pPr>
        <w:pStyle w:val="a6"/>
        <w:numPr>
          <w:ilvl w:val="0"/>
          <w:numId w:val="23"/>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устанавливать простые и понятные детям нормы жизни группы, четко исполнять правила поведения всеми детьми; </w:t>
      </w:r>
    </w:p>
    <w:p w:rsidR="001C67B7" w:rsidRPr="00081051" w:rsidRDefault="001C67B7" w:rsidP="001C67B7">
      <w:pPr>
        <w:pStyle w:val="a6"/>
        <w:numPr>
          <w:ilvl w:val="0"/>
          <w:numId w:val="23"/>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проводить все режимные моменты в эмоционально положительном настроении; </w:t>
      </w:r>
    </w:p>
    <w:p w:rsidR="001C67B7" w:rsidRPr="00081051" w:rsidRDefault="001C67B7" w:rsidP="001C67B7">
      <w:pPr>
        <w:pStyle w:val="a6"/>
        <w:numPr>
          <w:ilvl w:val="0"/>
          <w:numId w:val="23"/>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для поддержания инициативы в продуктивной деятельности по указанию ребенка создавать для него изображения или поделку; </w:t>
      </w:r>
    </w:p>
    <w:p w:rsidR="001C67B7" w:rsidRPr="00081051" w:rsidRDefault="001C67B7" w:rsidP="001C67B7">
      <w:pPr>
        <w:pStyle w:val="a6"/>
        <w:numPr>
          <w:ilvl w:val="0"/>
          <w:numId w:val="23"/>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содержать в доступном месте все игрушки и материалы; </w:t>
      </w:r>
    </w:p>
    <w:p w:rsidR="001C67B7" w:rsidRPr="00081051" w:rsidRDefault="001C67B7" w:rsidP="001C67B7">
      <w:pPr>
        <w:pStyle w:val="a6"/>
        <w:numPr>
          <w:ilvl w:val="0"/>
          <w:numId w:val="23"/>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поощрять занятия двигательной, игровой, изобразительной, конструктивной деятельностью, выражать одобрение любому результату труда ребенка</w:t>
      </w:r>
    </w:p>
    <w:p w:rsidR="001C67B7" w:rsidRPr="00081051" w:rsidRDefault="001C67B7" w:rsidP="001C67B7">
      <w:pPr>
        <w:spacing w:after="0" w:line="360" w:lineRule="auto"/>
        <w:jc w:val="both"/>
        <w:rPr>
          <w:rFonts w:ascii="Times New Roman" w:eastAsia="Times New Roman" w:hAnsi="Times New Roman" w:cs="Times New Roman"/>
          <w:b/>
          <w:sz w:val="24"/>
          <w:szCs w:val="24"/>
        </w:rPr>
      </w:pPr>
      <w:r w:rsidRPr="00081051">
        <w:rPr>
          <w:rFonts w:ascii="Times New Roman" w:eastAsia="Times New Roman" w:hAnsi="Times New Roman" w:cs="Times New Roman"/>
          <w:b/>
          <w:sz w:val="24"/>
          <w:szCs w:val="24"/>
        </w:rPr>
        <w:t xml:space="preserve">3-4 года </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b/>
          <w:sz w:val="24"/>
          <w:szCs w:val="24"/>
        </w:rPr>
        <w:t>Приоритетной сферой проявления детской инициативы является игровая и продуктивная деятельность</w:t>
      </w:r>
      <w:r w:rsidRPr="00081051">
        <w:rPr>
          <w:rFonts w:ascii="Times New Roman" w:eastAsia="Times New Roman" w:hAnsi="Times New Roman" w:cs="Times New Roman"/>
          <w:sz w:val="24"/>
          <w:szCs w:val="24"/>
        </w:rPr>
        <w:t xml:space="preserve">. </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Для поддержания инициативы ребенка 3-4 лет взрослым необходимо: </w:t>
      </w:r>
    </w:p>
    <w:p w:rsidR="001C67B7" w:rsidRPr="00081051" w:rsidRDefault="001C67B7" w:rsidP="001C67B7">
      <w:pPr>
        <w:pStyle w:val="a6"/>
        <w:numPr>
          <w:ilvl w:val="0"/>
          <w:numId w:val="24"/>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создавать условия для реализации собственных планов и замыслов каждого ребенка; </w:t>
      </w:r>
    </w:p>
    <w:p w:rsidR="001C67B7" w:rsidRPr="00081051" w:rsidRDefault="001C67B7" w:rsidP="001C67B7">
      <w:pPr>
        <w:pStyle w:val="a6"/>
        <w:numPr>
          <w:ilvl w:val="0"/>
          <w:numId w:val="24"/>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рассказывать детям о из реальных, а также возможных в будущем достижениях; </w:t>
      </w:r>
    </w:p>
    <w:p w:rsidR="001C67B7" w:rsidRPr="00081051" w:rsidRDefault="001C67B7" w:rsidP="001C67B7">
      <w:pPr>
        <w:pStyle w:val="a6"/>
        <w:numPr>
          <w:ilvl w:val="0"/>
          <w:numId w:val="24"/>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отмечать и публично поддерживать любые успехи детей; </w:t>
      </w:r>
    </w:p>
    <w:p w:rsidR="001C67B7" w:rsidRPr="00081051" w:rsidRDefault="001C67B7" w:rsidP="001C67B7">
      <w:pPr>
        <w:pStyle w:val="a6"/>
        <w:numPr>
          <w:ilvl w:val="0"/>
          <w:numId w:val="24"/>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всемерно поощрять самостоятельность детей и расширять её сферу;</w:t>
      </w:r>
    </w:p>
    <w:p w:rsidR="001C67B7" w:rsidRPr="00081051" w:rsidRDefault="001C67B7" w:rsidP="001C67B7">
      <w:pPr>
        <w:pStyle w:val="a6"/>
        <w:numPr>
          <w:ilvl w:val="0"/>
          <w:numId w:val="24"/>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помогать ребенку найти способ реализации собственных поставленных целей; </w:t>
      </w:r>
    </w:p>
    <w:p w:rsidR="001C67B7" w:rsidRPr="00081051" w:rsidRDefault="001C67B7" w:rsidP="001C67B7">
      <w:pPr>
        <w:pStyle w:val="a6"/>
        <w:numPr>
          <w:ilvl w:val="0"/>
          <w:numId w:val="24"/>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способствовать стремлению научиться делать что-то и поддерживать радостное ощущение возрастающей умелости; </w:t>
      </w:r>
    </w:p>
    <w:p w:rsidR="001C67B7" w:rsidRPr="00081051" w:rsidRDefault="001C67B7" w:rsidP="001C67B7">
      <w:pPr>
        <w:pStyle w:val="a6"/>
        <w:numPr>
          <w:ilvl w:val="0"/>
          <w:numId w:val="24"/>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в ходе занятий и в повседневной жизни терпимо относится к затруднениям ребенка, позволять действовать ему в своем темпе; </w:t>
      </w:r>
    </w:p>
    <w:p w:rsidR="001C67B7" w:rsidRPr="00081051" w:rsidRDefault="001C67B7" w:rsidP="001C67B7">
      <w:pPr>
        <w:pStyle w:val="a6"/>
        <w:numPr>
          <w:ilvl w:val="0"/>
          <w:numId w:val="24"/>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rsidR="001C67B7" w:rsidRPr="00081051" w:rsidRDefault="001C67B7" w:rsidP="001C67B7">
      <w:pPr>
        <w:pStyle w:val="a6"/>
        <w:numPr>
          <w:ilvl w:val="0"/>
          <w:numId w:val="24"/>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lastRenderedPageBreak/>
        <w:t xml:space="preserve">  учитывать индивидуальные особенности детей, стремиться найти подход к застенчивым, нерешительным, конфликтным, непопулярным детям; </w:t>
      </w:r>
    </w:p>
    <w:p w:rsidR="001C67B7" w:rsidRPr="00081051" w:rsidRDefault="001C67B7" w:rsidP="001C67B7">
      <w:pPr>
        <w:pStyle w:val="a6"/>
        <w:numPr>
          <w:ilvl w:val="0"/>
          <w:numId w:val="24"/>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уважать и ценить каждого ребенка независимо от его достижений, достоинств и недостатков;</w:t>
      </w:r>
    </w:p>
    <w:p w:rsidR="001C67B7" w:rsidRPr="00081051" w:rsidRDefault="001C67B7" w:rsidP="001C67B7">
      <w:pPr>
        <w:pStyle w:val="a6"/>
        <w:numPr>
          <w:ilvl w:val="0"/>
          <w:numId w:val="24"/>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 </w:t>
      </w:r>
    </w:p>
    <w:p w:rsidR="001C67B7" w:rsidRPr="00081051" w:rsidRDefault="001C67B7" w:rsidP="001C67B7">
      <w:pPr>
        <w:pStyle w:val="a6"/>
        <w:numPr>
          <w:ilvl w:val="0"/>
          <w:numId w:val="24"/>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всегда предоставлять детям возможность для реализации замыслов в творческой игровой и продуктивной деятельности.</w:t>
      </w:r>
    </w:p>
    <w:p w:rsidR="001C67B7" w:rsidRPr="00081051" w:rsidRDefault="001C67B7" w:rsidP="001C67B7">
      <w:pPr>
        <w:spacing w:after="0" w:line="360" w:lineRule="auto"/>
        <w:ind w:left="1068"/>
        <w:jc w:val="both"/>
        <w:rPr>
          <w:rFonts w:ascii="Times New Roman" w:eastAsia="Times New Roman" w:hAnsi="Times New Roman" w:cs="Times New Roman"/>
          <w:sz w:val="24"/>
          <w:szCs w:val="24"/>
        </w:rPr>
      </w:pPr>
      <w:r w:rsidRPr="00081051">
        <w:rPr>
          <w:rFonts w:ascii="Times New Roman" w:eastAsia="Times New Roman" w:hAnsi="Times New Roman" w:cs="Times New Roman"/>
          <w:b/>
          <w:sz w:val="24"/>
          <w:szCs w:val="24"/>
        </w:rPr>
        <w:t>4-5- лет</w:t>
      </w:r>
    </w:p>
    <w:p w:rsidR="001C67B7" w:rsidRPr="00081051" w:rsidRDefault="001C67B7" w:rsidP="001C67B7">
      <w:p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w:t>
      </w:r>
      <w:r w:rsidRPr="00081051">
        <w:rPr>
          <w:rFonts w:ascii="Times New Roman" w:eastAsia="Times New Roman" w:hAnsi="Times New Roman" w:cs="Times New Roman"/>
          <w:sz w:val="24"/>
          <w:szCs w:val="24"/>
        </w:rPr>
        <w:tab/>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w:t>
      </w:r>
    </w:p>
    <w:p w:rsidR="001C67B7" w:rsidRPr="00081051" w:rsidRDefault="001C67B7" w:rsidP="001C67B7">
      <w:p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Для поддержки детской инициативы взрослым необходимо: </w:t>
      </w:r>
    </w:p>
    <w:p w:rsidR="001C67B7" w:rsidRPr="00081051" w:rsidRDefault="001C67B7" w:rsidP="001C67B7">
      <w:pPr>
        <w:pStyle w:val="a6"/>
        <w:numPr>
          <w:ilvl w:val="0"/>
          <w:numId w:val="25"/>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способствовать стремлению детей делать собственные умозаключения, относится к их попыткам внимательно, с уважением; </w:t>
      </w:r>
    </w:p>
    <w:p w:rsidR="001C67B7" w:rsidRPr="00081051" w:rsidRDefault="001C67B7" w:rsidP="001C67B7">
      <w:pPr>
        <w:pStyle w:val="a6"/>
        <w:numPr>
          <w:ilvl w:val="0"/>
          <w:numId w:val="25"/>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 </w:t>
      </w:r>
    </w:p>
    <w:p w:rsidR="001C67B7" w:rsidRPr="00081051" w:rsidRDefault="001C67B7" w:rsidP="001C67B7">
      <w:pPr>
        <w:pStyle w:val="a6"/>
        <w:numPr>
          <w:ilvl w:val="0"/>
          <w:numId w:val="25"/>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создавать условия, обеспечивающие детям возможность конструировать из различных материалов себе "дом", укрытие для сюжетных игр;</w:t>
      </w:r>
    </w:p>
    <w:p w:rsidR="001C67B7" w:rsidRPr="00081051" w:rsidRDefault="001C67B7" w:rsidP="001C67B7">
      <w:pPr>
        <w:pStyle w:val="a6"/>
        <w:numPr>
          <w:ilvl w:val="0"/>
          <w:numId w:val="25"/>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при необходимости осуждать негативный поступок ребенка с глазу на глаз, но не допускать критики его личности, его качеств;</w:t>
      </w:r>
    </w:p>
    <w:p w:rsidR="001C67B7" w:rsidRPr="00081051" w:rsidRDefault="001C67B7" w:rsidP="001C67B7">
      <w:pPr>
        <w:pStyle w:val="a6"/>
        <w:numPr>
          <w:ilvl w:val="0"/>
          <w:numId w:val="25"/>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не допускать диктата, навязывания в выборе сюжетов игр; </w:t>
      </w:r>
    </w:p>
    <w:p w:rsidR="001C67B7" w:rsidRPr="00081051" w:rsidRDefault="001C67B7" w:rsidP="001C67B7">
      <w:pPr>
        <w:pStyle w:val="a6"/>
        <w:numPr>
          <w:ilvl w:val="0"/>
          <w:numId w:val="25"/>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 </w:t>
      </w:r>
    </w:p>
    <w:p w:rsidR="001C67B7" w:rsidRPr="00081051" w:rsidRDefault="001C67B7" w:rsidP="001C67B7">
      <w:pPr>
        <w:pStyle w:val="a6"/>
        <w:numPr>
          <w:ilvl w:val="0"/>
          <w:numId w:val="25"/>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привлекать детей к украшению группы к различным мероприятиям, обсуждая разные возможности и предложения; </w:t>
      </w:r>
    </w:p>
    <w:p w:rsidR="001C67B7" w:rsidRPr="00081051" w:rsidRDefault="001C67B7" w:rsidP="001C67B7">
      <w:pPr>
        <w:pStyle w:val="a6"/>
        <w:numPr>
          <w:ilvl w:val="0"/>
          <w:numId w:val="25"/>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побуждать детей формировать и выражать собственную эстетическую оценку воспринимаемого, не навязывая им мнение взрослого; </w:t>
      </w:r>
    </w:p>
    <w:p w:rsidR="001C67B7" w:rsidRPr="00081051" w:rsidRDefault="001C67B7" w:rsidP="001C67B7">
      <w:pPr>
        <w:pStyle w:val="a6"/>
        <w:numPr>
          <w:ilvl w:val="0"/>
          <w:numId w:val="25"/>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lastRenderedPageBreak/>
        <w:t xml:space="preserve">привлекать детей к планированию жизни группы на день, опираться на их желание во время занятий; </w:t>
      </w:r>
    </w:p>
    <w:p w:rsidR="001C67B7" w:rsidRPr="00081051" w:rsidRDefault="001C67B7" w:rsidP="001C67B7">
      <w:pPr>
        <w:pStyle w:val="a6"/>
        <w:numPr>
          <w:ilvl w:val="0"/>
          <w:numId w:val="25"/>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читать и рассказывать детям по их просьбе, включать музыку.</w:t>
      </w:r>
    </w:p>
    <w:p w:rsidR="001C67B7" w:rsidRPr="00081051" w:rsidRDefault="001C67B7" w:rsidP="001C67B7">
      <w:pPr>
        <w:spacing w:after="0" w:line="360" w:lineRule="auto"/>
        <w:jc w:val="both"/>
        <w:rPr>
          <w:rFonts w:ascii="Times New Roman" w:eastAsia="Times New Roman" w:hAnsi="Times New Roman" w:cs="Times New Roman"/>
          <w:b/>
          <w:sz w:val="24"/>
          <w:szCs w:val="24"/>
        </w:rPr>
      </w:pPr>
      <w:r w:rsidRPr="00081051">
        <w:rPr>
          <w:rFonts w:ascii="Times New Roman" w:eastAsia="Times New Roman" w:hAnsi="Times New Roman" w:cs="Times New Roman"/>
          <w:b/>
          <w:sz w:val="24"/>
          <w:szCs w:val="24"/>
        </w:rPr>
        <w:t>5-6 лет</w:t>
      </w:r>
    </w:p>
    <w:p w:rsidR="001C67B7" w:rsidRPr="00081051" w:rsidRDefault="001C67B7" w:rsidP="001C67B7">
      <w:p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Приоритетной сферой проявления детской инициативы в старшем дошкольном возрасте является внеситуативно – личностное общение со взрослыми и сверстниками, а также информационно познавательная инициатива. </w:t>
      </w:r>
    </w:p>
    <w:p w:rsidR="001C67B7" w:rsidRPr="00081051" w:rsidRDefault="001C67B7" w:rsidP="001C67B7">
      <w:p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Для поддержки детской инициативы взрослым необходимо: </w:t>
      </w:r>
    </w:p>
    <w:p w:rsidR="001C67B7" w:rsidRPr="00081051" w:rsidRDefault="001C67B7" w:rsidP="001C67B7">
      <w:pPr>
        <w:pStyle w:val="a6"/>
        <w:numPr>
          <w:ilvl w:val="0"/>
          <w:numId w:val="26"/>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rsidR="001C67B7" w:rsidRPr="00081051" w:rsidRDefault="001C67B7" w:rsidP="001C67B7">
      <w:pPr>
        <w:pStyle w:val="a6"/>
        <w:numPr>
          <w:ilvl w:val="0"/>
          <w:numId w:val="26"/>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уважать индивидуальные вкусы и привычки детей; </w:t>
      </w:r>
    </w:p>
    <w:p w:rsidR="001C67B7" w:rsidRPr="00081051" w:rsidRDefault="001C67B7" w:rsidP="001C67B7">
      <w:pPr>
        <w:pStyle w:val="a6"/>
        <w:numPr>
          <w:ilvl w:val="0"/>
          <w:numId w:val="26"/>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 </w:t>
      </w:r>
    </w:p>
    <w:p w:rsidR="001C67B7" w:rsidRPr="00081051" w:rsidRDefault="001C67B7" w:rsidP="001C67B7">
      <w:pPr>
        <w:pStyle w:val="a6"/>
        <w:numPr>
          <w:ilvl w:val="0"/>
          <w:numId w:val="26"/>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создавать условия для разнообразной самостоятельной творческой деятельности детей; </w:t>
      </w:r>
    </w:p>
    <w:p w:rsidR="001C67B7" w:rsidRPr="00081051" w:rsidRDefault="001C67B7" w:rsidP="001C67B7">
      <w:pPr>
        <w:pStyle w:val="a6"/>
        <w:numPr>
          <w:ilvl w:val="0"/>
          <w:numId w:val="26"/>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при необходимости помогать детям в решении проблем организации игры; </w:t>
      </w:r>
    </w:p>
    <w:p w:rsidR="001C67B7" w:rsidRPr="00081051" w:rsidRDefault="001C67B7" w:rsidP="001C67B7">
      <w:pPr>
        <w:pStyle w:val="a6"/>
        <w:numPr>
          <w:ilvl w:val="0"/>
          <w:numId w:val="26"/>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привлекать детей к планированию жизни группы на день и на более отдаленную перспективу, обсуждать совместные проекты; </w:t>
      </w:r>
    </w:p>
    <w:p w:rsidR="001C67B7" w:rsidRPr="00081051" w:rsidRDefault="001C67B7" w:rsidP="001C67B7">
      <w:pPr>
        <w:pStyle w:val="a6"/>
        <w:numPr>
          <w:ilvl w:val="0"/>
          <w:numId w:val="26"/>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создавать условия и выделять время для самостоятельной творческой, познавательной деятельности детей по интересам.</w:t>
      </w:r>
    </w:p>
    <w:p w:rsidR="001C67B7" w:rsidRPr="00081051" w:rsidRDefault="001C67B7" w:rsidP="001C67B7">
      <w:p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w:t>
      </w:r>
      <w:r w:rsidRPr="00081051">
        <w:rPr>
          <w:rFonts w:ascii="Times New Roman" w:eastAsia="Times New Roman" w:hAnsi="Times New Roman" w:cs="Times New Roman"/>
          <w:b/>
          <w:sz w:val="24"/>
          <w:szCs w:val="24"/>
        </w:rPr>
        <w:t>6-7 лет</w:t>
      </w:r>
      <w:r w:rsidRPr="00081051">
        <w:rPr>
          <w:rFonts w:ascii="Times New Roman" w:eastAsia="Times New Roman" w:hAnsi="Times New Roman" w:cs="Times New Roman"/>
          <w:sz w:val="24"/>
          <w:szCs w:val="24"/>
        </w:rPr>
        <w:t xml:space="preserve"> </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Для поддержки детской инициативы взрослым необходимо: </w:t>
      </w:r>
    </w:p>
    <w:p w:rsidR="001C67B7" w:rsidRPr="00081051" w:rsidRDefault="001C67B7" w:rsidP="001C67B7">
      <w:pPr>
        <w:pStyle w:val="a6"/>
        <w:numPr>
          <w:ilvl w:val="0"/>
          <w:numId w:val="27"/>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1C67B7" w:rsidRPr="00081051" w:rsidRDefault="001C67B7" w:rsidP="001C67B7">
      <w:pPr>
        <w:pStyle w:val="a6"/>
        <w:numPr>
          <w:ilvl w:val="0"/>
          <w:numId w:val="27"/>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w:t>
      </w:r>
    </w:p>
    <w:p w:rsidR="001C67B7" w:rsidRPr="00081051" w:rsidRDefault="001C67B7" w:rsidP="001C67B7">
      <w:pPr>
        <w:pStyle w:val="a6"/>
        <w:numPr>
          <w:ilvl w:val="0"/>
          <w:numId w:val="27"/>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Рассказывать детям о своих трудностях, которые испытывали при обучении новым видам деятельности; </w:t>
      </w:r>
    </w:p>
    <w:p w:rsidR="001C67B7" w:rsidRPr="00081051" w:rsidRDefault="001C67B7" w:rsidP="001C67B7">
      <w:pPr>
        <w:pStyle w:val="a6"/>
        <w:numPr>
          <w:ilvl w:val="0"/>
          <w:numId w:val="27"/>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lastRenderedPageBreak/>
        <w:t>создавать ситуации, позволяющие ребенку реализовать свою компетентность, обретая уважение и признание взрослых и сверстников;</w:t>
      </w:r>
    </w:p>
    <w:p w:rsidR="001C67B7" w:rsidRPr="00081051" w:rsidRDefault="001C67B7" w:rsidP="001C67B7">
      <w:pPr>
        <w:pStyle w:val="a6"/>
        <w:numPr>
          <w:ilvl w:val="0"/>
          <w:numId w:val="27"/>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обращаться к детям, с просьбой продемонстрировать свои достижения и научить его добиваться таких же результатов сверстников;</w:t>
      </w:r>
    </w:p>
    <w:p w:rsidR="001C67B7" w:rsidRPr="00081051" w:rsidRDefault="001C67B7" w:rsidP="001C67B7">
      <w:pPr>
        <w:pStyle w:val="a6"/>
        <w:numPr>
          <w:ilvl w:val="0"/>
          <w:numId w:val="27"/>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поддерживать чувство гордости за свой труд и удовлетворение его результатами; </w:t>
      </w:r>
    </w:p>
    <w:p w:rsidR="001C67B7" w:rsidRPr="00081051" w:rsidRDefault="001C67B7" w:rsidP="001C67B7">
      <w:pPr>
        <w:pStyle w:val="a6"/>
        <w:numPr>
          <w:ilvl w:val="0"/>
          <w:numId w:val="27"/>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 </w:t>
      </w:r>
    </w:p>
    <w:p w:rsidR="001C67B7" w:rsidRPr="00081051" w:rsidRDefault="001C67B7" w:rsidP="001C67B7">
      <w:pPr>
        <w:pStyle w:val="a6"/>
        <w:numPr>
          <w:ilvl w:val="0"/>
          <w:numId w:val="27"/>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при необходимости помогать детям решать проблемы при организации игры; </w:t>
      </w:r>
    </w:p>
    <w:p w:rsidR="001C67B7" w:rsidRPr="00081051" w:rsidRDefault="001C67B7" w:rsidP="001C67B7">
      <w:pPr>
        <w:pStyle w:val="a6"/>
        <w:numPr>
          <w:ilvl w:val="0"/>
          <w:numId w:val="27"/>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проводить планирование жизни группы на день, неделю, месяц с учетом интересов детей, стараться реализовывать их пожелания и предложения; </w:t>
      </w:r>
    </w:p>
    <w:p w:rsidR="001C67B7" w:rsidRPr="00081051" w:rsidRDefault="001C67B7" w:rsidP="001C67B7">
      <w:pPr>
        <w:pStyle w:val="a6"/>
        <w:numPr>
          <w:ilvl w:val="0"/>
          <w:numId w:val="27"/>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презентовать продукты детского творчества другим детям, родителям, педагогам (концерты, выставки и др.).</w:t>
      </w:r>
    </w:p>
    <w:p w:rsidR="001C67B7" w:rsidRPr="00081051" w:rsidRDefault="001C67B7" w:rsidP="001C67B7">
      <w:pPr>
        <w:spacing w:after="0" w:line="360" w:lineRule="auto"/>
        <w:ind w:left="1068"/>
        <w:jc w:val="both"/>
        <w:rPr>
          <w:rFonts w:ascii="Times New Roman" w:eastAsia="Times New Roman" w:hAnsi="Times New Roman" w:cs="Times New Roman"/>
          <w:sz w:val="24"/>
          <w:szCs w:val="24"/>
        </w:rPr>
      </w:pP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p>
    <w:p w:rsidR="001C67B7" w:rsidRDefault="001C67B7" w:rsidP="001C67B7">
      <w:pPr>
        <w:spacing w:after="0" w:line="360" w:lineRule="auto"/>
        <w:ind w:firstLine="708"/>
        <w:jc w:val="center"/>
        <w:rPr>
          <w:rFonts w:ascii="Times New Roman" w:eastAsia="Times New Roman" w:hAnsi="Times New Roman" w:cs="Times New Roman"/>
          <w:b/>
          <w:sz w:val="24"/>
          <w:szCs w:val="24"/>
        </w:rPr>
      </w:pPr>
    </w:p>
    <w:p w:rsidR="001C67B7" w:rsidRDefault="001C67B7" w:rsidP="001C67B7">
      <w:pPr>
        <w:spacing w:after="0" w:line="360" w:lineRule="auto"/>
        <w:ind w:firstLine="708"/>
        <w:jc w:val="center"/>
        <w:rPr>
          <w:rFonts w:ascii="Times New Roman" w:eastAsia="Times New Roman" w:hAnsi="Times New Roman" w:cs="Times New Roman"/>
          <w:b/>
          <w:sz w:val="24"/>
          <w:szCs w:val="24"/>
        </w:rPr>
      </w:pPr>
    </w:p>
    <w:p w:rsidR="001C67B7" w:rsidRDefault="001C67B7" w:rsidP="001C67B7">
      <w:pPr>
        <w:spacing w:after="0" w:line="360" w:lineRule="auto"/>
        <w:ind w:firstLine="708"/>
        <w:jc w:val="center"/>
        <w:rPr>
          <w:rFonts w:ascii="Times New Roman" w:eastAsia="Times New Roman" w:hAnsi="Times New Roman" w:cs="Times New Roman"/>
          <w:b/>
          <w:sz w:val="24"/>
          <w:szCs w:val="24"/>
        </w:rPr>
      </w:pPr>
    </w:p>
    <w:p w:rsidR="001C67B7" w:rsidRDefault="001C67B7" w:rsidP="001C67B7">
      <w:pPr>
        <w:spacing w:after="0" w:line="360" w:lineRule="auto"/>
        <w:ind w:firstLine="708"/>
        <w:jc w:val="center"/>
        <w:rPr>
          <w:rFonts w:ascii="Times New Roman" w:eastAsia="Times New Roman" w:hAnsi="Times New Roman" w:cs="Times New Roman"/>
          <w:b/>
          <w:sz w:val="24"/>
          <w:szCs w:val="24"/>
        </w:rPr>
      </w:pPr>
    </w:p>
    <w:p w:rsidR="001C67B7" w:rsidRDefault="001C67B7" w:rsidP="001C67B7">
      <w:pPr>
        <w:spacing w:after="0" w:line="360" w:lineRule="auto"/>
        <w:ind w:firstLine="708"/>
        <w:jc w:val="center"/>
        <w:rPr>
          <w:rFonts w:ascii="Times New Roman" w:eastAsia="Times New Roman" w:hAnsi="Times New Roman" w:cs="Times New Roman"/>
          <w:b/>
          <w:sz w:val="24"/>
          <w:szCs w:val="24"/>
        </w:rPr>
      </w:pPr>
    </w:p>
    <w:p w:rsidR="001C67B7" w:rsidRPr="00081051" w:rsidRDefault="001C67B7" w:rsidP="001C67B7">
      <w:pPr>
        <w:spacing w:after="0" w:line="360" w:lineRule="auto"/>
        <w:ind w:firstLine="708"/>
        <w:jc w:val="center"/>
        <w:rPr>
          <w:rFonts w:ascii="Times New Roman" w:eastAsia="Times New Roman" w:hAnsi="Times New Roman" w:cs="Times New Roman"/>
          <w:b/>
          <w:sz w:val="24"/>
          <w:szCs w:val="24"/>
        </w:rPr>
      </w:pPr>
      <w:r w:rsidRPr="00081051">
        <w:rPr>
          <w:rFonts w:ascii="Times New Roman" w:eastAsia="Times New Roman" w:hAnsi="Times New Roman" w:cs="Times New Roman"/>
          <w:b/>
          <w:sz w:val="24"/>
          <w:szCs w:val="24"/>
        </w:rPr>
        <w:lastRenderedPageBreak/>
        <w:t>2.6. Особенности взаимодействия педагогического коллектива с семьями воспитанников</w:t>
      </w:r>
    </w:p>
    <w:p w:rsidR="001C67B7" w:rsidRPr="00081051" w:rsidRDefault="001C67B7" w:rsidP="001C67B7">
      <w:pPr>
        <w:spacing w:after="0" w:line="360" w:lineRule="auto"/>
        <w:ind w:firstLine="708"/>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Взаимодействие с родителями педагоги строят в соответствии с индивидуальными особенностями каждой семьи, их интересами и потребностями.</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Работа педагогического коллектива по организации взаимодействия с семьями  направлена на развитие педагогики  сотрудничества,  в основу которого положены  следующие принципы: </w:t>
      </w:r>
    </w:p>
    <w:p w:rsidR="001C67B7" w:rsidRPr="00081051" w:rsidRDefault="001C67B7" w:rsidP="001C67B7">
      <w:pPr>
        <w:pStyle w:val="a6"/>
        <w:numPr>
          <w:ilvl w:val="0"/>
          <w:numId w:val="28"/>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единое понимание педагогами и родителями целей и задач воспитания и развития детей; </w:t>
      </w:r>
    </w:p>
    <w:p w:rsidR="001C67B7" w:rsidRPr="00081051" w:rsidRDefault="001C67B7" w:rsidP="001C67B7">
      <w:pPr>
        <w:pStyle w:val="a6"/>
        <w:numPr>
          <w:ilvl w:val="0"/>
          <w:numId w:val="28"/>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знание педагогами и родителями воспитательных возможностей коллектива педагогов и семьи; </w:t>
      </w:r>
    </w:p>
    <w:p w:rsidR="001C67B7" w:rsidRPr="00081051" w:rsidRDefault="001C67B7" w:rsidP="001C67B7">
      <w:pPr>
        <w:pStyle w:val="a6"/>
        <w:numPr>
          <w:ilvl w:val="0"/>
          <w:numId w:val="28"/>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максимальное использование воспитательного потенциала в совместной работе педагогов и родителей;</w:t>
      </w:r>
    </w:p>
    <w:p w:rsidR="001C67B7" w:rsidRPr="00081051" w:rsidRDefault="001C67B7" w:rsidP="001C67B7">
      <w:pPr>
        <w:pStyle w:val="a6"/>
        <w:numPr>
          <w:ilvl w:val="0"/>
          <w:numId w:val="28"/>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взаимная помощь, уважение и доверие; </w:t>
      </w:r>
    </w:p>
    <w:p w:rsidR="001C67B7" w:rsidRPr="00081051" w:rsidRDefault="001C67B7" w:rsidP="001C67B7">
      <w:pPr>
        <w:pStyle w:val="a6"/>
        <w:numPr>
          <w:ilvl w:val="0"/>
          <w:numId w:val="28"/>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постоянный анализ процесса взаимодействия семьи и дошкольного учреждения. </w:t>
      </w:r>
    </w:p>
    <w:p w:rsidR="001C67B7" w:rsidRPr="00081051" w:rsidRDefault="001C67B7" w:rsidP="001C67B7">
      <w:p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Основные задачи, стоящие перед  педагогами:</w:t>
      </w:r>
    </w:p>
    <w:p w:rsidR="001C67B7" w:rsidRPr="00081051" w:rsidRDefault="001C67B7" w:rsidP="001C67B7">
      <w:pPr>
        <w:pStyle w:val="a6"/>
        <w:numPr>
          <w:ilvl w:val="0"/>
          <w:numId w:val="29"/>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Установить партнёрские отношения с семьёй каждого воспитанника, объединить усилия для развития и воспитания детей; создать атмосферу общности интересов, эмоциональной взаимоподдержки и взаимопроникновения в проблемы друг друга.</w:t>
      </w:r>
    </w:p>
    <w:p w:rsidR="001C67B7" w:rsidRPr="00081051" w:rsidRDefault="001C67B7" w:rsidP="001C67B7">
      <w:pPr>
        <w:pStyle w:val="a6"/>
        <w:numPr>
          <w:ilvl w:val="0"/>
          <w:numId w:val="29"/>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Активизировать и обогащать воспитательные умения родителей; поддерживать их уверенность в собственных педагогических возможностях. </w:t>
      </w:r>
    </w:p>
    <w:p w:rsidR="001C67B7" w:rsidRPr="00081051" w:rsidRDefault="001C67B7" w:rsidP="001C67B7">
      <w:pPr>
        <w:pStyle w:val="a6"/>
        <w:numPr>
          <w:ilvl w:val="0"/>
          <w:numId w:val="29"/>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Вовлекать  родителей в образовательную деятельность через организацию совместной работы.</w:t>
      </w:r>
    </w:p>
    <w:p w:rsidR="001C67B7" w:rsidRPr="00081051" w:rsidRDefault="001C67B7" w:rsidP="001C67B7">
      <w:pPr>
        <w:spacing w:after="0" w:line="360" w:lineRule="auto"/>
        <w:ind w:left="360"/>
        <w:jc w:val="both"/>
        <w:rPr>
          <w:rFonts w:ascii="Times New Roman" w:eastAsia="Times New Roman" w:hAnsi="Times New Roman" w:cs="Times New Roman"/>
          <w:b/>
          <w:sz w:val="24"/>
          <w:szCs w:val="24"/>
        </w:rPr>
      </w:pPr>
      <w:r w:rsidRPr="00081051">
        <w:rPr>
          <w:rFonts w:ascii="Times New Roman" w:eastAsia="Times New Roman" w:hAnsi="Times New Roman" w:cs="Times New Roman"/>
          <w:b/>
          <w:sz w:val="24"/>
          <w:szCs w:val="24"/>
        </w:rPr>
        <w:t>Основные формы взаимодействия с родителями (законными представителями):</w:t>
      </w:r>
    </w:p>
    <w:p w:rsidR="001C67B7" w:rsidRPr="00081051" w:rsidRDefault="001C67B7" w:rsidP="001C67B7">
      <w:pPr>
        <w:pStyle w:val="a6"/>
        <w:numPr>
          <w:ilvl w:val="0"/>
          <w:numId w:val="30"/>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анализ конкретных ситуаций,</w:t>
      </w:r>
    </w:p>
    <w:p w:rsidR="001C67B7" w:rsidRPr="00081051" w:rsidRDefault="001C67B7" w:rsidP="001C67B7">
      <w:pPr>
        <w:pStyle w:val="a6"/>
        <w:numPr>
          <w:ilvl w:val="0"/>
          <w:numId w:val="30"/>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проведение дискуссий и круглых столов по актуальным вопросам,  </w:t>
      </w:r>
    </w:p>
    <w:p w:rsidR="001C67B7" w:rsidRPr="00081051" w:rsidRDefault="001C67B7" w:rsidP="001C67B7">
      <w:pPr>
        <w:pStyle w:val="a6"/>
        <w:numPr>
          <w:ilvl w:val="0"/>
          <w:numId w:val="30"/>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мастер-класс, </w:t>
      </w:r>
    </w:p>
    <w:p w:rsidR="001C67B7" w:rsidRPr="00081051" w:rsidRDefault="001C67B7" w:rsidP="001C67B7">
      <w:pPr>
        <w:pStyle w:val="a6"/>
        <w:numPr>
          <w:ilvl w:val="0"/>
          <w:numId w:val="30"/>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мозговой штурм,  </w:t>
      </w:r>
    </w:p>
    <w:p w:rsidR="001C67B7" w:rsidRPr="00081051" w:rsidRDefault="001C67B7" w:rsidP="001C67B7">
      <w:pPr>
        <w:pStyle w:val="a6"/>
        <w:numPr>
          <w:ilvl w:val="0"/>
          <w:numId w:val="30"/>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совместные проекты, </w:t>
      </w:r>
    </w:p>
    <w:p w:rsidR="001C67B7" w:rsidRPr="00081051" w:rsidRDefault="001C67B7" w:rsidP="001C67B7">
      <w:pPr>
        <w:pStyle w:val="a6"/>
        <w:numPr>
          <w:ilvl w:val="0"/>
          <w:numId w:val="30"/>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беседы с родителями,  </w:t>
      </w:r>
    </w:p>
    <w:p w:rsidR="001C67B7" w:rsidRPr="00081051" w:rsidRDefault="001C67B7" w:rsidP="001C67B7">
      <w:pPr>
        <w:pStyle w:val="a6"/>
        <w:numPr>
          <w:ilvl w:val="0"/>
          <w:numId w:val="30"/>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день открытых дверей для родителей,  </w:t>
      </w:r>
    </w:p>
    <w:p w:rsidR="001C67B7" w:rsidRPr="00081051" w:rsidRDefault="001C67B7" w:rsidP="001C67B7">
      <w:pPr>
        <w:pStyle w:val="a6"/>
        <w:numPr>
          <w:ilvl w:val="0"/>
          <w:numId w:val="30"/>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консультация для родителей, </w:t>
      </w:r>
    </w:p>
    <w:p w:rsidR="001C67B7" w:rsidRPr="00081051" w:rsidRDefault="001C67B7" w:rsidP="001C67B7">
      <w:pPr>
        <w:pStyle w:val="a6"/>
        <w:numPr>
          <w:ilvl w:val="0"/>
          <w:numId w:val="30"/>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тематические встречи с родителями, </w:t>
      </w:r>
    </w:p>
    <w:p w:rsidR="001C67B7" w:rsidRPr="00081051" w:rsidRDefault="001C67B7" w:rsidP="001C67B7">
      <w:pPr>
        <w:pStyle w:val="a6"/>
        <w:numPr>
          <w:ilvl w:val="0"/>
          <w:numId w:val="30"/>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публичный доклад, </w:t>
      </w:r>
    </w:p>
    <w:p w:rsidR="001C67B7" w:rsidRDefault="001C67B7" w:rsidP="001C67B7">
      <w:pPr>
        <w:pStyle w:val="a6"/>
        <w:numPr>
          <w:ilvl w:val="0"/>
          <w:numId w:val="30"/>
        </w:numPr>
        <w:spacing w:after="0"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общение с родителями по электронной почте и др.</w:t>
      </w:r>
    </w:p>
    <w:p w:rsidR="001C67B7" w:rsidRDefault="001C67B7" w:rsidP="001C67B7">
      <w:pPr>
        <w:spacing w:after="0" w:line="360" w:lineRule="auto"/>
        <w:jc w:val="both"/>
        <w:rPr>
          <w:rFonts w:ascii="Times New Roman" w:eastAsia="Times New Roman" w:hAnsi="Times New Roman" w:cs="Times New Roman"/>
          <w:sz w:val="24"/>
          <w:szCs w:val="24"/>
        </w:rPr>
      </w:pPr>
    </w:p>
    <w:tbl>
      <w:tblPr>
        <w:tblStyle w:val="a5"/>
        <w:tblW w:w="0" w:type="auto"/>
        <w:tblLook w:val="04A0" w:firstRow="1" w:lastRow="0" w:firstColumn="1" w:lastColumn="0" w:noHBand="0" w:noVBand="1"/>
      </w:tblPr>
      <w:tblGrid>
        <w:gridCol w:w="4260"/>
        <w:gridCol w:w="5510"/>
      </w:tblGrid>
      <w:tr w:rsidR="001C67B7" w:rsidTr="00FA2CDB">
        <w:tc>
          <w:tcPr>
            <w:tcW w:w="9770" w:type="dxa"/>
            <w:gridSpan w:val="2"/>
          </w:tcPr>
          <w:p w:rsidR="001C67B7" w:rsidRDefault="001C67B7" w:rsidP="00FA2CDB">
            <w:pPr>
              <w:spacing w:line="360" w:lineRule="auto"/>
              <w:jc w:val="both"/>
              <w:rPr>
                <w:rFonts w:ascii="Times New Roman" w:eastAsia="Times New Roman" w:hAnsi="Times New Roman" w:cs="Times New Roman"/>
                <w:sz w:val="24"/>
                <w:szCs w:val="24"/>
              </w:rPr>
            </w:pPr>
            <w:r w:rsidRPr="00081051">
              <w:rPr>
                <w:rStyle w:val="Bodytext11ptBold"/>
                <w:rFonts w:eastAsiaTheme="minorHAnsi"/>
                <w:sz w:val="24"/>
                <w:szCs w:val="24"/>
              </w:rPr>
              <w:t>Информационно-аналитические формы</w:t>
            </w:r>
          </w:p>
        </w:tc>
      </w:tr>
      <w:tr w:rsidR="001C67B7" w:rsidTr="00FA2CDB">
        <w:tc>
          <w:tcPr>
            <w:tcW w:w="9770" w:type="dxa"/>
            <w:gridSpan w:val="2"/>
          </w:tcPr>
          <w:p w:rsidR="001C67B7" w:rsidRPr="001257E7" w:rsidRDefault="001C67B7" w:rsidP="00FA2CDB">
            <w:pPr>
              <w:spacing w:line="360" w:lineRule="auto"/>
              <w:jc w:val="both"/>
              <w:rPr>
                <w:rFonts w:ascii="Times New Roman" w:eastAsia="Times New Roman" w:hAnsi="Times New Roman" w:cs="Times New Roman"/>
                <w:sz w:val="24"/>
                <w:szCs w:val="24"/>
              </w:rPr>
            </w:pPr>
            <w:r w:rsidRPr="001257E7">
              <w:rPr>
                <w:rStyle w:val="Bodytext11pt"/>
                <w:rFonts w:eastAsiaTheme="minorHAnsi"/>
                <w:sz w:val="24"/>
                <w:szCs w:val="24"/>
              </w:rPr>
              <w:t xml:space="preserve">Основной задачей информационно-аналитических форм организации общения с родителями являются сбор, обработка и использование данных о семье каждого воспитанника, об общекультурном уровне его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Только на аналитической основе возможно осуществление индивидуального, личностно </w:t>
            </w:r>
            <w:r w:rsidRPr="001257E7">
              <w:rPr>
                <w:rStyle w:val="Bodytext11pt"/>
                <w:rFonts w:eastAsiaTheme="minorHAnsi"/>
                <w:sz w:val="24"/>
                <w:szCs w:val="24"/>
              </w:rPr>
              <w:softHyphen/>
              <w:t xml:space="preserve">ориентированного подхода к ребенку в условиях дошкольного учреждения, повышение эффективности воспитательно-образовательной работы с детьми и построение грамотного общения с их родителями. К данной форме взаимодействия с родителями можно отнести </w:t>
            </w:r>
            <w:r w:rsidRPr="001257E7">
              <w:rPr>
                <w:rStyle w:val="Bodytext11ptBoldItalic"/>
                <w:rFonts w:eastAsiaTheme="minorHAnsi"/>
                <w:sz w:val="24"/>
                <w:szCs w:val="24"/>
              </w:rPr>
              <w:t>анкетирование, интервьюирование, проведение опросов, беседы.</w:t>
            </w:r>
          </w:p>
        </w:tc>
      </w:tr>
      <w:tr w:rsidR="001C67B7" w:rsidTr="00FA2CDB">
        <w:tc>
          <w:tcPr>
            <w:tcW w:w="4260" w:type="dxa"/>
          </w:tcPr>
          <w:p w:rsidR="001C67B7" w:rsidRPr="001257E7" w:rsidRDefault="001C67B7" w:rsidP="00FA2CDB">
            <w:pPr>
              <w:spacing w:line="360" w:lineRule="auto"/>
              <w:jc w:val="both"/>
              <w:rPr>
                <w:rStyle w:val="Bodytext11pt"/>
                <w:rFonts w:eastAsiaTheme="minorHAnsi"/>
                <w:sz w:val="24"/>
                <w:szCs w:val="24"/>
              </w:rPr>
            </w:pPr>
            <w:r w:rsidRPr="00081051">
              <w:rPr>
                <w:rStyle w:val="Bodytext11ptBold"/>
                <w:rFonts w:eastAsiaTheme="minorHAnsi"/>
                <w:sz w:val="24"/>
                <w:szCs w:val="24"/>
              </w:rPr>
              <w:t>Анкетирование</w:t>
            </w:r>
          </w:p>
        </w:tc>
        <w:tc>
          <w:tcPr>
            <w:tcW w:w="5510" w:type="dxa"/>
          </w:tcPr>
          <w:p w:rsidR="001C67B7" w:rsidRPr="001257E7" w:rsidRDefault="001C67B7" w:rsidP="00FA2CDB">
            <w:pPr>
              <w:spacing w:line="360" w:lineRule="auto"/>
              <w:jc w:val="both"/>
              <w:rPr>
                <w:rStyle w:val="Bodytext11pt"/>
                <w:rFonts w:eastAsiaTheme="minorHAnsi"/>
                <w:sz w:val="24"/>
                <w:szCs w:val="24"/>
              </w:rPr>
            </w:pPr>
            <w:r w:rsidRPr="00081051">
              <w:rPr>
                <w:rStyle w:val="Bodytext11pt"/>
                <w:rFonts w:eastAsiaTheme="minorHAnsi"/>
                <w:sz w:val="24"/>
                <w:szCs w:val="24"/>
              </w:rPr>
              <w:t>Один из распространенных методов диагностики, который используется работниками ДОУ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1C67B7" w:rsidTr="00FA2CDB">
        <w:tc>
          <w:tcPr>
            <w:tcW w:w="4260" w:type="dxa"/>
          </w:tcPr>
          <w:p w:rsidR="001C67B7" w:rsidRPr="00081051" w:rsidRDefault="001C67B7" w:rsidP="00FA2CDB">
            <w:pPr>
              <w:spacing w:line="360" w:lineRule="auto"/>
              <w:jc w:val="both"/>
              <w:rPr>
                <w:rStyle w:val="Bodytext11ptBold"/>
                <w:rFonts w:eastAsiaTheme="minorHAnsi"/>
                <w:sz w:val="24"/>
                <w:szCs w:val="24"/>
              </w:rPr>
            </w:pPr>
            <w:r>
              <w:rPr>
                <w:rStyle w:val="Bodytext11ptBold"/>
                <w:rFonts w:eastAsiaTheme="minorHAnsi"/>
                <w:sz w:val="24"/>
                <w:szCs w:val="24"/>
              </w:rPr>
              <w:t>Опрос</w:t>
            </w:r>
          </w:p>
        </w:tc>
        <w:tc>
          <w:tcPr>
            <w:tcW w:w="5510" w:type="dxa"/>
          </w:tcPr>
          <w:p w:rsidR="001C67B7" w:rsidRPr="00081051" w:rsidRDefault="001C67B7" w:rsidP="00FA2CDB">
            <w:pPr>
              <w:spacing w:line="360" w:lineRule="auto"/>
              <w:jc w:val="both"/>
              <w:rPr>
                <w:rStyle w:val="Bodytext11pt"/>
                <w:rFonts w:eastAsiaTheme="minorHAnsi"/>
                <w:sz w:val="24"/>
                <w:szCs w:val="24"/>
              </w:rPr>
            </w:pPr>
            <w:r w:rsidRPr="00081051">
              <w:rPr>
                <w:rStyle w:val="Bodytext11pt"/>
                <w:rFonts w:eastAsiaTheme="minorHAnsi"/>
                <w:sz w:val="24"/>
                <w:szCs w:val="24"/>
              </w:rPr>
              <w:t>Метод сбора первичной информации, основанный на не</w:t>
            </w:r>
            <w:r w:rsidRPr="00081051">
              <w:rPr>
                <w:rStyle w:val="Bodytext11pt"/>
                <w:rFonts w:eastAsiaTheme="minorHAnsi"/>
                <w:sz w:val="24"/>
                <w:szCs w:val="24"/>
              </w:rPr>
              <w:softHyphen/>
              <w:t>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1C67B7" w:rsidTr="00FA2CDB">
        <w:tc>
          <w:tcPr>
            <w:tcW w:w="4260" w:type="dxa"/>
          </w:tcPr>
          <w:p w:rsidR="001C67B7" w:rsidRPr="00081051" w:rsidRDefault="001C67B7" w:rsidP="00FA2CDB">
            <w:pPr>
              <w:spacing w:line="360" w:lineRule="auto"/>
              <w:jc w:val="both"/>
              <w:rPr>
                <w:rStyle w:val="Bodytext11ptBold"/>
                <w:rFonts w:eastAsiaTheme="minorHAnsi"/>
                <w:sz w:val="24"/>
                <w:szCs w:val="24"/>
              </w:rPr>
            </w:pPr>
            <w:r>
              <w:rPr>
                <w:rStyle w:val="Bodytext11ptBold"/>
                <w:rFonts w:eastAsiaTheme="minorHAnsi"/>
                <w:sz w:val="24"/>
                <w:szCs w:val="24"/>
              </w:rPr>
              <w:t>Интервью и беседа</w:t>
            </w:r>
          </w:p>
        </w:tc>
        <w:tc>
          <w:tcPr>
            <w:tcW w:w="5510" w:type="dxa"/>
          </w:tcPr>
          <w:p w:rsidR="001C67B7" w:rsidRPr="00081051" w:rsidRDefault="001C67B7" w:rsidP="00FA2CDB">
            <w:pPr>
              <w:spacing w:line="360" w:lineRule="auto"/>
              <w:jc w:val="both"/>
              <w:rPr>
                <w:rStyle w:val="Bodytext11pt"/>
                <w:rFonts w:eastAsiaTheme="minorHAnsi"/>
                <w:sz w:val="24"/>
                <w:szCs w:val="24"/>
              </w:rPr>
            </w:pPr>
            <w:r w:rsidRPr="00081051">
              <w:rPr>
                <w:rStyle w:val="Bodytext11pt"/>
                <w:rFonts w:eastAsiaTheme="minorHAnsi"/>
                <w:sz w:val="24"/>
                <w:szCs w:val="24"/>
              </w:rPr>
              <w:t xml:space="preserve">Характеризуются одним ведущим признаком: с их помощью исследователь получает ту информацию, которая заложена в словесных сообщениях опрашиваемых (респондентов). Это, с одной стороны, позволяет изучать мотивы поведения, намерения, мнения и т. п. (все то, что не подвластно изучению другими методами), с другой — делает эту группу методов субъективной (не случайно у некоторых социологов существует мнение, что даже самая совершенная методика опроса никогда </w:t>
            </w:r>
            <w:r w:rsidRPr="00081051">
              <w:rPr>
                <w:rStyle w:val="Bodytext11pt"/>
                <w:rFonts w:eastAsiaTheme="minorHAnsi"/>
                <w:sz w:val="24"/>
                <w:szCs w:val="24"/>
              </w:rPr>
              <w:lastRenderedPageBreak/>
              <w:t>не может гарантировать полной достоверности информации).</w:t>
            </w:r>
          </w:p>
        </w:tc>
      </w:tr>
      <w:tr w:rsidR="001C67B7" w:rsidTr="00FA2CDB">
        <w:tc>
          <w:tcPr>
            <w:tcW w:w="9770" w:type="dxa"/>
            <w:gridSpan w:val="2"/>
          </w:tcPr>
          <w:p w:rsidR="001C67B7" w:rsidRPr="00397845" w:rsidRDefault="001C67B7" w:rsidP="00FA2CDB">
            <w:pPr>
              <w:tabs>
                <w:tab w:val="left" w:pos="5310"/>
              </w:tabs>
              <w:spacing w:line="360" w:lineRule="auto"/>
              <w:jc w:val="center"/>
              <w:rPr>
                <w:rStyle w:val="Bodytext11pt"/>
                <w:rFonts w:eastAsiaTheme="minorHAnsi"/>
                <w:b/>
                <w:sz w:val="24"/>
                <w:szCs w:val="24"/>
              </w:rPr>
            </w:pPr>
            <w:r w:rsidRPr="00397845">
              <w:rPr>
                <w:rStyle w:val="Bodytext11pt"/>
                <w:rFonts w:eastAsiaTheme="minorHAnsi"/>
                <w:b/>
                <w:sz w:val="24"/>
                <w:szCs w:val="24"/>
              </w:rPr>
              <w:lastRenderedPageBreak/>
              <w:t>Познавательные формы</w:t>
            </w:r>
          </w:p>
        </w:tc>
      </w:tr>
      <w:tr w:rsidR="001C67B7" w:rsidTr="00FA2CDB">
        <w:tc>
          <w:tcPr>
            <w:tcW w:w="9770" w:type="dxa"/>
            <w:gridSpan w:val="2"/>
          </w:tcPr>
          <w:p w:rsidR="001C67B7" w:rsidRPr="00081051" w:rsidRDefault="001C67B7" w:rsidP="00FA2CDB">
            <w:pPr>
              <w:pStyle w:val="5"/>
              <w:shd w:val="clear" w:color="auto" w:fill="auto"/>
              <w:spacing w:line="360" w:lineRule="auto"/>
              <w:jc w:val="both"/>
              <w:rPr>
                <w:rStyle w:val="Bodytext11pt"/>
                <w:sz w:val="24"/>
                <w:szCs w:val="24"/>
              </w:rPr>
            </w:pPr>
            <w:r w:rsidRPr="00081051">
              <w:rPr>
                <w:rStyle w:val="Bodytext11pt"/>
                <w:sz w:val="24"/>
                <w:szCs w:val="24"/>
              </w:rPr>
              <w:t>Познавательные формы призваны повышать психолого-педагогическую культуру родителей, а значит, способствовать изменению взглядов родителей на воспитание ребенка в условиях семьи, развивать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w:t>
            </w:r>
            <w:r w:rsidRPr="00081051">
              <w:rPr>
                <w:sz w:val="24"/>
                <w:szCs w:val="24"/>
              </w:rPr>
              <w:t xml:space="preserve"> </w:t>
            </w:r>
            <w:r w:rsidRPr="00081051">
              <w:rPr>
                <w:rStyle w:val="Bodytext11pt"/>
                <w:sz w:val="24"/>
                <w:szCs w:val="24"/>
              </w:rPr>
              <w:t>формирования их практических навыков.</w:t>
            </w:r>
          </w:p>
          <w:p w:rsidR="001C67B7" w:rsidRDefault="001C67B7" w:rsidP="00FA2CDB">
            <w:pPr>
              <w:tabs>
                <w:tab w:val="left" w:pos="5310"/>
              </w:tabs>
              <w:spacing w:line="360" w:lineRule="auto"/>
              <w:jc w:val="center"/>
              <w:rPr>
                <w:rStyle w:val="Bodytext11pt"/>
                <w:rFonts w:eastAsiaTheme="minorHAnsi"/>
                <w:sz w:val="24"/>
                <w:szCs w:val="24"/>
              </w:rPr>
            </w:pPr>
          </w:p>
        </w:tc>
      </w:tr>
      <w:tr w:rsidR="001C67B7" w:rsidTr="00FA2CDB">
        <w:tc>
          <w:tcPr>
            <w:tcW w:w="4260" w:type="dxa"/>
          </w:tcPr>
          <w:p w:rsidR="001C67B7" w:rsidRDefault="001C67B7" w:rsidP="00FA2CDB">
            <w:pPr>
              <w:spacing w:line="360" w:lineRule="auto"/>
              <w:jc w:val="both"/>
              <w:rPr>
                <w:rStyle w:val="Bodytext11ptBold"/>
                <w:rFonts w:eastAsiaTheme="minorHAnsi"/>
                <w:sz w:val="24"/>
                <w:szCs w:val="24"/>
              </w:rPr>
            </w:pPr>
            <w:r>
              <w:rPr>
                <w:rStyle w:val="Bodytext11ptBold"/>
                <w:rFonts w:eastAsiaTheme="minorHAnsi"/>
                <w:sz w:val="24"/>
                <w:szCs w:val="24"/>
              </w:rPr>
              <w:t>Практикум</w:t>
            </w:r>
          </w:p>
        </w:tc>
        <w:tc>
          <w:tcPr>
            <w:tcW w:w="5510" w:type="dxa"/>
          </w:tcPr>
          <w:p w:rsidR="001C67B7" w:rsidRPr="00081051" w:rsidRDefault="001C67B7" w:rsidP="00FA2CDB">
            <w:pPr>
              <w:spacing w:line="360" w:lineRule="auto"/>
              <w:jc w:val="both"/>
              <w:rPr>
                <w:rStyle w:val="Bodytext11pt"/>
                <w:rFonts w:eastAsiaTheme="minorHAnsi"/>
                <w:sz w:val="24"/>
                <w:szCs w:val="24"/>
              </w:rPr>
            </w:pPr>
            <w:r w:rsidRPr="00081051">
              <w:rPr>
                <w:rStyle w:val="Bodytext11pt"/>
                <w:rFonts w:eastAsiaTheme="minorHAnsi"/>
                <w:sz w:val="24"/>
                <w:szCs w:val="24"/>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1C67B7" w:rsidTr="00FA2CDB">
        <w:tc>
          <w:tcPr>
            <w:tcW w:w="4260" w:type="dxa"/>
          </w:tcPr>
          <w:p w:rsidR="001C67B7" w:rsidRDefault="001C67B7" w:rsidP="00FA2CDB">
            <w:pPr>
              <w:spacing w:line="360" w:lineRule="auto"/>
              <w:jc w:val="both"/>
              <w:rPr>
                <w:rStyle w:val="Bodytext11ptBold"/>
                <w:rFonts w:eastAsiaTheme="minorHAnsi"/>
                <w:sz w:val="24"/>
                <w:szCs w:val="24"/>
              </w:rPr>
            </w:pPr>
            <w:r>
              <w:rPr>
                <w:rStyle w:val="Bodytext11ptBold"/>
                <w:rFonts w:eastAsiaTheme="minorHAnsi"/>
                <w:sz w:val="24"/>
                <w:szCs w:val="24"/>
              </w:rPr>
              <w:t>Лекция</w:t>
            </w:r>
          </w:p>
        </w:tc>
        <w:tc>
          <w:tcPr>
            <w:tcW w:w="5510" w:type="dxa"/>
          </w:tcPr>
          <w:p w:rsidR="001C67B7" w:rsidRPr="00081051" w:rsidRDefault="001C67B7" w:rsidP="00FA2CDB">
            <w:pPr>
              <w:spacing w:line="360" w:lineRule="auto"/>
              <w:jc w:val="both"/>
              <w:rPr>
                <w:rStyle w:val="Bodytext11pt"/>
                <w:rFonts w:eastAsiaTheme="minorHAnsi"/>
                <w:sz w:val="24"/>
                <w:szCs w:val="24"/>
              </w:rPr>
            </w:pPr>
            <w:r w:rsidRPr="00081051">
              <w:rPr>
                <w:rStyle w:val="Bodytext11pt"/>
                <w:rFonts w:eastAsiaTheme="minorHAnsi"/>
                <w:sz w:val="24"/>
                <w:szCs w:val="24"/>
              </w:rPr>
              <w:t>Форма психолого-педагогического просвещения, раскрывающая сущность той или иной проблемы воспитания</w:t>
            </w:r>
          </w:p>
        </w:tc>
      </w:tr>
      <w:tr w:rsidR="001C67B7" w:rsidTr="00FA2CDB">
        <w:tc>
          <w:tcPr>
            <w:tcW w:w="4260" w:type="dxa"/>
          </w:tcPr>
          <w:p w:rsidR="001C67B7" w:rsidRDefault="001C67B7" w:rsidP="00FA2CDB">
            <w:pPr>
              <w:spacing w:line="360" w:lineRule="auto"/>
              <w:jc w:val="both"/>
              <w:rPr>
                <w:rStyle w:val="Bodytext11ptBold"/>
                <w:rFonts w:eastAsiaTheme="minorHAnsi"/>
                <w:sz w:val="24"/>
                <w:szCs w:val="24"/>
              </w:rPr>
            </w:pPr>
            <w:r>
              <w:rPr>
                <w:rStyle w:val="Bodytext11ptBold"/>
                <w:rFonts w:eastAsiaTheme="minorHAnsi"/>
                <w:sz w:val="24"/>
                <w:szCs w:val="24"/>
              </w:rPr>
              <w:t>Дискуссия</w:t>
            </w:r>
          </w:p>
        </w:tc>
        <w:tc>
          <w:tcPr>
            <w:tcW w:w="5510" w:type="dxa"/>
          </w:tcPr>
          <w:p w:rsidR="001C67B7" w:rsidRPr="00081051" w:rsidRDefault="001C67B7" w:rsidP="00FA2CDB">
            <w:pPr>
              <w:spacing w:line="360" w:lineRule="auto"/>
              <w:jc w:val="both"/>
              <w:rPr>
                <w:rStyle w:val="Bodytext11pt"/>
                <w:rFonts w:eastAsiaTheme="minorHAnsi"/>
                <w:sz w:val="24"/>
                <w:szCs w:val="24"/>
              </w:rPr>
            </w:pPr>
            <w:r w:rsidRPr="00081051">
              <w:rPr>
                <w:rStyle w:val="Bodytext11pt"/>
                <w:rFonts w:eastAsiaTheme="minorHAnsi"/>
                <w:sz w:val="24"/>
                <w:szCs w:val="24"/>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1C67B7" w:rsidTr="00FA2CDB">
        <w:tc>
          <w:tcPr>
            <w:tcW w:w="4260" w:type="dxa"/>
          </w:tcPr>
          <w:p w:rsidR="001C67B7" w:rsidRDefault="001C67B7" w:rsidP="00FA2CDB">
            <w:pPr>
              <w:spacing w:line="360" w:lineRule="auto"/>
              <w:jc w:val="both"/>
              <w:rPr>
                <w:rStyle w:val="Bodytext11ptBold"/>
                <w:rFonts w:eastAsiaTheme="minorHAnsi"/>
                <w:sz w:val="24"/>
                <w:szCs w:val="24"/>
              </w:rPr>
            </w:pPr>
            <w:r>
              <w:rPr>
                <w:rStyle w:val="Bodytext11ptBold"/>
                <w:rFonts w:eastAsiaTheme="minorHAnsi"/>
                <w:sz w:val="24"/>
                <w:szCs w:val="24"/>
              </w:rPr>
              <w:t>Круглый стол</w:t>
            </w:r>
          </w:p>
        </w:tc>
        <w:tc>
          <w:tcPr>
            <w:tcW w:w="5510" w:type="dxa"/>
          </w:tcPr>
          <w:p w:rsidR="001C67B7" w:rsidRPr="00081051" w:rsidRDefault="001C67B7" w:rsidP="00FA2CDB">
            <w:pPr>
              <w:spacing w:line="360" w:lineRule="auto"/>
              <w:jc w:val="both"/>
              <w:rPr>
                <w:rStyle w:val="Bodytext11pt"/>
                <w:rFonts w:eastAsiaTheme="minorHAnsi"/>
                <w:sz w:val="24"/>
                <w:szCs w:val="24"/>
              </w:rPr>
            </w:pPr>
            <w:r w:rsidRPr="00081051">
              <w:rPr>
                <w:rStyle w:val="Bodytext11pt"/>
                <w:rFonts w:eastAsiaTheme="minorHAnsi"/>
                <w:sz w:val="24"/>
                <w:szCs w:val="24"/>
              </w:rPr>
              <w:t>Особенность этой формы состоит в том, что участники обмениваются мнениями друг с другом при полном равноправии каждого.</w:t>
            </w:r>
          </w:p>
        </w:tc>
      </w:tr>
      <w:tr w:rsidR="001C67B7" w:rsidTr="00FA2CDB">
        <w:tc>
          <w:tcPr>
            <w:tcW w:w="4260" w:type="dxa"/>
          </w:tcPr>
          <w:p w:rsidR="001C67B7" w:rsidRDefault="001C67B7" w:rsidP="00FA2CDB">
            <w:pPr>
              <w:spacing w:line="360" w:lineRule="auto"/>
              <w:jc w:val="both"/>
              <w:rPr>
                <w:rStyle w:val="Bodytext11ptBold"/>
                <w:rFonts w:eastAsiaTheme="minorHAnsi"/>
                <w:sz w:val="24"/>
                <w:szCs w:val="24"/>
              </w:rPr>
            </w:pPr>
            <w:r>
              <w:rPr>
                <w:rStyle w:val="Bodytext11ptBold"/>
                <w:rFonts w:eastAsiaTheme="minorHAnsi"/>
                <w:sz w:val="24"/>
                <w:szCs w:val="24"/>
              </w:rPr>
              <w:t>Дебаты</w:t>
            </w:r>
          </w:p>
        </w:tc>
        <w:tc>
          <w:tcPr>
            <w:tcW w:w="5510" w:type="dxa"/>
          </w:tcPr>
          <w:p w:rsidR="001C67B7" w:rsidRPr="00081051" w:rsidRDefault="001C67B7" w:rsidP="00FA2CDB">
            <w:pPr>
              <w:spacing w:line="360" w:lineRule="auto"/>
              <w:jc w:val="both"/>
              <w:rPr>
                <w:rStyle w:val="Bodytext11pt"/>
                <w:rFonts w:eastAsiaTheme="minorHAnsi"/>
                <w:sz w:val="24"/>
                <w:szCs w:val="24"/>
              </w:rPr>
            </w:pPr>
            <w:r w:rsidRPr="00081051">
              <w:rPr>
                <w:rStyle w:val="Bodytext11pt"/>
                <w:rFonts w:eastAsiaTheme="minorHAnsi"/>
                <w:sz w:val="24"/>
                <w:szCs w:val="24"/>
              </w:rPr>
              <w:t>Обсуждение в форме заранее подготовленных выступлений представителей противостоящих, соперничающих сторон.</w:t>
            </w:r>
          </w:p>
        </w:tc>
      </w:tr>
      <w:tr w:rsidR="001C67B7" w:rsidTr="00FA2CDB">
        <w:tc>
          <w:tcPr>
            <w:tcW w:w="4260" w:type="dxa"/>
          </w:tcPr>
          <w:p w:rsidR="001C67B7" w:rsidRDefault="001C67B7" w:rsidP="00FA2CDB">
            <w:pPr>
              <w:spacing w:line="360" w:lineRule="auto"/>
              <w:jc w:val="both"/>
              <w:rPr>
                <w:rStyle w:val="Bodytext11ptBold"/>
                <w:rFonts w:eastAsiaTheme="minorHAnsi"/>
                <w:sz w:val="24"/>
                <w:szCs w:val="24"/>
              </w:rPr>
            </w:pPr>
            <w:r>
              <w:rPr>
                <w:rStyle w:val="Bodytext11ptBold"/>
                <w:rFonts w:eastAsiaTheme="minorHAnsi"/>
                <w:sz w:val="24"/>
                <w:szCs w:val="24"/>
              </w:rPr>
              <w:t>Педагогический совет с участием родителей</w:t>
            </w:r>
          </w:p>
        </w:tc>
        <w:tc>
          <w:tcPr>
            <w:tcW w:w="5510" w:type="dxa"/>
          </w:tcPr>
          <w:p w:rsidR="001C67B7" w:rsidRPr="00081051" w:rsidRDefault="001C67B7" w:rsidP="00FA2CDB">
            <w:pPr>
              <w:spacing w:line="360" w:lineRule="auto"/>
              <w:jc w:val="both"/>
              <w:rPr>
                <w:rStyle w:val="Bodytext11pt"/>
                <w:rFonts w:eastAsiaTheme="minorHAnsi"/>
                <w:sz w:val="24"/>
                <w:szCs w:val="24"/>
              </w:rPr>
            </w:pPr>
            <w:r w:rsidRPr="00081051">
              <w:rPr>
                <w:rStyle w:val="Bodytext11pt"/>
                <w:rFonts w:eastAsiaTheme="minorHAnsi"/>
                <w:sz w:val="24"/>
                <w:szCs w:val="24"/>
              </w:rPr>
              <w:t xml:space="preserve">Главной целью совета является привлечение родителей к активному осмыслению проблем </w:t>
            </w:r>
            <w:r w:rsidRPr="00081051">
              <w:rPr>
                <w:rStyle w:val="Bodytext11pt"/>
                <w:rFonts w:eastAsiaTheme="minorHAnsi"/>
                <w:sz w:val="24"/>
                <w:szCs w:val="24"/>
              </w:rPr>
              <w:lastRenderedPageBreak/>
              <w:t>воспитания ребенка в семье на основе учета его индивидуальных потребностей.</w:t>
            </w:r>
          </w:p>
        </w:tc>
      </w:tr>
      <w:tr w:rsidR="001C67B7" w:rsidTr="00FA2CDB">
        <w:tc>
          <w:tcPr>
            <w:tcW w:w="4260" w:type="dxa"/>
            <w:vAlign w:val="bottom"/>
          </w:tcPr>
          <w:p w:rsidR="001C67B7" w:rsidRPr="00081051" w:rsidRDefault="001C67B7" w:rsidP="00FA2CDB">
            <w:pPr>
              <w:pStyle w:val="5"/>
              <w:shd w:val="clear" w:color="auto" w:fill="auto"/>
              <w:spacing w:line="360" w:lineRule="auto"/>
              <w:jc w:val="both"/>
              <w:rPr>
                <w:sz w:val="24"/>
                <w:szCs w:val="24"/>
              </w:rPr>
            </w:pPr>
            <w:r w:rsidRPr="00081051">
              <w:rPr>
                <w:rStyle w:val="Bodytext11ptBold"/>
                <w:sz w:val="24"/>
                <w:szCs w:val="24"/>
              </w:rPr>
              <w:lastRenderedPageBreak/>
              <w:t>Педагогическая</w:t>
            </w:r>
          </w:p>
          <w:p w:rsidR="001C67B7" w:rsidRPr="00081051" w:rsidRDefault="001C67B7" w:rsidP="00FA2CDB">
            <w:pPr>
              <w:pStyle w:val="5"/>
              <w:shd w:val="clear" w:color="auto" w:fill="auto"/>
              <w:spacing w:line="360" w:lineRule="auto"/>
              <w:jc w:val="both"/>
              <w:rPr>
                <w:sz w:val="24"/>
                <w:szCs w:val="24"/>
              </w:rPr>
            </w:pPr>
            <w:r w:rsidRPr="00081051">
              <w:rPr>
                <w:rStyle w:val="Bodytext11ptBold"/>
                <w:sz w:val="24"/>
                <w:szCs w:val="24"/>
              </w:rPr>
              <w:t>Лаборатория</w:t>
            </w:r>
          </w:p>
        </w:tc>
        <w:tc>
          <w:tcPr>
            <w:tcW w:w="5510" w:type="dxa"/>
            <w:vAlign w:val="bottom"/>
          </w:tcPr>
          <w:p w:rsidR="001C67B7" w:rsidRPr="00081051" w:rsidRDefault="001C67B7" w:rsidP="00FA2CDB">
            <w:pPr>
              <w:pStyle w:val="5"/>
              <w:shd w:val="clear" w:color="auto" w:fill="auto"/>
              <w:spacing w:line="360" w:lineRule="auto"/>
              <w:jc w:val="both"/>
              <w:rPr>
                <w:sz w:val="24"/>
                <w:szCs w:val="24"/>
              </w:rPr>
            </w:pPr>
            <w:r w:rsidRPr="00081051">
              <w:rPr>
                <w:rStyle w:val="Bodytext11pt"/>
                <w:sz w:val="24"/>
                <w:szCs w:val="24"/>
              </w:rPr>
              <w:t>Предполагает обсуждение участия родителей в различных мероприятиях.</w:t>
            </w:r>
          </w:p>
        </w:tc>
      </w:tr>
      <w:tr w:rsidR="001C67B7" w:rsidTr="00FA2CDB">
        <w:tc>
          <w:tcPr>
            <w:tcW w:w="4260" w:type="dxa"/>
          </w:tcPr>
          <w:p w:rsidR="001C67B7" w:rsidRPr="00081051" w:rsidRDefault="001C67B7" w:rsidP="00FA2CDB">
            <w:pPr>
              <w:pStyle w:val="5"/>
              <w:shd w:val="clear" w:color="auto" w:fill="auto"/>
              <w:spacing w:line="360" w:lineRule="auto"/>
              <w:jc w:val="both"/>
              <w:rPr>
                <w:sz w:val="24"/>
                <w:szCs w:val="24"/>
              </w:rPr>
            </w:pPr>
            <w:r w:rsidRPr="00081051">
              <w:rPr>
                <w:rStyle w:val="Bodytext11ptBold"/>
                <w:sz w:val="24"/>
                <w:szCs w:val="24"/>
              </w:rPr>
              <w:t>Родительская</w:t>
            </w:r>
          </w:p>
          <w:p w:rsidR="001C67B7" w:rsidRPr="00081051" w:rsidRDefault="001C67B7" w:rsidP="00FA2CDB">
            <w:pPr>
              <w:pStyle w:val="5"/>
              <w:shd w:val="clear" w:color="auto" w:fill="auto"/>
              <w:spacing w:line="360" w:lineRule="auto"/>
              <w:jc w:val="both"/>
              <w:rPr>
                <w:sz w:val="24"/>
                <w:szCs w:val="24"/>
              </w:rPr>
            </w:pPr>
            <w:r w:rsidRPr="00081051">
              <w:rPr>
                <w:rStyle w:val="Bodytext11ptBold"/>
                <w:sz w:val="24"/>
                <w:szCs w:val="24"/>
              </w:rPr>
              <w:t>Конференция</w:t>
            </w:r>
          </w:p>
        </w:tc>
        <w:tc>
          <w:tcPr>
            <w:tcW w:w="5510" w:type="dxa"/>
            <w:vAlign w:val="bottom"/>
          </w:tcPr>
          <w:p w:rsidR="001C67B7" w:rsidRPr="00081051" w:rsidRDefault="001C67B7" w:rsidP="00FA2CDB">
            <w:pPr>
              <w:pStyle w:val="5"/>
              <w:shd w:val="clear" w:color="auto" w:fill="auto"/>
              <w:spacing w:line="360" w:lineRule="auto"/>
              <w:jc w:val="both"/>
              <w:rPr>
                <w:sz w:val="24"/>
                <w:szCs w:val="24"/>
              </w:rPr>
            </w:pPr>
            <w:r w:rsidRPr="00081051">
              <w:rPr>
                <w:rStyle w:val="Bodytext11pt"/>
                <w:sz w:val="24"/>
                <w:szCs w:val="24"/>
              </w:rPr>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1C67B7" w:rsidTr="00FA2CDB">
        <w:tc>
          <w:tcPr>
            <w:tcW w:w="4260" w:type="dxa"/>
          </w:tcPr>
          <w:p w:rsidR="001C67B7" w:rsidRPr="00081051" w:rsidRDefault="001C67B7" w:rsidP="00FA2CDB">
            <w:pPr>
              <w:pStyle w:val="5"/>
              <w:shd w:val="clear" w:color="auto" w:fill="auto"/>
              <w:spacing w:line="360" w:lineRule="auto"/>
              <w:jc w:val="both"/>
              <w:rPr>
                <w:sz w:val="24"/>
                <w:szCs w:val="24"/>
              </w:rPr>
            </w:pPr>
            <w:r w:rsidRPr="00081051">
              <w:rPr>
                <w:rStyle w:val="Bodytext11pt"/>
                <w:sz w:val="24"/>
                <w:szCs w:val="24"/>
              </w:rPr>
              <w:t>Об</w:t>
            </w:r>
            <w:r w:rsidRPr="00081051">
              <w:rPr>
                <w:rStyle w:val="Bodytext11ptBold"/>
                <w:sz w:val="24"/>
                <w:szCs w:val="24"/>
              </w:rPr>
              <w:t>щее</w:t>
            </w:r>
          </w:p>
          <w:p w:rsidR="001C67B7" w:rsidRPr="00081051" w:rsidRDefault="001C67B7" w:rsidP="00FA2CDB">
            <w:pPr>
              <w:pStyle w:val="5"/>
              <w:shd w:val="clear" w:color="auto" w:fill="auto"/>
              <w:spacing w:line="360" w:lineRule="auto"/>
              <w:jc w:val="both"/>
              <w:rPr>
                <w:sz w:val="24"/>
                <w:szCs w:val="24"/>
              </w:rPr>
            </w:pPr>
            <w:r w:rsidRPr="00081051">
              <w:rPr>
                <w:rStyle w:val="Bodytext11ptBold"/>
                <w:sz w:val="24"/>
                <w:szCs w:val="24"/>
              </w:rPr>
              <w:t>родительское</w:t>
            </w:r>
          </w:p>
          <w:p w:rsidR="001C67B7" w:rsidRPr="00081051" w:rsidRDefault="001C67B7" w:rsidP="00FA2CDB">
            <w:pPr>
              <w:pStyle w:val="5"/>
              <w:shd w:val="clear" w:color="auto" w:fill="auto"/>
              <w:spacing w:line="360" w:lineRule="auto"/>
              <w:jc w:val="both"/>
              <w:rPr>
                <w:sz w:val="24"/>
                <w:szCs w:val="24"/>
              </w:rPr>
            </w:pPr>
            <w:r w:rsidRPr="00081051">
              <w:rPr>
                <w:rStyle w:val="Bodytext11ptBold"/>
                <w:sz w:val="24"/>
                <w:szCs w:val="24"/>
              </w:rPr>
              <w:t>собрание</w:t>
            </w:r>
          </w:p>
        </w:tc>
        <w:tc>
          <w:tcPr>
            <w:tcW w:w="5510" w:type="dxa"/>
            <w:vAlign w:val="bottom"/>
          </w:tcPr>
          <w:p w:rsidR="001C67B7" w:rsidRPr="00081051" w:rsidRDefault="001C67B7" w:rsidP="00FA2CDB">
            <w:pPr>
              <w:pStyle w:val="5"/>
              <w:shd w:val="clear" w:color="auto" w:fill="auto"/>
              <w:spacing w:line="360" w:lineRule="auto"/>
              <w:jc w:val="both"/>
              <w:rPr>
                <w:sz w:val="24"/>
                <w:szCs w:val="24"/>
              </w:rPr>
            </w:pPr>
            <w:r w:rsidRPr="00081051">
              <w:rPr>
                <w:rStyle w:val="Bodytext11pt"/>
                <w:sz w:val="24"/>
                <w:szCs w:val="24"/>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1C67B7" w:rsidTr="00FA2CDB">
        <w:tc>
          <w:tcPr>
            <w:tcW w:w="4260" w:type="dxa"/>
          </w:tcPr>
          <w:p w:rsidR="001C67B7" w:rsidRPr="00081051" w:rsidRDefault="001C67B7" w:rsidP="00FA2CDB">
            <w:pPr>
              <w:pStyle w:val="5"/>
              <w:shd w:val="clear" w:color="auto" w:fill="auto"/>
              <w:spacing w:line="360" w:lineRule="auto"/>
              <w:ind w:left="140"/>
              <w:jc w:val="left"/>
              <w:rPr>
                <w:sz w:val="24"/>
                <w:szCs w:val="24"/>
              </w:rPr>
            </w:pPr>
            <w:r w:rsidRPr="00081051">
              <w:rPr>
                <w:rStyle w:val="Bodytext11ptBold"/>
                <w:sz w:val="24"/>
                <w:szCs w:val="24"/>
              </w:rPr>
              <w:t>Групповые родительские собрания</w:t>
            </w:r>
          </w:p>
        </w:tc>
        <w:tc>
          <w:tcPr>
            <w:tcW w:w="5510" w:type="dxa"/>
            <w:vAlign w:val="bottom"/>
          </w:tcPr>
          <w:p w:rsidR="001C67B7" w:rsidRPr="00081051" w:rsidRDefault="001C67B7" w:rsidP="00FA2CDB">
            <w:pPr>
              <w:pStyle w:val="5"/>
              <w:shd w:val="clear" w:color="auto" w:fill="auto"/>
              <w:spacing w:line="360" w:lineRule="auto"/>
              <w:jc w:val="both"/>
              <w:rPr>
                <w:sz w:val="24"/>
                <w:szCs w:val="24"/>
              </w:rPr>
            </w:pPr>
            <w:r w:rsidRPr="00081051">
              <w:rPr>
                <w:rStyle w:val="Bodytext11pt"/>
                <w:sz w:val="24"/>
                <w:szCs w:val="24"/>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1C67B7" w:rsidTr="00FA2CDB">
        <w:tc>
          <w:tcPr>
            <w:tcW w:w="4260" w:type="dxa"/>
          </w:tcPr>
          <w:p w:rsidR="001C67B7" w:rsidRPr="00081051" w:rsidRDefault="001C67B7" w:rsidP="00FA2CDB">
            <w:pPr>
              <w:pStyle w:val="5"/>
              <w:shd w:val="clear" w:color="auto" w:fill="auto"/>
              <w:spacing w:line="360" w:lineRule="auto"/>
              <w:jc w:val="both"/>
              <w:rPr>
                <w:sz w:val="24"/>
                <w:szCs w:val="24"/>
              </w:rPr>
            </w:pPr>
            <w:r w:rsidRPr="00081051">
              <w:rPr>
                <w:rStyle w:val="Bodytext11ptBold"/>
                <w:sz w:val="24"/>
                <w:szCs w:val="24"/>
              </w:rPr>
              <w:t>Аукцион</w:t>
            </w:r>
          </w:p>
        </w:tc>
        <w:tc>
          <w:tcPr>
            <w:tcW w:w="5510" w:type="dxa"/>
            <w:vAlign w:val="bottom"/>
          </w:tcPr>
          <w:p w:rsidR="001C67B7" w:rsidRPr="00081051" w:rsidRDefault="001C67B7" w:rsidP="00FA2CDB">
            <w:pPr>
              <w:pStyle w:val="5"/>
              <w:shd w:val="clear" w:color="auto" w:fill="auto"/>
              <w:spacing w:line="360" w:lineRule="auto"/>
              <w:jc w:val="both"/>
              <w:rPr>
                <w:sz w:val="24"/>
                <w:szCs w:val="24"/>
              </w:rPr>
            </w:pPr>
            <w:r w:rsidRPr="00081051">
              <w:rPr>
                <w:rStyle w:val="Bodytext11pt"/>
                <w:sz w:val="24"/>
                <w:szCs w:val="24"/>
              </w:rPr>
              <w:t>Собрание, которое проходит в игровой форме, в виде «продажи» полезных советов по выбранной теме.</w:t>
            </w:r>
          </w:p>
        </w:tc>
      </w:tr>
      <w:tr w:rsidR="001C67B7" w:rsidTr="00FA2CDB">
        <w:tc>
          <w:tcPr>
            <w:tcW w:w="4260" w:type="dxa"/>
          </w:tcPr>
          <w:p w:rsidR="001C67B7" w:rsidRPr="00081051" w:rsidRDefault="001C67B7" w:rsidP="00FA2CDB">
            <w:pPr>
              <w:pStyle w:val="5"/>
              <w:shd w:val="clear" w:color="auto" w:fill="auto"/>
              <w:spacing w:line="360" w:lineRule="auto"/>
              <w:jc w:val="both"/>
              <w:rPr>
                <w:sz w:val="24"/>
                <w:szCs w:val="24"/>
              </w:rPr>
            </w:pPr>
            <w:r w:rsidRPr="00081051">
              <w:rPr>
                <w:rStyle w:val="Bodytext11ptBold"/>
                <w:sz w:val="24"/>
                <w:szCs w:val="24"/>
              </w:rPr>
              <w:t>Вечера</w:t>
            </w:r>
          </w:p>
          <w:p w:rsidR="001C67B7" w:rsidRPr="00081051" w:rsidRDefault="001C67B7" w:rsidP="00FA2CDB">
            <w:pPr>
              <w:pStyle w:val="5"/>
              <w:shd w:val="clear" w:color="auto" w:fill="auto"/>
              <w:spacing w:line="360" w:lineRule="auto"/>
              <w:jc w:val="both"/>
              <w:rPr>
                <w:sz w:val="24"/>
                <w:szCs w:val="24"/>
              </w:rPr>
            </w:pPr>
            <w:r w:rsidRPr="00081051">
              <w:rPr>
                <w:rStyle w:val="Bodytext11ptBold"/>
                <w:sz w:val="24"/>
                <w:szCs w:val="24"/>
              </w:rPr>
              <w:t>вопросов и ответов</w:t>
            </w:r>
          </w:p>
        </w:tc>
        <w:tc>
          <w:tcPr>
            <w:tcW w:w="5510" w:type="dxa"/>
            <w:vAlign w:val="bottom"/>
          </w:tcPr>
          <w:p w:rsidR="001C67B7" w:rsidRPr="00081051" w:rsidRDefault="001C67B7" w:rsidP="00FA2CDB">
            <w:pPr>
              <w:pStyle w:val="5"/>
              <w:shd w:val="clear" w:color="auto" w:fill="auto"/>
              <w:spacing w:line="360" w:lineRule="auto"/>
              <w:jc w:val="both"/>
              <w:rPr>
                <w:sz w:val="24"/>
                <w:szCs w:val="24"/>
              </w:rPr>
            </w:pPr>
            <w:r w:rsidRPr="00081051">
              <w:rPr>
                <w:rStyle w:val="Bodytext11pt"/>
                <w:sz w:val="24"/>
                <w:szCs w:val="24"/>
              </w:rPr>
              <w:t>Позволяют родителям уточнить свои педагогические знания, применить их на практике, узнать о чем-либо новом, пополнить свои знания, обсудить некоторые проблемы развития детей.</w:t>
            </w:r>
          </w:p>
        </w:tc>
      </w:tr>
      <w:tr w:rsidR="001C67B7" w:rsidTr="00FA2CDB">
        <w:tc>
          <w:tcPr>
            <w:tcW w:w="4260" w:type="dxa"/>
          </w:tcPr>
          <w:p w:rsidR="001C67B7" w:rsidRPr="00081051" w:rsidRDefault="001C67B7" w:rsidP="00FA2CDB">
            <w:pPr>
              <w:pStyle w:val="5"/>
              <w:shd w:val="clear" w:color="auto" w:fill="auto"/>
              <w:spacing w:line="360" w:lineRule="auto"/>
              <w:ind w:left="120"/>
              <w:jc w:val="left"/>
              <w:rPr>
                <w:sz w:val="24"/>
                <w:szCs w:val="24"/>
              </w:rPr>
            </w:pPr>
            <w:r w:rsidRPr="00081051">
              <w:rPr>
                <w:rStyle w:val="Bodytext11ptBold"/>
                <w:sz w:val="24"/>
                <w:szCs w:val="24"/>
              </w:rPr>
              <w:t>Родительский</w:t>
            </w:r>
          </w:p>
          <w:p w:rsidR="001C67B7" w:rsidRPr="00081051" w:rsidRDefault="001C67B7" w:rsidP="00FA2CDB">
            <w:pPr>
              <w:pStyle w:val="5"/>
              <w:shd w:val="clear" w:color="auto" w:fill="auto"/>
              <w:spacing w:line="360" w:lineRule="auto"/>
              <w:ind w:left="120"/>
              <w:jc w:val="left"/>
              <w:rPr>
                <w:sz w:val="24"/>
                <w:szCs w:val="24"/>
              </w:rPr>
            </w:pPr>
            <w:r w:rsidRPr="00081051">
              <w:rPr>
                <w:rStyle w:val="Bodytext11ptBold"/>
                <w:sz w:val="24"/>
                <w:szCs w:val="24"/>
              </w:rPr>
              <w:t>Тренинг</w:t>
            </w:r>
          </w:p>
        </w:tc>
        <w:tc>
          <w:tcPr>
            <w:tcW w:w="5510" w:type="dxa"/>
            <w:vAlign w:val="bottom"/>
          </w:tcPr>
          <w:p w:rsidR="001C67B7" w:rsidRPr="00081051" w:rsidRDefault="001C67B7" w:rsidP="00FA2CDB">
            <w:pPr>
              <w:pStyle w:val="5"/>
              <w:shd w:val="clear" w:color="auto" w:fill="auto"/>
              <w:spacing w:line="360" w:lineRule="auto"/>
              <w:jc w:val="both"/>
              <w:rPr>
                <w:sz w:val="24"/>
                <w:szCs w:val="24"/>
              </w:rPr>
            </w:pPr>
            <w:r w:rsidRPr="00081051">
              <w:rPr>
                <w:rStyle w:val="Bodytext11pt"/>
                <w:sz w:val="24"/>
                <w:szCs w:val="24"/>
              </w:rPr>
              <w:t>Активная форма взаимодействия работы с родителями, которые хотят изменить свое отношение к поведению и взаимодействию с собственным ребенком, сделать его более открытым и доверительным.</w:t>
            </w:r>
          </w:p>
        </w:tc>
      </w:tr>
      <w:tr w:rsidR="001C67B7" w:rsidTr="00FA2CDB">
        <w:tc>
          <w:tcPr>
            <w:tcW w:w="4260" w:type="dxa"/>
          </w:tcPr>
          <w:p w:rsidR="001C67B7" w:rsidRPr="00081051" w:rsidRDefault="001C67B7" w:rsidP="00FA2CDB">
            <w:pPr>
              <w:pStyle w:val="5"/>
              <w:shd w:val="clear" w:color="auto" w:fill="auto"/>
              <w:spacing w:line="360" w:lineRule="auto"/>
              <w:ind w:left="120"/>
              <w:jc w:val="left"/>
              <w:rPr>
                <w:sz w:val="24"/>
                <w:szCs w:val="24"/>
              </w:rPr>
            </w:pPr>
            <w:r w:rsidRPr="00081051">
              <w:rPr>
                <w:rStyle w:val="Bodytext11ptBold"/>
                <w:sz w:val="24"/>
                <w:szCs w:val="24"/>
              </w:rPr>
              <w:t>Педагогическая</w:t>
            </w:r>
          </w:p>
          <w:p w:rsidR="001C67B7" w:rsidRPr="00081051" w:rsidRDefault="001C67B7" w:rsidP="00FA2CDB">
            <w:pPr>
              <w:pStyle w:val="5"/>
              <w:shd w:val="clear" w:color="auto" w:fill="auto"/>
              <w:spacing w:line="360" w:lineRule="auto"/>
              <w:ind w:left="120"/>
              <w:jc w:val="left"/>
              <w:rPr>
                <w:sz w:val="24"/>
                <w:szCs w:val="24"/>
              </w:rPr>
            </w:pPr>
            <w:r w:rsidRPr="00081051">
              <w:rPr>
                <w:rStyle w:val="Bodytext11ptBold"/>
                <w:sz w:val="24"/>
                <w:szCs w:val="24"/>
              </w:rPr>
              <w:t>Беседа</w:t>
            </w:r>
          </w:p>
        </w:tc>
        <w:tc>
          <w:tcPr>
            <w:tcW w:w="5510" w:type="dxa"/>
            <w:vAlign w:val="bottom"/>
          </w:tcPr>
          <w:p w:rsidR="001C67B7" w:rsidRPr="00081051" w:rsidRDefault="001C67B7" w:rsidP="00FA2CDB">
            <w:pPr>
              <w:pStyle w:val="5"/>
              <w:shd w:val="clear" w:color="auto" w:fill="auto"/>
              <w:spacing w:line="360" w:lineRule="auto"/>
              <w:jc w:val="both"/>
              <w:rPr>
                <w:sz w:val="24"/>
                <w:szCs w:val="24"/>
              </w:rPr>
            </w:pPr>
            <w:r w:rsidRPr="00081051">
              <w:rPr>
                <w:rStyle w:val="Bodytext11pt"/>
                <w:sz w:val="24"/>
                <w:szCs w:val="24"/>
              </w:rPr>
              <w:t>Обмен мнениями по вопросам воспитания и достижение единой точки зрения по этим вопросам, оказание родителям своевременной помощи.</w:t>
            </w:r>
          </w:p>
        </w:tc>
      </w:tr>
      <w:tr w:rsidR="001C67B7" w:rsidTr="00FA2CDB">
        <w:tc>
          <w:tcPr>
            <w:tcW w:w="4260" w:type="dxa"/>
          </w:tcPr>
          <w:p w:rsidR="001C67B7" w:rsidRPr="00081051" w:rsidRDefault="001C67B7" w:rsidP="00FA2CDB">
            <w:pPr>
              <w:pStyle w:val="5"/>
              <w:shd w:val="clear" w:color="auto" w:fill="auto"/>
              <w:spacing w:line="360" w:lineRule="auto"/>
              <w:ind w:left="120"/>
              <w:jc w:val="left"/>
              <w:rPr>
                <w:sz w:val="24"/>
                <w:szCs w:val="24"/>
              </w:rPr>
            </w:pPr>
            <w:r w:rsidRPr="00081051">
              <w:rPr>
                <w:rStyle w:val="Bodytext11ptBold"/>
                <w:sz w:val="24"/>
                <w:szCs w:val="24"/>
              </w:rPr>
              <w:t>День</w:t>
            </w:r>
          </w:p>
          <w:p w:rsidR="001C67B7" w:rsidRPr="00081051" w:rsidRDefault="001C67B7" w:rsidP="00FA2CDB">
            <w:pPr>
              <w:pStyle w:val="5"/>
              <w:shd w:val="clear" w:color="auto" w:fill="auto"/>
              <w:spacing w:line="360" w:lineRule="auto"/>
              <w:ind w:left="120"/>
              <w:jc w:val="left"/>
              <w:rPr>
                <w:sz w:val="24"/>
                <w:szCs w:val="24"/>
              </w:rPr>
            </w:pPr>
            <w:r w:rsidRPr="00081051">
              <w:rPr>
                <w:rStyle w:val="Bodytext11ptBold"/>
                <w:sz w:val="24"/>
                <w:szCs w:val="24"/>
              </w:rPr>
              <w:t>открытых дверей</w:t>
            </w:r>
          </w:p>
        </w:tc>
        <w:tc>
          <w:tcPr>
            <w:tcW w:w="5510" w:type="dxa"/>
            <w:vAlign w:val="bottom"/>
          </w:tcPr>
          <w:p w:rsidR="001C67B7" w:rsidRPr="00081051" w:rsidRDefault="001C67B7" w:rsidP="00FA2CDB">
            <w:pPr>
              <w:pStyle w:val="5"/>
              <w:shd w:val="clear" w:color="auto" w:fill="auto"/>
              <w:spacing w:line="360" w:lineRule="auto"/>
              <w:jc w:val="both"/>
              <w:rPr>
                <w:sz w:val="24"/>
                <w:szCs w:val="24"/>
              </w:rPr>
            </w:pPr>
            <w:r w:rsidRPr="00081051">
              <w:rPr>
                <w:rStyle w:val="Bodytext11pt"/>
                <w:sz w:val="24"/>
                <w:szCs w:val="24"/>
              </w:rPr>
              <w:t xml:space="preserve">Дает возможность познакомить родителей с дошкольным учреждением, его традициями, </w:t>
            </w:r>
            <w:r w:rsidRPr="00081051">
              <w:rPr>
                <w:rStyle w:val="Bodytext11pt"/>
                <w:sz w:val="24"/>
                <w:szCs w:val="24"/>
              </w:rPr>
              <w:lastRenderedPageBreak/>
              <w:t>правилами, особенностями воспитательно-образовательной работы, заинтересовать ею и привлечь их к участию.</w:t>
            </w:r>
          </w:p>
        </w:tc>
      </w:tr>
      <w:tr w:rsidR="001C67B7" w:rsidTr="00FA2CDB">
        <w:tc>
          <w:tcPr>
            <w:tcW w:w="9770" w:type="dxa"/>
            <w:gridSpan w:val="2"/>
          </w:tcPr>
          <w:p w:rsidR="001C67B7" w:rsidRPr="00397845" w:rsidRDefault="001C67B7" w:rsidP="00FA2CDB">
            <w:pPr>
              <w:tabs>
                <w:tab w:val="left" w:pos="3810"/>
              </w:tabs>
              <w:spacing w:line="360" w:lineRule="auto"/>
              <w:jc w:val="both"/>
              <w:rPr>
                <w:rStyle w:val="Bodytext11pt"/>
                <w:rFonts w:eastAsiaTheme="minorHAnsi"/>
                <w:b/>
                <w:sz w:val="24"/>
                <w:szCs w:val="24"/>
              </w:rPr>
            </w:pPr>
            <w:r>
              <w:rPr>
                <w:rStyle w:val="Bodytext11pt"/>
                <w:rFonts w:eastAsiaTheme="minorHAnsi"/>
                <w:sz w:val="24"/>
                <w:szCs w:val="24"/>
              </w:rPr>
              <w:lastRenderedPageBreak/>
              <w:tab/>
            </w:r>
            <w:r w:rsidRPr="00397845">
              <w:rPr>
                <w:rStyle w:val="Bodytext11pt"/>
                <w:rFonts w:eastAsiaTheme="minorHAnsi"/>
                <w:b/>
                <w:sz w:val="24"/>
                <w:szCs w:val="24"/>
              </w:rPr>
              <w:t>Досуговые фор</w:t>
            </w:r>
            <w:r>
              <w:rPr>
                <w:rStyle w:val="Bodytext11pt"/>
                <w:rFonts w:eastAsiaTheme="minorHAnsi"/>
                <w:b/>
                <w:sz w:val="24"/>
                <w:szCs w:val="24"/>
              </w:rPr>
              <w:t>м</w:t>
            </w:r>
            <w:r w:rsidRPr="00397845">
              <w:rPr>
                <w:rStyle w:val="Bodytext11pt"/>
                <w:rFonts w:eastAsiaTheme="minorHAnsi"/>
                <w:b/>
                <w:sz w:val="24"/>
                <w:szCs w:val="24"/>
              </w:rPr>
              <w:t>ы</w:t>
            </w:r>
          </w:p>
        </w:tc>
      </w:tr>
      <w:tr w:rsidR="001C67B7" w:rsidTr="00FA2CDB">
        <w:tc>
          <w:tcPr>
            <w:tcW w:w="9770" w:type="dxa"/>
            <w:gridSpan w:val="2"/>
          </w:tcPr>
          <w:p w:rsidR="001C67B7" w:rsidRPr="00081051" w:rsidRDefault="001C67B7" w:rsidP="00FA2CDB">
            <w:pPr>
              <w:spacing w:line="360" w:lineRule="auto"/>
              <w:jc w:val="both"/>
              <w:rPr>
                <w:rStyle w:val="Bodytext11pt"/>
                <w:rFonts w:eastAsiaTheme="minorHAnsi"/>
                <w:sz w:val="24"/>
                <w:szCs w:val="24"/>
              </w:rPr>
            </w:pPr>
            <w:r w:rsidRPr="00081051">
              <w:rPr>
                <w:rStyle w:val="Bodytext11pt"/>
                <w:rFonts w:eastAsiaTheme="minorHAnsi"/>
                <w:sz w:val="24"/>
                <w:szCs w:val="24"/>
              </w:rPr>
              <w:t>Досуговые формы организации общения призваны устанавливать теплые неформальные отношения между педагогами и родителями, а также более доверительные отношения между родителями и детьми</w:t>
            </w:r>
          </w:p>
        </w:tc>
      </w:tr>
      <w:tr w:rsidR="001C67B7" w:rsidTr="00FA2CDB">
        <w:tc>
          <w:tcPr>
            <w:tcW w:w="4260" w:type="dxa"/>
            <w:vAlign w:val="bottom"/>
          </w:tcPr>
          <w:p w:rsidR="001C67B7" w:rsidRPr="00081051" w:rsidRDefault="001C67B7" w:rsidP="00FA2CDB">
            <w:pPr>
              <w:pStyle w:val="5"/>
              <w:shd w:val="clear" w:color="auto" w:fill="auto"/>
              <w:spacing w:line="360" w:lineRule="auto"/>
              <w:ind w:left="120"/>
              <w:jc w:val="left"/>
              <w:rPr>
                <w:sz w:val="24"/>
                <w:szCs w:val="24"/>
              </w:rPr>
            </w:pPr>
            <w:r w:rsidRPr="00081051">
              <w:rPr>
                <w:rStyle w:val="Bodytext11ptBold"/>
                <w:sz w:val="24"/>
                <w:szCs w:val="24"/>
              </w:rPr>
              <w:t>Праздники, утрен</w:t>
            </w:r>
            <w:r w:rsidRPr="00081051">
              <w:rPr>
                <w:rStyle w:val="Bodytext11ptBold"/>
                <w:sz w:val="24"/>
                <w:szCs w:val="24"/>
              </w:rPr>
              <w:softHyphen/>
              <w:t xml:space="preserve">ники, </w:t>
            </w:r>
            <w:r>
              <w:rPr>
                <w:rStyle w:val="Bodytext11ptBold"/>
                <w:sz w:val="24"/>
                <w:szCs w:val="24"/>
              </w:rPr>
              <w:t xml:space="preserve">развлечения, </w:t>
            </w:r>
            <w:r w:rsidRPr="00081051">
              <w:rPr>
                <w:rStyle w:val="Bodytext11ptBold"/>
                <w:sz w:val="24"/>
                <w:szCs w:val="24"/>
              </w:rPr>
              <w:t>мероприятия (концерты, соревнования)</w:t>
            </w:r>
          </w:p>
        </w:tc>
        <w:tc>
          <w:tcPr>
            <w:tcW w:w="5510" w:type="dxa"/>
          </w:tcPr>
          <w:p w:rsidR="001C67B7" w:rsidRPr="00081051" w:rsidRDefault="001C67B7" w:rsidP="00FA2CDB">
            <w:pPr>
              <w:pStyle w:val="5"/>
              <w:shd w:val="clear" w:color="auto" w:fill="auto"/>
              <w:spacing w:line="360" w:lineRule="auto"/>
              <w:jc w:val="both"/>
              <w:rPr>
                <w:sz w:val="24"/>
                <w:szCs w:val="24"/>
              </w:rPr>
            </w:pPr>
            <w:r w:rsidRPr="00081051">
              <w:rPr>
                <w:rStyle w:val="Bodytext11pt"/>
                <w:sz w:val="24"/>
                <w:szCs w:val="24"/>
              </w:rPr>
              <w:t>Помогают создать эмоциональный комфорт в группе, сблизить участников педагогического процесса.</w:t>
            </w:r>
          </w:p>
        </w:tc>
      </w:tr>
      <w:tr w:rsidR="001C67B7" w:rsidTr="00FA2CDB">
        <w:tc>
          <w:tcPr>
            <w:tcW w:w="4260" w:type="dxa"/>
            <w:vAlign w:val="bottom"/>
          </w:tcPr>
          <w:p w:rsidR="001C67B7" w:rsidRPr="00081051" w:rsidRDefault="001C67B7" w:rsidP="00FA2CDB">
            <w:pPr>
              <w:pStyle w:val="5"/>
              <w:shd w:val="clear" w:color="auto" w:fill="auto"/>
              <w:spacing w:line="360" w:lineRule="auto"/>
              <w:ind w:left="120"/>
              <w:jc w:val="left"/>
              <w:rPr>
                <w:sz w:val="24"/>
                <w:szCs w:val="24"/>
              </w:rPr>
            </w:pPr>
            <w:r w:rsidRPr="00081051">
              <w:rPr>
                <w:rStyle w:val="Bodytext11ptBold"/>
                <w:sz w:val="24"/>
                <w:szCs w:val="24"/>
              </w:rPr>
              <w:t>Вы</w:t>
            </w:r>
            <w:r>
              <w:rPr>
                <w:rStyle w:val="Bodytext11ptBold"/>
                <w:sz w:val="24"/>
                <w:szCs w:val="24"/>
              </w:rPr>
              <w:t>ставки работ родителей и детей</w:t>
            </w:r>
          </w:p>
        </w:tc>
        <w:tc>
          <w:tcPr>
            <w:tcW w:w="5510" w:type="dxa"/>
          </w:tcPr>
          <w:p w:rsidR="001C67B7" w:rsidRPr="00081051" w:rsidRDefault="001C67B7" w:rsidP="00FA2CDB">
            <w:pPr>
              <w:pStyle w:val="5"/>
              <w:shd w:val="clear" w:color="auto" w:fill="auto"/>
              <w:spacing w:line="360" w:lineRule="auto"/>
              <w:jc w:val="both"/>
              <w:rPr>
                <w:sz w:val="24"/>
                <w:szCs w:val="24"/>
              </w:rPr>
            </w:pPr>
            <w:r w:rsidRPr="00081051">
              <w:rPr>
                <w:rStyle w:val="Bodytext11pt"/>
                <w:sz w:val="24"/>
                <w:szCs w:val="24"/>
              </w:rPr>
              <w:t>Демонстрируют результаты совместной деятельности родителей и детей</w:t>
            </w:r>
          </w:p>
        </w:tc>
      </w:tr>
      <w:tr w:rsidR="001C67B7" w:rsidTr="00FA2CDB">
        <w:tc>
          <w:tcPr>
            <w:tcW w:w="4260" w:type="dxa"/>
            <w:vAlign w:val="bottom"/>
          </w:tcPr>
          <w:p w:rsidR="001C67B7" w:rsidRPr="00081051" w:rsidRDefault="001C67B7" w:rsidP="00FA2CDB">
            <w:pPr>
              <w:pStyle w:val="5"/>
              <w:shd w:val="clear" w:color="auto" w:fill="auto"/>
              <w:spacing w:line="360" w:lineRule="auto"/>
              <w:ind w:left="120"/>
              <w:jc w:val="left"/>
              <w:rPr>
                <w:sz w:val="24"/>
                <w:szCs w:val="24"/>
              </w:rPr>
            </w:pPr>
            <w:r w:rsidRPr="00081051">
              <w:rPr>
                <w:rStyle w:val="Bodytext11ptBold"/>
                <w:sz w:val="24"/>
                <w:szCs w:val="24"/>
              </w:rPr>
              <w:t>Совместные походы и экскурсии</w:t>
            </w:r>
          </w:p>
        </w:tc>
        <w:tc>
          <w:tcPr>
            <w:tcW w:w="5510" w:type="dxa"/>
          </w:tcPr>
          <w:p w:rsidR="001C67B7" w:rsidRPr="00081051" w:rsidRDefault="001C67B7" w:rsidP="00FA2CDB">
            <w:pPr>
              <w:pStyle w:val="5"/>
              <w:shd w:val="clear" w:color="auto" w:fill="auto"/>
              <w:spacing w:line="360" w:lineRule="auto"/>
              <w:jc w:val="both"/>
              <w:rPr>
                <w:sz w:val="24"/>
                <w:szCs w:val="24"/>
              </w:rPr>
            </w:pPr>
            <w:r w:rsidRPr="00081051">
              <w:rPr>
                <w:rStyle w:val="Bodytext11pt"/>
                <w:sz w:val="24"/>
                <w:szCs w:val="24"/>
              </w:rPr>
              <w:t>Укрепляют детско-родительские отношения</w:t>
            </w:r>
          </w:p>
        </w:tc>
      </w:tr>
      <w:tr w:rsidR="001C67B7" w:rsidTr="00FA2CDB">
        <w:tc>
          <w:tcPr>
            <w:tcW w:w="9770" w:type="dxa"/>
            <w:gridSpan w:val="2"/>
          </w:tcPr>
          <w:p w:rsidR="001C67B7" w:rsidRPr="00397845" w:rsidRDefault="001C67B7" w:rsidP="00FA2CDB">
            <w:pPr>
              <w:tabs>
                <w:tab w:val="left" w:pos="4275"/>
              </w:tabs>
              <w:spacing w:line="360" w:lineRule="auto"/>
              <w:jc w:val="both"/>
              <w:rPr>
                <w:rStyle w:val="Bodytext11pt"/>
                <w:rFonts w:eastAsiaTheme="minorHAnsi"/>
                <w:b/>
                <w:sz w:val="24"/>
                <w:szCs w:val="24"/>
              </w:rPr>
            </w:pPr>
            <w:r>
              <w:rPr>
                <w:rStyle w:val="Bodytext11pt"/>
                <w:rFonts w:eastAsiaTheme="minorHAnsi"/>
                <w:sz w:val="24"/>
                <w:szCs w:val="24"/>
              </w:rPr>
              <w:tab/>
            </w:r>
            <w:r w:rsidRPr="00397845">
              <w:rPr>
                <w:rStyle w:val="Bodytext11pt"/>
                <w:rFonts w:eastAsiaTheme="minorHAnsi"/>
                <w:b/>
                <w:sz w:val="24"/>
                <w:szCs w:val="24"/>
              </w:rPr>
              <w:t>Письменные формы</w:t>
            </w:r>
          </w:p>
        </w:tc>
      </w:tr>
      <w:tr w:rsidR="001C67B7" w:rsidTr="00FA2CDB">
        <w:tc>
          <w:tcPr>
            <w:tcW w:w="4260" w:type="dxa"/>
          </w:tcPr>
          <w:p w:rsidR="001C67B7" w:rsidRPr="00081051" w:rsidRDefault="001C67B7" w:rsidP="00FA2CDB">
            <w:pPr>
              <w:pStyle w:val="5"/>
              <w:shd w:val="clear" w:color="auto" w:fill="auto"/>
              <w:spacing w:line="360" w:lineRule="auto"/>
              <w:ind w:left="120"/>
              <w:jc w:val="left"/>
              <w:rPr>
                <w:sz w:val="24"/>
                <w:szCs w:val="24"/>
              </w:rPr>
            </w:pPr>
            <w:r w:rsidRPr="00081051">
              <w:rPr>
                <w:rStyle w:val="Bodytext11ptBold"/>
                <w:sz w:val="24"/>
                <w:szCs w:val="24"/>
              </w:rPr>
              <w:t>Еженедельные</w:t>
            </w:r>
          </w:p>
          <w:p w:rsidR="001C67B7" w:rsidRPr="00081051" w:rsidRDefault="001C67B7" w:rsidP="00FA2CDB">
            <w:pPr>
              <w:pStyle w:val="5"/>
              <w:shd w:val="clear" w:color="auto" w:fill="auto"/>
              <w:spacing w:line="360" w:lineRule="auto"/>
              <w:ind w:left="120"/>
              <w:jc w:val="left"/>
              <w:rPr>
                <w:sz w:val="24"/>
                <w:szCs w:val="24"/>
              </w:rPr>
            </w:pPr>
            <w:r w:rsidRPr="00081051">
              <w:rPr>
                <w:rStyle w:val="Bodytext11ptBold"/>
                <w:sz w:val="24"/>
                <w:szCs w:val="24"/>
              </w:rPr>
              <w:t>Записки</w:t>
            </w:r>
          </w:p>
        </w:tc>
        <w:tc>
          <w:tcPr>
            <w:tcW w:w="5510" w:type="dxa"/>
            <w:vAlign w:val="bottom"/>
          </w:tcPr>
          <w:p w:rsidR="001C67B7" w:rsidRPr="00081051" w:rsidRDefault="001C67B7" w:rsidP="00FA2CDB">
            <w:pPr>
              <w:pStyle w:val="5"/>
              <w:shd w:val="clear" w:color="auto" w:fill="auto"/>
              <w:spacing w:line="360" w:lineRule="auto"/>
              <w:jc w:val="both"/>
              <w:rPr>
                <w:sz w:val="24"/>
                <w:szCs w:val="24"/>
              </w:rPr>
            </w:pPr>
            <w:r w:rsidRPr="00081051">
              <w:rPr>
                <w:rStyle w:val="Bodytext11pt"/>
                <w:sz w:val="24"/>
                <w:szCs w:val="24"/>
              </w:rPr>
              <w:t>Записки, адресованные непосредственно родителям, сообщают семье о здоровье, настроении, поведении ребенка в детском саду, о его любимых занятиях и другую информацию</w:t>
            </w:r>
          </w:p>
        </w:tc>
      </w:tr>
      <w:tr w:rsidR="001C67B7" w:rsidTr="00FA2CDB">
        <w:trPr>
          <w:trHeight w:val="2948"/>
        </w:trPr>
        <w:tc>
          <w:tcPr>
            <w:tcW w:w="4260" w:type="dxa"/>
          </w:tcPr>
          <w:p w:rsidR="001C67B7" w:rsidRPr="00081051" w:rsidRDefault="001C67B7" w:rsidP="00FA2CDB">
            <w:pPr>
              <w:pStyle w:val="5"/>
              <w:shd w:val="clear" w:color="auto" w:fill="auto"/>
              <w:spacing w:line="360" w:lineRule="auto"/>
              <w:ind w:left="120"/>
              <w:jc w:val="left"/>
              <w:rPr>
                <w:sz w:val="24"/>
                <w:szCs w:val="24"/>
              </w:rPr>
            </w:pPr>
            <w:r w:rsidRPr="00081051">
              <w:rPr>
                <w:rStyle w:val="Bodytext11ptBold"/>
                <w:sz w:val="24"/>
                <w:szCs w:val="24"/>
              </w:rPr>
              <w:t>Неформальные</w:t>
            </w:r>
          </w:p>
          <w:p w:rsidR="001C67B7" w:rsidRPr="00081051" w:rsidRDefault="001C67B7" w:rsidP="00FA2CDB">
            <w:pPr>
              <w:pStyle w:val="5"/>
              <w:shd w:val="clear" w:color="auto" w:fill="auto"/>
              <w:spacing w:line="360" w:lineRule="auto"/>
              <w:ind w:left="120"/>
              <w:jc w:val="left"/>
              <w:rPr>
                <w:rStyle w:val="Bodytext11ptBold"/>
                <w:sz w:val="24"/>
                <w:szCs w:val="24"/>
              </w:rPr>
            </w:pPr>
            <w:r w:rsidRPr="00081051">
              <w:rPr>
                <w:rStyle w:val="Bodytext11ptBold"/>
                <w:sz w:val="24"/>
                <w:szCs w:val="24"/>
              </w:rPr>
              <w:t>Записки</w:t>
            </w:r>
          </w:p>
          <w:p w:rsidR="001C67B7" w:rsidRPr="00081051" w:rsidRDefault="001C67B7" w:rsidP="00FA2CDB">
            <w:pPr>
              <w:pStyle w:val="5"/>
              <w:shd w:val="clear" w:color="auto" w:fill="auto"/>
              <w:spacing w:line="360" w:lineRule="auto"/>
              <w:ind w:left="120"/>
              <w:jc w:val="left"/>
              <w:rPr>
                <w:rStyle w:val="Bodytext11ptBold"/>
                <w:sz w:val="24"/>
                <w:szCs w:val="24"/>
              </w:rPr>
            </w:pPr>
          </w:p>
          <w:p w:rsidR="001C67B7" w:rsidRPr="00081051" w:rsidRDefault="001C67B7" w:rsidP="00FA2CDB">
            <w:pPr>
              <w:pStyle w:val="5"/>
              <w:shd w:val="clear" w:color="auto" w:fill="auto"/>
              <w:spacing w:line="360" w:lineRule="auto"/>
              <w:jc w:val="left"/>
              <w:rPr>
                <w:sz w:val="24"/>
                <w:szCs w:val="24"/>
              </w:rPr>
            </w:pPr>
          </w:p>
        </w:tc>
        <w:tc>
          <w:tcPr>
            <w:tcW w:w="5510" w:type="dxa"/>
            <w:vAlign w:val="bottom"/>
          </w:tcPr>
          <w:p w:rsidR="001C67B7" w:rsidRPr="00081051" w:rsidRDefault="001C67B7" w:rsidP="00FA2CDB">
            <w:pPr>
              <w:pStyle w:val="5"/>
              <w:shd w:val="clear" w:color="auto" w:fill="auto"/>
              <w:spacing w:line="360" w:lineRule="auto"/>
              <w:jc w:val="both"/>
              <w:rPr>
                <w:sz w:val="24"/>
                <w:szCs w:val="24"/>
              </w:rPr>
            </w:pPr>
            <w:r w:rsidRPr="00081051">
              <w:rPr>
                <w:rStyle w:val="Bodytext11pt"/>
                <w:sz w:val="24"/>
                <w:szCs w:val="24"/>
              </w:rPr>
              <w:t>Воспитатели могут посылать с ребенком короткие записки домой, чтобы информировать семью о новом достижении ребенка или о только что освоенном навыке, поблагодарить семь</w:t>
            </w:r>
            <w:r>
              <w:rPr>
                <w:rStyle w:val="Bodytext11pt"/>
                <w:sz w:val="24"/>
                <w:szCs w:val="24"/>
              </w:rPr>
              <w:t xml:space="preserve">ю за оказанную помощь; </w:t>
            </w:r>
            <w:r w:rsidRPr="00081051">
              <w:rPr>
                <w:rStyle w:val="Bodytext11pt"/>
                <w:sz w:val="24"/>
                <w:szCs w:val="24"/>
              </w:rPr>
              <w:t>также могут посылать в детский сад записки, выражающие благодарность или содержащие просьбы</w:t>
            </w:r>
            <w:r>
              <w:rPr>
                <w:rStyle w:val="Bodytext11pt"/>
                <w:sz w:val="24"/>
                <w:szCs w:val="24"/>
              </w:rPr>
              <w:t>.</w:t>
            </w:r>
          </w:p>
        </w:tc>
      </w:tr>
      <w:tr w:rsidR="001C67B7" w:rsidTr="00FA2CDB">
        <w:tc>
          <w:tcPr>
            <w:tcW w:w="4260" w:type="dxa"/>
          </w:tcPr>
          <w:p w:rsidR="001C67B7" w:rsidRPr="00081051" w:rsidRDefault="001C67B7" w:rsidP="00FA2CDB">
            <w:pPr>
              <w:pStyle w:val="5"/>
              <w:shd w:val="clear" w:color="auto" w:fill="auto"/>
              <w:spacing w:line="360" w:lineRule="auto"/>
              <w:jc w:val="left"/>
              <w:rPr>
                <w:sz w:val="24"/>
                <w:szCs w:val="24"/>
              </w:rPr>
            </w:pPr>
            <w:r w:rsidRPr="00081051">
              <w:rPr>
                <w:rStyle w:val="Bodytext11ptBold"/>
                <w:sz w:val="24"/>
                <w:szCs w:val="24"/>
              </w:rPr>
              <w:t>Дневник общения</w:t>
            </w:r>
          </w:p>
        </w:tc>
        <w:tc>
          <w:tcPr>
            <w:tcW w:w="5510" w:type="dxa"/>
            <w:vAlign w:val="bottom"/>
          </w:tcPr>
          <w:p w:rsidR="001C67B7" w:rsidRPr="00081051" w:rsidRDefault="001C67B7" w:rsidP="00FA2CDB">
            <w:pPr>
              <w:pStyle w:val="5"/>
              <w:shd w:val="clear" w:color="auto" w:fill="auto"/>
              <w:spacing w:line="360" w:lineRule="auto"/>
              <w:jc w:val="both"/>
              <w:rPr>
                <w:sz w:val="24"/>
                <w:szCs w:val="24"/>
              </w:rPr>
            </w:pPr>
            <w:r w:rsidRPr="00081051">
              <w:rPr>
                <w:rStyle w:val="Bodytext11pt"/>
                <w:sz w:val="24"/>
                <w:szCs w:val="24"/>
              </w:rPr>
              <w:t>Могут каждый день курсировать между детским садом и семьей, чтобы делиться информацией о том, что происходит дома и в детском саду; семьи могут извещать воспитателей о таких семейных событиях, как дни рождения, поездки, гости и тд.</w:t>
            </w:r>
          </w:p>
        </w:tc>
      </w:tr>
      <w:tr w:rsidR="001C67B7" w:rsidTr="00FA2CDB">
        <w:tc>
          <w:tcPr>
            <w:tcW w:w="4260" w:type="dxa"/>
            <w:vAlign w:val="bottom"/>
          </w:tcPr>
          <w:p w:rsidR="001C67B7" w:rsidRPr="00081051" w:rsidRDefault="001C67B7" w:rsidP="00FA2CDB">
            <w:pPr>
              <w:pStyle w:val="5"/>
              <w:shd w:val="clear" w:color="auto" w:fill="auto"/>
              <w:spacing w:line="360" w:lineRule="auto"/>
              <w:jc w:val="left"/>
              <w:rPr>
                <w:sz w:val="24"/>
                <w:szCs w:val="24"/>
              </w:rPr>
            </w:pPr>
            <w:r w:rsidRPr="00081051">
              <w:rPr>
                <w:rStyle w:val="Bodytext11ptBold"/>
                <w:sz w:val="24"/>
                <w:szCs w:val="24"/>
              </w:rPr>
              <w:t>Письменные отчеты о развитии ребенка</w:t>
            </w:r>
          </w:p>
        </w:tc>
        <w:tc>
          <w:tcPr>
            <w:tcW w:w="5510" w:type="dxa"/>
            <w:vAlign w:val="bottom"/>
          </w:tcPr>
          <w:p w:rsidR="001C67B7" w:rsidRPr="00081051" w:rsidRDefault="001C67B7" w:rsidP="00FA2CDB">
            <w:pPr>
              <w:pStyle w:val="5"/>
              <w:shd w:val="clear" w:color="auto" w:fill="auto"/>
              <w:spacing w:line="360" w:lineRule="auto"/>
              <w:jc w:val="both"/>
              <w:rPr>
                <w:sz w:val="24"/>
                <w:szCs w:val="24"/>
              </w:rPr>
            </w:pPr>
            <w:r w:rsidRPr="00081051">
              <w:rPr>
                <w:rStyle w:val="Bodytext11pt"/>
                <w:sz w:val="24"/>
                <w:szCs w:val="24"/>
              </w:rPr>
              <w:t>Эта форма может быть полезна при условии, если она не заменяет личных контактов</w:t>
            </w:r>
          </w:p>
        </w:tc>
      </w:tr>
      <w:tr w:rsidR="001C67B7" w:rsidTr="00FA2CDB">
        <w:tc>
          <w:tcPr>
            <w:tcW w:w="9770" w:type="dxa"/>
            <w:gridSpan w:val="2"/>
            <w:vAlign w:val="bottom"/>
          </w:tcPr>
          <w:p w:rsidR="001C67B7" w:rsidRPr="00397845" w:rsidRDefault="001C67B7" w:rsidP="00FA2CDB">
            <w:pPr>
              <w:pStyle w:val="5"/>
              <w:shd w:val="clear" w:color="auto" w:fill="auto"/>
              <w:spacing w:line="360" w:lineRule="auto"/>
              <w:rPr>
                <w:rStyle w:val="Bodytext11pt"/>
                <w:b/>
                <w:sz w:val="24"/>
                <w:szCs w:val="24"/>
              </w:rPr>
            </w:pPr>
            <w:r w:rsidRPr="00397845">
              <w:rPr>
                <w:rStyle w:val="Bodytext11pt"/>
                <w:b/>
                <w:sz w:val="24"/>
                <w:szCs w:val="24"/>
              </w:rPr>
              <w:t>Наглядно- информационные формы</w:t>
            </w:r>
          </w:p>
        </w:tc>
      </w:tr>
      <w:tr w:rsidR="001C67B7" w:rsidTr="00FA2CDB">
        <w:tc>
          <w:tcPr>
            <w:tcW w:w="9770" w:type="dxa"/>
            <w:gridSpan w:val="2"/>
            <w:vAlign w:val="bottom"/>
          </w:tcPr>
          <w:p w:rsidR="001C67B7" w:rsidRDefault="001C67B7" w:rsidP="00FA2CDB">
            <w:pPr>
              <w:pStyle w:val="5"/>
              <w:shd w:val="clear" w:color="auto" w:fill="auto"/>
              <w:spacing w:line="360" w:lineRule="auto"/>
              <w:jc w:val="left"/>
              <w:rPr>
                <w:rStyle w:val="Bodytext11pt"/>
                <w:sz w:val="24"/>
                <w:szCs w:val="24"/>
              </w:rPr>
            </w:pPr>
            <w:r w:rsidRPr="00081051">
              <w:rPr>
                <w:rStyle w:val="Bodytext11pt"/>
                <w:sz w:val="24"/>
                <w:szCs w:val="24"/>
              </w:rPr>
              <w:t xml:space="preserve">Данные формы общения педагогов и родителей решают задачи ознакомления родителей с условиями, содержанием и методами воспитания детей в условиях дошкольного </w:t>
            </w:r>
            <w:r w:rsidRPr="00081051">
              <w:rPr>
                <w:rStyle w:val="Bodytext11pt"/>
                <w:sz w:val="24"/>
                <w:szCs w:val="24"/>
              </w:rPr>
              <w:lastRenderedPageBreak/>
              <w:t>учреждения,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r>
              <w:rPr>
                <w:rStyle w:val="Bodytext11pt"/>
                <w:sz w:val="24"/>
                <w:szCs w:val="24"/>
              </w:rPr>
              <w:t>.</w:t>
            </w:r>
          </w:p>
        </w:tc>
      </w:tr>
      <w:tr w:rsidR="001C67B7" w:rsidTr="00FA2CDB">
        <w:tc>
          <w:tcPr>
            <w:tcW w:w="4260" w:type="dxa"/>
          </w:tcPr>
          <w:p w:rsidR="001C67B7" w:rsidRPr="00081051" w:rsidRDefault="001C67B7" w:rsidP="00FA2CDB">
            <w:pPr>
              <w:pStyle w:val="5"/>
              <w:shd w:val="clear" w:color="auto" w:fill="auto"/>
              <w:spacing w:line="360" w:lineRule="auto"/>
              <w:ind w:left="120"/>
              <w:jc w:val="left"/>
              <w:rPr>
                <w:sz w:val="24"/>
                <w:szCs w:val="24"/>
              </w:rPr>
            </w:pPr>
            <w:r w:rsidRPr="00081051">
              <w:rPr>
                <w:rStyle w:val="Bodytext11ptBold"/>
                <w:sz w:val="24"/>
                <w:szCs w:val="24"/>
              </w:rPr>
              <w:lastRenderedPageBreak/>
              <w:t>Информационно</w:t>
            </w:r>
            <w:r w:rsidRPr="00081051">
              <w:rPr>
                <w:rStyle w:val="Bodytext11ptBold"/>
                <w:sz w:val="24"/>
                <w:szCs w:val="24"/>
              </w:rPr>
              <w:softHyphen/>
            </w:r>
          </w:p>
          <w:p w:rsidR="001C67B7" w:rsidRPr="00081051" w:rsidRDefault="001C67B7" w:rsidP="00FA2CDB">
            <w:pPr>
              <w:pStyle w:val="5"/>
              <w:shd w:val="clear" w:color="auto" w:fill="auto"/>
              <w:spacing w:line="360" w:lineRule="auto"/>
              <w:ind w:left="120"/>
              <w:jc w:val="left"/>
              <w:rPr>
                <w:sz w:val="24"/>
                <w:szCs w:val="24"/>
              </w:rPr>
            </w:pPr>
            <w:r w:rsidRPr="00081051">
              <w:rPr>
                <w:rStyle w:val="Bodytext11ptBold"/>
                <w:sz w:val="24"/>
                <w:szCs w:val="24"/>
              </w:rPr>
              <w:t>Ознакомительные</w:t>
            </w:r>
          </w:p>
        </w:tc>
        <w:tc>
          <w:tcPr>
            <w:tcW w:w="5510" w:type="dxa"/>
            <w:vAlign w:val="bottom"/>
          </w:tcPr>
          <w:p w:rsidR="001C67B7" w:rsidRPr="00081051" w:rsidRDefault="001C67B7" w:rsidP="00FA2CDB">
            <w:pPr>
              <w:pStyle w:val="5"/>
              <w:shd w:val="clear" w:color="auto" w:fill="auto"/>
              <w:spacing w:line="360" w:lineRule="auto"/>
              <w:jc w:val="both"/>
              <w:rPr>
                <w:sz w:val="24"/>
                <w:szCs w:val="24"/>
              </w:rPr>
            </w:pPr>
            <w:r w:rsidRPr="00081051">
              <w:rPr>
                <w:rStyle w:val="Bodytext11pt"/>
                <w:sz w:val="24"/>
                <w:szCs w:val="24"/>
              </w:rPr>
              <w:t>Направлены на ознакомление родителей с дошкольным учреждением, особенностями его работы, с педагогами, занимающимися воспитанием детей, через сайт в Интернете, «выставки детских работ, фотовыставки, информационные проспекты, видеофильмы «Из жизни одной группы детского сада»; выставки детских работ; фотовыставки и информационные проспекты.</w:t>
            </w:r>
          </w:p>
        </w:tc>
      </w:tr>
      <w:tr w:rsidR="001C67B7" w:rsidTr="00FA2CDB">
        <w:tc>
          <w:tcPr>
            <w:tcW w:w="4260" w:type="dxa"/>
          </w:tcPr>
          <w:p w:rsidR="001C67B7" w:rsidRPr="00081051" w:rsidRDefault="001C67B7" w:rsidP="00FA2CDB">
            <w:pPr>
              <w:pStyle w:val="5"/>
              <w:shd w:val="clear" w:color="auto" w:fill="auto"/>
              <w:spacing w:line="360" w:lineRule="auto"/>
              <w:ind w:left="120"/>
              <w:jc w:val="left"/>
              <w:rPr>
                <w:sz w:val="24"/>
                <w:szCs w:val="24"/>
              </w:rPr>
            </w:pPr>
            <w:r w:rsidRPr="00081051">
              <w:rPr>
                <w:rStyle w:val="Bodytext11ptBold"/>
                <w:sz w:val="24"/>
                <w:szCs w:val="24"/>
              </w:rPr>
              <w:t>Информационно</w:t>
            </w:r>
            <w:r w:rsidRPr="00081051">
              <w:rPr>
                <w:rStyle w:val="Bodytext11ptBold"/>
                <w:sz w:val="24"/>
                <w:szCs w:val="24"/>
              </w:rPr>
              <w:softHyphen/>
            </w:r>
          </w:p>
          <w:p w:rsidR="001C67B7" w:rsidRPr="00081051" w:rsidRDefault="001C67B7" w:rsidP="00FA2CDB">
            <w:pPr>
              <w:pStyle w:val="5"/>
              <w:shd w:val="clear" w:color="auto" w:fill="auto"/>
              <w:spacing w:line="360" w:lineRule="auto"/>
              <w:ind w:left="120"/>
              <w:jc w:val="left"/>
              <w:rPr>
                <w:sz w:val="24"/>
                <w:szCs w:val="24"/>
              </w:rPr>
            </w:pPr>
            <w:r w:rsidRPr="00081051">
              <w:rPr>
                <w:rStyle w:val="Bodytext11ptBold"/>
                <w:sz w:val="24"/>
                <w:szCs w:val="24"/>
              </w:rPr>
              <w:t>Просветительские</w:t>
            </w:r>
          </w:p>
        </w:tc>
        <w:tc>
          <w:tcPr>
            <w:tcW w:w="5510" w:type="dxa"/>
            <w:vAlign w:val="bottom"/>
          </w:tcPr>
          <w:p w:rsidR="001C67B7" w:rsidRPr="00081051" w:rsidRDefault="001C67B7" w:rsidP="00FA2CDB">
            <w:pPr>
              <w:pStyle w:val="5"/>
              <w:shd w:val="clear" w:color="auto" w:fill="auto"/>
              <w:spacing w:line="360" w:lineRule="auto"/>
              <w:jc w:val="both"/>
              <w:rPr>
                <w:sz w:val="24"/>
                <w:szCs w:val="24"/>
              </w:rPr>
            </w:pPr>
            <w:r w:rsidRPr="00081051">
              <w:rPr>
                <w:rStyle w:val="Bodytext11pt"/>
                <w:sz w:val="24"/>
                <w:szCs w:val="24"/>
              </w:rPr>
              <w:t>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через газеты, организацию тематических выставок; информационные стенды; записи видеофрагментов организации различных видов деятельности, режимных моментов; фотографии, выставки детских работ, ширмы, папки-передвижки</w:t>
            </w:r>
            <w:r>
              <w:rPr>
                <w:rStyle w:val="Bodytext11pt"/>
                <w:sz w:val="24"/>
                <w:szCs w:val="24"/>
              </w:rPr>
              <w:t xml:space="preserve"> и т.д.</w:t>
            </w:r>
          </w:p>
        </w:tc>
      </w:tr>
    </w:tbl>
    <w:p w:rsidR="001C67B7" w:rsidRPr="00081051" w:rsidRDefault="001C67B7" w:rsidP="001C67B7">
      <w:pPr>
        <w:pStyle w:val="Heading20"/>
        <w:keepNext/>
        <w:keepLines/>
        <w:shd w:val="clear" w:color="auto" w:fill="auto"/>
        <w:spacing w:before="0" w:line="360" w:lineRule="auto"/>
        <w:ind w:right="640"/>
        <w:jc w:val="center"/>
        <w:rPr>
          <w:bCs w:val="0"/>
          <w:sz w:val="24"/>
          <w:szCs w:val="24"/>
        </w:rPr>
      </w:pPr>
      <w:bookmarkStart w:id="1" w:name="bookmark18"/>
    </w:p>
    <w:p w:rsidR="001C67B7" w:rsidRPr="00081051" w:rsidRDefault="001C67B7" w:rsidP="001C67B7">
      <w:pPr>
        <w:pStyle w:val="Heading20"/>
        <w:keepNext/>
        <w:keepLines/>
        <w:shd w:val="clear" w:color="auto" w:fill="auto"/>
        <w:spacing w:before="0" w:line="360" w:lineRule="auto"/>
        <w:ind w:right="640"/>
        <w:jc w:val="center"/>
        <w:rPr>
          <w:bCs w:val="0"/>
          <w:sz w:val="24"/>
          <w:szCs w:val="24"/>
        </w:rPr>
      </w:pPr>
      <w:r w:rsidRPr="00081051">
        <w:rPr>
          <w:bCs w:val="0"/>
          <w:sz w:val="24"/>
          <w:szCs w:val="24"/>
        </w:rPr>
        <w:t>Содержание направлений работы с семьей по образовательным областям</w:t>
      </w:r>
    </w:p>
    <w:p w:rsidR="001C67B7" w:rsidRPr="00081051" w:rsidRDefault="001C67B7" w:rsidP="001C67B7">
      <w:pPr>
        <w:pStyle w:val="Heading20"/>
        <w:keepNext/>
        <w:keepLines/>
        <w:shd w:val="clear" w:color="auto" w:fill="auto"/>
        <w:spacing w:before="0" w:line="360" w:lineRule="auto"/>
        <w:ind w:right="640"/>
        <w:jc w:val="center"/>
        <w:rPr>
          <w:sz w:val="24"/>
          <w:szCs w:val="24"/>
        </w:rPr>
      </w:pPr>
      <w:r w:rsidRPr="00081051">
        <w:rPr>
          <w:bCs w:val="0"/>
          <w:sz w:val="24"/>
          <w:szCs w:val="24"/>
        </w:rPr>
        <w:t>Образовательная область «Физическое развитие»</w:t>
      </w:r>
      <w:bookmarkEnd w:id="1"/>
    </w:p>
    <w:p w:rsidR="001C67B7" w:rsidRPr="00081051" w:rsidRDefault="001C67B7" w:rsidP="001C67B7">
      <w:pPr>
        <w:pStyle w:val="5"/>
        <w:numPr>
          <w:ilvl w:val="0"/>
          <w:numId w:val="32"/>
        </w:numPr>
        <w:shd w:val="clear" w:color="auto" w:fill="auto"/>
        <w:spacing w:line="360" w:lineRule="auto"/>
        <w:ind w:left="20" w:right="20" w:firstLine="720"/>
        <w:jc w:val="both"/>
        <w:rPr>
          <w:sz w:val="24"/>
          <w:szCs w:val="24"/>
        </w:rPr>
      </w:pPr>
      <w:r w:rsidRPr="00081051">
        <w:rPr>
          <w:sz w:val="24"/>
          <w:szCs w:val="24"/>
        </w:rPr>
        <w:t xml:space="preserve"> 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1C67B7" w:rsidRPr="00081051" w:rsidRDefault="001C67B7" w:rsidP="001C67B7">
      <w:pPr>
        <w:pStyle w:val="5"/>
        <w:numPr>
          <w:ilvl w:val="0"/>
          <w:numId w:val="32"/>
        </w:numPr>
        <w:shd w:val="clear" w:color="auto" w:fill="auto"/>
        <w:spacing w:line="360" w:lineRule="auto"/>
        <w:ind w:left="20" w:right="20" w:firstLine="720"/>
        <w:jc w:val="both"/>
        <w:rPr>
          <w:sz w:val="24"/>
          <w:szCs w:val="24"/>
        </w:rPr>
      </w:pPr>
      <w:r w:rsidRPr="00081051">
        <w:rPr>
          <w:sz w:val="24"/>
          <w:szCs w:val="24"/>
        </w:rPr>
        <w:t xml:space="preserve"> 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w:t>
      </w:r>
      <w:r w:rsidRPr="00081051">
        <w:rPr>
          <w:sz w:val="24"/>
          <w:szCs w:val="24"/>
        </w:rPr>
        <w:lastRenderedPageBreak/>
        <w:t>посвященной спорту; просмотр соответствующих художественных и мультипликационных фильмов.</w:t>
      </w:r>
    </w:p>
    <w:p w:rsidR="001C67B7" w:rsidRPr="00081051" w:rsidRDefault="001C67B7" w:rsidP="001C67B7">
      <w:pPr>
        <w:pStyle w:val="5"/>
        <w:numPr>
          <w:ilvl w:val="0"/>
          <w:numId w:val="32"/>
        </w:numPr>
        <w:shd w:val="clear" w:color="auto" w:fill="auto"/>
        <w:spacing w:line="360" w:lineRule="auto"/>
        <w:ind w:left="20" w:right="20" w:firstLine="720"/>
        <w:jc w:val="both"/>
        <w:rPr>
          <w:sz w:val="24"/>
          <w:szCs w:val="24"/>
        </w:rPr>
      </w:pPr>
      <w:r w:rsidRPr="00081051">
        <w:rPr>
          <w:sz w:val="24"/>
          <w:szCs w:val="24"/>
        </w:rPr>
        <w:t xml:space="preserve"> 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1C67B7" w:rsidRPr="00081051" w:rsidRDefault="001C67B7" w:rsidP="001C67B7">
      <w:pPr>
        <w:pStyle w:val="5"/>
        <w:numPr>
          <w:ilvl w:val="0"/>
          <w:numId w:val="32"/>
        </w:numPr>
        <w:shd w:val="clear" w:color="auto" w:fill="auto"/>
        <w:spacing w:line="360" w:lineRule="auto"/>
        <w:ind w:left="20" w:right="20" w:firstLine="720"/>
        <w:jc w:val="both"/>
        <w:rPr>
          <w:sz w:val="24"/>
          <w:szCs w:val="24"/>
        </w:rPr>
      </w:pPr>
      <w:r w:rsidRPr="00081051">
        <w:rPr>
          <w:sz w:val="24"/>
          <w:szCs w:val="24"/>
        </w:rPr>
        <w:t xml:space="preserve"> 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1C67B7" w:rsidRPr="00081051" w:rsidRDefault="001C67B7" w:rsidP="001C67B7">
      <w:pPr>
        <w:pStyle w:val="5"/>
        <w:numPr>
          <w:ilvl w:val="0"/>
          <w:numId w:val="32"/>
        </w:numPr>
        <w:shd w:val="clear" w:color="auto" w:fill="auto"/>
        <w:spacing w:line="360" w:lineRule="auto"/>
        <w:ind w:left="20" w:right="20" w:firstLine="720"/>
        <w:jc w:val="both"/>
        <w:rPr>
          <w:sz w:val="24"/>
          <w:szCs w:val="24"/>
        </w:rPr>
      </w:pPr>
      <w:r w:rsidRPr="00081051">
        <w:rPr>
          <w:sz w:val="24"/>
          <w:szCs w:val="24"/>
        </w:rPr>
        <w:t xml:space="preserve">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1C67B7" w:rsidRPr="00081051" w:rsidRDefault="001C67B7" w:rsidP="001C67B7">
      <w:pPr>
        <w:pStyle w:val="5"/>
        <w:numPr>
          <w:ilvl w:val="0"/>
          <w:numId w:val="32"/>
        </w:numPr>
        <w:shd w:val="clear" w:color="auto" w:fill="auto"/>
        <w:spacing w:line="360" w:lineRule="auto"/>
        <w:ind w:left="20" w:right="20" w:firstLine="720"/>
        <w:jc w:val="both"/>
        <w:rPr>
          <w:sz w:val="24"/>
          <w:szCs w:val="24"/>
        </w:rPr>
      </w:pPr>
      <w:r w:rsidRPr="00081051">
        <w:rPr>
          <w:sz w:val="24"/>
          <w:szCs w:val="24"/>
        </w:rPr>
        <w:t xml:space="preserve"> Объяснять родителям, как образ жизни семьи воздействует на здоровье ребенка.</w:t>
      </w:r>
    </w:p>
    <w:p w:rsidR="001C67B7" w:rsidRPr="00081051" w:rsidRDefault="001C67B7" w:rsidP="001C67B7">
      <w:pPr>
        <w:pStyle w:val="5"/>
        <w:numPr>
          <w:ilvl w:val="0"/>
          <w:numId w:val="32"/>
        </w:numPr>
        <w:shd w:val="clear" w:color="auto" w:fill="auto"/>
        <w:spacing w:line="360" w:lineRule="auto"/>
        <w:ind w:left="20" w:right="20" w:firstLine="720"/>
        <w:jc w:val="both"/>
        <w:rPr>
          <w:sz w:val="24"/>
          <w:szCs w:val="24"/>
        </w:rPr>
      </w:pPr>
      <w:r w:rsidRPr="00081051">
        <w:rPr>
          <w:sz w:val="24"/>
          <w:szCs w:val="24"/>
        </w:rPr>
        <w:t xml:space="preserve"> Информировать родителей о факторах, влияю</w:t>
      </w:r>
      <w:r w:rsidRPr="00081051">
        <w:rPr>
          <w:rStyle w:val="2"/>
          <w:sz w:val="24"/>
          <w:szCs w:val="24"/>
        </w:rPr>
        <w:t>щи</w:t>
      </w:r>
      <w:r w:rsidRPr="00081051">
        <w:rPr>
          <w:sz w:val="24"/>
          <w:szCs w:val="24"/>
        </w:rPr>
        <w:t>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1C67B7" w:rsidRPr="00081051" w:rsidRDefault="001C67B7" w:rsidP="001C67B7">
      <w:pPr>
        <w:pStyle w:val="5"/>
        <w:numPr>
          <w:ilvl w:val="0"/>
          <w:numId w:val="32"/>
        </w:numPr>
        <w:shd w:val="clear" w:color="auto" w:fill="auto"/>
        <w:spacing w:line="360" w:lineRule="auto"/>
        <w:ind w:left="20" w:right="20" w:firstLine="720"/>
        <w:jc w:val="both"/>
        <w:rPr>
          <w:sz w:val="24"/>
          <w:szCs w:val="24"/>
        </w:rPr>
      </w:pPr>
      <w:r w:rsidRPr="00081051">
        <w:rPr>
          <w:sz w:val="24"/>
          <w:szCs w:val="24"/>
        </w:rPr>
        <w:t xml:space="preserve">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1C67B7" w:rsidRPr="00BC69E0" w:rsidRDefault="001C67B7" w:rsidP="001C67B7">
      <w:pPr>
        <w:pStyle w:val="5"/>
        <w:numPr>
          <w:ilvl w:val="0"/>
          <w:numId w:val="32"/>
        </w:numPr>
        <w:shd w:val="clear" w:color="auto" w:fill="auto"/>
        <w:tabs>
          <w:tab w:val="left" w:pos="1335"/>
          <w:tab w:val="right" w:pos="9354"/>
        </w:tabs>
        <w:spacing w:line="360" w:lineRule="auto"/>
        <w:ind w:left="20" w:firstLine="720"/>
        <w:jc w:val="both"/>
        <w:rPr>
          <w:sz w:val="24"/>
          <w:szCs w:val="24"/>
        </w:rPr>
      </w:pPr>
      <w:r w:rsidRPr="00081051">
        <w:rPr>
          <w:sz w:val="24"/>
          <w:szCs w:val="24"/>
        </w:rPr>
        <w:t>Знакомить</w:t>
      </w:r>
      <w:r>
        <w:rPr>
          <w:sz w:val="24"/>
          <w:szCs w:val="24"/>
        </w:rPr>
        <w:t xml:space="preserve"> </w:t>
      </w:r>
      <w:r w:rsidRPr="00081051">
        <w:rPr>
          <w:sz w:val="24"/>
          <w:szCs w:val="24"/>
        </w:rPr>
        <w:tab/>
        <w:t>родителей с оздоровительными мероприятиями,</w:t>
      </w:r>
      <w:r>
        <w:rPr>
          <w:sz w:val="24"/>
          <w:szCs w:val="24"/>
        </w:rPr>
        <w:t xml:space="preserve"> </w:t>
      </w:r>
      <w:r w:rsidRPr="00BC69E0">
        <w:rPr>
          <w:sz w:val="24"/>
          <w:szCs w:val="24"/>
        </w:rPr>
        <w:t>проводимыми в детском саду.</w:t>
      </w:r>
    </w:p>
    <w:p w:rsidR="001C67B7" w:rsidRPr="00BC69E0" w:rsidRDefault="001C67B7" w:rsidP="001C67B7">
      <w:pPr>
        <w:pStyle w:val="5"/>
        <w:numPr>
          <w:ilvl w:val="0"/>
          <w:numId w:val="32"/>
        </w:numPr>
        <w:shd w:val="clear" w:color="auto" w:fill="auto"/>
        <w:tabs>
          <w:tab w:val="left" w:pos="1335"/>
          <w:tab w:val="right" w:pos="9354"/>
        </w:tabs>
        <w:spacing w:line="360" w:lineRule="auto"/>
        <w:ind w:left="20" w:firstLine="720"/>
        <w:jc w:val="both"/>
        <w:rPr>
          <w:sz w:val="24"/>
          <w:szCs w:val="24"/>
        </w:rPr>
      </w:pPr>
      <w:r>
        <w:rPr>
          <w:sz w:val="24"/>
          <w:szCs w:val="24"/>
        </w:rPr>
        <w:t xml:space="preserve">Разъяснять </w:t>
      </w:r>
      <w:r w:rsidRPr="00081051">
        <w:rPr>
          <w:sz w:val="24"/>
          <w:szCs w:val="24"/>
        </w:rPr>
        <w:t>важность посещения детьми секций, студий,</w:t>
      </w:r>
      <w:r>
        <w:rPr>
          <w:sz w:val="24"/>
          <w:szCs w:val="24"/>
        </w:rPr>
        <w:t xml:space="preserve"> </w:t>
      </w:r>
      <w:r w:rsidRPr="00BC69E0">
        <w:rPr>
          <w:sz w:val="24"/>
          <w:szCs w:val="24"/>
        </w:rPr>
        <w:t xml:space="preserve">ориентированных на оздоровление дошкольников. </w:t>
      </w:r>
    </w:p>
    <w:p w:rsidR="001C67B7" w:rsidRPr="00081051" w:rsidRDefault="001C67B7" w:rsidP="001C67B7">
      <w:pPr>
        <w:pStyle w:val="Bodytext30"/>
        <w:shd w:val="clear" w:color="auto" w:fill="auto"/>
        <w:spacing w:after="0" w:line="360" w:lineRule="auto"/>
        <w:ind w:left="20" w:right="20" w:firstLine="720"/>
        <w:jc w:val="both"/>
        <w:rPr>
          <w:sz w:val="24"/>
          <w:szCs w:val="24"/>
        </w:rPr>
      </w:pPr>
      <w:r w:rsidRPr="00081051">
        <w:rPr>
          <w:bCs w:val="0"/>
          <w:sz w:val="24"/>
          <w:szCs w:val="24"/>
        </w:rPr>
        <w:t>Образовательная область «Социально-коммуникативное развитие»</w:t>
      </w:r>
    </w:p>
    <w:p w:rsidR="001C67B7" w:rsidRPr="0094530C" w:rsidRDefault="001C67B7" w:rsidP="001C67B7">
      <w:pPr>
        <w:pStyle w:val="5"/>
        <w:numPr>
          <w:ilvl w:val="0"/>
          <w:numId w:val="33"/>
        </w:numPr>
        <w:shd w:val="clear" w:color="auto" w:fill="auto"/>
        <w:tabs>
          <w:tab w:val="left" w:pos="1335"/>
          <w:tab w:val="right" w:pos="9354"/>
        </w:tabs>
        <w:spacing w:line="360" w:lineRule="auto"/>
        <w:ind w:left="20" w:firstLine="720"/>
        <w:jc w:val="both"/>
        <w:rPr>
          <w:sz w:val="24"/>
          <w:szCs w:val="24"/>
        </w:rPr>
      </w:pPr>
      <w:r>
        <w:rPr>
          <w:sz w:val="24"/>
          <w:szCs w:val="24"/>
        </w:rPr>
        <w:t xml:space="preserve">Показывать </w:t>
      </w:r>
      <w:r w:rsidRPr="00081051">
        <w:rPr>
          <w:sz w:val="24"/>
          <w:szCs w:val="24"/>
        </w:rPr>
        <w:t>родителям значение развития экологического</w:t>
      </w:r>
      <w:r>
        <w:rPr>
          <w:sz w:val="24"/>
          <w:szCs w:val="24"/>
        </w:rPr>
        <w:t xml:space="preserve"> </w:t>
      </w:r>
      <w:r w:rsidRPr="0094530C">
        <w:rPr>
          <w:sz w:val="24"/>
          <w:szCs w:val="24"/>
        </w:rPr>
        <w:t>сознания как условия всеобщей выживаемости природы, семьи, отельного человека, всего человечества.</w:t>
      </w:r>
    </w:p>
    <w:p w:rsidR="001C67B7" w:rsidRPr="0094530C" w:rsidRDefault="001C67B7" w:rsidP="001C67B7">
      <w:pPr>
        <w:pStyle w:val="5"/>
        <w:numPr>
          <w:ilvl w:val="0"/>
          <w:numId w:val="33"/>
        </w:numPr>
        <w:shd w:val="clear" w:color="auto" w:fill="auto"/>
        <w:tabs>
          <w:tab w:val="left" w:pos="1335"/>
          <w:tab w:val="right" w:pos="9354"/>
        </w:tabs>
        <w:spacing w:line="360" w:lineRule="auto"/>
        <w:ind w:left="20" w:firstLine="720"/>
        <w:jc w:val="both"/>
        <w:rPr>
          <w:sz w:val="24"/>
          <w:szCs w:val="24"/>
        </w:rPr>
      </w:pPr>
      <w:r w:rsidRPr="00081051">
        <w:rPr>
          <w:sz w:val="24"/>
          <w:szCs w:val="24"/>
        </w:rPr>
        <w:t>Знакомить</w:t>
      </w:r>
      <w:r w:rsidRPr="00081051">
        <w:rPr>
          <w:sz w:val="24"/>
          <w:szCs w:val="24"/>
        </w:rPr>
        <w:tab/>
      </w:r>
      <w:r>
        <w:rPr>
          <w:sz w:val="24"/>
          <w:szCs w:val="24"/>
        </w:rPr>
        <w:t xml:space="preserve"> </w:t>
      </w:r>
      <w:r w:rsidRPr="00081051">
        <w:rPr>
          <w:sz w:val="24"/>
          <w:szCs w:val="24"/>
        </w:rPr>
        <w:t>родителей с опасными для здоровья ребенка</w:t>
      </w:r>
      <w:r>
        <w:rPr>
          <w:sz w:val="24"/>
          <w:szCs w:val="24"/>
        </w:rPr>
        <w:t xml:space="preserve"> </w:t>
      </w:r>
      <w:r w:rsidRPr="0094530C">
        <w:rPr>
          <w:sz w:val="24"/>
          <w:szCs w:val="24"/>
        </w:rPr>
        <w:t>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rsidR="001C67B7" w:rsidRPr="00081051" w:rsidRDefault="001C67B7" w:rsidP="001C67B7">
      <w:pPr>
        <w:pStyle w:val="5"/>
        <w:numPr>
          <w:ilvl w:val="0"/>
          <w:numId w:val="33"/>
        </w:numPr>
        <w:shd w:val="clear" w:color="auto" w:fill="auto"/>
        <w:tabs>
          <w:tab w:val="left" w:pos="1335"/>
        </w:tabs>
        <w:spacing w:line="360" w:lineRule="auto"/>
        <w:ind w:left="20" w:right="20" w:firstLine="720"/>
        <w:jc w:val="both"/>
        <w:rPr>
          <w:sz w:val="24"/>
          <w:szCs w:val="24"/>
        </w:rPr>
      </w:pPr>
      <w:r w:rsidRPr="00081051">
        <w:rPr>
          <w:sz w:val="24"/>
          <w:szCs w:val="24"/>
        </w:rPr>
        <w:t xml:space="preserve">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w:t>
      </w:r>
      <w:r w:rsidRPr="00081051">
        <w:rPr>
          <w:sz w:val="24"/>
          <w:szCs w:val="24"/>
        </w:rPr>
        <w:lastRenderedPageBreak/>
        <w:t>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 «01», «02» и «03» и т.д.</w:t>
      </w:r>
    </w:p>
    <w:p w:rsidR="001C67B7" w:rsidRPr="00081051" w:rsidRDefault="001C67B7" w:rsidP="001C67B7">
      <w:pPr>
        <w:pStyle w:val="5"/>
        <w:numPr>
          <w:ilvl w:val="0"/>
          <w:numId w:val="33"/>
        </w:numPr>
        <w:shd w:val="clear" w:color="auto" w:fill="auto"/>
        <w:spacing w:line="360" w:lineRule="auto"/>
        <w:ind w:left="20" w:firstLine="720"/>
        <w:jc w:val="both"/>
        <w:rPr>
          <w:sz w:val="24"/>
          <w:szCs w:val="24"/>
        </w:rPr>
      </w:pPr>
      <w:r w:rsidRPr="00081051">
        <w:rPr>
          <w:sz w:val="24"/>
          <w:szCs w:val="24"/>
        </w:rPr>
        <w:t xml:space="preserve"> 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1C67B7" w:rsidRPr="00081051" w:rsidRDefault="001C67B7" w:rsidP="001C67B7">
      <w:pPr>
        <w:pStyle w:val="5"/>
        <w:numPr>
          <w:ilvl w:val="0"/>
          <w:numId w:val="33"/>
        </w:numPr>
        <w:shd w:val="clear" w:color="auto" w:fill="auto"/>
        <w:tabs>
          <w:tab w:val="left" w:pos="1353"/>
        </w:tabs>
        <w:spacing w:line="360" w:lineRule="auto"/>
        <w:ind w:left="20" w:firstLine="720"/>
        <w:jc w:val="both"/>
        <w:rPr>
          <w:sz w:val="24"/>
          <w:szCs w:val="24"/>
        </w:rPr>
      </w:pPr>
      <w:r w:rsidRPr="00081051">
        <w:rPr>
          <w:sz w:val="24"/>
          <w:szCs w:val="24"/>
        </w:rPr>
        <w:t>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1C67B7" w:rsidRPr="00081051" w:rsidRDefault="001C67B7" w:rsidP="001C67B7">
      <w:pPr>
        <w:pStyle w:val="5"/>
        <w:numPr>
          <w:ilvl w:val="0"/>
          <w:numId w:val="33"/>
        </w:numPr>
        <w:shd w:val="clear" w:color="auto" w:fill="auto"/>
        <w:tabs>
          <w:tab w:val="left" w:pos="1353"/>
        </w:tabs>
        <w:spacing w:line="360" w:lineRule="auto"/>
        <w:ind w:left="20" w:firstLine="720"/>
        <w:jc w:val="both"/>
        <w:rPr>
          <w:sz w:val="24"/>
          <w:szCs w:val="24"/>
        </w:rPr>
      </w:pPr>
      <w:r w:rsidRPr="00081051">
        <w:rPr>
          <w:sz w:val="24"/>
          <w:szCs w:val="24"/>
        </w:rPr>
        <w:t>Знакомить родителей с формами работы дошкольного учреждения по проблеме безопасности детей дошкольного возраста.</w:t>
      </w:r>
    </w:p>
    <w:p w:rsidR="001C67B7" w:rsidRPr="00081051" w:rsidRDefault="001C67B7" w:rsidP="001C67B7">
      <w:pPr>
        <w:pStyle w:val="5"/>
        <w:numPr>
          <w:ilvl w:val="0"/>
          <w:numId w:val="33"/>
        </w:numPr>
        <w:shd w:val="clear" w:color="auto" w:fill="auto"/>
        <w:tabs>
          <w:tab w:val="left" w:pos="1353"/>
        </w:tabs>
        <w:spacing w:line="360" w:lineRule="auto"/>
        <w:ind w:left="20" w:firstLine="720"/>
        <w:jc w:val="both"/>
        <w:rPr>
          <w:sz w:val="24"/>
          <w:szCs w:val="24"/>
        </w:rPr>
      </w:pPr>
      <w:r w:rsidRPr="00081051">
        <w:rPr>
          <w:sz w:val="24"/>
          <w:szCs w:val="24"/>
        </w:rPr>
        <w:t>Знакомить родителей с достижениями и трудностями общественного воспитания в детском саду.</w:t>
      </w:r>
    </w:p>
    <w:p w:rsidR="001C67B7" w:rsidRPr="00081051" w:rsidRDefault="001C67B7" w:rsidP="001C67B7">
      <w:pPr>
        <w:pStyle w:val="5"/>
        <w:numPr>
          <w:ilvl w:val="0"/>
          <w:numId w:val="33"/>
        </w:numPr>
        <w:shd w:val="clear" w:color="auto" w:fill="auto"/>
        <w:tabs>
          <w:tab w:val="left" w:pos="1353"/>
        </w:tabs>
        <w:spacing w:line="360" w:lineRule="auto"/>
        <w:ind w:left="20" w:firstLine="720"/>
        <w:jc w:val="both"/>
        <w:rPr>
          <w:sz w:val="24"/>
          <w:szCs w:val="24"/>
        </w:rPr>
      </w:pPr>
      <w:r w:rsidRPr="00081051">
        <w:rPr>
          <w:sz w:val="24"/>
          <w:szCs w:val="24"/>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1C67B7" w:rsidRPr="00081051" w:rsidRDefault="001C67B7" w:rsidP="001C67B7">
      <w:pPr>
        <w:pStyle w:val="5"/>
        <w:numPr>
          <w:ilvl w:val="0"/>
          <w:numId w:val="33"/>
        </w:numPr>
        <w:shd w:val="clear" w:color="auto" w:fill="auto"/>
        <w:tabs>
          <w:tab w:val="left" w:pos="1353"/>
        </w:tabs>
        <w:spacing w:line="360" w:lineRule="auto"/>
        <w:ind w:left="20" w:firstLine="720"/>
        <w:jc w:val="both"/>
        <w:rPr>
          <w:sz w:val="24"/>
          <w:szCs w:val="24"/>
        </w:rPr>
      </w:pPr>
      <w:r w:rsidRPr="00081051">
        <w:rPr>
          <w:sz w:val="24"/>
          <w:szCs w:val="24"/>
        </w:rPr>
        <w:t>Заинтересовывать родителей в развитии игровой деятельности детей, обеспечивающей успешную социализацию, усвоение тендерного поведения.</w:t>
      </w:r>
    </w:p>
    <w:p w:rsidR="001C67B7" w:rsidRPr="0094530C" w:rsidRDefault="001C67B7" w:rsidP="001C67B7">
      <w:pPr>
        <w:pStyle w:val="5"/>
        <w:numPr>
          <w:ilvl w:val="0"/>
          <w:numId w:val="33"/>
        </w:numPr>
        <w:shd w:val="clear" w:color="auto" w:fill="auto"/>
        <w:tabs>
          <w:tab w:val="left" w:pos="1350"/>
          <w:tab w:val="center" w:pos="6006"/>
        </w:tabs>
        <w:spacing w:line="360" w:lineRule="auto"/>
        <w:ind w:left="20" w:firstLine="740"/>
        <w:jc w:val="both"/>
        <w:rPr>
          <w:sz w:val="24"/>
          <w:szCs w:val="24"/>
        </w:rPr>
      </w:pPr>
      <w:r w:rsidRPr="00081051">
        <w:rPr>
          <w:sz w:val="24"/>
          <w:szCs w:val="24"/>
        </w:rPr>
        <w:t>Помогать</w:t>
      </w:r>
      <w:r w:rsidRPr="00081051">
        <w:rPr>
          <w:sz w:val="24"/>
          <w:szCs w:val="24"/>
        </w:rPr>
        <w:tab/>
        <w:t>родителям осознавать негативные последствия</w:t>
      </w:r>
      <w:r>
        <w:rPr>
          <w:sz w:val="24"/>
          <w:szCs w:val="24"/>
        </w:rPr>
        <w:t xml:space="preserve"> </w:t>
      </w:r>
      <w:r w:rsidRPr="0094530C">
        <w:rPr>
          <w:sz w:val="24"/>
          <w:szCs w:val="24"/>
        </w:rPr>
        <w:t>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1C67B7" w:rsidRPr="00081051" w:rsidRDefault="001C67B7" w:rsidP="001C67B7">
      <w:pPr>
        <w:pStyle w:val="5"/>
        <w:numPr>
          <w:ilvl w:val="0"/>
          <w:numId w:val="33"/>
        </w:numPr>
        <w:shd w:val="clear" w:color="auto" w:fill="auto"/>
        <w:spacing w:line="360" w:lineRule="auto"/>
        <w:ind w:left="20" w:right="20" w:firstLine="740"/>
        <w:jc w:val="both"/>
        <w:rPr>
          <w:sz w:val="24"/>
          <w:szCs w:val="24"/>
        </w:rPr>
      </w:pPr>
      <w:r w:rsidRPr="00081051">
        <w:rPr>
          <w:sz w:val="24"/>
          <w:szCs w:val="24"/>
        </w:rPr>
        <w:t xml:space="preserve"> 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rsidR="001C67B7" w:rsidRPr="0094530C" w:rsidRDefault="001C67B7" w:rsidP="001C67B7">
      <w:pPr>
        <w:pStyle w:val="5"/>
        <w:numPr>
          <w:ilvl w:val="0"/>
          <w:numId w:val="33"/>
        </w:numPr>
        <w:shd w:val="clear" w:color="auto" w:fill="auto"/>
        <w:tabs>
          <w:tab w:val="left" w:pos="1350"/>
          <w:tab w:val="center" w:pos="6006"/>
          <w:tab w:val="right" w:pos="9362"/>
        </w:tabs>
        <w:spacing w:line="360" w:lineRule="auto"/>
        <w:ind w:left="20" w:firstLine="740"/>
        <w:jc w:val="both"/>
        <w:rPr>
          <w:sz w:val="24"/>
          <w:szCs w:val="24"/>
        </w:rPr>
      </w:pPr>
      <w:r w:rsidRPr="00081051">
        <w:rPr>
          <w:sz w:val="24"/>
          <w:szCs w:val="24"/>
        </w:rPr>
        <w:lastRenderedPageBreak/>
        <w:t>Привлекать</w:t>
      </w:r>
      <w:r w:rsidRPr="00081051">
        <w:rPr>
          <w:sz w:val="24"/>
          <w:szCs w:val="24"/>
        </w:rPr>
        <w:tab/>
        <w:t>родителей к составлению соглашения</w:t>
      </w:r>
      <w:r w:rsidRPr="00081051">
        <w:rPr>
          <w:sz w:val="24"/>
          <w:szCs w:val="24"/>
        </w:rPr>
        <w:tab/>
        <w:t>о</w:t>
      </w:r>
      <w:r>
        <w:rPr>
          <w:sz w:val="24"/>
          <w:szCs w:val="24"/>
        </w:rPr>
        <w:t xml:space="preserve"> </w:t>
      </w:r>
      <w:r w:rsidRPr="0094530C">
        <w:rPr>
          <w:sz w:val="24"/>
          <w:szCs w:val="24"/>
        </w:rPr>
        <w:t>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1C67B7" w:rsidRPr="00081051" w:rsidRDefault="001C67B7" w:rsidP="001C67B7">
      <w:pPr>
        <w:pStyle w:val="5"/>
        <w:numPr>
          <w:ilvl w:val="0"/>
          <w:numId w:val="33"/>
        </w:numPr>
        <w:shd w:val="clear" w:color="auto" w:fill="auto"/>
        <w:tabs>
          <w:tab w:val="left" w:pos="1350"/>
          <w:tab w:val="right" w:pos="9362"/>
        </w:tabs>
        <w:spacing w:line="360" w:lineRule="auto"/>
        <w:ind w:left="20" w:firstLine="740"/>
        <w:jc w:val="both"/>
        <w:rPr>
          <w:sz w:val="24"/>
          <w:szCs w:val="24"/>
        </w:rPr>
      </w:pPr>
      <w:r w:rsidRPr="00081051">
        <w:rPr>
          <w:sz w:val="24"/>
          <w:szCs w:val="24"/>
        </w:rPr>
        <w:t>Изучать традиции трудового воспитания, сложившиеся</w:t>
      </w:r>
      <w:r w:rsidRPr="00081051">
        <w:rPr>
          <w:sz w:val="24"/>
          <w:szCs w:val="24"/>
        </w:rPr>
        <w:tab/>
        <w:t>и</w:t>
      </w:r>
    </w:p>
    <w:p w:rsidR="001C67B7" w:rsidRPr="00081051" w:rsidRDefault="001C67B7" w:rsidP="001C67B7">
      <w:pPr>
        <w:pStyle w:val="5"/>
        <w:shd w:val="clear" w:color="auto" w:fill="auto"/>
        <w:spacing w:line="360" w:lineRule="auto"/>
        <w:ind w:left="20"/>
        <w:jc w:val="both"/>
        <w:rPr>
          <w:sz w:val="24"/>
          <w:szCs w:val="24"/>
        </w:rPr>
      </w:pPr>
      <w:r w:rsidRPr="00081051">
        <w:rPr>
          <w:sz w:val="24"/>
          <w:szCs w:val="24"/>
        </w:rPr>
        <w:t>развивающиеся в семьях воспитанников.</w:t>
      </w:r>
    </w:p>
    <w:p w:rsidR="001C67B7" w:rsidRPr="00081051" w:rsidRDefault="001C67B7" w:rsidP="001C67B7">
      <w:pPr>
        <w:pStyle w:val="5"/>
        <w:numPr>
          <w:ilvl w:val="0"/>
          <w:numId w:val="33"/>
        </w:numPr>
        <w:shd w:val="clear" w:color="auto" w:fill="auto"/>
        <w:spacing w:line="360" w:lineRule="auto"/>
        <w:ind w:left="20" w:right="20" w:firstLine="740"/>
        <w:jc w:val="both"/>
        <w:rPr>
          <w:sz w:val="24"/>
          <w:szCs w:val="24"/>
        </w:rPr>
      </w:pPr>
      <w:r w:rsidRPr="00081051">
        <w:rPr>
          <w:sz w:val="24"/>
          <w:szCs w:val="24"/>
        </w:rPr>
        <w:t xml:space="preserve"> 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1C67B7" w:rsidRPr="00081051" w:rsidRDefault="001C67B7" w:rsidP="001C67B7">
      <w:pPr>
        <w:pStyle w:val="5"/>
        <w:numPr>
          <w:ilvl w:val="0"/>
          <w:numId w:val="33"/>
        </w:numPr>
        <w:shd w:val="clear" w:color="auto" w:fill="auto"/>
        <w:tabs>
          <w:tab w:val="left" w:pos="1350"/>
          <w:tab w:val="center" w:pos="6006"/>
          <w:tab w:val="right" w:pos="9362"/>
        </w:tabs>
        <w:spacing w:line="360" w:lineRule="auto"/>
        <w:ind w:left="20" w:firstLine="740"/>
        <w:jc w:val="both"/>
        <w:rPr>
          <w:sz w:val="24"/>
          <w:szCs w:val="24"/>
        </w:rPr>
      </w:pPr>
      <w:r w:rsidRPr="00081051">
        <w:rPr>
          <w:sz w:val="24"/>
          <w:szCs w:val="24"/>
        </w:rPr>
        <w:t>Побуждать</w:t>
      </w:r>
      <w:r w:rsidRPr="00081051">
        <w:rPr>
          <w:sz w:val="24"/>
          <w:szCs w:val="24"/>
        </w:rPr>
        <w:tab/>
        <w:t>близких взрослых знакомить детей с домашним</w:t>
      </w:r>
      <w:r w:rsidRPr="00081051">
        <w:rPr>
          <w:sz w:val="24"/>
          <w:szCs w:val="24"/>
        </w:rPr>
        <w:tab/>
        <w:t>и</w:t>
      </w:r>
    </w:p>
    <w:p w:rsidR="001C67B7" w:rsidRPr="00081051" w:rsidRDefault="001C67B7" w:rsidP="001C67B7">
      <w:pPr>
        <w:pStyle w:val="5"/>
        <w:shd w:val="clear" w:color="auto" w:fill="auto"/>
        <w:spacing w:line="360" w:lineRule="auto"/>
        <w:ind w:left="20" w:right="20"/>
        <w:jc w:val="both"/>
        <w:rPr>
          <w:sz w:val="24"/>
          <w:szCs w:val="24"/>
        </w:rPr>
      </w:pPr>
      <w:r w:rsidRPr="00081051">
        <w:rPr>
          <w:sz w:val="24"/>
          <w:szCs w:val="24"/>
        </w:rPr>
        <w:t>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w:t>
      </w:r>
      <w:r w:rsidRPr="00081051">
        <w:rPr>
          <w:rStyle w:val="2"/>
          <w:sz w:val="24"/>
          <w:szCs w:val="24"/>
        </w:rPr>
        <w:t>ши</w:t>
      </w:r>
      <w:r w:rsidRPr="00081051">
        <w:rPr>
          <w:sz w:val="24"/>
          <w:szCs w:val="24"/>
        </w:rPr>
        <w:t>хся в семье, а также родном селе.</w:t>
      </w:r>
    </w:p>
    <w:p w:rsidR="001C67B7" w:rsidRPr="00081051" w:rsidRDefault="001C67B7" w:rsidP="001C67B7">
      <w:pPr>
        <w:pStyle w:val="5"/>
        <w:numPr>
          <w:ilvl w:val="0"/>
          <w:numId w:val="33"/>
        </w:numPr>
        <w:shd w:val="clear" w:color="auto" w:fill="auto"/>
        <w:spacing w:line="360" w:lineRule="auto"/>
        <w:ind w:left="20" w:right="20" w:firstLine="740"/>
        <w:jc w:val="both"/>
        <w:rPr>
          <w:sz w:val="24"/>
          <w:szCs w:val="24"/>
        </w:rPr>
      </w:pPr>
      <w:r w:rsidRPr="00081051">
        <w:rPr>
          <w:sz w:val="24"/>
          <w:szCs w:val="24"/>
        </w:rPr>
        <w:t xml:space="preserve"> 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1C67B7" w:rsidRPr="00081051" w:rsidRDefault="001C67B7" w:rsidP="001C67B7">
      <w:pPr>
        <w:pStyle w:val="5"/>
        <w:numPr>
          <w:ilvl w:val="0"/>
          <w:numId w:val="33"/>
        </w:numPr>
        <w:shd w:val="clear" w:color="auto" w:fill="auto"/>
        <w:spacing w:line="360" w:lineRule="auto"/>
        <w:ind w:left="20" w:right="20" w:firstLine="720"/>
        <w:jc w:val="both"/>
        <w:rPr>
          <w:sz w:val="24"/>
          <w:szCs w:val="24"/>
        </w:rPr>
      </w:pPr>
      <w:r w:rsidRPr="00081051">
        <w:rPr>
          <w:sz w:val="24"/>
          <w:szCs w:val="24"/>
        </w:rPr>
        <w:t xml:space="preserve"> 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1C67B7" w:rsidRPr="00081051" w:rsidRDefault="001C67B7" w:rsidP="001C67B7">
      <w:pPr>
        <w:pStyle w:val="5"/>
        <w:numPr>
          <w:ilvl w:val="0"/>
          <w:numId w:val="33"/>
        </w:numPr>
        <w:shd w:val="clear" w:color="auto" w:fill="auto"/>
        <w:spacing w:line="360" w:lineRule="auto"/>
        <w:ind w:left="20" w:right="20" w:firstLine="720"/>
        <w:jc w:val="both"/>
        <w:rPr>
          <w:sz w:val="24"/>
          <w:szCs w:val="24"/>
        </w:rPr>
      </w:pPr>
      <w:r w:rsidRPr="00081051">
        <w:rPr>
          <w:sz w:val="24"/>
          <w:szCs w:val="24"/>
        </w:rPr>
        <w:t xml:space="preserve"> 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p w:rsidR="001C67B7" w:rsidRPr="00081051" w:rsidRDefault="001C67B7" w:rsidP="001C67B7">
      <w:pPr>
        <w:pStyle w:val="Bodytext30"/>
        <w:shd w:val="clear" w:color="auto" w:fill="auto"/>
        <w:spacing w:after="0" w:line="360" w:lineRule="auto"/>
        <w:ind w:left="20" w:firstLine="720"/>
        <w:jc w:val="both"/>
        <w:rPr>
          <w:sz w:val="24"/>
          <w:szCs w:val="24"/>
        </w:rPr>
      </w:pPr>
      <w:r w:rsidRPr="00081051">
        <w:rPr>
          <w:bCs w:val="0"/>
          <w:sz w:val="24"/>
          <w:szCs w:val="24"/>
        </w:rPr>
        <w:t>Образовательная область «Познавательное развитие»</w:t>
      </w:r>
    </w:p>
    <w:p w:rsidR="001C67B7" w:rsidRPr="00081051" w:rsidRDefault="001C67B7" w:rsidP="001C67B7">
      <w:pPr>
        <w:pStyle w:val="5"/>
        <w:numPr>
          <w:ilvl w:val="0"/>
          <w:numId w:val="34"/>
        </w:numPr>
        <w:shd w:val="clear" w:color="auto" w:fill="auto"/>
        <w:spacing w:line="360" w:lineRule="auto"/>
        <w:ind w:left="20" w:right="20" w:firstLine="720"/>
        <w:jc w:val="both"/>
        <w:rPr>
          <w:sz w:val="24"/>
          <w:szCs w:val="24"/>
        </w:rPr>
      </w:pPr>
      <w:r w:rsidRPr="00081051">
        <w:rPr>
          <w:sz w:val="24"/>
          <w:szCs w:val="24"/>
        </w:rPr>
        <w:t xml:space="preserve"> Обращать внимание родителей на возможности интеллектуального развития ребенка в семье и детском саду.</w:t>
      </w:r>
    </w:p>
    <w:p w:rsidR="001C67B7" w:rsidRPr="00081051" w:rsidRDefault="001C67B7" w:rsidP="001C67B7">
      <w:pPr>
        <w:pStyle w:val="5"/>
        <w:numPr>
          <w:ilvl w:val="0"/>
          <w:numId w:val="34"/>
        </w:numPr>
        <w:shd w:val="clear" w:color="auto" w:fill="auto"/>
        <w:spacing w:line="360" w:lineRule="auto"/>
        <w:ind w:left="20" w:right="20" w:firstLine="720"/>
        <w:jc w:val="both"/>
        <w:rPr>
          <w:sz w:val="24"/>
          <w:szCs w:val="24"/>
        </w:rPr>
      </w:pPr>
      <w:r w:rsidRPr="00081051">
        <w:rPr>
          <w:sz w:val="24"/>
          <w:szCs w:val="24"/>
        </w:rPr>
        <w:t xml:space="preserve"> 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1C67B7" w:rsidRPr="00081051" w:rsidRDefault="001C67B7" w:rsidP="001C67B7">
      <w:pPr>
        <w:pStyle w:val="5"/>
        <w:numPr>
          <w:ilvl w:val="0"/>
          <w:numId w:val="34"/>
        </w:numPr>
        <w:shd w:val="clear" w:color="auto" w:fill="auto"/>
        <w:spacing w:line="360" w:lineRule="auto"/>
        <w:ind w:left="20" w:right="20" w:firstLine="720"/>
        <w:jc w:val="both"/>
        <w:rPr>
          <w:sz w:val="24"/>
          <w:szCs w:val="24"/>
        </w:rPr>
      </w:pPr>
      <w:r w:rsidRPr="00081051">
        <w:rPr>
          <w:sz w:val="24"/>
          <w:szCs w:val="24"/>
        </w:rPr>
        <w:t xml:space="preserve"> 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 </w:t>
      </w:r>
      <w:r w:rsidRPr="00081051">
        <w:rPr>
          <w:sz w:val="24"/>
          <w:szCs w:val="24"/>
        </w:rPr>
        <w:lastRenderedPageBreak/>
        <w:t>(сельчан).</w:t>
      </w:r>
    </w:p>
    <w:p w:rsidR="001C67B7" w:rsidRPr="00081051" w:rsidRDefault="001C67B7" w:rsidP="001C67B7">
      <w:pPr>
        <w:pStyle w:val="5"/>
        <w:numPr>
          <w:ilvl w:val="0"/>
          <w:numId w:val="34"/>
        </w:numPr>
        <w:shd w:val="clear" w:color="auto" w:fill="auto"/>
        <w:spacing w:line="360" w:lineRule="auto"/>
        <w:ind w:left="20" w:right="20" w:firstLine="720"/>
        <w:jc w:val="both"/>
        <w:rPr>
          <w:sz w:val="24"/>
          <w:szCs w:val="24"/>
        </w:rPr>
      </w:pPr>
      <w:r w:rsidRPr="00081051">
        <w:rPr>
          <w:sz w:val="24"/>
          <w:szCs w:val="24"/>
        </w:rPr>
        <w:t xml:space="preserve"> 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1C67B7" w:rsidRPr="00081051" w:rsidRDefault="001C67B7" w:rsidP="001C67B7">
      <w:pPr>
        <w:pStyle w:val="Bodytext30"/>
        <w:shd w:val="clear" w:color="auto" w:fill="auto"/>
        <w:spacing w:after="0" w:line="360" w:lineRule="auto"/>
        <w:ind w:left="20" w:firstLine="720"/>
        <w:jc w:val="center"/>
        <w:rPr>
          <w:sz w:val="24"/>
          <w:szCs w:val="24"/>
        </w:rPr>
      </w:pPr>
      <w:r w:rsidRPr="00081051">
        <w:rPr>
          <w:bCs w:val="0"/>
          <w:sz w:val="24"/>
          <w:szCs w:val="24"/>
        </w:rPr>
        <w:t>Образовательная область «Речевое развитие»</w:t>
      </w:r>
    </w:p>
    <w:p w:rsidR="001C67B7" w:rsidRPr="00081051" w:rsidRDefault="001C67B7" w:rsidP="001C67B7">
      <w:pPr>
        <w:pStyle w:val="5"/>
        <w:numPr>
          <w:ilvl w:val="0"/>
          <w:numId w:val="35"/>
        </w:numPr>
        <w:shd w:val="clear" w:color="auto" w:fill="auto"/>
        <w:tabs>
          <w:tab w:val="left" w:pos="1426"/>
        </w:tabs>
        <w:spacing w:line="360" w:lineRule="auto"/>
        <w:ind w:left="20" w:right="20" w:firstLine="720"/>
        <w:jc w:val="both"/>
        <w:rPr>
          <w:sz w:val="24"/>
          <w:szCs w:val="24"/>
        </w:rPr>
      </w:pPr>
      <w:r w:rsidRPr="00081051">
        <w:rPr>
          <w:sz w:val="24"/>
          <w:szCs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1C67B7" w:rsidRPr="00081051" w:rsidRDefault="001C67B7" w:rsidP="001C67B7">
      <w:pPr>
        <w:pStyle w:val="5"/>
        <w:numPr>
          <w:ilvl w:val="0"/>
          <w:numId w:val="35"/>
        </w:numPr>
        <w:shd w:val="clear" w:color="auto" w:fill="auto"/>
        <w:spacing w:line="360" w:lineRule="auto"/>
        <w:ind w:right="20" w:firstLine="700"/>
        <w:jc w:val="both"/>
        <w:rPr>
          <w:sz w:val="24"/>
          <w:szCs w:val="24"/>
        </w:rPr>
      </w:pPr>
      <w:r w:rsidRPr="00081051">
        <w:rPr>
          <w:sz w:val="24"/>
          <w:szCs w:val="24"/>
        </w:rPr>
        <w:t xml:space="preserve"> 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1C67B7" w:rsidRPr="00081051" w:rsidRDefault="001C67B7" w:rsidP="001C67B7">
      <w:pPr>
        <w:pStyle w:val="5"/>
        <w:numPr>
          <w:ilvl w:val="0"/>
          <w:numId w:val="35"/>
        </w:numPr>
        <w:shd w:val="clear" w:color="auto" w:fill="auto"/>
        <w:spacing w:line="360" w:lineRule="auto"/>
        <w:ind w:right="20" w:firstLine="700"/>
        <w:jc w:val="both"/>
        <w:rPr>
          <w:sz w:val="24"/>
          <w:szCs w:val="24"/>
        </w:rPr>
      </w:pPr>
      <w:r w:rsidRPr="00081051">
        <w:rPr>
          <w:sz w:val="24"/>
          <w:szCs w:val="24"/>
        </w:rPr>
        <w:t xml:space="preserve"> 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семейные ассамблеи,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1C67B7" w:rsidRPr="00081051" w:rsidRDefault="001C67B7" w:rsidP="001C67B7">
      <w:pPr>
        <w:pStyle w:val="5"/>
        <w:numPr>
          <w:ilvl w:val="0"/>
          <w:numId w:val="35"/>
        </w:numPr>
        <w:shd w:val="clear" w:color="auto" w:fill="auto"/>
        <w:spacing w:line="360" w:lineRule="auto"/>
        <w:ind w:right="20" w:firstLine="700"/>
        <w:jc w:val="both"/>
        <w:rPr>
          <w:sz w:val="24"/>
          <w:szCs w:val="24"/>
        </w:rPr>
      </w:pPr>
      <w:r w:rsidRPr="00081051">
        <w:rPr>
          <w:sz w:val="24"/>
          <w:szCs w:val="24"/>
        </w:rPr>
        <w:t xml:space="preserve"> 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1C67B7" w:rsidRPr="00081051" w:rsidRDefault="001C67B7" w:rsidP="001C67B7">
      <w:pPr>
        <w:pStyle w:val="5"/>
        <w:numPr>
          <w:ilvl w:val="0"/>
          <w:numId w:val="35"/>
        </w:numPr>
        <w:shd w:val="clear" w:color="auto" w:fill="auto"/>
        <w:spacing w:line="360" w:lineRule="auto"/>
        <w:ind w:right="20" w:firstLine="700"/>
        <w:jc w:val="both"/>
        <w:rPr>
          <w:sz w:val="24"/>
          <w:szCs w:val="24"/>
        </w:rPr>
      </w:pPr>
      <w:r w:rsidRPr="00081051">
        <w:rPr>
          <w:sz w:val="24"/>
          <w:szCs w:val="24"/>
        </w:rPr>
        <w:t xml:space="preserve"> 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1C67B7" w:rsidRPr="00081051" w:rsidRDefault="001C67B7" w:rsidP="001C67B7">
      <w:pPr>
        <w:pStyle w:val="5"/>
        <w:numPr>
          <w:ilvl w:val="0"/>
          <w:numId w:val="35"/>
        </w:numPr>
        <w:shd w:val="clear" w:color="auto" w:fill="auto"/>
        <w:spacing w:line="360" w:lineRule="auto"/>
        <w:ind w:right="20" w:firstLine="700"/>
        <w:jc w:val="both"/>
        <w:rPr>
          <w:sz w:val="24"/>
          <w:szCs w:val="24"/>
        </w:rPr>
      </w:pPr>
      <w:r w:rsidRPr="00081051">
        <w:rPr>
          <w:sz w:val="24"/>
          <w:szCs w:val="24"/>
        </w:rPr>
        <w:t xml:space="preserve"> 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1C67B7" w:rsidRPr="00081051" w:rsidRDefault="001C67B7" w:rsidP="001C67B7">
      <w:pPr>
        <w:pStyle w:val="5"/>
        <w:numPr>
          <w:ilvl w:val="0"/>
          <w:numId w:val="35"/>
        </w:numPr>
        <w:shd w:val="clear" w:color="auto" w:fill="auto"/>
        <w:spacing w:line="360" w:lineRule="auto"/>
        <w:ind w:right="20" w:firstLine="700"/>
        <w:jc w:val="both"/>
        <w:rPr>
          <w:sz w:val="24"/>
          <w:szCs w:val="24"/>
        </w:rPr>
      </w:pPr>
      <w:r w:rsidRPr="00081051">
        <w:rPr>
          <w:sz w:val="24"/>
          <w:szCs w:val="24"/>
        </w:rPr>
        <w:t xml:space="preserve"> 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1C67B7" w:rsidRPr="00081051" w:rsidRDefault="001C67B7" w:rsidP="001C67B7">
      <w:pPr>
        <w:pStyle w:val="5"/>
        <w:numPr>
          <w:ilvl w:val="0"/>
          <w:numId w:val="35"/>
        </w:numPr>
        <w:shd w:val="clear" w:color="auto" w:fill="auto"/>
        <w:spacing w:line="360" w:lineRule="auto"/>
        <w:ind w:right="20" w:firstLine="720"/>
        <w:jc w:val="both"/>
        <w:rPr>
          <w:sz w:val="24"/>
          <w:szCs w:val="24"/>
        </w:rPr>
      </w:pPr>
      <w:r w:rsidRPr="00081051">
        <w:rPr>
          <w:sz w:val="24"/>
          <w:szCs w:val="24"/>
        </w:rPr>
        <w:t xml:space="preserve"> Совместно с родителями проводить конкурсы, литературные гостиные и викторины, театральные мастерские, встречи с писателями, поэтами, работниками детской </w:t>
      </w:r>
      <w:r w:rsidRPr="00081051">
        <w:rPr>
          <w:sz w:val="24"/>
          <w:szCs w:val="24"/>
        </w:rPr>
        <w:lastRenderedPageBreak/>
        <w:t>библиотеки, направленные на активное познание детьми литературного наследия. Поддерживать контакты семьи с детской библиотекой.</w:t>
      </w:r>
    </w:p>
    <w:p w:rsidR="001C67B7" w:rsidRPr="00081051" w:rsidRDefault="001C67B7" w:rsidP="001C67B7">
      <w:pPr>
        <w:pStyle w:val="5"/>
        <w:numPr>
          <w:ilvl w:val="0"/>
          <w:numId w:val="35"/>
        </w:numPr>
        <w:shd w:val="clear" w:color="auto" w:fill="auto"/>
        <w:spacing w:line="360" w:lineRule="auto"/>
        <w:ind w:right="20" w:firstLine="720"/>
        <w:jc w:val="both"/>
        <w:rPr>
          <w:sz w:val="24"/>
          <w:szCs w:val="24"/>
        </w:rPr>
      </w:pPr>
      <w:r w:rsidRPr="00081051">
        <w:rPr>
          <w:sz w:val="24"/>
          <w:szCs w:val="24"/>
        </w:rPr>
        <w:t xml:space="preserve"> 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1C67B7" w:rsidRPr="00081051" w:rsidRDefault="001C67B7" w:rsidP="001C67B7">
      <w:pPr>
        <w:pStyle w:val="Bodytext30"/>
        <w:shd w:val="clear" w:color="auto" w:fill="auto"/>
        <w:spacing w:after="0" w:line="360" w:lineRule="auto"/>
        <w:ind w:firstLine="720"/>
        <w:jc w:val="both"/>
        <w:rPr>
          <w:sz w:val="24"/>
          <w:szCs w:val="24"/>
        </w:rPr>
      </w:pPr>
      <w:r w:rsidRPr="00081051">
        <w:rPr>
          <w:bCs w:val="0"/>
          <w:sz w:val="24"/>
          <w:szCs w:val="24"/>
        </w:rPr>
        <w:t>Образовательная область «Художественно-эстетическое развитие»</w:t>
      </w:r>
    </w:p>
    <w:p w:rsidR="001C67B7" w:rsidRPr="00081051" w:rsidRDefault="001C67B7" w:rsidP="001C67B7">
      <w:pPr>
        <w:pStyle w:val="5"/>
        <w:numPr>
          <w:ilvl w:val="0"/>
          <w:numId w:val="36"/>
        </w:numPr>
        <w:shd w:val="clear" w:color="auto" w:fill="auto"/>
        <w:spacing w:line="360" w:lineRule="auto"/>
        <w:ind w:right="20" w:firstLine="720"/>
        <w:jc w:val="both"/>
        <w:rPr>
          <w:sz w:val="24"/>
          <w:szCs w:val="24"/>
        </w:rPr>
      </w:pPr>
      <w:r w:rsidRPr="00081051">
        <w:rPr>
          <w:sz w:val="24"/>
          <w:szCs w:val="24"/>
        </w:rPr>
        <w:t xml:space="preserve"> 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1C67B7" w:rsidRPr="00081051" w:rsidRDefault="001C67B7" w:rsidP="001C67B7">
      <w:pPr>
        <w:pStyle w:val="5"/>
        <w:numPr>
          <w:ilvl w:val="0"/>
          <w:numId w:val="36"/>
        </w:numPr>
        <w:shd w:val="clear" w:color="auto" w:fill="auto"/>
        <w:spacing w:line="360" w:lineRule="auto"/>
        <w:ind w:right="20" w:firstLine="720"/>
        <w:jc w:val="both"/>
        <w:rPr>
          <w:sz w:val="24"/>
          <w:szCs w:val="24"/>
        </w:rPr>
      </w:pPr>
      <w:r w:rsidRPr="00081051">
        <w:rPr>
          <w:sz w:val="24"/>
          <w:szCs w:val="24"/>
        </w:rPr>
        <w:t xml:space="preserve"> 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1C67B7" w:rsidRPr="00081051" w:rsidRDefault="001C67B7" w:rsidP="001C67B7">
      <w:pPr>
        <w:pStyle w:val="5"/>
        <w:numPr>
          <w:ilvl w:val="0"/>
          <w:numId w:val="36"/>
        </w:numPr>
        <w:shd w:val="clear" w:color="auto" w:fill="auto"/>
        <w:spacing w:line="360" w:lineRule="auto"/>
        <w:ind w:right="20" w:firstLine="720"/>
        <w:jc w:val="both"/>
        <w:rPr>
          <w:sz w:val="24"/>
          <w:szCs w:val="24"/>
        </w:rPr>
      </w:pPr>
      <w:r w:rsidRPr="00081051">
        <w:rPr>
          <w:sz w:val="24"/>
          <w:szCs w:val="24"/>
        </w:rPr>
        <w:t xml:space="preserve"> 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1C67B7" w:rsidRPr="00081051" w:rsidRDefault="001C67B7" w:rsidP="001C67B7">
      <w:pPr>
        <w:pStyle w:val="5"/>
        <w:numPr>
          <w:ilvl w:val="0"/>
          <w:numId w:val="36"/>
        </w:numPr>
        <w:shd w:val="clear" w:color="auto" w:fill="auto"/>
        <w:spacing w:line="360" w:lineRule="auto"/>
        <w:ind w:right="20" w:firstLine="720"/>
        <w:jc w:val="both"/>
        <w:rPr>
          <w:sz w:val="24"/>
          <w:szCs w:val="24"/>
        </w:rPr>
      </w:pPr>
      <w:r w:rsidRPr="00081051">
        <w:rPr>
          <w:sz w:val="24"/>
          <w:szCs w:val="24"/>
        </w:rPr>
        <w:t xml:space="preserve"> 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в театральной и вокальной студиях). </w:t>
      </w:r>
    </w:p>
    <w:p w:rsidR="001C67B7" w:rsidRDefault="001C67B7" w:rsidP="001C67B7">
      <w:pPr>
        <w:pStyle w:val="Bodytext30"/>
        <w:shd w:val="clear" w:color="auto" w:fill="auto"/>
        <w:spacing w:after="0" w:line="360" w:lineRule="auto"/>
        <w:ind w:left="20" w:right="20" w:firstLine="700"/>
        <w:rPr>
          <w:bCs w:val="0"/>
          <w:sz w:val="24"/>
          <w:szCs w:val="24"/>
        </w:rPr>
      </w:pPr>
    </w:p>
    <w:p w:rsidR="001C67B7" w:rsidRPr="00081051" w:rsidRDefault="001C67B7" w:rsidP="001C67B7">
      <w:pPr>
        <w:pStyle w:val="Bodytext30"/>
        <w:shd w:val="clear" w:color="auto" w:fill="auto"/>
        <w:spacing w:after="0" w:line="360" w:lineRule="auto"/>
        <w:ind w:left="20" w:right="20" w:firstLine="700"/>
        <w:rPr>
          <w:sz w:val="24"/>
          <w:szCs w:val="24"/>
        </w:rPr>
      </w:pPr>
      <w:r w:rsidRPr="00081051">
        <w:rPr>
          <w:bCs w:val="0"/>
          <w:sz w:val="24"/>
          <w:szCs w:val="24"/>
        </w:rPr>
        <w:t>Планируемые результаты сотрудничества учреждения с семьями воспитанников:</w:t>
      </w:r>
    </w:p>
    <w:p w:rsidR="001C67B7" w:rsidRPr="00081051" w:rsidRDefault="001C67B7" w:rsidP="001C67B7">
      <w:pPr>
        <w:pStyle w:val="5"/>
        <w:numPr>
          <w:ilvl w:val="0"/>
          <w:numId w:val="31"/>
        </w:numPr>
        <w:shd w:val="clear" w:color="auto" w:fill="auto"/>
        <w:spacing w:line="360" w:lineRule="auto"/>
        <w:ind w:left="20" w:right="20" w:firstLine="700"/>
        <w:jc w:val="left"/>
        <w:rPr>
          <w:sz w:val="24"/>
          <w:szCs w:val="24"/>
        </w:rPr>
      </w:pPr>
      <w:r w:rsidRPr="00081051">
        <w:rPr>
          <w:sz w:val="24"/>
          <w:szCs w:val="24"/>
        </w:rPr>
        <w:t xml:space="preserve"> Сформированность у родителей представлений о содержании педагогической деятельности.</w:t>
      </w:r>
    </w:p>
    <w:p w:rsidR="001C67B7" w:rsidRPr="00081051" w:rsidRDefault="001C67B7" w:rsidP="001C67B7">
      <w:pPr>
        <w:pStyle w:val="5"/>
        <w:numPr>
          <w:ilvl w:val="0"/>
          <w:numId w:val="31"/>
        </w:numPr>
        <w:shd w:val="clear" w:color="auto" w:fill="auto"/>
        <w:spacing w:line="360" w:lineRule="auto"/>
        <w:ind w:left="20" w:right="20" w:firstLine="700"/>
        <w:jc w:val="left"/>
        <w:rPr>
          <w:sz w:val="24"/>
          <w:szCs w:val="24"/>
        </w:rPr>
      </w:pPr>
      <w:r w:rsidRPr="00081051">
        <w:rPr>
          <w:sz w:val="24"/>
          <w:szCs w:val="24"/>
        </w:rPr>
        <w:t xml:space="preserve"> Овладение родителями практическими умениями и навыками воспитания и обучения детей дошкольного возраста.</w:t>
      </w:r>
    </w:p>
    <w:p w:rsidR="001C67B7" w:rsidRPr="00081051" w:rsidRDefault="001C67B7" w:rsidP="001C67B7">
      <w:pPr>
        <w:pStyle w:val="5"/>
        <w:numPr>
          <w:ilvl w:val="0"/>
          <w:numId w:val="31"/>
        </w:numPr>
        <w:shd w:val="clear" w:color="auto" w:fill="auto"/>
        <w:spacing w:line="360" w:lineRule="auto"/>
        <w:ind w:left="20" w:right="20" w:firstLine="700"/>
        <w:jc w:val="left"/>
        <w:rPr>
          <w:sz w:val="24"/>
          <w:szCs w:val="24"/>
        </w:rPr>
      </w:pPr>
      <w:r w:rsidRPr="00081051">
        <w:rPr>
          <w:sz w:val="24"/>
          <w:szCs w:val="24"/>
        </w:rPr>
        <w:t xml:space="preserve"> Формирование устойчивого интереса родителей к активному взаимодействию с учреждением.</w:t>
      </w:r>
    </w:p>
    <w:p w:rsidR="001C67B7" w:rsidRPr="00081051" w:rsidRDefault="001C67B7" w:rsidP="001C67B7">
      <w:pPr>
        <w:pStyle w:val="5"/>
        <w:shd w:val="clear" w:color="auto" w:fill="auto"/>
        <w:spacing w:line="360" w:lineRule="auto"/>
        <w:ind w:right="20"/>
        <w:jc w:val="left"/>
        <w:rPr>
          <w:sz w:val="24"/>
          <w:szCs w:val="24"/>
        </w:rPr>
      </w:pPr>
    </w:p>
    <w:p w:rsidR="001C67B7" w:rsidRPr="00081051" w:rsidRDefault="001C67B7" w:rsidP="001C67B7">
      <w:pPr>
        <w:pStyle w:val="5"/>
        <w:shd w:val="clear" w:color="auto" w:fill="auto"/>
        <w:spacing w:line="360" w:lineRule="auto"/>
        <w:ind w:right="20"/>
        <w:jc w:val="left"/>
        <w:rPr>
          <w:sz w:val="24"/>
          <w:szCs w:val="24"/>
        </w:rPr>
      </w:pPr>
    </w:p>
    <w:p w:rsidR="001C67B7" w:rsidRPr="00081051" w:rsidRDefault="001C67B7" w:rsidP="001C67B7">
      <w:pPr>
        <w:pStyle w:val="5"/>
        <w:shd w:val="clear" w:color="auto" w:fill="auto"/>
        <w:spacing w:line="360" w:lineRule="auto"/>
        <w:ind w:right="20"/>
        <w:jc w:val="left"/>
        <w:rPr>
          <w:sz w:val="24"/>
          <w:szCs w:val="24"/>
        </w:rPr>
      </w:pPr>
    </w:p>
    <w:p w:rsidR="001C67B7" w:rsidRPr="00081051" w:rsidRDefault="001C67B7" w:rsidP="001C67B7">
      <w:pPr>
        <w:pStyle w:val="5"/>
        <w:shd w:val="clear" w:color="auto" w:fill="auto"/>
        <w:spacing w:line="360" w:lineRule="auto"/>
        <w:ind w:right="20"/>
        <w:jc w:val="left"/>
        <w:rPr>
          <w:sz w:val="24"/>
          <w:szCs w:val="24"/>
        </w:rPr>
      </w:pPr>
    </w:p>
    <w:p w:rsidR="001C67B7" w:rsidRDefault="001C67B7" w:rsidP="001C67B7">
      <w:pPr>
        <w:pStyle w:val="5"/>
        <w:shd w:val="clear" w:color="auto" w:fill="auto"/>
        <w:spacing w:line="360" w:lineRule="auto"/>
        <w:ind w:right="20"/>
        <w:jc w:val="left"/>
        <w:rPr>
          <w:b/>
          <w:sz w:val="24"/>
          <w:szCs w:val="24"/>
        </w:rPr>
      </w:pPr>
    </w:p>
    <w:p w:rsidR="001C67B7" w:rsidRDefault="001C67B7" w:rsidP="001C67B7">
      <w:pPr>
        <w:pStyle w:val="5"/>
        <w:shd w:val="clear" w:color="auto" w:fill="auto"/>
        <w:spacing w:line="360" w:lineRule="auto"/>
        <w:ind w:right="20"/>
        <w:rPr>
          <w:b/>
          <w:sz w:val="24"/>
          <w:szCs w:val="24"/>
        </w:rPr>
      </w:pPr>
    </w:p>
    <w:p w:rsidR="001C67B7" w:rsidRDefault="001C67B7" w:rsidP="001C67B7">
      <w:pPr>
        <w:pStyle w:val="5"/>
        <w:shd w:val="clear" w:color="auto" w:fill="auto"/>
        <w:spacing w:line="360" w:lineRule="auto"/>
        <w:ind w:right="20"/>
        <w:rPr>
          <w:b/>
          <w:sz w:val="24"/>
          <w:szCs w:val="24"/>
        </w:rPr>
      </w:pPr>
    </w:p>
    <w:p w:rsidR="001C67B7" w:rsidRPr="00081051" w:rsidRDefault="001C67B7" w:rsidP="001C67B7">
      <w:pPr>
        <w:pStyle w:val="5"/>
        <w:shd w:val="clear" w:color="auto" w:fill="auto"/>
        <w:spacing w:line="360" w:lineRule="auto"/>
        <w:ind w:right="20"/>
        <w:rPr>
          <w:b/>
          <w:sz w:val="24"/>
          <w:szCs w:val="24"/>
        </w:rPr>
      </w:pPr>
      <w:r w:rsidRPr="00081051">
        <w:rPr>
          <w:b/>
          <w:sz w:val="24"/>
          <w:szCs w:val="24"/>
        </w:rPr>
        <w:lastRenderedPageBreak/>
        <w:t>2.7.  Иные характеристики  содержания основной образовательной           программы дошкольного образования</w:t>
      </w:r>
    </w:p>
    <w:p w:rsidR="001C67B7" w:rsidRPr="00081051" w:rsidRDefault="001C67B7" w:rsidP="001C67B7">
      <w:pPr>
        <w:pStyle w:val="5"/>
        <w:shd w:val="clear" w:color="auto" w:fill="auto"/>
        <w:spacing w:line="360" w:lineRule="auto"/>
        <w:ind w:left="20" w:right="20" w:firstLine="560"/>
        <w:jc w:val="both"/>
        <w:rPr>
          <w:sz w:val="24"/>
          <w:szCs w:val="24"/>
        </w:rPr>
      </w:pPr>
      <w:r w:rsidRPr="00081051">
        <w:rPr>
          <w:sz w:val="24"/>
          <w:szCs w:val="24"/>
        </w:rPr>
        <w:t>Важной характеристикой содержания программы является социально</w:t>
      </w:r>
      <w:r w:rsidRPr="00081051">
        <w:rPr>
          <w:sz w:val="24"/>
          <w:szCs w:val="24"/>
        </w:rPr>
        <w:softHyphen/>
        <w:t>- педагогическая адаптация ребенка в условиях группы и детского сада. Решающим условием успешного развития и важнейшей характеристикой взаимодействия детей и взрослых является эмоциональная атмосфера, в которой протекает образовательный процесс. Осознанное выстраивание атмосферы доверия, эмоционального комфорта и чувства безопасности, основанной на привязанности ребенка к взрослому, предполагает особые мероприятия со стороны воспитателей при переходе ребенка из семьи в дошкольное учреждение (мягкая адаптация к ДОУ) и в ежедневной работе.</w:t>
      </w:r>
    </w:p>
    <w:p w:rsidR="001C67B7" w:rsidRPr="00081051" w:rsidRDefault="001C67B7" w:rsidP="001C67B7">
      <w:pPr>
        <w:pStyle w:val="5"/>
        <w:shd w:val="clear" w:color="auto" w:fill="auto"/>
        <w:spacing w:line="360" w:lineRule="auto"/>
        <w:ind w:left="20" w:right="20" w:firstLine="560"/>
        <w:jc w:val="both"/>
        <w:rPr>
          <w:sz w:val="24"/>
          <w:szCs w:val="24"/>
        </w:rPr>
      </w:pPr>
      <w:r w:rsidRPr="00081051">
        <w:rPr>
          <w:sz w:val="24"/>
          <w:szCs w:val="24"/>
        </w:rPr>
        <w:t xml:space="preserve">В детском саду уже много лет практикуется оправдавший себя следующий подход в распределении групп: с года до трех лет с детьми работает один постоянный воспитатель, а затем передает их другим. Это связано с тем, что ранний возраст имеет свои особенности и требует особого педагогического опыта. </w:t>
      </w:r>
    </w:p>
    <w:p w:rsidR="001C67B7" w:rsidRPr="00081051" w:rsidRDefault="001C67B7" w:rsidP="001C67B7">
      <w:pPr>
        <w:pStyle w:val="5"/>
        <w:shd w:val="clear" w:color="auto" w:fill="auto"/>
        <w:spacing w:line="360" w:lineRule="auto"/>
        <w:ind w:right="20" w:firstLine="580"/>
        <w:jc w:val="both"/>
        <w:rPr>
          <w:sz w:val="24"/>
          <w:szCs w:val="24"/>
        </w:rPr>
      </w:pPr>
      <w:r w:rsidRPr="00081051">
        <w:rPr>
          <w:sz w:val="24"/>
          <w:szCs w:val="24"/>
        </w:rPr>
        <w:t>Характер адаптации ребенка  к  пребыванию в группе  является прогностическим  тестом для характеристики динамики состояния его здоровья, его эмоционального состояния  и развития.  Поэтому решение вопросов мягкой адаптации является одной из первостепенных задач стоящих перед  дошкольным учреждением.</w:t>
      </w:r>
    </w:p>
    <w:p w:rsidR="001C67B7" w:rsidRPr="00081051" w:rsidRDefault="001C67B7" w:rsidP="001C67B7">
      <w:pPr>
        <w:pStyle w:val="5"/>
        <w:spacing w:line="360" w:lineRule="auto"/>
        <w:ind w:right="20" w:firstLine="580"/>
        <w:jc w:val="both"/>
        <w:rPr>
          <w:sz w:val="24"/>
          <w:szCs w:val="24"/>
        </w:rPr>
      </w:pPr>
      <w:r w:rsidRPr="00081051">
        <w:rPr>
          <w:sz w:val="24"/>
          <w:szCs w:val="24"/>
        </w:rPr>
        <w:t xml:space="preserve">Также в детском саду педагогическими работниками </w:t>
      </w:r>
      <w:r w:rsidRPr="00081051">
        <w:rPr>
          <w:color w:val="000000"/>
          <w:sz w:val="24"/>
          <w:szCs w:val="24"/>
          <w:shd w:val="clear" w:color="auto" w:fill="FFFFFF"/>
        </w:rPr>
        <w:t>составляются и реализуются индивидуальные образовательные маршруты для детей.</w:t>
      </w:r>
      <w:r w:rsidRPr="00081051">
        <w:rPr>
          <w:sz w:val="24"/>
          <w:szCs w:val="24"/>
        </w:rPr>
        <w:t xml:space="preserve"> Индивидуальный образовательный маршрут - это персональный путь реализации личностного потенциала ребенка (воспитанника) в образовании и обучении. ИОМ разрабатывается на детей с проблемами в развитии и на детей, с опережающим развитием.</w:t>
      </w:r>
    </w:p>
    <w:p w:rsidR="001C67B7" w:rsidRPr="00081051" w:rsidRDefault="001C67B7" w:rsidP="001C67B7">
      <w:pPr>
        <w:pStyle w:val="5"/>
        <w:shd w:val="clear" w:color="auto" w:fill="auto"/>
        <w:spacing w:line="360" w:lineRule="auto"/>
        <w:ind w:right="20" w:firstLine="580"/>
        <w:jc w:val="both"/>
        <w:rPr>
          <w:sz w:val="24"/>
          <w:szCs w:val="24"/>
        </w:rPr>
      </w:pPr>
      <w:r w:rsidRPr="00081051">
        <w:rPr>
          <w:sz w:val="24"/>
          <w:szCs w:val="24"/>
        </w:rPr>
        <w:t xml:space="preserve">Индивидуальный образовательный маршрут может реализовываться во всех видах деятельности ребенка- дошкольника. </w:t>
      </w:r>
    </w:p>
    <w:p w:rsidR="001C67B7" w:rsidRPr="00081051" w:rsidRDefault="001C67B7" w:rsidP="001C67B7">
      <w:pPr>
        <w:pStyle w:val="5"/>
        <w:shd w:val="clear" w:color="auto" w:fill="auto"/>
        <w:spacing w:line="360" w:lineRule="auto"/>
        <w:ind w:right="20" w:firstLine="580"/>
        <w:jc w:val="both"/>
        <w:rPr>
          <w:sz w:val="24"/>
          <w:szCs w:val="24"/>
        </w:rPr>
      </w:pPr>
      <w:r w:rsidRPr="00081051">
        <w:rPr>
          <w:sz w:val="24"/>
          <w:szCs w:val="24"/>
        </w:rPr>
        <w:t>Таким образом, благодаря выстраиванию индивидуальных образовательных траекторий развития детей, детский сад обеспечивает воспитанникам равные стартовые возможности при поступлении в школу.</w:t>
      </w:r>
    </w:p>
    <w:p w:rsidR="001C67B7" w:rsidRPr="00081051" w:rsidRDefault="001C67B7" w:rsidP="001C67B7">
      <w:pPr>
        <w:pStyle w:val="5"/>
        <w:shd w:val="clear" w:color="auto" w:fill="auto"/>
        <w:spacing w:line="360" w:lineRule="auto"/>
        <w:ind w:right="20" w:firstLine="580"/>
        <w:jc w:val="both"/>
        <w:rPr>
          <w:sz w:val="24"/>
          <w:szCs w:val="24"/>
        </w:rPr>
      </w:pPr>
    </w:p>
    <w:p w:rsidR="001C67B7" w:rsidRPr="00081051" w:rsidRDefault="001C67B7" w:rsidP="001C67B7">
      <w:pPr>
        <w:pStyle w:val="5"/>
        <w:shd w:val="clear" w:color="auto" w:fill="auto"/>
        <w:spacing w:line="360" w:lineRule="auto"/>
        <w:ind w:right="20" w:firstLine="580"/>
        <w:jc w:val="both"/>
        <w:rPr>
          <w:sz w:val="24"/>
          <w:szCs w:val="24"/>
        </w:rPr>
      </w:pPr>
    </w:p>
    <w:p w:rsidR="001C67B7" w:rsidRPr="00081051" w:rsidRDefault="001C67B7" w:rsidP="001C67B7">
      <w:pPr>
        <w:pStyle w:val="5"/>
        <w:shd w:val="clear" w:color="auto" w:fill="auto"/>
        <w:spacing w:line="360" w:lineRule="auto"/>
        <w:ind w:right="20" w:firstLine="580"/>
        <w:jc w:val="both"/>
        <w:rPr>
          <w:sz w:val="24"/>
          <w:szCs w:val="24"/>
        </w:rPr>
      </w:pPr>
    </w:p>
    <w:p w:rsidR="001C67B7" w:rsidRPr="00081051" w:rsidRDefault="001C67B7" w:rsidP="001C67B7">
      <w:pPr>
        <w:pStyle w:val="5"/>
        <w:shd w:val="clear" w:color="auto" w:fill="auto"/>
        <w:spacing w:line="360" w:lineRule="auto"/>
        <w:ind w:right="20" w:firstLine="580"/>
        <w:jc w:val="both"/>
        <w:rPr>
          <w:sz w:val="24"/>
          <w:szCs w:val="24"/>
        </w:rPr>
      </w:pPr>
    </w:p>
    <w:p w:rsidR="001C67B7" w:rsidRPr="00081051" w:rsidRDefault="001C67B7" w:rsidP="001C67B7">
      <w:pPr>
        <w:pStyle w:val="5"/>
        <w:shd w:val="clear" w:color="auto" w:fill="auto"/>
        <w:spacing w:line="360" w:lineRule="auto"/>
        <w:ind w:right="20"/>
        <w:jc w:val="both"/>
        <w:rPr>
          <w:sz w:val="24"/>
          <w:szCs w:val="24"/>
        </w:rPr>
      </w:pPr>
    </w:p>
    <w:p w:rsidR="001C67B7" w:rsidRDefault="001C67B7" w:rsidP="001C67B7">
      <w:pPr>
        <w:pStyle w:val="5"/>
        <w:shd w:val="clear" w:color="auto" w:fill="auto"/>
        <w:spacing w:line="360" w:lineRule="auto"/>
        <w:ind w:right="20"/>
        <w:jc w:val="both"/>
        <w:rPr>
          <w:sz w:val="24"/>
          <w:szCs w:val="24"/>
        </w:rPr>
      </w:pPr>
    </w:p>
    <w:p w:rsidR="001C67B7" w:rsidRPr="00081051" w:rsidRDefault="001C67B7" w:rsidP="001C67B7">
      <w:pPr>
        <w:pStyle w:val="5"/>
        <w:shd w:val="clear" w:color="auto" w:fill="auto"/>
        <w:spacing w:line="360" w:lineRule="auto"/>
        <w:ind w:right="20" w:firstLine="580"/>
        <w:jc w:val="both"/>
        <w:rPr>
          <w:sz w:val="24"/>
          <w:szCs w:val="24"/>
        </w:rPr>
      </w:pPr>
    </w:p>
    <w:p w:rsidR="001C67B7" w:rsidRPr="00081051" w:rsidRDefault="001C67B7" w:rsidP="001C67B7">
      <w:pPr>
        <w:pStyle w:val="5"/>
        <w:shd w:val="clear" w:color="auto" w:fill="auto"/>
        <w:spacing w:line="360" w:lineRule="auto"/>
        <w:ind w:right="20" w:firstLine="580"/>
        <w:rPr>
          <w:b/>
          <w:sz w:val="24"/>
          <w:szCs w:val="24"/>
        </w:rPr>
      </w:pPr>
      <w:r w:rsidRPr="00081051">
        <w:rPr>
          <w:b/>
          <w:sz w:val="24"/>
          <w:szCs w:val="24"/>
        </w:rPr>
        <w:lastRenderedPageBreak/>
        <w:t>III ОРГАНИЗАЦИОННЫЙ РАЗДЕЛ</w:t>
      </w:r>
    </w:p>
    <w:p w:rsidR="001C67B7" w:rsidRPr="00081051" w:rsidRDefault="001C67B7" w:rsidP="001C67B7">
      <w:pPr>
        <w:pStyle w:val="5"/>
        <w:shd w:val="clear" w:color="auto" w:fill="auto"/>
        <w:spacing w:line="360" w:lineRule="auto"/>
        <w:ind w:right="20" w:firstLine="580"/>
        <w:rPr>
          <w:b/>
          <w:sz w:val="24"/>
          <w:szCs w:val="24"/>
        </w:rPr>
      </w:pPr>
      <w:r w:rsidRPr="00081051">
        <w:rPr>
          <w:b/>
          <w:sz w:val="24"/>
          <w:szCs w:val="24"/>
        </w:rPr>
        <w:t>3.1 Материально-техническое обеспечение основной образовательной программы дошкольного образования</w:t>
      </w:r>
    </w:p>
    <w:tbl>
      <w:tblPr>
        <w:tblStyle w:val="a5"/>
        <w:tblW w:w="0" w:type="auto"/>
        <w:tblLook w:val="04A0" w:firstRow="1" w:lastRow="0" w:firstColumn="1" w:lastColumn="0" w:noHBand="0" w:noVBand="1"/>
      </w:tblPr>
      <w:tblGrid>
        <w:gridCol w:w="4672"/>
        <w:gridCol w:w="4673"/>
      </w:tblGrid>
      <w:tr w:rsidR="001C67B7" w:rsidRPr="00081051" w:rsidTr="00FA2CDB">
        <w:tc>
          <w:tcPr>
            <w:tcW w:w="9345" w:type="dxa"/>
            <w:gridSpan w:val="2"/>
          </w:tcPr>
          <w:p w:rsidR="001C67B7" w:rsidRPr="00081051" w:rsidRDefault="001C67B7" w:rsidP="00FA2CDB">
            <w:pPr>
              <w:pStyle w:val="5"/>
              <w:shd w:val="clear" w:color="auto" w:fill="auto"/>
              <w:spacing w:line="360" w:lineRule="auto"/>
              <w:ind w:right="20"/>
              <w:rPr>
                <w:b/>
                <w:sz w:val="24"/>
                <w:szCs w:val="24"/>
              </w:rPr>
            </w:pPr>
            <w:r w:rsidRPr="00081051">
              <w:rPr>
                <w:b/>
                <w:sz w:val="24"/>
                <w:szCs w:val="24"/>
              </w:rPr>
              <w:t>Материально-техническое обеспечение и оснащенность образовательного процесса Соответствие здания, территории и оборудования ДОУ требованиям безопасности</w:t>
            </w:r>
          </w:p>
        </w:tc>
      </w:tr>
      <w:tr w:rsidR="001C67B7" w:rsidRPr="00081051" w:rsidTr="00FA2CDB">
        <w:tc>
          <w:tcPr>
            <w:tcW w:w="4672" w:type="dxa"/>
          </w:tcPr>
          <w:p w:rsidR="001C67B7" w:rsidRPr="00081051" w:rsidRDefault="001C67B7" w:rsidP="00FA2CDB">
            <w:pPr>
              <w:pStyle w:val="5"/>
              <w:shd w:val="clear" w:color="auto" w:fill="auto"/>
              <w:spacing w:line="360" w:lineRule="auto"/>
              <w:ind w:right="20"/>
              <w:jc w:val="left"/>
              <w:rPr>
                <w:sz w:val="24"/>
                <w:szCs w:val="24"/>
              </w:rPr>
            </w:pPr>
            <w:r w:rsidRPr="00081051">
              <w:rPr>
                <w:sz w:val="24"/>
                <w:szCs w:val="24"/>
              </w:rPr>
              <w:t>Наличие автоматической системы пожарной сигнализации</w:t>
            </w:r>
          </w:p>
        </w:tc>
        <w:tc>
          <w:tcPr>
            <w:tcW w:w="4673" w:type="dxa"/>
          </w:tcPr>
          <w:p w:rsidR="001C67B7" w:rsidRPr="00081051" w:rsidRDefault="001C67B7" w:rsidP="00FA2CDB">
            <w:pPr>
              <w:pStyle w:val="5"/>
              <w:shd w:val="clear" w:color="auto" w:fill="auto"/>
              <w:spacing w:line="360" w:lineRule="auto"/>
              <w:ind w:right="20"/>
              <w:jc w:val="left"/>
              <w:rPr>
                <w:sz w:val="24"/>
                <w:szCs w:val="24"/>
              </w:rPr>
            </w:pPr>
            <w:r w:rsidRPr="00081051">
              <w:rPr>
                <w:sz w:val="24"/>
                <w:szCs w:val="24"/>
              </w:rPr>
              <w:t>Автоматическая пожарная система имеется в надлежащем состоянии. Обслуживает ООО «Багира»</w:t>
            </w:r>
          </w:p>
        </w:tc>
      </w:tr>
      <w:tr w:rsidR="001C67B7" w:rsidRPr="00081051" w:rsidTr="00FA2CDB">
        <w:tc>
          <w:tcPr>
            <w:tcW w:w="4672" w:type="dxa"/>
          </w:tcPr>
          <w:p w:rsidR="001C67B7" w:rsidRPr="00081051" w:rsidRDefault="001C67B7" w:rsidP="00FA2CDB">
            <w:pPr>
              <w:pStyle w:val="5"/>
              <w:shd w:val="clear" w:color="auto" w:fill="auto"/>
              <w:spacing w:line="360" w:lineRule="auto"/>
              <w:ind w:right="20"/>
              <w:jc w:val="left"/>
              <w:rPr>
                <w:sz w:val="24"/>
                <w:szCs w:val="24"/>
              </w:rPr>
            </w:pPr>
            <w:r w:rsidRPr="00081051">
              <w:rPr>
                <w:sz w:val="24"/>
                <w:szCs w:val="24"/>
              </w:rPr>
              <w:t xml:space="preserve">Организация охраны и пропускного режима   </w:t>
            </w:r>
          </w:p>
        </w:tc>
        <w:tc>
          <w:tcPr>
            <w:tcW w:w="4673" w:type="dxa"/>
          </w:tcPr>
          <w:p w:rsidR="001C67B7" w:rsidRPr="00081051" w:rsidRDefault="001C67B7" w:rsidP="00FA2CDB">
            <w:pPr>
              <w:pStyle w:val="5"/>
              <w:shd w:val="clear" w:color="auto" w:fill="auto"/>
              <w:spacing w:line="360" w:lineRule="auto"/>
              <w:ind w:right="20"/>
              <w:jc w:val="left"/>
              <w:rPr>
                <w:sz w:val="24"/>
                <w:szCs w:val="24"/>
              </w:rPr>
            </w:pPr>
            <w:r w:rsidRPr="00081051">
              <w:rPr>
                <w:sz w:val="24"/>
                <w:szCs w:val="24"/>
              </w:rPr>
              <w:t>В  Учреждении организован пропускной режим</w:t>
            </w:r>
          </w:p>
        </w:tc>
      </w:tr>
      <w:tr w:rsidR="001C67B7" w:rsidRPr="00081051" w:rsidTr="00FA2CDB">
        <w:tc>
          <w:tcPr>
            <w:tcW w:w="4672" w:type="dxa"/>
          </w:tcPr>
          <w:p w:rsidR="001C67B7" w:rsidRPr="00081051" w:rsidRDefault="001C67B7" w:rsidP="00FA2CDB">
            <w:pPr>
              <w:pStyle w:val="5"/>
              <w:shd w:val="clear" w:color="auto" w:fill="auto"/>
              <w:spacing w:line="360" w:lineRule="auto"/>
              <w:ind w:right="20"/>
              <w:jc w:val="left"/>
              <w:rPr>
                <w:sz w:val="24"/>
                <w:szCs w:val="24"/>
              </w:rPr>
            </w:pPr>
            <w:r w:rsidRPr="00081051">
              <w:rPr>
                <w:sz w:val="24"/>
                <w:szCs w:val="24"/>
              </w:rPr>
              <w:t>Наличие списков телефонов, обеспечивающих безопасность</w:t>
            </w:r>
          </w:p>
        </w:tc>
        <w:tc>
          <w:tcPr>
            <w:tcW w:w="4673" w:type="dxa"/>
          </w:tcPr>
          <w:p w:rsidR="001C67B7" w:rsidRPr="00081051" w:rsidRDefault="001C67B7" w:rsidP="00FA2CDB">
            <w:pPr>
              <w:pStyle w:val="5"/>
              <w:shd w:val="clear" w:color="auto" w:fill="auto"/>
              <w:spacing w:line="360" w:lineRule="auto"/>
              <w:ind w:right="20"/>
              <w:jc w:val="left"/>
              <w:rPr>
                <w:sz w:val="24"/>
                <w:szCs w:val="24"/>
              </w:rPr>
            </w:pPr>
            <w:r w:rsidRPr="00081051">
              <w:rPr>
                <w:sz w:val="24"/>
                <w:szCs w:val="24"/>
              </w:rPr>
              <w:t>Списки телефонов в наличии, имеются на 1 этаже здания</w:t>
            </w:r>
          </w:p>
        </w:tc>
      </w:tr>
      <w:tr w:rsidR="001C67B7" w:rsidRPr="00081051" w:rsidTr="00FA2CDB">
        <w:tc>
          <w:tcPr>
            <w:tcW w:w="4672" w:type="dxa"/>
          </w:tcPr>
          <w:p w:rsidR="001C67B7" w:rsidRPr="00081051" w:rsidRDefault="001C67B7" w:rsidP="00FA2CDB">
            <w:pPr>
              <w:pStyle w:val="5"/>
              <w:shd w:val="clear" w:color="auto" w:fill="auto"/>
              <w:spacing w:line="360" w:lineRule="auto"/>
              <w:ind w:right="20"/>
              <w:jc w:val="left"/>
              <w:rPr>
                <w:sz w:val="24"/>
                <w:szCs w:val="24"/>
              </w:rPr>
            </w:pPr>
            <w:r w:rsidRPr="00081051">
              <w:rPr>
                <w:sz w:val="24"/>
                <w:szCs w:val="24"/>
              </w:rPr>
              <w:t>Наличие поэтажных планов эвакуации</w:t>
            </w:r>
          </w:p>
        </w:tc>
        <w:tc>
          <w:tcPr>
            <w:tcW w:w="4673" w:type="dxa"/>
          </w:tcPr>
          <w:p w:rsidR="001C67B7" w:rsidRPr="00081051" w:rsidRDefault="001C67B7" w:rsidP="00FA2CDB">
            <w:pPr>
              <w:pStyle w:val="5"/>
              <w:shd w:val="clear" w:color="auto" w:fill="auto"/>
              <w:spacing w:line="360" w:lineRule="auto"/>
              <w:ind w:right="20"/>
              <w:jc w:val="left"/>
              <w:rPr>
                <w:sz w:val="24"/>
                <w:szCs w:val="24"/>
              </w:rPr>
            </w:pPr>
            <w:r w:rsidRPr="00081051">
              <w:rPr>
                <w:sz w:val="24"/>
                <w:szCs w:val="24"/>
              </w:rPr>
              <w:t>Имеются  эвакуационные планы</w:t>
            </w:r>
          </w:p>
        </w:tc>
      </w:tr>
      <w:tr w:rsidR="001C67B7" w:rsidRPr="00081051" w:rsidTr="00FA2CDB">
        <w:tc>
          <w:tcPr>
            <w:tcW w:w="4672" w:type="dxa"/>
          </w:tcPr>
          <w:p w:rsidR="001C67B7" w:rsidRPr="00081051" w:rsidRDefault="001C67B7" w:rsidP="00FA2CDB">
            <w:pPr>
              <w:pStyle w:val="5"/>
              <w:shd w:val="clear" w:color="auto" w:fill="auto"/>
              <w:spacing w:line="360" w:lineRule="auto"/>
              <w:ind w:right="20"/>
              <w:jc w:val="left"/>
              <w:rPr>
                <w:sz w:val="24"/>
                <w:szCs w:val="24"/>
              </w:rPr>
            </w:pPr>
            <w:r w:rsidRPr="00081051">
              <w:rPr>
                <w:sz w:val="24"/>
                <w:szCs w:val="24"/>
              </w:rPr>
              <w:t>Наличие и состояние пожарных (эвакуационных) выходов</w:t>
            </w:r>
          </w:p>
        </w:tc>
        <w:tc>
          <w:tcPr>
            <w:tcW w:w="4673" w:type="dxa"/>
          </w:tcPr>
          <w:p w:rsidR="001C67B7" w:rsidRPr="00081051" w:rsidRDefault="001C67B7" w:rsidP="00FA2CDB">
            <w:pPr>
              <w:pStyle w:val="5"/>
              <w:shd w:val="clear" w:color="auto" w:fill="auto"/>
              <w:spacing w:line="360" w:lineRule="auto"/>
              <w:ind w:right="20"/>
              <w:jc w:val="left"/>
              <w:rPr>
                <w:sz w:val="24"/>
                <w:szCs w:val="24"/>
              </w:rPr>
            </w:pPr>
            <w:r w:rsidRPr="00081051">
              <w:rPr>
                <w:sz w:val="24"/>
                <w:szCs w:val="24"/>
              </w:rPr>
              <w:t>Пожарные (эвакуационные) выходы в удовлетворительном состоянии</w:t>
            </w:r>
          </w:p>
        </w:tc>
      </w:tr>
      <w:tr w:rsidR="001C67B7" w:rsidRPr="00081051" w:rsidTr="00FA2CDB">
        <w:tc>
          <w:tcPr>
            <w:tcW w:w="4672" w:type="dxa"/>
          </w:tcPr>
          <w:p w:rsidR="001C67B7" w:rsidRPr="00081051" w:rsidRDefault="001C67B7" w:rsidP="00FA2CDB">
            <w:pPr>
              <w:pStyle w:val="5"/>
              <w:shd w:val="clear" w:color="auto" w:fill="auto"/>
              <w:spacing w:line="360" w:lineRule="auto"/>
              <w:ind w:right="20"/>
              <w:jc w:val="left"/>
              <w:rPr>
                <w:sz w:val="24"/>
                <w:szCs w:val="24"/>
              </w:rPr>
            </w:pPr>
            <w:r w:rsidRPr="00081051">
              <w:rPr>
                <w:sz w:val="24"/>
                <w:szCs w:val="24"/>
              </w:rPr>
              <w:t>Состояние территории, наличие ограждения</w:t>
            </w:r>
          </w:p>
        </w:tc>
        <w:tc>
          <w:tcPr>
            <w:tcW w:w="4673" w:type="dxa"/>
          </w:tcPr>
          <w:p w:rsidR="001C67B7" w:rsidRPr="00081051" w:rsidRDefault="001C67B7" w:rsidP="00FA2CDB">
            <w:pPr>
              <w:pStyle w:val="5"/>
              <w:shd w:val="clear" w:color="auto" w:fill="auto"/>
              <w:spacing w:line="360" w:lineRule="auto"/>
              <w:ind w:right="20"/>
              <w:jc w:val="left"/>
              <w:rPr>
                <w:sz w:val="24"/>
                <w:szCs w:val="24"/>
              </w:rPr>
            </w:pPr>
            <w:r w:rsidRPr="00081051">
              <w:rPr>
                <w:sz w:val="24"/>
                <w:szCs w:val="24"/>
              </w:rPr>
              <w:t>Ограждение – забор металлический, имеются металлические ворота и калитка.</w:t>
            </w:r>
          </w:p>
        </w:tc>
      </w:tr>
      <w:tr w:rsidR="001C67B7" w:rsidRPr="00081051" w:rsidTr="00FA2CDB">
        <w:tc>
          <w:tcPr>
            <w:tcW w:w="4672" w:type="dxa"/>
          </w:tcPr>
          <w:p w:rsidR="001C67B7" w:rsidRPr="00081051" w:rsidRDefault="001C67B7" w:rsidP="00FA2CDB">
            <w:pPr>
              <w:pStyle w:val="5"/>
              <w:shd w:val="clear" w:color="auto" w:fill="auto"/>
              <w:spacing w:line="360" w:lineRule="auto"/>
              <w:ind w:right="20"/>
              <w:jc w:val="left"/>
              <w:rPr>
                <w:sz w:val="24"/>
                <w:szCs w:val="24"/>
              </w:rPr>
            </w:pPr>
            <w:r w:rsidRPr="00081051">
              <w:rPr>
                <w:sz w:val="24"/>
                <w:szCs w:val="24"/>
              </w:rPr>
              <w:t>Наличие ответственных лиц за обеспечение пожарной безопасности</w:t>
            </w:r>
          </w:p>
        </w:tc>
        <w:tc>
          <w:tcPr>
            <w:tcW w:w="4673" w:type="dxa"/>
          </w:tcPr>
          <w:p w:rsidR="001C67B7" w:rsidRPr="00081051" w:rsidRDefault="001C67B7" w:rsidP="00FA2CDB">
            <w:pPr>
              <w:pStyle w:val="5"/>
              <w:shd w:val="clear" w:color="auto" w:fill="auto"/>
              <w:spacing w:line="360" w:lineRule="auto"/>
              <w:ind w:right="20"/>
              <w:jc w:val="left"/>
              <w:rPr>
                <w:sz w:val="24"/>
                <w:szCs w:val="24"/>
              </w:rPr>
            </w:pPr>
            <w:r w:rsidRPr="00081051">
              <w:rPr>
                <w:sz w:val="24"/>
                <w:szCs w:val="24"/>
              </w:rPr>
              <w:t>Ответственный за обеспечение  пожарной безопасности - завхоз Запорожец Л.В.</w:t>
            </w:r>
          </w:p>
        </w:tc>
      </w:tr>
      <w:tr w:rsidR="001C67B7" w:rsidRPr="00081051" w:rsidTr="00FA2CDB">
        <w:tc>
          <w:tcPr>
            <w:tcW w:w="4672" w:type="dxa"/>
          </w:tcPr>
          <w:p w:rsidR="001C67B7" w:rsidRPr="00081051" w:rsidRDefault="001C67B7" w:rsidP="00FA2CDB">
            <w:pPr>
              <w:pStyle w:val="5"/>
              <w:shd w:val="clear" w:color="auto" w:fill="auto"/>
              <w:spacing w:line="360" w:lineRule="auto"/>
              <w:ind w:right="20"/>
              <w:jc w:val="left"/>
              <w:rPr>
                <w:sz w:val="24"/>
                <w:szCs w:val="24"/>
              </w:rPr>
            </w:pPr>
            <w:r w:rsidRPr="00081051">
              <w:rPr>
                <w:sz w:val="24"/>
                <w:szCs w:val="24"/>
              </w:rPr>
              <w:t>Наличие ответственных лиц за обеспечение охраны труда</w:t>
            </w:r>
          </w:p>
        </w:tc>
        <w:tc>
          <w:tcPr>
            <w:tcW w:w="4673" w:type="dxa"/>
          </w:tcPr>
          <w:p w:rsidR="001C67B7" w:rsidRPr="00081051" w:rsidRDefault="001C67B7" w:rsidP="00FA2CDB">
            <w:pPr>
              <w:pStyle w:val="5"/>
              <w:shd w:val="clear" w:color="auto" w:fill="auto"/>
              <w:spacing w:line="360" w:lineRule="auto"/>
              <w:ind w:right="20"/>
              <w:jc w:val="left"/>
              <w:rPr>
                <w:sz w:val="24"/>
                <w:szCs w:val="24"/>
              </w:rPr>
            </w:pPr>
            <w:r w:rsidRPr="00081051">
              <w:rPr>
                <w:sz w:val="24"/>
                <w:szCs w:val="24"/>
              </w:rPr>
              <w:t>Ответственный за обеспечение  охраны труда – заведующий Саитова И.А.</w:t>
            </w:r>
          </w:p>
        </w:tc>
      </w:tr>
      <w:tr w:rsidR="001C67B7" w:rsidRPr="00081051" w:rsidTr="00FA2CDB">
        <w:tc>
          <w:tcPr>
            <w:tcW w:w="4672" w:type="dxa"/>
          </w:tcPr>
          <w:p w:rsidR="001C67B7" w:rsidRPr="00081051" w:rsidRDefault="001C67B7" w:rsidP="00FA2CDB">
            <w:pPr>
              <w:pStyle w:val="5"/>
              <w:shd w:val="clear" w:color="auto" w:fill="auto"/>
              <w:spacing w:line="360" w:lineRule="auto"/>
              <w:ind w:right="20"/>
              <w:jc w:val="left"/>
              <w:rPr>
                <w:sz w:val="24"/>
                <w:szCs w:val="24"/>
              </w:rPr>
            </w:pPr>
            <w:r w:rsidRPr="00081051">
              <w:rPr>
                <w:sz w:val="24"/>
                <w:szCs w:val="24"/>
              </w:rPr>
              <w:t>Наличие ответственных лиц за обеспечение безопасности образовательного процесса</w:t>
            </w:r>
          </w:p>
        </w:tc>
        <w:tc>
          <w:tcPr>
            <w:tcW w:w="4673" w:type="dxa"/>
          </w:tcPr>
          <w:p w:rsidR="001C67B7" w:rsidRPr="00081051" w:rsidRDefault="001C67B7" w:rsidP="00FA2CDB">
            <w:pPr>
              <w:pStyle w:val="5"/>
              <w:shd w:val="clear" w:color="auto" w:fill="auto"/>
              <w:spacing w:line="360" w:lineRule="auto"/>
              <w:ind w:right="20"/>
              <w:jc w:val="left"/>
              <w:rPr>
                <w:sz w:val="24"/>
                <w:szCs w:val="24"/>
              </w:rPr>
            </w:pPr>
            <w:r w:rsidRPr="00081051">
              <w:rPr>
                <w:sz w:val="24"/>
                <w:szCs w:val="24"/>
              </w:rPr>
              <w:t>Ответственный за обеспечение безопасности образовательного процесса – Киреева А.В. старший воспитатель</w:t>
            </w:r>
          </w:p>
        </w:tc>
      </w:tr>
    </w:tbl>
    <w:p w:rsidR="001C67B7" w:rsidRPr="00081051" w:rsidRDefault="001C67B7" w:rsidP="001C67B7">
      <w:pPr>
        <w:spacing w:after="0" w:line="360" w:lineRule="auto"/>
        <w:jc w:val="both"/>
        <w:rPr>
          <w:rFonts w:ascii="Times New Roman" w:eastAsia="Times New Roman" w:hAnsi="Times New Roman" w:cs="Times New Roman"/>
          <w:sz w:val="24"/>
          <w:szCs w:val="24"/>
        </w:rPr>
      </w:pPr>
    </w:p>
    <w:p w:rsidR="001C67B7" w:rsidRPr="00081051" w:rsidRDefault="001C67B7" w:rsidP="001C67B7">
      <w:pPr>
        <w:spacing w:after="0" w:line="360" w:lineRule="auto"/>
        <w:jc w:val="both"/>
        <w:rPr>
          <w:rFonts w:ascii="Times New Roman" w:eastAsia="Times New Roman" w:hAnsi="Times New Roman" w:cs="Times New Roman"/>
          <w:sz w:val="24"/>
          <w:szCs w:val="24"/>
        </w:rPr>
      </w:pPr>
    </w:p>
    <w:tbl>
      <w:tblPr>
        <w:tblStyle w:val="a5"/>
        <w:tblW w:w="0" w:type="auto"/>
        <w:tblLook w:val="04A0" w:firstRow="1" w:lastRow="0" w:firstColumn="1" w:lastColumn="0" w:noHBand="0" w:noVBand="1"/>
      </w:tblPr>
      <w:tblGrid>
        <w:gridCol w:w="1824"/>
        <w:gridCol w:w="3827"/>
        <w:gridCol w:w="3963"/>
      </w:tblGrid>
      <w:tr w:rsidR="001C67B7" w:rsidRPr="00081051" w:rsidTr="00FA2CDB">
        <w:tc>
          <w:tcPr>
            <w:tcW w:w="1555"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Вид помещения</w:t>
            </w:r>
          </w:p>
        </w:tc>
        <w:tc>
          <w:tcPr>
            <w:tcW w:w="3827"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Основное предназначение</w:t>
            </w:r>
          </w:p>
        </w:tc>
        <w:tc>
          <w:tcPr>
            <w:tcW w:w="3963"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Оснащение</w:t>
            </w:r>
          </w:p>
        </w:tc>
      </w:tr>
      <w:tr w:rsidR="001C67B7" w:rsidRPr="00081051" w:rsidTr="00FA2CDB">
        <w:tc>
          <w:tcPr>
            <w:tcW w:w="1555"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Приемные групп</w:t>
            </w:r>
          </w:p>
        </w:tc>
        <w:tc>
          <w:tcPr>
            <w:tcW w:w="3827"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Информационно-просветительская работа с родителями (законными представителями) Консультативная работа с родителями (законными представителями) </w:t>
            </w:r>
          </w:p>
        </w:tc>
        <w:tc>
          <w:tcPr>
            <w:tcW w:w="3963"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Индивидуальные шкафчики, выставки для детских творческих работ, стенды с информацией для родителей: папки- передвижки для родителей.  Выносной материал для прогулок.</w:t>
            </w:r>
          </w:p>
        </w:tc>
      </w:tr>
      <w:tr w:rsidR="001C67B7" w:rsidRPr="00081051" w:rsidTr="00FA2CDB">
        <w:tc>
          <w:tcPr>
            <w:tcW w:w="1555"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lastRenderedPageBreak/>
              <w:t>Групповые комнаты</w:t>
            </w:r>
          </w:p>
        </w:tc>
        <w:tc>
          <w:tcPr>
            <w:tcW w:w="3827"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Образовательная деятельность, осуществляемая в процессе организации различных видов детской деятельности. </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Самостоятельная деятельность детей. </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Образовательная деятельность, осуществляемая в ходе режимных моментов.</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Удовлетворение потребности детей в самовыражении.</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Индивидуальная работа. </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Совместные с родителями групповые мероприятия: досуги, конкурсы, развлечения и др.</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Групповые родительские собрания. </w:t>
            </w:r>
          </w:p>
          <w:p w:rsidR="001C67B7" w:rsidRPr="00081051" w:rsidRDefault="001C67B7" w:rsidP="00FA2CDB">
            <w:pPr>
              <w:spacing w:line="360" w:lineRule="auto"/>
              <w:jc w:val="both"/>
              <w:rPr>
                <w:rFonts w:ascii="Times New Roman" w:eastAsia="Times New Roman" w:hAnsi="Times New Roman" w:cs="Times New Roman"/>
                <w:sz w:val="24"/>
                <w:szCs w:val="24"/>
              </w:rPr>
            </w:pPr>
          </w:p>
        </w:tc>
        <w:tc>
          <w:tcPr>
            <w:tcW w:w="3963"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Детская мебель: столы, стулья, кровати в соответствии с возрастом детей.  </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Сюжетно-ролевые игры: в соответствии с возрастом детей (условно): «Дом», «Магазин», «Больница», «Парикмахерская», «Мастерская» и др. </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Подборки методической литературы, дидактических разработок. </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Диагностический материал. Перспективные и календарные планы,  табеля посещаемости и другая документация. </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В буфетных установлены мойки, сушилки для посуды, хозяйственный шкаф.</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Паласы</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В групповых помещениях выделены специальные зоны для организации детской деятельности.</w:t>
            </w:r>
          </w:p>
        </w:tc>
      </w:tr>
      <w:tr w:rsidR="001C67B7" w:rsidRPr="00081051" w:rsidTr="00FA2CDB">
        <w:tc>
          <w:tcPr>
            <w:tcW w:w="1555"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Умывальные комнаты </w:t>
            </w:r>
          </w:p>
        </w:tc>
        <w:tc>
          <w:tcPr>
            <w:tcW w:w="3827"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Образовательная деятельность, осуществляемая в ходе режимных моментов </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Гигиенические процедуры Закаливание водой </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Детский труд, связанный с водой</w:t>
            </w:r>
          </w:p>
        </w:tc>
        <w:tc>
          <w:tcPr>
            <w:tcW w:w="3963"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Шкафы для уборочного инвентаря. Туалеты, разделенные для мальчиков и девочек. </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В умывальной комнате отдельные раковины для детей, ванная для мытья ног, шкафчики с ячейками для полотенец на каждого ребенка. В группе раннего возраста горшки на каждого ребенка, отдельные раковины на детей и взрослых, ячейки для полотенец. Оборудование и материалы для </w:t>
            </w:r>
            <w:r w:rsidRPr="00081051">
              <w:rPr>
                <w:rFonts w:ascii="Times New Roman" w:eastAsia="Times New Roman" w:hAnsi="Times New Roman" w:cs="Times New Roman"/>
                <w:sz w:val="24"/>
                <w:szCs w:val="24"/>
              </w:rPr>
              <w:lastRenderedPageBreak/>
              <w:t>детского хозяйственно-бытового труда (стирки, мытья)</w:t>
            </w:r>
          </w:p>
        </w:tc>
      </w:tr>
      <w:tr w:rsidR="001C67B7" w:rsidRPr="00081051" w:rsidTr="00FA2CDB">
        <w:tc>
          <w:tcPr>
            <w:tcW w:w="1555"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lastRenderedPageBreak/>
              <w:t xml:space="preserve">Уголок логопеда        </w:t>
            </w:r>
          </w:p>
        </w:tc>
        <w:tc>
          <w:tcPr>
            <w:tcW w:w="3827"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Коррекционно-развивающая  деятельность с детьми с нарушением речи    Диагностическая работа    Подгрупповые, индивидуальные занятия с детьми    Консультативная работа с педагогами, родителями (законными представителями)    Информационно-просветительская работа с родителями (законными представителями)</w:t>
            </w:r>
          </w:p>
        </w:tc>
        <w:tc>
          <w:tcPr>
            <w:tcW w:w="3963"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Настенное зеркало</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Стол и стулья для индивидуальных занятий, Магнитный мольберт</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Дидактический материал.</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Специальная литература</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Стенд.</w:t>
            </w:r>
          </w:p>
        </w:tc>
      </w:tr>
      <w:tr w:rsidR="001C67B7" w:rsidRPr="00081051" w:rsidTr="00FA2CDB">
        <w:tc>
          <w:tcPr>
            <w:tcW w:w="1555"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Музыкальный/</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физкультурный  зал </w:t>
            </w:r>
          </w:p>
        </w:tc>
        <w:tc>
          <w:tcPr>
            <w:tcW w:w="3827"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Методические мероприятия с педагогами </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Совместная образовательная деятельность по музыкальному воспитанию, приобщению к музыкальному искусству  и развитию музыкально-художественной деятельности Праздники, утренники, развлечения, </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досуги </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Утренняя гимнастика Интегрированные занятия  Индивидуальная работа по развитию творческих способностей </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Удовлетворение потребности детей в самовыражении</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Частичное замещение прогулок в непогоду, мороз: организация двигательной активности, </w:t>
            </w:r>
            <w:r w:rsidRPr="00081051">
              <w:rPr>
                <w:rFonts w:ascii="Times New Roman" w:eastAsia="Times New Roman" w:hAnsi="Times New Roman" w:cs="Times New Roman"/>
                <w:sz w:val="24"/>
                <w:szCs w:val="24"/>
              </w:rPr>
              <w:lastRenderedPageBreak/>
              <w:t>художественно-творческой деятельности.</w:t>
            </w:r>
          </w:p>
        </w:tc>
        <w:tc>
          <w:tcPr>
            <w:tcW w:w="3963"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lastRenderedPageBreak/>
              <w:t xml:space="preserve">Средства мультимедиа: музыкальный центр, CD — диски,  ноутбук, проектор. </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Стулья для детей</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Оборудование для музыкальных игр-драматизаций, различные виды театров.</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Музыкальные инструменты</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Атрибуты для игр и музыкально-исполнительской деятельности (искусственные цветы, листочки, платочки, ленты, ветки деревьев, платки, шарфы, шляпы)</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Шапочки, костюмы  и т. д.</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Спортивный инвентарь.</w:t>
            </w:r>
          </w:p>
        </w:tc>
      </w:tr>
      <w:tr w:rsidR="001C67B7" w:rsidRPr="00081051" w:rsidTr="00FA2CDB">
        <w:tc>
          <w:tcPr>
            <w:tcW w:w="1555"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Медицинский блок</w:t>
            </w:r>
          </w:p>
        </w:tc>
        <w:tc>
          <w:tcPr>
            <w:tcW w:w="3827"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(медицинский кабинет, изолятор) Профилактическая оздоровительная работа с детьми Оказание первой медицинской помощи </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Медицинские осмотры детей</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Антропометрические измерения Мониторинг заболеваемости Составление меню </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Изоляция заболевших детей Хранение документов Консультативная работа с сотрудниками и родителями</w:t>
            </w:r>
          </w:p>
        </w:tc>
        <w:tc>
          <w:tcPr>
            <w:tcW w:w="3963"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Медицинская документация, ростомер, весы, динамометр, спирометр,</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Перевязочные материалы</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Тонометр</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Стол</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Стул</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Кушетка</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Шкаф для хранения медицинской  документации</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Медицинский стеклянный столик</w:t>
            </w:r>
          </w:p>
        </w:tc>
      </w:tr>
      <w:tr w:rsidR="001C67B7" w:rsidRPr="00081051" w:rsidTr="00FA2CDB">
        <w:tc>
          <w:tcPr>
            <w:tcW w:w="1555"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Коридоры     </w:t>
            </w:r>
          </w:p>
        </w:tc>
        <w:tc>
          <w:tcPr>
            <w:tcW w:w="3827"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Ознакомительная, информационная, просветительская работа с родителями     </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Информационная, профилактическая работа с сотрудниками</w:t>
            </w:r>
          </w:p>
        </w:tc>
        <w:tc>
          <w:tcPr>
            <w:tcW w:w="3963"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Стенды с нормативно-правовыми документами, обеспечивающими образовательную деятельность МБДОУ,  правилами приёма детей в МБДОУ, организацией образовательного  процесса в МБДОУ,пожарной безопасности, медицинским сопровождением образовательного процесса,  стенд объявлений и т.д.</w:t>
            </w:r>
          </w:p>
        </w:tc>
      </w:tr>
      <w:tr w:rsidR="001C67B7" w:rsidRPr="00081051" w:rsidTr="00FA2CDB">
        <w:tc>
          <w:tcPr>
            <w:tcW w:w="1555"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Пищеблок</w:t>
            </w:r>
          </w:p>
        </w:tc>
        <w:tc>
          <w:tcPr>
            <w:tcW w:w="3827"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Приготовление пищи</w:t>
            </w:r>
          </w:p>
        </w:tc>
        <w:tc>
          <w:tcPr>
            <w:tcW w:w="3963"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Электрические плиты- 2</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Мясорубки- 2</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Холодильник- 1</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Протирочная машина-1</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Столы металлические- 6</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Разделочные доски</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Посуда</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Ванна для мытья посуды- 4 шт (двухгнездовые)</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Ванна для мытья бочков- 1</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lastRenderedPageBreak/>
              <w:t>Стеллаж для посуды</w:t>
            </w:r>
          </w:p>
          <w:p w:rsidR="001C67B7" w:rsidRPr="00081051" w:rsidRDefault="001C67B7" w:rsidP="00FA2CD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Шкаф металлический</w:t>
            </w:r>
          </w:p>
        </w:tc>
      </w:tr>
      <w:tr w:rsidR="001C67B7" w:rsidRPr="00081051" w:rsidTr="00FA2CDB">
        <w:tc>
          <w:tcPr>
            <w:tcW w:w="1555"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lastRenderedPageBreak/>
              <w:t>Прачечная</w:t>
            </w:r>
          </w:p>
        </w:tc>
        <w:tc>
          <w:tcPr>
            <w:tcW w:w="3827"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Стирка белья</w:t>
            </w:r>
          </w:p>
        </w:tc>
        <w:tc>
          <w:tcPr>
            <w:tcW w:w="3963"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Машина автомат- 1шт</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Ванна моечная- 1шт</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Утюг</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Шкафы для хранения белья</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Стол для глажки</w:t>
            </w:r>
          </w:p>
        </w:tc>
      </w:tr>
      <w:tr w:rsidR="001C67B7" w:rsidRPr="00081051" w:rsidTr="00FA2CDB">
        <w:tc>
          <w:tcPr>
            <w:tcW w:w="1555"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Кабинет заведующего</w:t>
            </w:r>
          </w:p>
        </w:tc>
        <w:tc>
          <w:tcPr>
            <w:tcW w:w="3827"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Административная работа с сотрудниками и родителями</w:t>
            </w:r>
          </w:p>
        </w:tc>
        <w:tc>
          <w:tcPr>
            <w:tcW w:w="3963"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Диван</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Компьютерный стол</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Компьютер</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Принтер</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Ламинатор</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Брошюратор</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Цифровой фотоаппарат</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Принтер</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Документы по организации деятельности МБДОУ</w:t>
            </w:r>
          </w:p>
        </w:tc>
      </w:tr>
      <w:tr w:rsidR="001C67B7" w:rsidRPr="00081051" w:rsidTr="00FA2CDB">
        <w:tc>
          <w:tcPr>
            <w:tcW w:w="1555"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Кабинет завхоза</w:t>
            </w:r>
          </w:p>
        </w:tc>
        <w:tc>
          <w:tcPr>
            <w:tcW w:w="3827"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Хозяйственная работа с сотрудниками</w:t>
            </w:r>
          </w:p>
        </w:tc>
        <w:tc>
          <w:tcPr>
            <w:tcW w:w="3963" w:type="dxa"/>
          </w:tcPr>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Стол</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Стул</w:t>
            </w:r>
          </w:p>
          <w:p w:rsidR="001C67B7" w:rsidRPr="00081051" w:rsidRDefault="001C67B7" w:rsidP="00FA2CDB">
            <w:pPr>
              <w:spacing w:line="360" w:lineRule="auto"/>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Шкаф- 3 шт</w:t>
            </w:r>
          </w:p>
        </w:tc>
      </w:tr>
    </w:tbl>
    <w:p w:rsidR="001C67B7" w:rsidRPr="00081051" w:rsidRDefault="001C67B7" w:rsidP="001C67B7">
      <w:pPr>
        <w:spacing w:after="0" w:line="360" w:lineRule="auto"/>
        <w:jc w:val="both"/>
        <w:rPr>
          <w:rFonts w:ascii="Times New Roman" w:eastAsia="Times New Roman" w:hAnsi="Times New Roman" w:cs="Times New Roman"/>
          <w:sz w:val="24"/>
          <w:szCs w:val="24"/>
        </w:rPr>
      </w:pPr>
    </w:p>
    <w:p w:rsidR="001C67B7" w:rsidRPr="00081051" w:rsidRDefault="001C67B7" w:rsidP="001C67B7">
      <w:pPr>
        <w:spacing w:after="0" w:line="360" w:lineRule="auto"/>
        <w:jc w:val="both"/>
        <w:rPr>
          <w:rFonts w:ascii="Times New Roman" w:eastAsia="Times New Roman" w:hAnsi="Times New Roman" w:cs="Times New Roman"/>
          <w:sz w:val="24"/>
          <w:szCs w:val="24"/>
        </w:rPr>
      </w:pPr>
    </w:p>
    <w:p w:rsidR="001C67B7" w:rsidRDefault="001C67B7" w:rsidP="001C67B7">
      <w:pPr>
        <w:tabs>
          <w:tab w:val="left" w:pos="2160"/>
        </w:tabs>
        <w:spacing w:after="0" w:line="360" w:lineRule="auto"/>
        <w:jc w:val="center"/>
        <w:rPr>
          <w:rFonts w:ascii="Times New Roman" w:hAnsi="Times New Roman" w:cs="Times New Roman"/>
          <w:b/>
          <w:bCs/>
          <w:sz w:val="24"/>
          <w:szCs w:val="24"/>
        </w:rPr>
      </w:pPr>
    </w:p>
    <w:p w:rsidR="001C67B7" w:rsidRDefault="001C67B7" w:rsidP="001C67B7">
      <w:pPr>
        <w:tabs>
          <w:tab w:val="left" w:pos="2160"/>
        </w:tabs>
        <w:spacing w:after="0" w:line="360" w:lineRule="auto"/>
        <w:jc w:val="center"/>
        <w:rPr>
          <w:rFonts w:ascii="Times New Roman" w:hAnsi="Times New Roman" w:cs="Times New Roman"/>
          <w:b/>
          <w:bCs/>
          <w:sz w:val="24"/>
          <w:szCs w:val="24"/>
        </w:rPr>
      </w:pPr>
    </w:p>
    <w:p w:rsidR="001C67B7" w:rsidRDefault="001C67B7" w:rsidP="001C67B7">
      <w:pPr>
        <w:tabs>
          <w:tab w:val="left" w:pos="2160"/>
        </w:tabs>
        <w:spacing w:after="0" w:line="360" w:lineRule="auto"/>
        <w:jc w:val="center"/>
        <w:rPr>
          <w:rFonts w:ascii="Times New Roman" w:hAnsi="Times New Roman" w:cs="Times New Roman"/>
          <w:b/>
          <w:bCs/>
          <w:sz w:val="24"/>
          <w:szCs w:val="24"/>
        </w:rPr>
      </w:pPr>
    </w:p>
    <w:p w:rsidR="001C67B7" w:rsidRDefault="001C67B7" w:rsidP="001C67B7">
      <w:pPr>
        <w:tabs>
          <w:tab w:val="left" w:pos="2160"/>
        </w:tabs>
        <w:spacing w:after="0" w:line="360" w:lineRule="auto"/>
        <w:jc w:val="center"/>
        <w:rPr>
          <w:rFonts w:ascii="Times New Roman" w:hAnsi="Times New Roman" w:cs="Times New Roman"/>
          <w:b/>
          <w:bCs/>
          <w:sz w:val="24"/>
          <w:szCs w:val="24"/>
        </w:rPr>
      </w:pPr>
    </w:p>
    <w:p w:rsidR="001C67B7" w:rsidRDefault="001C67B7" w:rsidP="001C67B7">
      <w:pPr>
        <w:tabs>
          <w:tab w:val="left" w:pos="2160"/>
        </w:tabs>
        <w:spacing w:after="0" w:line="360" w:lineRule="auto"/>
        <w:jc w:val="center"/>
        <w:rPr>
          <w:rFonts w:ascii="Times New Roman" w:hAnsi="Times New Roman" w:cs="Times New Roman"/>
          <w:b/>
          <w:bCs/>
          <w:sz w:val="24"/>
          <w:szCs w:val="24"/>
        </w:rPr>
      </w:pPr>
    </w:p>
    <w:p w:rsidR="001C67B7" w:rsidRDefault="001C67B7" w:rsidP="001C67B7">
      <w:pPr>
        <w:tabs>
          <w:tab w:val="left" w:pos="2160"/>
        </w:tabs>
        <w:spacing w:after="0" w:line="360" w:lineRule="auto"/>
        <w:jc w:val="center"/>
        <w:rPr>
          <w:rFonts w:ascii="Times New Roman" w:hAnsi="Times New Roman" w:cs="Times New Roman"/>
          <w:b/>
          <w:bCs/>
          <w:sz w:val="24"/>
          <w:szCs w:val="24"/>
        </w:rPr>
      </w:pPr>
    </w:p>
    <w:p w:rsidR="001C67B7" w:rsidRDefault="001C67B7" w:rsidP="001C67B7">
      <w:pPr>
        <w:tabs>
          <w:tab w:val="left" w:pos="2160"/>
        </w:tabs>
        <w:spacing w:after="0" w:line="360" w:lineRule="auto"/>
        <w:jc w:val="center"/>
        <w:rPr>
          <w:rFonts w:ascii="Times New Roman" w:hAnsi="Times New Roman" w:cs="Times New Roman"/>
          <w:b/>
          <w:bCs/>
          <w:sz w:val="24"/>
          <w:szCs w:val="24"/>
        </w:rPr>
      </w:pPr>
    </w:p>
    <w:p w:rsidR="001C67B7" w:rsidRDefault="001C67B7" w:rsidP="001C67B7">
      <w:pPr>
        <w:tabs>
          <w:tab w:val="left" w:pos="2160"/>
        </w:tabs>
        <w:spacing w:after="0" w:line="360" w:lineRule="auto"/>
        <w:jc w:val="center"/>
        <w:rPr>
          <w:rFonts w:ascii="Times New Roman" w:hAnsi="Times New Roman" w:cs="Times New Roman"/>
          <w:b/>
          <w:bCs/>
          <w:sz w:val="24"/>
          <w:szCs w:val="24"/>
        </w:rPr>
      </w:pPr>
    </w:p>
    <w:p w:rsidR="001C67B7" w:rsidRDefault="001C67B7" w:rsidP="001C67B7">
      <w:pPr>
        <w:tabs>
          <w:tab w:val="left" w:pos="2160"/>
        </w:tabs>
        <w:spacing w:after="0" w:line="360" w:lineRule="auto"/>
        <w:jc w:val="center"/>
        <w:rPr>
          <w:rFonts w:ascii="Times New Roman" w:hAnsi="Times New Roman" w:cs="Times New Roman"/>
          <w:b/>
          <w:bCs/>
          <w:sz w:val="24"/>
          <w:szCs w:val="24"/>
        </w:rPr>
      </w:pPr>
    </w:p>
    <w:p w:rsidR="001C67B7" w:rsidRDefault="001C67B7" w:rsidP="001C67B7">
      <w:pPr>
        <w:tabs>
          <w:tab w:val="left" w:pos="2160"/>
        </w:tabs>
        <w:spacing w:after="0" w:line="360" w:lineRule="auto"/>
        <w:jc w:val="center"/>
        <w:rPr>
          <w:rFonts w:ascii="Times New Roman" w:hAnsi="Times New Roman" w:cs="Times New Roman"/>
          <w:b/>
          <w:bCs/>
          <w:sz w:val="24"/>
          <w:szCs w:val="24"/>
        </w:rPr>
      </w:pPr>
    </w:p>
    <w:p w:rsidR="001C67B7" w:rsidRDefault="001C67B7" w:rsidP="001C67B7">
      <w:pPr>
        <w:tabs>
          <w:tab w:val="left" w:pos="2160"/>
        </w:tabs>
        <w:spacing w:after="0" w:line="360" w:lineRule="auto"/>
        <w:jc w:val="center"/>
        <w:rPr>
          <w:rFonts w:ascii="Times New Roman" w:hAnsi="Times New Roman" w:cs="Times New Roman"/>
          <w:b/>
          <w:bCs/>
          <w:sz w:val="24"/>
          <w:szCs w:val="24"/>
        </w:rPr>
      </w:pPr>
    </w:p>
    <w:p w:rsidR="001C67B7" w:rsidRDefault="001C67B7" w:rsidP="001C67B7">
      <w:pPr>
        <w:tabs>
          <w:tab w:val="left" w:pos="2160"/>
        </w:tabs>
        <w:spacing w:after="0" w:line="360" w:lineRule="auto"/>
        <w:jc w:val="center"/>
        <w:rPr>
          <w:rFonts w:ascii="Times New Roman" w:hAnsi="Times New Roman" w:cs="Times New Roman"/>
          <w:b/>
          <w:bCs/>
          <w:sz w:val="24"/>
          <w:szCs w:val="24"/>
        </w:rPr>
      </w:pPr>
    </w:p>
    <w:p w:rsidR="001C67B7" w:rsidRDefault="001C67B7" w:rsidP="001C67B7">
      <w:pPr>
        <w:tabs>
          <w:tab w:val="left" w:pos="2160"/>
        </w:tabs>
        <w:spacing w:after="0" w:line="360" w:lineRule="auto"/>
        <w:jc w:val="center"/>
        <w:rPr>
          <w:rFonts w:ascii="Times New Roman" w:hAnsi="Times New Roman" w:cs="Times New Roman"/>
          <w:b/>
          <w:bCs/>
          <w:sz w:val="24"/>
          <w:szCs w:val="24"/>
        </w:rPr>
      </w:pPr>
    </w:p>
    <w:p w:rsidR="001C67B7" w:rsidRDefault="001C67B7" w:rsidP="001C67B7">
      <w:pPr>
        <w:tabs>
          <w:tab w:val="left" w:pos="2160"/>
        </w:tabs>
        <w:spacing w:after="0" w:line="360" w:lineRule="auto"/>
        <w:jc w:val="center"/>
        <w:rPr>
          <w:rFonts w:ascii="Times New Roman" w:hAnsi="Times New Roman" w:cs="Times New Roman"/>
          <w:b/>
          <w:bCs/>
          <w:sz w:val="24"/>
          <w:szCs w:val="24"/>
        </w:rPr>
      </w:pPr>
      <w:r w:rsidRPr="00081051">
        <w:rPr>
          <w:rFonts w:ascii="Times New Roman" w:hAnsi="Times New Roman" w:cs="Times New Roman"/>
          <w:b/>
          <w:bCs/>
          <w:sz w:val="24"/>
          <w:szCs w:val="24"/>
        </w:rPr>
        <w:lastRenderedPageBreak/>
        <w:t>3.2 Обеспеченность методическими материалами и средствами обучения и воспитания</w:t>
      </w:r>
    </w:p>
    <w:tbl>
      <w:tblPr>
        <w:tblStyle w:val="a5"/>
        <w:tblW w:w="0" w:type="auto"/>
        <w:tblLook w:val="04A0" w:firstRow="1" w:lastRow="0" w:firstColumn="1" w:lastColumn="0" w:noHBand="0" w:noVBand="1"/>
      </w:tblPr>
      <w:tblGrid>
        <w:gridCol w:w="3256"/>
        <w:gridCol w:w="6514"/>
      </w:tblGrid>
      <w:tr w:rsidR="001C67B7" w:rsidTr="00FA2CDB">
        <w:tc>
          <w:tcPr>
            <w:tcW w:w="9770" w:type="dxa"/>
            <w:gridSpan w:val="2"/>
          </w:tcPr>
          <w:p w:rsidR="001C67B7" w:rsidRDefault="001C67B7" w:rsidP="00FA2CDB">
            <w:pPr>
              <w:tabs>
                <w:tab w:val="left" w:pos="2160"/>
              </w:tabs>
              <w:spacing w:line="360" w:lineRule="auto"/>
              <w:jc w:val="center"/>
              <w:rPr>
                <w:rFonts w:ascii="Times New Roman" w:hAnsi="Times New Roman" w:cs="Times New Roman"/>
                <w:b/>
                <w:bCs/>
                <w:sz w:val="24"/>
                <w:szCs w:val="24"/>
              </w:rPr>
            </w:pPr>
            <w:r w:rsidRPr="00081051">
              <w:rPr>
                <w:rStyle w:val="Bodytext11ptBold"/>
                <w:rFonts w:eastAsiaTheme="minorHAnsi"/>
                <w:sz w:val="24"/>
                <w:szCs w:val="24"/>
              </w:rPr>
              <w:t>Материальные средства обучения</w:t>
            </w:r>
          </w:p>
        </w:tc>
      </w:tr>
      <w:tr w:rsidR="001C67B7" w:rsidTr="00FA2CDB">
        <w:trPr>
          <w:trHeight w:val="5130"/>
        </w:trPr>
        <w:tc>
          <w:tcPr>
            <w:tcW w:w="3256" w:type="dxa"/>
          </w:tcPr>
          <w:p w:rsidR="001C67B7" w:rsidRDefault="001C67B7" w:rsidP="00FA2CDB">
            <w:pPr>
              <w:tabs>
                <w:tab w:val="left" w:pos="2160"/>
              </w:tabs>
              <w:spacing w:line="360" w:lineRule="auto"/>
              <w:jc w:val="center"/>
              <w:rPr>
                <w:rStyle w:val="Bodytext11pt"/>
                <w:rFonts w:eastAsiaTheme="minorHAnsi"/>
                <w:sz w:val="24"/>
                <w:szCs w:val="24"/>
              </w:rPr>
            </w:pPr>
            <w:r w:rsidRPr="00081051">
              <w:rPr>
                <w:rStyle w:val="Bodytext11pt"/>
                <w:rFonts w:eastAsiaTheme="minorHAnsi"/>
                <w:sz w:val="24"/>
                <w:szCs w:val="24"/>
              </w:rPr>
              <w:t>Игрушки</w:t>
            </w: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r>
              <w:rPr>
                <w:rStyle w:val="Bodytext11pt"/>
                <w:rFonts w:eastAsiaTheme="minorHAnsi"/>
                <w:sz w:val="24"/>
                <w:szCs w:val="24"/>
              </w:rPr>
              <w:t>Художественные средства</w:t>
            </w: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Style w:val="Bodytext11pt"/>
                <w:rFonts w:eastAsiaTheme="minorHAnsi"/>
                <w:sz w:val="24"/>
                <w:szCs w:val="24"/>
              </w:rPr>
            </w:pPr>
          </w:p>
          <w:p w:rsidR="001C67B7" w:rsidRDefault="001C67B7" w:rsidP="00FA2CDB">
            <w:pPr>
              <w:tabs>
                <w:tab w:val="left" w:pos="2160"/>
              </w:tabs>
              <w:spacing w:line="360" w:lineRule="auto"/>
              <w:jc w:val="center"/>
              <w:rPr>
                <w:rFonts w:ascii="Times New Roman" w:hAnsi="Times New Roman" w:cs="Times New Roman"/>
                <w:b/>
                <w:bCs/>
                <w:sz w:val="24"/>
                <w:szCs w:val="24"/>
              </w:rPr>
            </w:pPr>
          </w:p>
          <w:p w:rsidR="001C67B7" w:rsidRDefault="001C67B7" w:rsidP="00FA2CDB">
            <w:pPr>
              <w:rPr>
                <w:rFonts w:ascii="Times New Roman" w:hAnsi="Times New Roman" w:cs="Times New Roman"/>
                <w:sz w:val="24"/>
                <w:szCs w:val="24"/>
              </w:rPr>
            </w:pPr>
          </w:p>
          <w:p w:rsidR="001C67B7" w:rsidRDefault="001C67B7" w:rsidP="00FA2CDB">
            <w:pPr>
              <w:rPr>
                <w:rFonts w:ascii="Times New Roman" w:hAnsi="Times New Roman" w:cs="Times New Roman"/>
                <w:sz w:val="24"/>
                <w:szCs w:val="24"/>
              </w:rPr>
            </w:pPr>
          </w:p>
          <w:p w:rsidR="001C67B7" w:rsidRPr="004A32F4" w:rsidRDefault="001C67B7" w:rsidP="00FA2CDB">
            <w:pPr>
              <w:tabs>
                <w:tab w:val="left" w:pos="2025"/>
              </w:tabs>
              <w:rPr>
                <w:rFonts w:ascii="Times New Roman" w:hAnsi="Times New Roman" w:cs="Times New Roman"/>
                <w:sz w:val="24"/>
                <w:szCs w:val="24"/>
              </w:rPr>
            </w:pPr>
            <w:r>
              <w:rPr>
                <w:rFonts w:ascii="Times New Roman" w:hAnsi="Times New Roman" w:cs="Times New Roman"/>
                <w:sz w:val="24"/>
                <w:szCs w:val="24"/>
              </w:rPr>
              <w:t>Средства наглядности</w:t>
            </w:r>
          </w:p>
        </w:tc>
        <w:tc>
          <w:tcPr>
            <w:tcW w:w="6514" w:type="dxa"/>
          </w:tcPr>
          <w:p w:rsidR="001C67B7" w:rsidRPr="00081051" w:rsidRDefault="001C67B7" w:rsidP="00FA2CDB">
            <w:pPr>
              <w:pStyle w:val="5"/>
              <w:shd w:val="clear" w:color="auto" w:fill="auto"/>
              <w:spacing w:line="360" w:lineRule="auto"/>
              <w:jc w:val="left"/>
              <w:rPr>
                <w:sz w:val="24"/>
                <w:szCs w:val="24"/>
              </w:rPr>
            </w:pPr>
            <w:r w:rsidRPr="00081051">
              <w:rPr>
                <w:rStyle w:val="Bodytext115ptBoldItalic"/>
                <w:sz w:val="24"/>
                <w:szCs w:val="24"/>
              </w:rPr>
              <w:lastRenderedPageBreak/>
              <w:t>Сюжетные (образные) игрушки</w:t>
            </w:r>
            <w:r w:rsidRPr="00081051">
              <w:rPr>
                <w:rStyle w:val="Bodytext11ptBoldItalic"/>
                <w:sz w:val="24"/>
                <w:szCs w:val="24"/>
              </w:rPr>
              <w:t>:</w:t>
            </w:r>
            <w:r w:rsidRPr="00081051">
              <w:rPr>
                <w:rStyle w:val="Bodytext11pt"/>
                <w:sz w:val="24"/>
                <w:szCs w:val="24"/>
              </w:rPr>
              <w:t xml:space="preserve"> куклы, фигурки, изображающие людей и животных, транспортные средства, посуда, мебель и др. </w:t>
            </w:r>
            <w:r w:rsidRPr="00081051">
              <w:rPr>
                <w:rStyle w:val="Bodytext115ptBoldItalic"/>
                <w:sz w:val="24"/>
                <w:szCs w:val="24"/>
              </w:rPr>
              <w:t>Дидактические игрушки</w:t>
            </w:r>
            <w:r w:rsidRPr="00081051">
              <w:rPr>
                <w:rStyle w:val="Bodytext11ptBoldItalic"/>
                <w:sz w:val="24"/>
                <w:szCs w:val="24"/>
              </w:rPr>
              <w:t>:</w:t>
            </w:r>
            <w:r w:rsidRPr="00081051">
              <w:rPr>
                <w:rStyle w:val="Bodytext11pt"/>
                <w:sz w:val="24"/>
                <w:szCs w:val="24"/>
              </w:rPr>
              <w:t xml:space="preserve"> народные игрушки, мозаики, настольные и печатные игры</w:t>
            </w:r>
          </w:p>
          <w:p w:rsidR="001C67B7" w:rsidRPr="00081051" w:rsidRDefault="001C67B7" w:rsidP="00FA2CDB">
            <w:pPr>
              <w:pStyle w:val="5"/>
              <w:shd w:val="clear" w:color="auto" w:fill="auto"/>
              <w:spacing w:line="360" w:lineRule="auto"/>
              <w:jc w:val="both"/>
              <w:rPr>
                <w:sz w:val="24"/>
                <w:szCs w:val="24"/>
              </w:rPr>
            </w:pPr>
            <w:r w:rsidRPr="00081051">
              <w:rPr>
                <w:rStyle w:val="Bodytext115ptBoldItalic"/>
                <w:sz w:val="24"/>
                <w:szCs w:val="24"/>
              </w:rPr>
              <w:t>Игрушки-забавы</w:t>
            </w:r>
            <w:r w:rsidRPr="00081051">
              <w:rPr>
                <w:rStyle w:val="Bodytext11ptBoldItalic"/>
                <w:sz w:val="24"/>
                <w:szCs w:val="24"/>
              </w:rPr>
              <w:t>:</w:t>
            </w:r>
            <w:r w:rsidRPr="00081051">
              <w:rPr>
                <w:rStyle w:val="Bodytext11pt"/>
                <w:sz w:val="24"/>
                <w:szCs w:val="24"/>
              </w:rPr>
              <w:t xml:space="preserve"> смешные фигурки людей, животных, игрушки- забавы с механическими, электротехническими и электронными устройствами</w:t>
            </w:r>
          </w:p>
          <w:p w:rsidR="001C67B7" w:rsidRPr="00081051" w:rsidRDefault="001C67B7" w:rsidP="00FA2CDB">
            <w:pPr>
              <w:pStyle w:val="5"/>
              <w:shd w:val="clear" w:color="auto" w:fill="auto"/>
              <w:spacing w:line="360" w:lineRule="auto"/>
              <w:jc w:val="both"/>
              <w:rPr>
                <w:sz w:val="24"/>
                <w:szCs w:val="24"/>
              </w:rPr>
            </w:pPr>
            <w:r w:rsidRPr="00081051">
              <w:rPr>
                <w:rStyle w:val="Bodytext115ptBoldItalic"/>
                <w:sz w:val="24"/>
                <w:szCs w:val="24"/>
              </w:rPr>
              <w:t>Спортивные игрушки</w:t>
            </w:r>
            <w:r w:rsidRPr="00081051">
              <w:rPr>
                <w:rStyle w:val="Bodytext11ptBoldItalic"/>
                <w:sz w:val="24"/>
                <w:szCs w:val="24"/>
              </w:rPr>
              <w:t>:</w:t>
            </w:r>
            <w:r w:rsidRPr="00081051">
              <w:rPr>
                <w:rStyle w:val="Bodytext11pt"/>
                <w:sz w:val="24"/>
                <w:szCs w:val="24"/>
              </w:rPr>
              <w:t xml:space="preserve"> направленные на укрепление мышц руки, предплечья, развитие координации движений; содействующие развитию навыков бега, прыжков, укреплению мышц ног, туловища (каталки, велосипеды, самокаты, скакалки); предназначенные для коллективных игр; </w:t>
            </w:r>
          </w:p>
          <w:p w:rsidR="001C67B7" w:rsidRPr="00081051" w:rsidRDefault="001C67B7" w:rsidP="00FA2CDB">
            <w:pPr>
              <w:pStyle w:val="5"/>
              <w:shd w:val="clear" w:color="auto" w:fill="auto"/>
              <w:spacing w:line="360" w:lineRule="auto"/>
              <w:jc w:val="both"/>
              <w:rPr>
                <w:sz w:val="24"/>
                <w:szCs w:val="24"/>
              </w:rPr>
            </w:pPr>
            <w:r w:rsidRPr="00081051">
              <w:rPr>
                <w:rStyle w:val="Bodytext115ptBoldItalic"/>
                <w:sz w:val="24"/>
                <w:szCs w:val="24"/>
              </w:rPr>
              <w:t>Музыкальные игрушки</w:t>
            </w:r>
            <w:r w:rsidRPr="00081051">
              <w:rPr>
                <w:rStyle w:val="Bodytext11ptBoldItalic"/>
                <w:sz w:val="24"/>
                <w:szCs w:val="24"/>
              </w:rPr>
              <w:t>:</w:t>
            </w:r>
            <w:r w:rsidRPr="00081051">
              <w:rPr>
                <w:rStyle w:val="Bodytext11pt"/>
                <w:sz w:val="24"/>
                <w:szCs w:val="24"/>
              </w:rPr>
              <w:t xml:space="preserve"> имитирующие по форме и звучанию музыкальные инструменты (детские  металлофоны, гармошки, барабаны, дудки, музыкальные шкатулки и др.); сюжетные игрушки с музыкальным устройством (пианино, рояль); наборы колокольчиков, бубенчиков</w:t>
            </w:r>
          </w:p>
          <w:p w:rsidR="001C67B7" w:rsidRPr="00081051" w:rsidRDefault="001C67B7" w:rsidP="00FA2CDB">
            <w:pPr>
              <w:pStyle w:val="5"/>
              <w:shd w:val="clear" w:color="auto" w:fill="auto"/>
              <w:spacing w:line="360" w:lineRule="auto"/>
              <w:jc w:val="left"/>
              <w:rPr>
                <w:rStyle w:val="Bodytext11pt"/>
                <w:sz w:val="24"/>
                <w:szCs w:val="24"/>
              </w:rPr>
            </w:pPr>
            <w:r w:rsidRPr="00081051">
              <w:rPr>
                <w:rStyle w:val="Bodytext115ptBoldItalic"/>
                <w:sz w:val="24"/>
                <w:szCs w:val="24"/>
              </w:rPr>
              <w:t>Театрализованные игрушки</w:t>
            </w:r>
            <w:r w:rsidRPr="00081051">
              <w:rPr>
                <w:rStyle w:val="Bodytext11ptBoldItalic"/>
                <w:sz w:val="24"/>
                <w:szCs w:val="24"/>
              </w:rPr>
              <w:t>:</w:t>
            </w:r>
            <w:r w:rsidRPr="00081051">
              <w:rPr>
                <w:rStyle w:val="Bodytext11pt"/>
                <w:sz w:val="24"/>
                <w:szCs w:val="24"/>
              </w:rPr>
              <w:t xml:space="preserve"> куклы - театральные персонажи, куклы бибабо, наборы сюжетных фигурок, костюмы и элементы костюмов, атрибуты, элементы декораций, маски, бутафория </w:t>
            </w:r>
          </w:p>
          <w:p w:rsidR="001C67B7" w:rsidRPr="00081051" w:rsidRDefault="001C67B7" w:rsidP="00FA2CDB">
            <w:pPr>
              <w:pStyle w:val="5"/>
              <w:shd w:val="clear" w:color="auto" w:fill="auto"/>
              <w:spacing w:line="360" w:lineRule="auto"/>
              <w:jc w:val="left"/>
              <w:rPr>
                <w:sz w:val="24"/>
                <w:szCs w:val="24"/>
              </w:rPr>
            </w:pPr>
            <w:r w:rsidRPr="00081051">
              <w:rPr>
                <w:rStyle w:val="Bodytext115ptBoldItalic"/>
                <w:sz w:val="24"/>
                <w:szCs w:val="24"/>
              </w:rPr>
              <w:t>Технические игрушки</w:t>
            </w:r>
            <w:r w:rsidRPr="00081051">
              <w:rPr>
                <w:rStyle w:val="Bodytext11ptBoldItalic"/>
                <w:sz w:val="24"/>
                <w:szCs w:val="24"/>
              </w:rPr>
              <w:t>:</w:t>
            </w:r>
            <w:r w:rsidRPr="00081051">
              <w:rPr>
                <w:rStyle w:val="Bodytext11pt"/>
                <w:sz w:val="24"/>
                <w:szCs w:val="24"/>
              </w:rPr>
              <w:t xml:space="preserve"> фотоаппараты, бинокли, подзорные трубы, летательные модели, калейдоскопы</w:t>
            </w:r>
          </w:p>
          <w:p w:rsidR="001C67B7" w:rsidRPr="00081051" w:rsidRDefault="001C67B7" w:rsidP="00FA2CDB">
            <w:pPr>
              <w:pStyle w:val="5"/>
              <w:shd w:val="clear" w:color="auto" w:fill="auto"/>
              <w:spacing w:line="360" w:lineRule="auto"/>
              <w:jc w:val="both"/>
              <w:rPr>
                <w:rStyle w:val="Bodytext11pt"/>
                <w:sz w:val="24"/>
                <w:szCs w:val="24"/>
              </w:rPr>
            </w:pPr>
            <w:r w:rsidRPr="00081051">
              <w:rPr>
                <w:rStyle w:val="Bodytext115ptBoldItalic"/>
                <w:sz w:val="24"/>
                <w:szCs w:val="24"/>
              </w:rPr>
              <w:t>Строительные и конструктивные материалы</w:t>
            </w:r>
            <w:r w:rsidRPr="00081051">
              <w:rPr>
                <w:rStyle w:val="Bodytext11ptBoldItalic"/>
                <w:sz w:val="24"/>
                <w:szCs w:val="24"/>
              </w:rPr>
              <w:t>:</w:t>
            </w:r>
            <w:r w:rsidRPr="00081051">
              <w:rPr>
                <w:rStyle w:val="Bodytext11pt"/>
                <w:sz w:val="24"/>
                <w:szCs w:val="24"/>
              </w:rPr>
              <w:t xml:space="preserve"> наборы строительных материалов, конструкторы, в т.ч. конструкторы нового поколения: </w:t>
            </w:r>
            <w:r w:rsidRPr="00081051">
              <w:rPr>
                <w:rStyle w:val="Bodytext11pt"/>
                <w:sz w:val="24"/>
                <w:szCs w:val="24"/>
                <w:lang w:bidi="en-US"/>
              </w:rPr>
              <w:t>«</w:t>
            </w:r>
            <w:r w:rsidRPr="00081051">
              <w:rPr>
                <w:rStyle w:val="Bodytext11pt"/>
                <w:sz w:val="24"/>
                <w:szCs w:val="24"/>
                <w:lang w:val="en-US" w:bidi="en-US"/>
              </w:rPr>
              <w:t>Lego</w:t>
            </w:r>
            <w:r w:rsidRPr="00081051">
              <w:rPr>
                <w:rStyle w:val="Bodytext11pt"/>
                <w:sz w:val="24"/>
                <w:szCs w:val="24"/>
                <w:lang w:bidi="en-US"/>
              </w:rPr>
              <w:t xml:space="preserve">», </w:t>
            </w:r>
            <w:r w:rsidRPr="00081051">
              <w:rPr>
                <w:rStyle w:val="Bodytext11pt"/>
                <w:sz w:val="24"/>
                <w:szCs w:val="24"/>
              </w:rPr>
              <w:t xml:space="preserve">легкий модульный материал </w:t>
            </w:r>
          </w:p>
          <w:p w:rsidR="001C67B7" w:rsidRPr="00081051" w:rsidRDefault="001C67B7" w:rsidP="00FA2CDB">
            <w:pPr>
              <w:pStyle w:val="5"/>
              <w:shd w:val="clear" w:color="auto" w:fill="auto"/>
              <w:spacing w:line="360" w:lineRule="auto"/>
              <w:jc w:val="both"/>
              <w:rPr>
                <w:sz w:val="24"/>
                <w:szCs w:val="24"/>
              </w:rPr>
            </w:pPr>
            <w:r w:rsidRPr="00081051">
              <w:rPr>
                <w:rStyle w:val="Bodytext115ptBoldItalic"/>
                <w:sz w:val="24"/>
                <w:szCs w:val="24"/>
              </w:rPr>
              <w:t>Игрушки-самоделки из разных материалов</w:t>
            </w:r>
            <w:r w:rsidRPr="00081051">
              <w:rPr>
                <w:rStyle w:val="Bodytext11pt"/>
                <w:sz w:val="24"/>
                <w:szCs w:val="24"/>
              </w:rPr>
              <w:t>: неоформленных (бумага, картон, нитки, ткань, шерсть, фольга, пенопласт), полуоформленных (коробки, пробки, катушки, пластмассовые бутылки, пуговицы), природных (шишки, желуди, ветки, солома, глина)</w:t>
            </w:r>
          </w:p>
          <w:p w:rsidR="001C67B7" w:rsidRDefault="001C67B7" w:rsidP="00FA2CDB">
            <w:pPr>
              <w:tabs>
                <w:tab w:val="left" w:pos="2160"/>
              </w:tabs>
              <w:spacing w:line="360" w:lineRule="auto"/>
              <w:rPr>
                <w:rStyle w:val="Bodytext11pt"/>
                <w:rFonts w:eastAsiaTheme="minorHAnsi"/>
                <w:sz w:val="24"/>
                <w:szCs w:val="24"/>
              </w:rPr>
            </w:pPr>
            <w:r w:rsidRPr="00081051">
              <w:rPr>
                <w:rStyle w:val="Bodytext115ptBoldItalic"/>
                <w:rFonts w:eastAsiaTheme="minorHAnsi"/>
                <w:sz w:val="24"/>
                <w:szCs w:val="24"/>
              </w:rPr>
              <w:lastRenderedPageBreak/>
              <w:t>Оборудование для опытов</w:t>
            </w:r>
            <w:r w:rsidRPr="00081051">
              <w:rPr>
                <w:rStyle w:val="Bodytext11ptBoldItalic"/>
                <w:rFonts w:eastAsiaTheme="minorHAnsi"/>
                <w:sz w:val="24"/>
                <w:szCs w:val="24"/>
              </w:rPr>
              <w:t>:</w:t>
            </w:r>
            <w:r w:rsidRPr="00081051">
              <w:rPr>
                <w:rStyle w:val="Bodytext11pt"/>
                <w:rFonts w:eastAsiaTheme="minorHAnsi"/>
                <w:sz w:val="24"/>
                <w:szCs w:val="24"/>
              </w:rPr>
              <w:t xml:space="preserve"> микроскоп, лупы, колбы, пробирки, емкости разного объема</w:t>
            </w:r>
          </w:p>
          <w:p w:rsidR="001C67B7" w:rsidRDefault="001C67B7" w:rsidP="00FA2CDB">
            <w:pPr>
              <w:pStyle w:val="5"/>
              <w:shd w:val="clear" w:color="auto" w:fill="auto"/>
              <w:spacing w:line="360" w:lineRule="auto"/>
              <w:ind w:left="120"/>
              <w:jc w:val="both"/>
              <w:rPr>
                <w:rStyle w:val="Bodytext11ptBoldItalic"/>
                <w:b w:val="0"/>
                <w:i w:val="0"/>
                <w:sz w:val="24"/>
                <w:szCs w:val="24"/>
              </w:rPr>
            </w:pPr>
            <w:r w:rsidRPr="006C0DBA">
              <w:rPr>
                <w:rStyle w:val="Bodytext11ptBoldItalic"/>
                <w:sz w:val="24"/>
                <w:szCs w:val="24"/>
              </w:rPr>
              <w:t>Дидактический  материал</w:t>
            </w:r>
            <w:r>
              <w:rPr>
                <w:rStyle w:val="Bodytext11ptBoldItalic"/>
                <w:sz w:val="24"/>
                <w:szCs w:val="24"/>
              </w:rPr>
              <w:t>:</w:t>
            </w:r>
            <w:r w:rsidRPr="006C0DBA">
              <w:rPr>
                <w:rStyle w:val="Bodytext11ptBoldItalic"/>
                <w:b w:val="0"/>
                <w:i w:val="0"/>
                <w:sz w:val="24"/>
                <w:szCs w:val="24"/>
              </w:rPr>
              <w:t xml:space="preserve"> демонстрационный материал для детей «Дети и дорога», демонстрационный материал для занятий в группах детских садов «Не играй с огнем!» иллюстративный материал, портреты поэтов, писателей, наглядно-дидактическое пособие: «Распорядок дня», «Насекомые», «Дикие животные», «Домашние животные», «Деревья и листья» «Автомобильный транспорт»,  познавательная игра – лото «Цвет и форма», настольно развивающая игра-лото «Семья» и др.</w:t>
            </w:r>
          </w:p>
          <w:p w:rsidR="001C67B7" w:rsidRDefault="001C67B7" w:rsidP="00FA2CDB">
            <w:pPr>
              <w:pStyle w:val="5"/>
              <w:shd w:val="clear" w:color="auto" w:fill="auto"/>
              <w:spacing w:line="360" w:lineRule="auto"/>
              <w:ind w:left="120"/>
              <w:jc w:val="both"/>
              <w:rPr>
                <w:rStyle w:val="Bodytext11ptBoldItalic"/>
                <w:b w:val="0"/>
                <w:i w:val="0"/>
                <w:sz w:val="24"/>
                <w:szCs w:val="24"/>
              </w:rPr>
            </w:pPr>
          </w:p>
          <w:p w:rsidR="001C67B7" w:rsidRDefault="001C67B7" w:rsidP="00FA2CDB">
            <w:pPr>
              <w:pStyle w:val="5"/>
              <w:shd w:val="clear" w:color="auto" w:fill="auto"/>
              <w:spacing w:line="360" w:lineRule="auto"/>
              <w:ind w:left="120"/>
              <w:jc w:val="both"/>
              <w:rPr>
                <w:rStyle w:val="Bodytext11ptBoldItalic"/>
                <w:b w:val="0"/>
                <w:i w:val="0"/>
                <w:sz w:val="24"/>
                <w:szCs w:val="24"/>
              </w:rPr>
            </w:pPr>
            <w:r w:rsidRPr="006C0DBA">
              <w:rPr>
                <w:rStyle w:val="Bodytext11ptBoldItalic"/>
                <w:i w:val="0"/>
                <w:sz w:val="24"/>
                <w:szCs w:val="24"/>
              </w:rPr>
              <w:t>Произведения искусства и иные достижения культуры</w:t>
            </w:r>
            <w:r w:rsidRPr="006C0DBA">
              <w:rPr>
                <w:rStyle w:val="Bodytext11ptBoldItalic"/>
                <w:b w:val="0"/>
                <w:i w:val="0"/>
                <w:sz w:val="24"/>
                <w:szCs w:val="24"/>
              </w:rPr>
              <w:t xml:space="preserve">: произведения живописи, музыки, архитектуры, скульптура, предметы декоративно-прикладного искусства  </w:t>
            </w:r>
          </w:p>
          <w:p w:rsidR="001C67B7" w:rsidRDefault="001C67B7" w:rsidP="00FA2CDB">
            <w:pPr>
              <w:pStyle w:val="5"/>
              <w:shd w:val="clear" w:color="auto" w:fill="auto"/>
              <w:spacing w:line="360" w:lineRule="auto"/>
              <w:ind w:left="120"/>
              <w:jc w:val="both"/>
              <w:rPr>
                <w:rStyle w:val="Bodytext11ptBoldItalic"/>
                <w:b w:val="0"/>
                <w:i w:val="0"/>
                <w:sz w:val="24"/>
                <w:szCs w:val="24"/>
              </w:rPr>
            </w:pPr>
            <w:r w:rsidRPr="006C0DBA">
              <w:rPr>
                <w:rStyle w:val="Bodytext11ptBoldItalic"/>
                <w:i w:val="0"/>
                <w:sz w:val="24"/>
                <w:szCs w:val="24"/>
              </w:rPr>
              <w:t>Детская художественная литература</w:t>
            </w:r>
            <w:r w:rsidRPr="006C0DBA">
              <w:rPr>
                <w:rStyle w:val="Bodytext11ptBoldItalic"/>
                <w:b w:val="0"/>
                <w:i w:val="0"/>
                <w:sz w:val="24"/>
                <w:szCs w:val="24"/>
              </w:rPr>
              <w:t xml:space="preserve"> (в том числе справочная, познавательная, общие и тематические энциклопедии для дошкольников)  </w:t>
            </w:r>
          </w:p>
          <w:p w:rsidR="001C67B7" w:rsidRDefault="001C67B7" w:rsidP="00FA2CDB">
            <w:pPr>
              <w:pStyle w:val="5"/>
              <w:shd w:val="clear" w:color="auto" w:fill="auto"/>
              <w:spacing w:line="360" w:lineRule="auto"/>
              <w:ind w:left="120"/>
              <w:jc w:val="both"/>
              <w:rPr>
                <w:rStyle w:val="Bodytext11ptBoldItalic"/>
                <w:b w:val="0"/>
                <w:i w:val="0"/>
                <w:sz w:val="24"/>
                <w:szCs w:val="24"/>
              </w:rPr>
            </w:pPr>
            <w:r w:rsidRPr="006C0DBA">
              <w:rPr>
                <w:rStyle w:val="Bodytext11ptBoldItalic"/>
                <w:i w:val="0"/>
                <w:sz w:val="24"/>
                <w:szCs w:val="24"/>
              </w:rPr>
              <w:t>Произведения национальной культуры</w:t>
            </w:r>
            <w:r w:rsidRPr="006C0DBA">
              <w:rPr>
                <w:rStyle w:val="Bodytext11ptBoldItalic"/>
                <w:b w:val="0"/>
                <w:i w:val="0"/>
                <w:sz w:val="24"/>
                <w:szCs w:val="24"/>
              </w:rPr>
              <w:t xml:space="preserve"> (народные песни, танцы, фольклор, костюмы и пр.)</w:t>
            </w:r>
          </w:p>
          <w:p w:rsidR="001C67B7" w:rsidRPr="006C0DBA" w:rsidRDefault="001C67B7" w:rsidP="00FA2CDB">
            <w:pPr>
              <w:pStyle w:val="5"/>
              <w:shd w:val="clear" w:color="auto" w:fill="auto"/>
              <w:spacing w:line="360" w:lineRule="auto"/>
              <w:ind w:left="120"/>
              <w:jc w:val="both"/>
              <w:rPr>
                <w:rStyle w:val="Bodytext11ptBoldItalic"/>
                <w:b w:val="0"/>
                <w:i w:val="0"/>
                <w:sz w:val="24"/>
                <w:szCs w:val="24"/>
              </w:rPr>
            </w:pPr>
            <w:r w:rsidRPr="00081051">
              <w:rPr>
                <w:rStyle w:val="Bodytext11pt"/>
                <w:sz w:val="24"/>
                <w:szCs w:val="24"/>
              </w:rPr>
              <w:t>Картины, фотографии, предметно-схематические модели, календарь природы и т.д.</w:t>
            </w:r>
          </w:p>
          <w:p w:rsidR="001C67B7" w:rsidRDefault="001C67B7" w:rsidP="00FA2CDB">
            <w:pPr>
              <w:tabs>
                <w:tab w:val="left" w:pos="2160"/>
              </w:tabs>
              <w:spacing w:line="360" w:lineRule="auto"/>
              <w:rPr>
                <w:rFonts w:ascii="Times New Roman" w:hAnsi="Times New Roman" w:cs="Times New Roman"/>
                <w:b/>
                <w:bCs/>
                <w:sz w:val="24"/>
                <w:szCs w:val="24"/>
              </w:rPr>
            </w:pPr>
          </w:p>
        </w:tc>
      </w:tr>
    </w:tbl>
    <w:p w:rsidR="001C67B7" w:rsidRPr="00081051" w:rsidRDefault="001C67B7" w:rsidP="001C67B7">
      <w:pPr>
        <w:tabs>
          <w:tab w:val="left" w:pos="2160"/>
        </w:tabs>
        <w:spacing w:after="0" w:line="360" w:lineRule="auto"/>
        <w:rPr>
          <w:rFonts w:ascii="Times New Roman" w:hAnsi="Times New Roman" w:cs="Times New Roman"/>
          <w:b/>
          <w:sz w:val="24"/>
          <w:szCs w:val="24"/>
        </w:rPr>
      </w:pPr>
    </w:p>
    <w:p w:rsidR="001C67B7" w:rsidRPr="00081051" w:rsidRDefault="001C67B7" w:rsidP="001C67B7">
      <w:pPr>
        <w:spacing w:after="0" w:line="360" w:lineRule="auto"/>
        <w:jc w:val="center"/>
        <w:rPr>
          <w:rFonts w:ascii="Times New Roman" w:eastAsia="Times New Roman" w:hAnsi="Times New Roman" w:cs="Times New Roman"/>
          <w:sz w:val="24"/>
          <w:szCs w:val="24"/>
        </w:rPr>
      </w:pPr>
    </w:p>
    <w:p w:rsidR="001C67B7" w:rsidRPr="00081051" w:rsidRDefault="001C67B7" w:rsidP="001C67B7">
      <w:pPr>
        <w:spacing w:after="0" w:line="360" w:lineRule="auto"/>
        <w:jc w:val="center"/>
        <w:rPr>
          <w:rFonts w:ascii="Times New Roman" w:eastAsia="Times New Roman" w:hAnsi="Times New Roman" w:cs="Times New Roman"/>
          <w:sz w:val="24"/>
          <w:szCs w:val="24"/>
        </w:rPr>
      </w:pPr>
    </w:p>
    <w:p w:rsidR="001C67B7" w:rsidRPr="00081051" w:rsidRDefault="001C67B7" w:rsidP="001C67B7">
      <w:pPr>
        <w:spacing w:after="0" w:line="360" w:lineRule="auto"/>
        <w:jc w:val="center"/>
        <w:rPr>
          <w:rFonts w:ascii="Times New Roman" w:eastAsia="Times New Roman" w:hAnsi="Times New Roman" w:cs="Times New Roman"/>
          <w:sz w:val="24"/>
          <w:szCs w:val="24"/>
        </w:rPr>
      </w:pPr>
    </w:p>
    <w:p w:rsidR="001C67B7" w:rsidRPr="00081051" w:rsidRDefault="001C67B7" w:rsidP="001C67B7">
      <w:pPr>
        <w:spacing w:after="0" w:line="360" w:lineRule="auto"/>
        <w:jc w:val="center"/>
        <w:rPr>
          <w:rFonts w:ascii="Times New Roman" w:eastAsia="Times New Roman" w:hAnsi="Times New Roman" w:cs="Times New Roman"/>
          <w:sz w:val="24"/>
          <w:szCs w:val="24"/>
        </w:rPr>
      </w:pPr>
    </w:p>
    <w:p w:rsidR="001C67B7" w:rsidRPr="00081051" w:rsidRDefault="001C67B7" w:rsidP="001C67B7">
      <w:pPr>
        <w:spacing w:after="0" w:line="360" w:lineRule="auto"/>
        <w:jc w:val="center"/>
        <w:rPr>
          <w:rFonts w:ascii="Times New Roman" w:eastAsia="Times New Roman" w:hAnsi="Times New Roman" w:cs="Times New Roman"/>
          <w:sz w:val="24"/>
          <w:szCs w:val="24"/>
        </w:rPr>
      </w:pPr>
    </w:p>
    <w:p w:rsidR="001C67B7" w:rsidRPr="00081051" w:rsidRDefault="001C67B7" w:rsidP="001C67B7">
      <w:pPr>
        <w:spacing w:after="0" w:line="360" w:lineRule="auto"/>
        <w:jc w:val="center"/>
        <w:rPr>
          <w:rFonts w:ascii="Times New Roman" w:eastAsia="Times New Roman" w:hAnsi="Times New Roman" w:cs="Times New Roman"/>
          <w:sz w:val="24"/>
          <w:szCs w:val="24"/>
        </w:rPr>
      </w:pPr>
    </w:p>
    <w:p w:rsidR="001C67B7" w:rsidRPr="00081051" w:rsidRDefault="001C67B7" w:rsidP="001C67B7">
      <w:pPr>
        <w:spacing w:after="0" w:line="360" w:lineRule="auto"/>
        <w:jc w:val="center"/>
        <w:rPr>
          <w:rFonts w:ascii="Times New Roman" w:eastAsia="Times New Roman" w:hAnsi="Times New Roman" w:cs="Times New Roman"/>
          <w:sz w:val="24"/>
          <w:szCs w:val="24"/>
        </w:rPr>
      </w:pPr>
    </w:p>
    <w:p w:rsidR="001C67B7" w:rsidRPr="00081051" w:rsidRDefault="001C67B7" w:rsidP="001C67B7">
      <w:pPr>
        <w:spacing w:after="0" w:line="360" w:lineRule="auto"/>
        <w:jc w:val="center"/>
        <w:rPr>
          <w:rFonts w:ascii="Times New Roman" w:eastAsia="Times New Roman" w:hAnsi="Times New Roman" w:cs="Times New Roman"/>
          <w:sz w:val="24"/>
          <w:szCs w:val="24"/>
        </w:rPr>
      </w:pPr>
    </w:p>
    <w:p w:rsidR="001C67B7" w:rsidRPr="00081051" w:rsidRDefault="001C67B7" w:rsidP="001C67B7">
      <w:pPr>
        <w:spacing w:after="0" w:line="360" w:lineRule="auto"/>
        <w:jc w:val="center"/>
        <w:rPr>
          <w:rFonts w:ascii="Times New Roman" w:eastAsia="Times New Roman" w:hAnsi="Times New Roman" w:cs="Times New Roman"/>
          <w:sz w:val="24"/>
          <w:szCs w:val="24"/>
        </w:rPr>
      </w:pPr>
    </w:p>
    <w:p w:rsidR="001C67B7" w:rsidRPr="00081051" w:rsidRDefault="001C67B7" w:rsidP="001C67B7">
      <w:pPr>
        <w:spacing w:after="0" w:line="360" w:lineRule="auto"/>
        <w:rPr>
          <w:rFonts w:ascii="Times New Roman" w:eastAsia="Times New Roman" w:hAnsi="Times New Roman" w:cs="Times New Roman"/>
          <w:sz w:val="24"/>
          <w:szCs w:val="24"/>
        </w:rPr>
      </w:pPr>
    </w:p>
    <w:p w:rsidR="001C67B7" w:rsidRPr="00081051" w:rsidRDefault="001C67B7" w:rsidP="001C67B7">
      <w:pPr>
        <w:spacing w:after="0" w:line="360" w:lineRule="auto"/>
        <w:jc w:val="center"/>
        <w:rPr>
          <w:rFonts w:ascii="Times New Roman" w:eastAsia="Times New Roman" w:hAnsi="Times New Roman" w:cs="Times New Roman"/>
          <w:sz w:val="24"/>
          <w:szCs w:val="24"/>
        </w:rPr>
      </w:pPr>
    </w:p>
    <w:p w:rsidR="001C67B7" w:rsidRPr="00081051" w:rsidRDefault="001C67B7" w:rsidP="001C67B7">
      <w:pPr>
        <w:spacing w:after="0" w:line="360" w:lineRule="auto"/>
        <w:jc w:val="center"/>
        <w:rPr>
          <w:rFonts w:ascii="Times New Roman" w:eastAsia="Times New Roman" w:hAnsi="Times New Roman" w:cs="Times New Roman"/>
          <w:b/>
          <w:sz w:val="24"/>
          <w:szCs w:val="24"/>
        </w:rPr>
      </w:pPr>
      <w:r w:rsidRPr="00081051">
        <w:rPr>
          <w:rFonts w:ascii="Times New Roman" w:eastAsia="Times New Roman" w:hAnsi="Times New Roman" w:cs="Times New Roman"/>
          <w:b/>
          <w:sz w:val="24"/>
          <w:szCs w:val="24"/>
        </w:rPr>
        <w:lastRenderedPageBreak/>
        <w:t xml:space="preserve">3.3. Режим дня </w:t>
      </w:r>
    </w:p>
    <w:p w:rsidR="001C67B7" w:rsidRPr="00081051" w:rsidRDefault="001C67B7" w:rsidP="001C67B7">
      <w:pPr>
        <w:spacing w:after="0" w:line="360" w:lineRule="auto"/>
        <w:jc w:val="center"/>
        <w:rPr>
          <w:rFonts w:ascii="Times New Roman" w:eastAsia="Times New Roman" w:hAnsi="Times New Roman" w:cs="Times New Roman"/>
          <w:b/>
          <w:sz w:val="24"/>
          <w:szCs w:val="24"/>
        </w:rPr>
      </w:pPr>
      <w:r w:rsidRPr="00081051">
        <w:rPr>
          <w:rFonts w:ascii="Times New Roman" w:eastAsia="Times New Roman" w:hAnsi="Times New Roman" w:cs="Times New Roman"/>
          <w:b/>
          <w:sz w:val="24"/>
          <w:szCs w:val="24"/>
        </w:rPr>
        <w:t xml:space="preserve">Режим работы ДОУ </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МБДОУ «Детский сад № 2 «Буратино» с. Драченино» работает по графику пятидневной рабочей недели:</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три группы с 8:00- 18:30 часов, с 10,5 часовым пребыванием воспитанников</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одна группа с 8:00- 20:00 часов, с 12 часовым пребыванием воспитанников.</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Выходные: суббота, воскресенье, праздничные дни.</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В детском саду разработан режим дня, учитывающий возрастные психофизиологические возможности детей, их интересы и потребности, обеспечивающий взаимосвязь детской деятельности в детском саду.  </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При выборе режима учитываются возрастные и индивидуальные особенности ребёнка, региональные климатические условия и окружающий социум.</w:t>
      </w:r>
    </w:p>
    <w:p w:rsidR="001C67B7" w:rsidRPr="00081051" w:rsidRDefault="001C67B7" w:rsidP="001C67B7">
      <w:pPr>
        <w:spacing w:after="0" w:line="360" w:lineRule="auto"/>
        <w:ind w:firstLine="708"/>
        <w:jc w:val="both"/>
        <w:rPr>
          <w:rFonts w:ascii="Times New Roman" w:eastAsia="Times New Roman" w:hAnsi="Times New Roman" w:cs="Times New Roman"/>
          <w:sz w:val="24"/>
          <w:szCs w:val="24"/>
        </w:rPr>
      </w:pPr>
      <w:r w:rsidRPr="00081051">
        <w:rPr>
          <w:rFonts w:ascii="Times New Roman" w:eastAsia="Times New Roman" w:hAnsi="Times New Roman" w:cs="Times New Roman"/>
          <w:sz w:val="24"/>
          <w:szCs w:val="24"/>
        </w:rPr>
        <w:t xml:space="preserve"> Основным принципом правильного построения режима является его соответствие возрастным психофизиологическим особенностям детей. Все эти показатели чрезвычайно важны для успешной реализации задач ООП ДО.</w:t>
      </w:r>
    </w:p>
    <w:p w:rsidR="001C67B7" w:rsidRPr="00081051" w:rsidRDefault="001C67B7" w:rsidP="001C67B7">
      <w:pPr>
        <w:shd w:val="clear" w:color="auto" w:fill="FFFFFF"/>
        <w:tabs>
          <w:tab w:val="left" w:pos="180"/>
          <w:tab w:val="left" w:pos="720"/>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spacing w:after="0" w:line="360" w:lineRule="auto"/>
        <w:jc w:val="center"/>
        <w:rPr>
          <w:rFonts w:ascii="Times New Roman" w:hAnsi="Times New Roman" w:cs="Times New Roman"/>
          <w:sz w:val="24"/>
          <w:szCs w:val="24"/>
          <w:lang w:eastAsia="ru-RU"/>
        </w:rPr>
      </w:pPr>
      <w:r w:rsidRPr="00081051">
        <w:rPr>
          <w:rFonts w:ascii="Times New Roman" w:hAnsi="Times New Roman" w:cs="Times New Roman"/>
          <w:sz w:val="24"/>
          <w:szCs w:val="24"/>
          <w:lang w:eastAsia="ru-RU"/>
        </w:rPr>
        <w:t>Режимы:</w:t>
      </w:r>
    </w:p>
    <w:p w:rsidR="001C67B7" w:rsidRPr="00081051" w:rsidRDefault="001C67B7" w:rsidP="001C67B7">
      <w:pPr>
        <w:shd w:val="clear" w:color="auto" w:fill="FFFFFF"/>
        <w:tabs>
          <w:tab w:val="left" w:pos="180"/>
          <w:tab w:val="left" w:pos="720"/>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spacing w:after="0" w:line="360" w:lineRule="auto"/>
        <w:jc w:val="center"/>
        <w:rPr>
          <w:rFonts w:ascii="Times New Roman" w:hAnsi="Times New Roman" w:cs="Times New Roman"/>
          <w:sz w:val="24"/>
          <w:szCs w:val="24"/>
          <w:lang w:eastAsia="ru-RU"/>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8"/>
        <w:gridCol w:w="2160"/>
        <w:gridCol w:w="20"/>
      </w:tblGrid>
      <w:tr w:rsidR="001C67B7" w:rsidRPr="00081051" w:rsidTr="00FA2CDB">
        <w:trPr>
          <w:gridAfter w:val="1"/>
          <w:wAfter w:w="20" w:type="dxa"/>
          <w:trHeight w:val="158"/>
        </w:trPr>
        <w:tc>
          <w:tcPr>
            <w:tcW w:w="8028"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Режимные  процессы</w:t>
            </w:r>
          </w:p>
        </w:tc>
        <w:tc>
          <w:tcPr>
            <w:tcW w:w="2160"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1,5- 3 лет</w:t>
            </w:r>
          </w:p>
        </w:tc>
      </w:tr>
      <w:tr w:rsidR="001C67B7" w:rsidRPr="00081051" w:rsidTr="00FA2CDB">
        <w:trPr>
          <w:trHeight w:val="559"/>
        </w:trPr>
        <w:tc>
          <w:tcPr>
            <w:tcW w:w="8028"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Прием  детей.  </w:t>
            </w:r>
          </w:p>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Игровая  самостоятельная  деятельность. </w:t>
            </w:r>
          </w:p>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Индивидуальная  работа  с детьми.  Художественно-речевая, трудовая деятельность</w:t>
            </w:r>
          </w:p>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Подготовка  к утренней  гимнастике </w:t>
            </w:r>
          </w:p>
        </w:tc>
        <w:tc>
          <w:tcPr>
            <w:tcW w:w="2180"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p>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8:00– 8.25</w:t>
            </w:r>
          </w:p>
        </w:tc>
      </w:tr>
      <w:tr w:rsidR="001C67B7" w:rsidRPr="00081051" w:rsidTr="00FA2CDB">
        <w:trPr>
          <w:trHeight w:val="77"/>
        </w:trPr>
        <w:tc>
          <w:tcPr>
            <w:tcW w:w="8028"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Утренняя  гимнастика  </w:t>
            </w:r>
          </w:p>
        </w:tc>
        <w:tc>
          <w:tcPr>
            <w:tcW w:w="2180"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8.25 – 8.30</w:t>
            </w:r>
          </w:p>
        </w:tc>
      </w:tr>
      <w:tr w:rsidR="001C67B7" w:rsidRPr="00081051" w:rsidTr="00FA2CDB">
        <w:trPr>
          <w:trHeight w:val="195"/>
        </w:trPr>
        <w:tc>
          <w:tcPr>
            <w:tcW w:w="8028"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Завтрак</w:t>
            </w:r>
          </w:p>
        </w:tc>
        <w:tc>
          <w:tcPr>
            <w:tcW w:w="2180"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b/>
                <w:color w:val="000000"/>
                <w:sz w:val="24"/>
                <w:szCs w:val="24"/>
              </w:rPr>
            </w:pPr>
            <w:r w:rsidRPr="00081051">
              <w:rPr>
                <w:rFonts w:ascii="Times New Roman" w:hAnsi="Times New Roman" w:cs="Times New Roman"/>
                <w:b/>
                <w:color w:val="000000"/>
                <w:sz w:val="24"/>
                <w:szCs w:val="24"/>
              </w:rPr>
              <w:t>8.30 – 9:00</w:t>
            </w:r>
          </w:p>
        </w:tc>
      </w:tr>
      <w:tr w:rsidR="001C67B7" w:rsidRPr="00081051" w:rsidTr="00FA2CDB">
        <w:trPr>
          <w:trHeight w:val="87"/>
        </w:trPr>
        <w:tc>
          <w:tcPr>
            <w:tcW w:w="8028"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Организованная   образовательная  деятельность  по  подгруппам</w:t>
            </w:r>
          </w:p>
        </w:tc>
        <w:tc>
          <w:tcPr>
            <w:tcW w:w="2180"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9.00 – 10:00</w:t>
            </w:r>
          </w:p>
        </w:tc>
      </w:tr>
      <w:tr w:rsidR="001C67B7" w:rsidRPr="00081051" w:rsidTr="00FA2CDB">
        <w:trPr>
          <w:trHeight w:val="90"/>
        </w:trPr>
        <w:tc>
          <w:tcPr>
            <w:tcW w:w="8028"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Подготовка   к прогулке. Одевание. Совместная  деятельность</w:t>
            </w:r>
          </w:p>
        </w:tc>
        <w:tc>
          <w:tcPr>
            <w:tcW w:w="2180"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10.00 – 10.20</w:t>
            </w:r>
          </w:p>
        </w:tc>
      </w:tr>
      <w:tr w:rsidR="001C67B7" w:rsidRPr="00081051" w:rsidTr="00FA2CDB">
        <w:trPr>
          <w:trHeight w:val="90"/>
        </w:trPr>
        <w:tc>
          <w:tcPr>
            <w:tcW w:w="8028"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Прогулка  (наблюдение,  труд, подвижные  игры, игры  сюжетно-ролевого  характера,  индивидуальная  работа  с  детьми; самостоятельная  деятельность  детей).</w:t>
            </w:r>
          </w:p>
        </w:tc>
        <w:tc>
          <w:tcPr>
            <w:tcW w:w="2180"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10.20 – 11.30</w:t>
            </w:r>
          </w:p>
        </w:tc>
      </w:tr>
      <w:tr w:rsidR="001C67B7" w:rsidRPr="00081051" w:rsidTr="00FA2CDB">
        <w:trPr>
          <w:trHeight w:val="466"/>
        </w:trPr>
        <w:tc>
          <w:tcPr>
            <w:tcW w:w="8028"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Возвращение  с   прогулки.  Раздевание. Совместная  деятельность</w:t>
            </w:r>
          </w:p>
          <w:p w:rsidR="001C67B7" w:rsidRPr="00081051" w:rsidRDefault="001C67B7" w:rsidP="00FA2CDB">
            <w:pPr>
              <w:spacing w:after="0" w:line="360" w:lineRule="auto"/>
              <w:rPr>
                <w:rFonts w:ascii="Times New Roman" w:hAnsi="Times New Roman" w:cs="Times New Roman"/>
                <w:sz w:val="24"/>
                <w:szCs w:val="24"/>
              </w:rPr>
            </w:pPr>
          </w:p>
        </w:tc>
        <w:tc>
          <w:tcPr>
            <w:tcW w:w="2180"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11.30-11.50</w:t>
            </w:r>
          </w:p>
        </w:tc>
      </w:tr>
      <w:tr w:rsidR="001C67B7" w:rsidRPr="00081051" w:rsidTr="00FA2CDB">
        <w:trPr>
          <w:trHeight w:val="56"/>
        </w:trPr>
        <w:tc>
          <w:tcPr>
            <w:tcW w:w="8028"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Подготовка   к  обеду, обед</w:t>
            </w:r>
          </w:p>
        </w:tc>
        <w:tc>
          <w:tcPr>
            <w:tcW w:w="2180"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b/>
                <w:sz w:val="24"/>
                <w:szCs w:val="24"/>
              </w:rPr>
            </w:pPr>
            <w:r w:rsidRPr="00081051">
              <w:rPr>
                <w:rFonts w:ascii="Times New Roman" w:hAnsi="Times New Roman" w:cs="Times New Roman"/>
                <w:b/>
                <w:sz w:val="24"/>
                <w:szCs w:val="24"/>
              </w:rPr>
              <w:t>11.50 – 12.20</w:t>
            </w:r>
          </w:p>
        </w:tc>
      </w:tr>
      <w:tr w:rsidR="001C67B7" w:rsidRPr="00081051" w:rsidTr="00FA2CDB">
        <w:trPr>
          <w:trHeight w:val="70"/>
        </w:trPr>
        <w:tc>
          <w:tcPr>
            <w:tcW w:w="8028"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Подготовка  ко  сну</w:t>
            </w:r>
          </w:p>
        </w:tc>
        <w:tc>
          <w:tcPr>
            <w:tcW w:w="2180"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12:30- 15:00</w:t>
            </w:r>
          </w:p>
        </w:tc>
      </w:tr>
      <w:tr w:rsidR="001C67B7" w:rsidRPr="00081051" w:rsidTr="00FA2CDB">
        <w:trPr>
          <w:trHeight w:val="238"/>
        </w:trPr>
        <w:tc>
          <w:tcPr>
            <w:tcW w:w="8028"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Дневной  сон</w:t>
            </w:r>
          </w:p>
        </w:tc>
        <w:tc>
          <w:tcPr>
            <w:tcW w:w="2180"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 xml:space="preserve">12.20 – 15.00  </w:t>
            </w:r>
          </w:p>
        </w:tc>
      </w:tr>
      <w:tr w:rsidR="001C67B7" w:rsidRPr="00081051" w:rsidTr="00FA2CDB">
        <w:trPr>
          <w:trHeight w:val="238"/>
        </w:trPr>
        <w:tc>
          <w:tcPr>
            <w:tcW w:w="8028"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lastRenderedPageBreak/>
              <w:t>Пробуждение, гигиенические процедуры</w:t>
            </w:r>
          </w:p>
        </w:tc>
        <w:tc>
          <w:tcPr>
            <w:tcW w:w="2180"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15.00–15.25</w:t>
            </w:r>
          </w:p>
        </w:tc>
      </w:tr>
      <w:tr w:rsidR="001C67B7" w:rsidRPr="00081051" w:rsidTr="00FA2CDB">
        <w:trPr>
          <w:trHeight w:val="90"/>
        </w:trPr>
        <w:tc>
          <w:tcPr>
            <w:tcW w:w="8028"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Полдник.</w:t>
            </w:r>
          </w:p>
        </w:tc>
        <w:tc>
          <w:tcPr>
            <w:tcW w:w="2180" w:type="dxa"/>
            <w:gridSpan w:val="2"/>
            <w:tcBorders>
              <w:top w:val="single" w:sz="4" w:space="0" w:color="auto"/>
              <w:left w:val="single" w:sz="4" w:space="0" w:color="auto"/>
              <w:bottom w:val="single" w:sz="4" w:space="0" w:color="auto"/>
              <w:right w:val="single" w:sz="4" w:space="0" w:color="auto"/>
            </w:tcBorders>
            <w:vAlign w:val="center"/>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15.30 -16.00</w:t>
            </w:r>
          </w:p>
        </w:tc>
      </w:tr>
      <w:tr w:rsidR="001C67B7" w:rsidRPr="00081051" w:rsidTr="00FA2CDB">
        <w:trPr>
          <w:trHeight w:val="238"/>
        </w:trPr>
        <w:tc>
          <w:tcPr>
            <w:tcW w:w="8028"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Игровая   самостоятельная  деятельность  детей</w:t>
            </w:r>
          </w:p>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  Физическая культура на улице ( 1 раз в неделю 16:00-16:15)</w:t>
            </w:r>
          </w:p>
        </w:tc>
        <w:tc>
          <w:tcPr>
            <w:tcW w:w="2180" w:type="dxa"/>
            <w:gridSpan w:val="2"/>
            <w:tcBorders>
              <w:top w:val="single" w:sz="4" w:space="0" w:color="auto"/>
              <w:left w:val="single" w:sz="4" w:space="0" w:color="auto"/>
              <w:bottom w:val="single" w:sz="4" w:space="0" w:color="auto"/>
              <w:right w:val="single" w:sz="4" w:space="0" w:color="auto"/>
            </w:tcBorders>
            <w:vAlign w:val="center"/>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16:00- 16:30</w:t>
            </w:r>
          </w:p>
        </w:tc>
      </w:tr>
      <w:tr w:rsidR="001C67B7" w:rsidRPr="00081051" w:rsidTr="00FA2CDB">
        <w:trPr>
          <w:trHeight w:val="131"/>
        </w:trPr>
        <w:tc>
          <w:tcPr>
            <w:tcW w:w="8028"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Подготовка  к  прогулке, прогулка</w:t>
            </w:r>
          </w:p>
        </w:tc>
        <w:tc>
          <w:tcPr>
            <w:tcW w:w="2180"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16.30 – 17.20</w:t>
            </w:r>
          </w:p>
        </w:tc>
      </w:tr>
      <w:tr w:rsidR="001C67B7" w:rsidRPr="00081051" w:rsidTr="00FA2CDB">
        <w:trPr>
          <w:trHeight w:val="90"/>
        </w:trPr>
        <w:tc>
          <w:tcPr>
            <w:tcW w:w="8028"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Ужин</w:t>
            </w:r>
          </w:p>
        </w:tc>
        <w:tc>
          <w:tcPr>
            <w:tcW w:w="2180"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17.40 -18:00</w:t>
            </w:r>
          </w:p>
        </w:tc>
      </w:tr>
      <w:tr w:rsidR="001C67B7" w:rsidRPr="00081051" w:rsidTr="00FA2CDB">
        <w:trPr>
          <w:trHeight w:val="320"/>
        </w:trPr>
        <w:tc>
          <w:tcPr>
            <w:tcW w:w="8028"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Самостоятельная  деятельность  детей, уход домой.  </w:t>
            </w:r>
          </w:p>
        </w:tc>
        <w:tc>
          <w:tcPr>
            <w:tcW w:w="2180"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18:00-18:30</w:t>
            </w:r>
          </w:p>
        </w:tc>
      </w:tr>
    </w:tbl>
    <w:p w:rsidR="001C67B7" w:rsidRPr="00081051" w:rsidRDefault="001C67B7" w:rsidP="001C67B7">
      <w:pPr>
        <w:spacing w:after="0" w:line="360" w:lineRule="auto"/>
        <w:jc w:val="center"/>
        <w:rPr>
          <w:rFonts w:ascii="Times New Roman" w:hAnsi="Times New Roman" w:cs="Times New Roman"/>
          <w:b/>
          <w:sz w:val="24"/>
          <w:szCs w:val="24"/>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2"/>
        <w:gridCol w:w="1976"/>
        <w:gridCol w:w="20"/>
      </w:tblGrid>
      <w:tr w:rsidR="001C67B7" w:rsidRPr="00081051" w:rsidTr="00FA2CDB">
        <w:trPr>
          <w:gridAfter w:val="1"/>
          <w:wAfter w:w="20" w:type="dxa"/>
          <w:trHeight w:val="158"/>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Режимные  процессы</w:t>
            </w:r>
          </w:p>
        </w:tc>
        <w:tc>
          <w:tcPr>
            <w:tcW w:w="1976"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 мл</w:t>
            </w:r>
            <w:r w:rsidRPr="00081051">
              <w:rPr>
                <w:rFonts w:ascii="Times New Roman" w:hAnsi="Times New Roman" w:cs="Times New Roman"/>
                <w:sz w:val="24"/>
                <w:szCs w:val="24"/>
              </w:rPr>
              <w:t xml:space="preserve"> группа</w:t>
            </w:r>
          </w:p>
        </w:tc>
      </w:tr>
      <w:tr w:rsidR="001C67B7" w:rsidRPr="00081051" w:rsidTr="00FA2CDB">
        <w:trPr>
          <w:trHeight w:val="559"/>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Прием  детей.  </w:t>
            </w:r>
          </w:p>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Игровая  самостоятельная  деятельность. </w:t>
            </w:r>
          </w:p>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Индивидуальная  работа  с детьми.  Художественно-речевая, трудовая деятельность</w:t>
            </w:r>
          </w:p>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Подготовка  к утренней  гимнастике </w:t>
            </w:r>
          </w:p>
        </w:tc>
        <w:tc>
          <w:tcPr>
            <w:tcW w:w="1996"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p>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8:00– 8.25</w:t>
            </w:r>
          </w:p>
        </w:tc>
      </w:tr>
      <w:tr w:rsidR="001C67B7" w:rsidRPr="00081051" w:rsidTr="00FA2CDB">
        <w:trPr>
          <w:trHeight w:val="77"/>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Утренняя  гимнастика  </w:t>
            </w:r>
          </w:p>
        </w:tc>
        <w:tc>
          <w:tcPr>
            <w:tcW w:w="1996"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8.25 – 8.30</w:t>
            </w:r>
          </w:p>
        </w:tc>
      </w:tr>
      <w:tr w:rsidR="001C67B7" w:rsidRPr="00081051" w:rsidTr="00FA2CDB">
        <w:trPr>
          <w:trHeight w:val="195"/>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Завтрак</w:t>
            </w:r>
          </w:p>
        </w:tc>
        <w:tc>
          <w:tcPr>
            <w:tcW w:w="1996"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b/>
                <w:color w:val="000000"/>
                <w:sz w:val="24"/>
                <w:szCs w:val="24"/>
              </w:rPr>
            </w:pPr>
            <w:r w:rsidRPr="00081051">
              <w:rPr>
                <w:rFonts w:ascii="Times New Roman" w:hAnsi="Times New Roman" w:cs="Times New Roman"/>
                <w:b/>
                <w:color w:val="000000"/>
                <w:sz w:val="24"/>
                <w:szCs w:val="24"/>
              </w:rPr>
              <w:t>8.30 – 9:00</w:t>
            </w:r>
          </w:p>
        </w:tc>
      </w:tr>
      <w:tr w:rsidR="001C67B7" w:rsidRPr="00081051" w:rsidTr="00FA2CDB">
        <w:trPr>
          <w:trHeight w:val="87"/>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Организованная   образовательная  деятельность  </w:t>
            </w:r>
          </w:p>
        </w:tc>
        <w:tc>
          <w:tcPr>
            <w:tcW w:w="1996"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9:00– 10:00</w:t>
            </w:r>
          </w:p>
        </w:tc>
      </w:tr>
      <w:tr w:rsidR="001C67B7" w:rsidRPr="00081051" w:rsidTr="00FA2CDB">
        <w:trPr>
          <w:trHeight w:val="1270"/>
        </w:trPr>
        <w:tc>
          <w:tcPr>
            <w:tcW w:w="8212" w:type="dxa"/>
            <w:tcBorders>
              <w:top w:val="single" w:sz="4" w:space="0" w:color="auto"/>
              <w:left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Подготовка   к прогулке. Одевание. Совместная  деятельность</w:t>
            </w:r>
          </w:p>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Прогулка  (наблюдение,  труд, подвижные  игры, игры  сюжетно-ролевого  характера,  индивидуальная  работа  с  детьми;</w:t>
            </w:r>
          </w:p>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самостоятельная  деятельность  детей).</w:t>
            </w:r>
          </w:p>
        </w:tc>
        <w:tc>
          <w:tcPr>
            <w:tcW w:w="1996" w:type="dxa"/>
            <w:gridSpan w:val="2"/>
            <w:tcBorders>
              <w:top w:val="single" w:sz="4" w:space="0" w:color="auto"/>
              <w:left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10.20 – 11.30</w:t>
            </w:r>
          </w:p>
        </w:tc>
      </w:tr>
      <w:tr w:rsidR="001C67B7" w:rsidRPr="00081051" w:rsidTr="00FA2CDB">
        <w:trPr>
          <w:trHeight w:val="466"/>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Возвращение  с   прогулки.  Раздевание. Совместная  деятельность</w:t>
            </w:r>
          </w:p>
          <w:p w:rsidR="001C67B7" w:rsidRPr="00081051" w:rsidRDefault="001C67B7" w:rsidP="00FA2CDB">
            <w:pPr>
              <w:spacing w:after="0" w:line="360" w:lineRule="auto"/>
              <w:rPr>
                <w:rFonts w:ascii="Times New Roman" w:hAnsi="Times New Roman" w:cs="Times New Roman"/>
                <w:sz w:val="24"/>
                <w:szCs w:val="24"/>
              </w:rPr>
            </w:pPr>
          </w:p>
        </w:tc>
        <w:tc>
          <w:tcPr>
            <w:tcW w:w="1996"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11.30-11.50</w:t>
            </w:r>
          </w:p>
        </w:tc>
      </w:tr>
      <w:tr w:rsidR="001C67B7" w:rsidRPr="00081051" w:rsidTr="00FA2CDB">
        <w:trPr>
          <w:trHeight w:val="56"/>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Подготовка   к  обеду, обед</w:t>
            </w:r>
          </w:p>
        </w:tc>
        <w:tc>
          <w:tcPr>
            <w:tcW w:w="1996"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b/>
                <w:sz w:val="24"/>
                <w:szCs w:val="24"/>
              </w:rPr>
            </w:pPr>
            <w:r w:rsidRPr="00081051">
              <w:rPr>
                <w:rFonts w:ascii="Times New Roman" w:hAnsi="Times New Roman" w:cs="Times New Roman"/>
                <w:b/>
                <w:sz w:val="24"/>
                <w:szCs w:val="24"/>
              </w:rPr>
              <w:t>11.50 – 12.30</w:t>
            </w:r>
          </w:p>
        </w:tc>
      </w:tr>
      <w:tr w:rsidR="001C67B7" w:rsidRPr="00081051" w:rsidTr="00FA2CDB">
        <w:trPr>
          <w:trHeight w:val="650"/>
        </w:trPr>
        <w:tc>
          <w:tcPr>
            <w:tcW w:w="8212" w:type="dxa"/>
            <w:tcBorders>
              <w:top w:val="single" w:sz="4" w:space="0" w:color="auto"/>
              <w:left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Подготовка  ко  сну, дневной  сон</w:t>
            </w:r>
          </w:p>
        </w:tc>
        <w:tc>
          <w:tcPr>
            <w:tcW w:w="1996" w:type="dxa"/>
            <w:gridSpan w:val="2"/>
            <w:tcBorders>
              <w:top w:val="single" w:sz="4" w:space="0" w:color="auto"/>
              <w:left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12:40- 15:00</w:t>
            </w:r>
          </w:p>
        </w:tc>
      </w:tr>
      <w:tr w:rsidR="001C67B7" w:rsidRPr="00081051" w:rsidTr="00FA2CDB">
        <w:trPr>
          <w:trHeight w:val="238"/>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Пробуждение, гигиенические процедуры</w:t>
            </w:r>
          </w:p>
        </w:tc>
        <w:tc>
          <w:tcPr>
            <w:tcW w:w="1996"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15.00–15.25</w:t>
            </w:r>
          </w:p>
        </w:tc>
      </w:tr>
      <w:tr w:rsidR="001C67B7" w:rsidRPr="00081051" w:rsidTr="00FA2CDB">
        <w:trPr>
          <w:trHeight w:val="90"/>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Полдник.</w:t>
            </w:r>
          </w:p>
        </w:tc>
        <w:tc>
          <w:tcPr>
            <w:tcW w:w="1996" w:type="dxa"/>
            <w:gridSpan w:val="2"/>
            <w:tcBorders>
              <w:top w:val="single" w:sz="4" w:space="0" w:color="auto"/>
              <w:left w:val="single" w:sz="4" w:space="0" w:color="auto"/>
              <w:bottom w:val="single" w:sz="4" w:space="0" w:color="auto"/>
              <w:right w:val="single" w:sz="4" w:space="0" w:color="auto"/>
            </w:tcBorders>
            <w:vAlign w:val="center"/>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15.30 -15:50</w:t>
            </w:r>
          </w:p>
        </w:tc>
      </w:tr>
      <w:tr w:rsidR="001C67B7" w:rsidRPr="00081051" w:rsidTr="00FA2CDB">
        <w:trPr>
          <w:trHeight w:val="238"/>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Игры.   Самостоятельная  деятельность  детей, </w:t>
            </w:r>
          </w:p>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организованная самостоятельная  деятельность </w:t>
            </w:r>
          </w:p>
          <w:p w:rsidR="001C67B7" w:rsidRPr="00081051" w:rsidRDefault="001C67B7" w:rsidP="00FA2CDB">
            <w:pPr>
              <w:spacing w:after="0" w:line="360" w:lineRule="auto"/>
              <w:rPr>
                <w:rFonts w:ascii="Times New Roman" w:hAnsi="Times New Roman" w:cs="Times New Roman"/>
                <w:sz w:val="24"/>
                <w:szCs w:val="24"/>
              </w:rPr>
            </w:pPr>
          </w:p>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Физкультура на прогулке (1 раз в неделю 16:10- 16:30)</w:t>
            </w:r>
          </w:p>
        </w:tc>
        <w:tc>
          <w:tcPr>
            <w:tcW w:w="1996" w:type="dxa"/>
            <w:gridSpan w:val="2"/>
            <w:tcBorders>
              <w:top w:val="single" w:sz="4" w:space="0" w:color="auto"/>
              <w:left w:val="single" w:sz="4" w:space="0" w:color="auto"/>
              <w:bottom w:val="single" w:sz="4" w:space="0" w:color="auto"/>
              <w:right w:val="single" w:sz="4" w:space="0" w:color="auto"/>
            </w:tcBorders>
            <w:vAlign w:val="center"/>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15:50- 16:10</w:t>
            </w:r>
          </w:p>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16:10- 16:30</w:t>
            </w:r>
          </w:p>
        </w:tc>
      </w:tr>
      <w:tr w:rsidR="001C67B7" w:rsidRPr="00081051" w:rsidTr="00FA2CDB">
        <w:trPr>
          <w:trHeight w:val="131"/>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Подготовка  к  прогулке, прогулка</w:t>
            </w:r>
          </w:p>
        </w:tc>
        <w:tc>
          <w:tcPr>
            <w:tcW w:w="1996"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16.30 – 17.20</w:t>
            </w:r>
          </w:p>
        </w:tc>
      </w:tr>
      <w:tr w:rsidR="001C67B7" w:rsidRPr="00081051" w:rsidTr="00FA2CDB">
        <w:trPr>
          <w:trHeight w:val="90"/>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Подготовка к ужину, ужин</w:t>
            </w:r>
          </w:p>
        </w:tc>
        <w:tc>
          <w:tcPr>
            <w:tcW w:w="1996"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1</w:t>
            </w:r>
            <w:r>
              <w:rPr>
                <w:rFonts w:ascii="Times New Roman" w:hAnsi="Times New Roman" w:cs="Times New Roman"/>
                <w:sz w:val="24"/>
                <w:szCs w:val="24"/>
              </w:rPr>
              <w:t>7.30-18:0</w:t>
            </w:r>
            <w:r w:rsidRPr="00081051">
              <w:rPr>
                <w:rFonts w:ascii="Times New Roman" w:hAnsi="Times New Roman" w:cs="Times New Roman"/>
                <w:sz w:val="24"/>
                <w:szCs w:val="24"/>
              </w:rPr>
              <w:t>0</w:t>
            </w:r>
          </w:p>
        </w:tc>
      </w:tr>
      <w:tr w:rsidR="001C67B7" w:rsidRPr="00081051" w:rsidTr="00FA2CDB">
        <w:trPr>
          <w:trHeight w:val="320"/>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Уход детей домой </w:t>
            </w:r>
          </w:p>
        </w:tc>
        <w:tc>
          <w:tcPr>
            <w:tcW w:w="1996"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18:20-18:30</w:t>
            </w:r>
          </w:p>
        </w:tc>
      </w:tr>
    </w:tbl>
    <w:p w:rsidR="001C67B7" w:rsidRPr="00081051" w:rsidRDefault="001C67B7" w:rsidP="001C67B7">
      <w:pPr>
        <w:spacing w:after="0" w:line="360" w:lineRule="auto"/>
        <w:rPr>
          <w:rFonts w:ascii="Times New Roman" w:hAnsi="Times New Roman" w:cs="Times New Roman"/>
          <w:b/>
          <w:sz w:val="24"/>
          <w:szCs w:val="24"/>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2"/>
        <w:gridCol w:w="1976"/>
        <w:gridCol w:w="20"/>
      </w:tblGrid>
      <w:tr w:rsidR="001C67B7" w:rsidRPr="00081051" w:rsidTr="00FA2CDB">
        <w:trPr>
          <w:gridAfter w:val="1"/>
          <w:wAfter w:w="20" w:type="dxa"/>
          <w:trHeight w:val="158"/>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Режимные  процессы</w:t>
            </w:r>
          </w:p>
        </w:tc>
        <w:tc>
          <w:tcPr>
            <w:tcW w:w="1976"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Средняя/</w:t>
            </w:r>
            <w:r w:rsidRPr="00081051">
              <w:rPr>
                <w:rFonts w:ascii="Times New Roman" w:hAnsi="Times New Roman" w:cs="Times New Roman"/>
                <w:sz w:val="24"/>
                <w:szCs w:val="24"/>
              </w:rPr>
              <w:t>старшая группа</w:t>
            </w:r>
          </w:p>
        </w:tc>
      </w:tr>
      <w:tr w:rsidR="001C67B7" w:rsidRPr="00081051" w:rsidTr="00FA2CDB">
        <w:trPr>
          <w:trHeight w:val="559"/>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Прием  детей.  </w:t>
            </w:r>
          </w:p>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Игровая  самостоятельная  деятельность. </w:t>
            </w:r>
          </w:p>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Индивидуальная  работа  с детьми.  Художественно-речевая, трудовая деятельность</w:t>
            </w:r>
          </w:p>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Подготовка  к утренней  гимнастике </w:t>
            </w:r>
          </w:p>
        </w:tc>
        <w:tc>
          <w:tcPr>
            <w:tcW w:w="1996"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p>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8:00– 8.20</w:t>
            </w:r>
          </w:p>
        </w:tc>
      </w:tr>
      <w:tr w:rsidR="001C67B7" w:rsidRPr="00081051" w:rsidTr="00FA2CDB">
        <w:trPr>
          <w:trHeight w:val="77"/>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Утренняя  гимнастика  </w:t>
            </w:r>
          </w:p>
        </w:tc>
        <w:tc>
          <w:tcPr>
            <w:tcW w:w="1996"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8.20 – 8.30</w:t>
            </w:r>
          </w:p>
        </w:tc>
      </w:tr>
      <w:tr w:rsidR="001C67B7" w:rsidRPr="00081051" w:rsidTr="00FA2CDB">
        <w:trPr>
          <w:trHeight w:val="240"/>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Завтрак</w:t>
            </w:r>
          </w:p>
        </w:tc>
        <w:tc>
          <w:tcPr>
            <w:tcW w:w="1996"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b/>
                <w:color w:val="000000"/>
                <w:sz w:val="24"/>
                <w:szCs w:val="24"/>
              </w:rPr>
            </w:pPr>
            <w:r w:rsidRPr="00081051">
              <w:rPr>
                <w:rFonts w:ascii="Times New Roman" w:hAnsi="Times New Roman" w:cs="Times New Roman"/>
                <w:b/>
                <w:color w:val="000000"/>
                <w:sz w:val="24"/>
                <w:szCs w:val="24"/>
              </w:rPr>
              <w:t>8.30 – 8-50</w:t>
            </w:r>
          </w:p>
        </w:tc>
      </w:tr>
      <w:tr w:rsidR="001C67B7" w:rsidRPr="00081051" w:rsidTr="00FA2CDB">
        <w:trPr>
          <w:trHeight w:val="380"/>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Игры, самостоятельная деятельность</w:t>
            </w:r>
          </w:p>
        </w:tc>
        <w:tc>
          <w:tcPr>
            <w:tcW w:w="1996"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color w:val="000000"/>
                <w:sz w:val="24"/>
                <w:szCs w:val="24"/>
              </w:rPr>
            </w:pPr>
            <w:r w:rsidRPr="00081051">
              <w:rPr>
                <w:rFonts w:ascii="Times New Roman" w:hAnsi="Times New Roman" w:cs="Times New Roman"/>
                <w:color w:val="000000"/>
                <w:sz w:val="24"/>
                <w:szCs w:val="24"/>
              </w:rPr>
              <w:t>8-50- 9:00</w:t>
            </w:r>
          </w:p>
        </w:tc>
      </w:tr>
      <w:tr w:rsidR="001C67B7" w:rsidRPr="00081051" w:rsidTr="00FA2CDB">
        <w:trPr>
          <w:trHeight w:val="650"/>
        </w:trPr>
        <w:tc>
          <w:tcPr>
            <w:tcW w:w="8212" w:type="dxa"/>
            <w:tcBorders>
              <w:top w:val="single" w:sz="4" w:space="0" w:color="auto"/>
              <w:left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Организованная   образовательная  деятельность  </w:t>
            </w:r>
          </w:p>
        </w:tc>
        <w:tc>
          <w:tcPr>
            <w:tcW w:w="1996" w:type="dxa"/>
            <w:gridSpan w:val="2"/>
            <w:tcBorders>
              <w:top w:val="single" w:sz="4" w:space="0" w:color="auto"/>
              <w:left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 xml:space="preserve">9:00– </w:t>
            </w:r>
            <w:r>
              <w:rPr>
                <w:rFonts w:ascii="Times New Roman" w:hAnsi="Times New Roman" w:cs="Times New Roman"/>
                <w:sz w:val="24"/>
                <w:szCs w:val="24"/>
              </w:rPr>
              <w:t>11:15</w:t>
            </w:r>
          </w:p>
        </w:tc>
      </w:tr>
      <w:tr w:rsidR="001C67B7" w:rsidRPr="00081051" w:rsidTr="00FA2CDB">
        <w:trPr>
          <w:trHeight w:val="1270"/>
        </w:trPr>
        <w:tc>
          <w:tcPr>
            <w:tcW w:w="8212" w:type="dxa"/>
            <w:tcBorders>
              <w:top w:val="single" w:sz="4" w:space="0" w:color="auto"/>
              <w:left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Подготовка   к прогулке. Одевание. Совместная  деятельность</w:t>
            </w:r>
          </w:p>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Прогулка  (наблюдение,  труд, подвижные  игры, игры  сюжетно-ролевого  характера,  индивидуальная  работа  с  детьми;</w:t>
            </w:r>
          </w:p>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самостоятельная  деятельность  детей).</w:t>
            </w:r>
          </w:p>
        </w:tc>
        <w:tc>
          <w:tcPr>
            <w:tcW w:w="1996" w:type="dxa"/>
            <w:gridSpan w:val="2"/>
            <w:tcBorders>
              <w:top w:val="single" w:sz="4" w:space="0" w:color="auto"/>
              <w:left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11:15</w:t>
            </w:r>
            <w:r w:rsidRPr="00081051">
              <w:rPr>
                <w:rFonts w:ascii="Times New Roman" w:hAnsi="Times New Roman" w:cs="Times New Roman"/>
                <w:sz w:val="24"/>
                <w:szCs w:val="24"/>
              </w:rPr>
              <w:t xml:space="preserve"> – 12:25</w:t>
            </w:r>
          </w:p>
        </w:tc>
      </w:tr>
      <w:tr w:rsidR="001C67B7" w:rsidRPr="00081051" w:rsidTr="00FA2CDB">
        <w:trPr>
          <w:trHeight w:val="466"/>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Возвращение  с   прогулки.  Раздевание. Совместная  деятельность</w:t>
            </w:r>
          </w:p>
          <w:p w:rsidR="001C67B7" w:rsidRPr="00081051" w:rsidRDefault="001C67B7" w:rsidP="00FA2CDB">
            <w:pPr>
              <w:spacing w:after="0" w:line="360" w:lineRule="auto"/>
              <w:rPr>
                <w:rFonts w:ascii="Times New Roman" w:hAnsi="Times New Roman" w:cs="Times New Roman"/>
                <w:sz w:val="24"/>
                <w:szCs w:val="24"/>
              </w:rPr>
            </w:pPr>
          </w:p>
        </w:tc>
        <w:tc>
          <w:tcPr>
            <w:tcW w:w="1996"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12:25-12.40</w:t>
            </w:r>
          </w:p>
        </w:tc>
      </w:tr>
      <w:tr w:rsidR="001C67B7" w:rsidRPr="00081051" w:rsidTr="00FA2CDB">
        <w:trPr>
          <w:trHeight w:val="56"/>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Подготовка   к  обеду, обед</w:t>
            </w:r>
          </w:p>
        </w:tc>
        <w:tc>
          <w:tcPr>
            <w:tcW w:w="1996"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b/>
                <w:sz w:val="24"/>
                <w:szCs w:val="24"/>
              </w:rPr>
            </w:pPr>
            <w:r w:rsidRPr="00081051">
              <w:rPr>
                <w:rFonts w:ascii="Times New Roman" w:hAnsi="Times New Roman" w:cs="Times New Roman"/>
                <w:b/>
                <w:sz w:val="24"/>
                <w:szCs w:val="24"/>
              </w:rPr>
              <w:t>12.40– 13:10</w:t>
            </w:r>
          </w:p>
        </w:tc>
      </w:tr>
      <w:tr w:rsidR="001C67B7" w:rsidRPr="00081051" w:rsidTr="00FA2CDB">
        <w:trPr>
          <w:trHeight w:val="650"/>
        </w:trPr>
        <w:tc>
          <w:tcPr>
            <w:tcW w:w="8212" w:type="dxa"/>
            <w:tcBorders>
              <w:top w:val="single" w:sz="4" w:space="0" w:color="auto"/>
              <w:left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Дневной  сон</w:t>
            </w:r>
          </w:p>
        </w:tc>
        <w:tc>
          <w:tcPr>
            <w:tcW w:w="1996" w:type="dxa"/>
            <w:gridSpan w:val="2"/>
            <w:tcBorders>
              <w:top w:val="single" w:sz="4" w:space="0" w:color="auto"/>
              <w:left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 xml:space="preserve">13:00 – 15.00  </w:t>
            </w:r>
          </w:p>
        </w:tc>
      </w:tr>
      <w:tr w:rsidR="001C67B7" w:rsidRPr="00081051" w:rsidTr="00FA2CDB">
        <w:trPr>
          <w:trHeight w:val="320"/>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Пробуждение, гигиенические процедуры</w:t>
            </w:r>
          </w:p>
        </w:tc>
        <w:tc>
          <w:tcPr>
            <w:tcW w:w="1996"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15.00–15.30</w:t>
            </w:r>
          </w:p>
        </w:tc>
      </w:tr>
      <w:tr w:rsidR="001C67B7" w:rsidRPr="00081051" w:rsidTr="00FA2CDB">
        <w:trPr>
          <w:trHeight w:val="90"/>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Полдник</w:t>
            </w:r>
          </w:p>
        </w:tc>
        <w:tc>
          <w:tcPr>
            <w:tcW w:w="1996" w:type="dxa"/>
            <w:gridSpan w:val="2"/>
            <w:tcBorders>
              <w:top w:val="single" w:sz="4" w:space="0" w:color="auto"/>
              <w:left w:val="single" w:sz="4" w:space="0" w:color="auto"/>
              <w:bottom w:val="single" w:sz="4" w:space="0" w:color="auto"/>
              <w:right w:val="single" w:sz="4" w:space="0" w:color="auto"/>
            </w:tcBorders>
            <w:vAlign w:val="center"/>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15.30 -15:45</w:t>
            </w:r>
          </w:p>
        </w:tc>
      </w:tr>
      <w:tr w:rsidR="001C67B7" w:rsidRPr="00081051" w:rsidTr="00FA2CDB">
        <w:trPr>
          <w:trHeight w:val="90"/>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Pr>
                <w:rFonts w:ascii="Times New Roman" w:hAnsi="Times New Roman" w:cs="Times New Roman"/>
                <w:sz w:val="24"/>
                <w:szCs w:val="24"/>
              </w:rPr>
              <w:t>НОД</w:t>
            </w:r>
          </w:p>
        </w:tc>
        <w:tc>
          <w:tcPr>
            <w:tcW w:w="1996" w:type="dxa"/>
            <w:gridSpan w:val="2"/>
            <w:tcBorders>
              <w:top w:val="single" w:sz="4" w:space="0" w:color="auto"/>
              <w:left w:val="single" w:sz="4" w:space="0" w:color="auto"/>
              <w:bottom w:val="single" w:sz="4" w:space="0" w:color="auto"/>
              <w:right w:val="single" w:sz="4" w:space="0" w:color="auto"/>
            </w:tcBorders>
            <w:vAlign w:val="center"/>
          </w:tcPr>
          <w:p w:rsidR="001C67B7" w:rsidRPr="00081051" w:rsidRDefault="001C67B7" w:rsidP="00FA2CDB">
            <w:pPr>
              <w:spacing w:after="0" w:line="360" w:lineRule="auto"/>
              <w:rPr>
                <w:rFonts w:ascii="Times New Roman" w:hAnsi="Times New Roman" w:cs="Times New Roman"/>
                <w:sz w:val="24"/>
                <w:szCs w:val="24"/>
              </w:rPr>
            </w:pPr>
            <w:r>
              <w:rPr>
                <w:rFonts w:ascii="Times New Roman" w:hAnsi="Times New Roman" w:cs="Times New Roman"/>
                <w:sz w:val="24"/>
                <w:szCs w:val="24"/>
              </w:rPr>
              <w:t>16:00-16:30</w:t>
            </w:r>
          </w:p>
        </w:tc>
      </w:tr>
      <w:tr w:rsidR="001C67B7" w:rsidRPr="00081051" w:rsidTr="00FA2CDB">
        <w:trPr>
          <w:trHeight w:val="131"/>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Подготовка  к  прогулке, прогулка</w:t>
            </w:r>
          </w:p>
        </w:tc>
        <w:tc>
          <w:tcPr>
            <w:tcW w:w="1996"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Pr>
                <w:rFonts w:ascii="Times New Roman" w:hAnsi="Times New Roman" w:cs="Times New Roman"/>
                <w:sz w:val="24"/>
                <w:szCs w:val="24"/>
              </w:rPr>
              <w:t>16</w:t>
            </w:r>
            <w:r w:rsidRPr="00081051">
              <w:rPr>
                <w:rFonts w:ascii="Times New Roman" w:hAnsi="Times New Roman" w:cs="Times New Roman"/>
                <w:sz w:val="24"/>
                <w:szCs w:val="24"/>
              </w:rPr>
              <w:t>:4</w:t>
            </w:r>
            <w:r>
              <w:rPr>
                <w:rFonts w:ascii="Times New Roman" w:hAnsi="Times New Roman" w:cs="Times New Roman"/>
                <w:sz w:val="24"/>
                <w:szCs w:val="24"/>
              </w:rPr>
              <w:t>0</w:t>
            </w:r>
            <w:r w:rsidRPr="00081051">
              <w:rPr>
                <w:rFonts w:ascii="Times New Roman" w:hAnsi="Times New Roman" w:cs="Times New Roman"/>
                <w:sz w:val="24"/>
                <w:szCs w:val="24"/>
              </w:rPr>
              <w:t xml:space="preserve"> – 17.</w:t>
            </w:r>
            <w:r>
              <w:rPr>
                <w:rFonts w:ascii="Times New Roman" w:hAnsi="Times New Roman" w:cs="Times New Roman"/>
                <w:sz w:val="24"/>
                <w:szCs w:val="24"/>
              </w:rPr>
              <w:t>30</w:t>
            </w:r>
          </w:p>
        </w:tc>
      </w:tr>
      <w:tr w:rsidR="001C67B7" w:rsidRPr="00081051" w:rsidTr="00FA2CDB">
        <w:trPr>
          <w:trHeight w:val="90"/>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Подготовка к ужину, ужин</w:t>
            </w:r>
          </w:p>
        </w:tc>
        <w:tc>
          <w:tcPr>
            <w:tcW w:w="1996"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17.35 -18:10</w:t>
            </w:r>
          </w:p>
        </w:tc>
      </w:tr>
      <w:tr w:rsidR="001C67B7" w:rsidRPr="00081051" w:rsidTr="00FA2CDB">
        <w:trPr>
          <w:trHeight w:val="320"/>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Самостоятельная  деятельность  детей, уход домой </w:t>
            </w:r>
          </w:p>
        </w:tc>
        <w:tc>
          <w:tcPr>
            <w:tcW w:w="1996"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18:00-18:30</w:t>
            </w:r>
          </w:p>
        </w:tc>
      </w:tr>
    </w:tbl>
    <w:p w:rsidR="001C67B7" w:rsidRPr="00081051" w:rsidRDefault="001C67B7" w:rsidP="001C67B7">
      <w:pPr>
        <w:spacing w:after="0" w:line="360" w:lineRule="auto"/>
        <w:rPr>
          <w:rFonts w:ascii="Times New Roman" w:hAnsi="Times New Roman" w:cs="Times New Roman"/>
          <w:b/>
          <w:sz w:val="24"/>
          <w:szCs w:val="24"/>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2"/>
        <w:gridCol w:w="1976"/>
        <w:gridCol w:w="20"/>
      </w:tblGrid>
      <w:tr w:rsidR="001C67B7" w:rsidRPr="00081051" w:rsidTr="00FA2CDB">
        <w:trPr>
          <w:gridAfter w:val="1"/>
          <w:wAfter w:w="20" w:type="dxa"/>
          <w:trHeight w:val="158"/>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Режимные  процессы</w:t>
            </w:r>
          </w:p>
        </w:tc>
        <w:tc>
          <w:tcPr>
            <w:tcW w:w="1976"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Подготовительная группа</w:t>
            </w:r>
          </w:p>
        </w:tc>
      </w:tr>
      <w:tr w:rsidR="001C67B7" w:rsidRPr="00081051" w:rsidTr="00FA2CDB">
        <w:trPr>
          <w:trHeight w:val="559"/>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Прием  детей.  </w:t>
            </w:r>
          </w:p>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Игровая  самостоятельная  деятельность. </w:t>
            </w:r>
          </w:p>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Индивидуальная  работа  с детьми.  Художественно-речевая, трудовая деятельность</w:t>
            </w:r>
          </w:p>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lastRenderedPageBreak/>
              <w:t xml:space="preserve">Подготовка  к утренней  гимнастике </w:t>
            </w:r>
          </w:p>
        </w:tc>
        <w:tc>
          <w:tcPr>
            <w:tcW w:w="1996"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p>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7:30– 8.20</w:t>
            </w:r>
          </w:p>
        </w:tc>
      </w:tr>
      <w:tr w:rsidR="001C67B7" w:rsidRPr="00081051" w:rsidTr="00FA2CDB">
        <w:trPr>
          <w:trHeight w:val="77"/>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Утренняя  гимнастика  </w:t>
            </w:r>
          </w:p>
        </w:tc>
        <w:tc>
          <w:tcPr>
            <w:tcW w:w="1996"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8.20 – 8.30</w:t>
            </w:r>
          </w:p>
        </w:tc>
      </w:tr>
      <w:tr w:rsidR="001C67B7" w:rsidRPr="00081051" w:rsidTr="00FA2CDB">
        <w:trPr>
          <w:trHeight w:val="539"/>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Pr>
                <w:rFonts w:ascii="Times New Roman" w:hAnsi="Times New Roman" w:cs="Times New Roman"/>
                <w:sz w:val="24"/>
                <w:szCs w:val="24"/>
              </w:rPr>
              <w:t>Подготовка к завтраку, завтрак</w:t>
            </w:r>
          </w:p>
        </w:tc>
        <w:tc>
          <w:tcPr>
            <w:tcW w:w="1996"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b/>
                <w:color w:val="000000"/>
                <w:sz w:val="24"/>
                <w:szCs w:val="24"/>
              </w:rPr>
            </w:pPr>
            <w:r w:rsidRPr="00081051">
              <w:rPr>
                <w:rFonts w:ascii="Times New Roman" w:hAnsi="Times New Roman" w:cs="Times New Roman"/>
                <w:b/>
                <w:color w:val="000000"/>
                <w:sz w:val="24"/>
                <w:szCs w:val="24"/>
              </w:rPr>
              <w:t>8.30 – 8-50</w:t>
            </w:r>
          </w:p>
        </w:tc>
      </w:tr>
      <w:tr w:rsidR="001C67B7" w:rsidRPr="00081051" w:rsidTr="00FA2CDB">
        <w:trPr>
          <w:trHeight w:val="551"/>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Организованная   образовательная  деятельность  </w:t>
            </w:r>
          </w:p>
        </w:tc>
        <w:tc>
          <w:tcPr>
            <w:tcW w:w="1996"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9:00– 10:55</w:t>
            </w:r>
          </w:p>
        </w:tc>
      </w:tr>
      <w:tr w:rsidR="001C67B7" w:rsidRPr="00081051" w:rsidTr="00FA2CDB">
        <w:trPr>
          <w:trHeight w:val="1270"/>
        </w:trPr>
        <w:tc>
          <w:tcPr>
            <w:tcW w:w="8212" w:type="dxa"/>
            <w:tcBorders>
              <w:top w:val="single" w:sz="4" w:space="0" w:color="auto"/>
              <w:left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Игры, подготовка   к прогулке. Прогулка  (наблюдение,  труд, подвижные  игры, игры  сюжетно-ролевого  характера,  индивидуальная  работа  с  детьми;</w:t>
            </w:r>
          </w:p>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самостоятельная  деятельность  детей).</w:t>
            </w:r>
          </w:p>
        </w:tc>
        <w:tc>
          <w:tcPr>
            <w:tcW w:w="1996" w:type="dxa"/>
            <w:gridSpan w:val="2"/>
            <w:tcBorders>
              <w:top w:val="single" w:sz="4" w:space="0" w:color="auto"/>
              <w:left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11.00 – 12:30</w:t>
            </w:r>
          </w:p>
        </w:tc>
      </w:tr>
      <w:tr w:rsidR="001C67B7" w:rsidRPr="00081051" w:rsidTr="00FA2CDB">
        <w:trPr>
          <w:trHeight w:val="466"/>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Возвращение  с   прогулки.  Гигиенические процедуры</w:t>
            </w:r>
          </w:p>
        </w:tc>
        <w:tc>
          <w:tcPr>
            <w:tcW w:w="1996"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12:30-12.45</w:t>
            </w:r>
          </w:p>
        </w:tc>
      </w:tr>
      <w:tr w:rsidR="001C67B7" w:rsidRPr="00081051" w:rsidTr="00FA2CDB">
        <w:trPr>
          <w:trHeight w:val="56"/>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Обед</w:t>
            </w:r>
          </w:p>
        </w:tc>
        <w:tc>
          <w:tcPr>
            <w:tcW w:w="1996"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b/>
                <w:sz w:val="24"/>
                <w:szCs w:val="24"/>
              </w:rPr>
            </w:pPr>
            <w:r w:rsidRPr="00081051">
              <w:rPr>
                <w:rFonts w:ascii="Times New Roman" w:hAnsi="Times New Roman" w:cs="Times New Roman"/>
                <w:b/>
                <w:sz w:val="24"/>
                <w:szCs w:val="24"/>
              </w:rPr>
              <w:t>12.45 – 13:15</w:t>
            </w:r>
          </w:p>
        </w:tc>
      </w:tr>
      <w:tr w:rsidR="001C67B7" w:rsidRPr="00081051" w:rsidTr="00FA2CDB">
        <w:trPr>
          <w:trHeight w:val="401"/>
        </w:trPr>
        <w:tc>
          <w:tcPr>
            <w:tcW w:w="8212" w:type="dxa"/>
            <w:tcBorders>
              <w:top w:val="single" w:sz="4" w:space="0" w:color="auto"/>
              <w:left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Дневной  сон</w:t>
            </w:r>
          </w:p>
        </w:tc>
        <w:tc>
          <w:tcPr>
            <w:tcW w:w="1996" w:type="dxa"/>
            <w:gridSpan w:val="2"/>
            <w:tcBorders>
              <w:top w:val="single" w:sz="4" w:space="0" w:color="auto"/>
              <w:left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 xml:space="preserve">13:15 – 15.00  </w:t>
            </w:r>
          </w:p>
        </w:tc>
      </w:tr>
      <w:tr w:rsidR="001C67B7" w:rsidRPr="00081051" w:rsidTr="00FA2CDB">
        <w:trPr>
          <w:trHeight w:val="320"/>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Пробуждение, гигиенические процедуры</w:t>
            </w:r>
          </w:p>
        </w:tc>
        <w:tc>
          <w:tcPr>
            <w:tcW w:w="1996"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15.00–15.25</w:t>
            </w:r>
          </w:p>
        </w:tc>
      </w:tr>
      <w:tr w:rsidR="001C67B7" w:rsidRPr="00081051" w:rsidTr="00FA2CDB">
        <w:trPr>
          <w:trHeight w:val="340"/>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Полдник</w:t>
            </w:r>
          </w:p>
        </w:tc>
        <w:tc>
          <w:tcPr>
            <w:tcW w:w="1996" w:type="dxa"/>
            <w:gridSpan w:val="2"/>
            <w:tcBorders>
              <w:top w:val="single" w:sz="4" w:space="0" w:color="auto"/>
              <w:left w:val="single" w:sz="4" w:space="0" w:color="auto"/>
              <w:bottom w:val="single" w:sz="4" w:space="0" w:color="auto"/>
              <w:right w:val="single" w:sz="4" w:space="0" w:color="auto"/>
            </w:tcBorders>
            <w:vAlign w:val="center"/>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15.25 -15:40</w:t>
            </w:r>
          </w:p>
        </w:tc>
      </w:tr>
      <w:tr w:rsidR="001C67B7" w:rsidRPr="00081051" w:rsidTr="00FA2CDB">
        <w:trPr>
          <w:trHeight w:val="280"/>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Игры, самостоятельная деятельность детей</w:t>
            </w:r>
          </w:p>
        </w:tc>
        <w:tc>
          <w:tcPr>
            <w:tcW w:w="1996" w:type="dxa"/>
            <w:gridSpan w:val="2"/>
            <w:tcBorders>
              <w:top w:val="single" w:sz="4" w:space="0" w:color="auto"/>
              <w:left w:val="single" w:sz="4" w:space="0" w:color="auto"/>
              <w:bottom w:val="single" w:sz="4" w:space="0" w:color="auto"/>
              <w:right w:val="single" w:sz="4" w:space="0" w:color="auto"/>
            </w:tcBorders>
            <w:vAlign w:val="center"/>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15:40- 16:00</w:t>
            </w:r>
          </w:p>
        </w:tc>
      </w:tr>
      <w:tr w:rsidR="001C67B7" w:rsidRPr="00081051" w:rsidTr="00FA2CDB">
        <w:trPr>
          <w:trHeight w:val="280"/>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НОД</w:t>
            </w:r>
          </w:p>
        </w:tc>
        <w:tc>
          <w:tcPr>
            <w:tcW w:w="1996" w:type="dxa"/>
            <w:gridSpan w:val="2"/>
            <w:tcBorders>
              <w:top w:val="single" w:sz="4" w:space="0" w:color="auto"/>
              <w:left w:val="single" w:sz="4" w:space="0" w:color="auto"/>
              <w:bottom w:val="single" w:sz="4" w:space="0" w:color="auto"/>
              <w:right w:val="single" w:sz="4" w:space="0" w:color="auto"/>
            </w:tcBorders>
            <w:vAlign w:val="center"/>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16:00- 16:30</w:t>
            </w:r>
          </w:p>
        </w:tc>
      </w:tr>
      <w:tr w:rsidR="001C67B7" w:rsidRPr="00081051" w:rsidTr="00FA2CDB">
        <w:trPr>
          <w:trHeight w:val="131"/>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Подготовка  к  прогулке, прогулка</w:t>
            </w:r>
          </w:p>
        </w:tc>
        <w:tc>
          <w:tcPr>
            <w:tcW w:w="1996"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16:40 – 17:45</w:t>
            </w:r>
          </w:p>
        </w:tc>
      </w:tr>
      <w:tr w:rsidR="001C67B7" w:rsidRPr="00081051" w:rsidTr="00FA2CDB">
        <w:trPr>
          <w:trHeight w:val="90"/>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Подготовка к ужину, ужин</w:t>
            </w:r>
          </w:p>
        </w:tc>
        <w:tc>
          <w:tcPr>
            <w:tcW w:w="1996"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17:45 -18:15</w:t>
            </w:r>
          </w:p>
        </w:tc>
      </w:tr>
      <w:tr w:rsidR="001C67B7" w:rsidRPr="00081051" w:rsidTr="00FA2CDB">
        <w:trPr>
          <w:trHeight w:val="320"/>
        </w:trPr>
        <w:tc>
          <w:tcPr>
            <w:tcW w:w="8212" w:type="dxa"/>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Игры, самостоятельная  деятельность  детей, </w:t>
            </w:r>
          </w:p>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 xml:space="preserve">Чтение художественной литературы </w:t>
            </w:r>
          </w:p>
          <w:p w:rsidR="001C67B7" w:rsidRPr="00081051" w:rsidRDefault="001C67B7" w:rsidP="00FA2CDB">
            <w:pPr>
              <w:spacing w:after="0" w:line="360" w:lineRule="auto"/>
              <w:rPr>
                <w:rFonts w:ascii="Times New Roman" w:hAnsi="Times New Roman" w:cs="Times New Roman"/>
                <w:sz w:val="24"/>
                <w:szCs w:val="24"/>
              </w:rPr>
            </w:pPr>
            <w:r w:rsidRPr="00081051">
              <w:rPr>
                <w:rFonts w:ascii="Times New Roman" w:hAnsi="Times New Roman" w:cs="Times New Roman"/>
                <w:sz w:val="24"/>
                <w:szCs w:val="24"/>
              </w:rPr>
              <w:t>Уход домой</w:t>
            </w:r>
          </w:p>
        </w:tc>
        <w:tc>
          <w:tcPr>
            <w:tcW w:w="1996" w:type="dxa"/>
            <w:gridSpan w:val="2"/>
            <w:tcBorders>
              <w:top w:val="single" w:sz="4" w:space="0" w:color="auto"/>
              <w:left w:val="single" w:sz="4" w:space="0" w:color="auto"/>
              <w:bottom w:val="single" w:sz="4" w:space="0" w:color="auto"/>
              <w:right w:val="single" w:sz="4" w:space="0" w:color="auto"/>
            </w:tcBorders>
          </w:tcPr>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18:15-19:30</w:t>
            </w:r>
          </w:p>
          <w:p w:rsidR="001C67B7" w:rsidRPr="00081051" w:rsidRDefault="001C67B7" w:rsidP="00FA2CDB">
            <w:pPr>
              <w:spacing w:after="0" w:line="360" w:lineRule="auto"/>
              <w:jc w:val="center"/>
              <w:rPr>
                <w:rFonts w:ascii="Times New Roman" w:hAnsi="Times New Roman" w:cs="Times New Roman"/>
                <w:sz w:val="24"/>
                <w:szCs w:val="24"/>
              </w:rPr>
            </w:pPr>
          </w:p>
          <w:p w:rsidR="001C67B7" w:rsidRPr="00081051" w:rsidRDefault="001C67B7" w:rsidP="00FA2CDB">
            <w:pPr>
              <w:spacing w:after="0" w:line="360" w:lineRule="auto"/>
              <w:jc w:val="center"/>
              <w:rPr>
                <w:rFonts w:ascii="Times New Roman" w:hAnsi="Times New Roman" w:cs="Times New Roman"/>
                <w:sz w:val="24"/>
                <w:szCs w:val="24"/>
              </w:rPr>
            </w:pPr>
            <w:r w:rsidRPr="00081051">
              <w:rPr>
                <w:rFonts w:ascii="Times New Roman" w:hAnsi="Times New Roman" w:cs="Times New Roman"/>
                <w:sz w:val="24"/>
                <w:szCs w:val="24"/>
              </w:rPr>
              <w:t>19:30- 20:00</w:t>
            </w:r>
          </w:p>
        </w:tc>
      </w:tr>
    </w:tbl>
    <w:p w:rsidR="001C67B7" w:rsidRPr="00081051" w:rsidRDefault="001C67B7" w:rsidP="001C67B7">
      <w:pPr>
        <w:spacing w:after="0" w:line="360" w:lineRule="auto"/>
        <w:jc w:val="both"/>
        <w:rPr>
          <w:rFonts w:ascii="Times New Roman" w:eastAsia="Times New Roman" w:hAnsi="Times New Roman" w:cs="Times New Roman"/>
          <w:sz w:val="24"/>
          <w:szCs w:val="24"/>
        </w:rPr>
      </w:pPr>
    </w:p>
    <w:p w:rsidR="001C67B7" w:rsidRDefault="001C67B7" w:rsidP="001C67B7">
      <w:pPr>
        <w:spacing w:after="0" w:line="360" w:lineRule="auto"/>
        <w:ind w:firstLine="708"/>
        <w:jc w:val="center"/>
        <w:rPr>
          <w:rFonts w:ascii="Times New Roman" w:eastAsia="Times New Roman" w:hAnsi="Times New Roman" w:cs="Times New Roman"/>
          <w:b/>
          <w:sz w:val="24"/>
          <w:szCs w:val="24"/>
        </w:rPr>
      </w:pPr>
    </w:p>
    <w:p w:rsidR="001C67B7" w:rsidRDefault="001C67B7" w:rsidP="001C67B7">
      <w:pPr>
        <w:spacing w:after="0" w:line="360" w:lineRule="auto"/>
        <w:ind w:firstLine="708"/>
        <w:jc w:val="center"/>
        <w:rPr>
          <w:rFonts w:ascii="Times New Roman" w:eastAsia="Times New Roman" w:hAnsi="Times New Roman" w:cs="Times New Roman"/>
          <w:b/>
          <w:sz w:val="24"/>
          <w:szCs w:val="24"/>
        </w:rPr>
      </w:pPr>
    </w:p>
    <w:p w:rsidR="001C67B7" w:rsidRDefault="001C67B7" w:rsidP="001C67B7">
      <w:pPr>
        <w:spacing w:after="0" w:line="360" w:lineRule="auto"/>
        <w:ind w:firstLine="708"/>
        <w:jc w:val="center"/>
        <w:rPr>
          <w:rFonts w:ascii="Times New Roman" w:eastAsia="Times New Roman" w:hAnsi="Times New Roman" w:cs="Times New Roman"/>
          <w:b/>
          <w:sz w:val="24"/>
          <w:szCs w:val="24"/>
        </w:rPr>
      </w:pPr>
    </w:p>
    <w:p w:rsidR="001C67B7" w:rsidRDefault="001C67B7" w:rsidP="001C67B7">
      <w:pPr>
        <w:spacing w:after="0" w:line="360" w:lineRule="auto"/>
        <w:ind w:firstLine="708"/>
        <w:jc w:val="center"/>
        <w:rPr>
          <w:rFonts w:ascii="Times New Roman" w:eastAsia="Times New Roman" w:hAnsi="Times New Roman" w:cs="Times New Roman"/>
          <w:b/>
          <w:sz w:val="24"/>
          <w:szCs w:val="24"/>
        </w:rPr>
      </w:pPr>
    </w:p>
    <w:p w:rsidR="001C67B7" w:rsidRDefault="001C67B7" w:rsidP="001C67B7">
      <w:pPr>
        <w:spacing w:after="0" w:line="360" w:lineRule="auto"/>
        <w:ind w:firstLine="708"/>
        <w:jc w:val="center"/>
        <w:rPr>
          <w:rFonts w:ascii="Times New Roman" w:eastAsia="Times New Roman" w:hAnsi="Times New Roman" w:cs="Times New Roman"/>
          <w:b/>
          <w:sz w:val="24"/>
          <w:szCs w:val="24"/>
        </w:rPr>
      </w:pPr>
    </w:p>
    <w:p w:rsidR="001C67B7" w:rsidRDefault="001C67B7" w:rsidP="001C67B7">
      <w:pPr>
        <w:spacing w:after="0" w:line="360" w:lineRule="auto"/>
        <w:ind w:firstLine="708"/>
        <w:jc w:val="center"/>
        <w:rPr>
          <w:rFonts w:ascii="Times New Roman" w:eastAsia="Times New Roman" w:hAnsi="Times New Roman" w:cs="Times New Roman"/>
          <w:b/>
          <w:sz w:val="24"/>
          <w:szCs w:val="24"/>
        </w:rPr>
      </w:pPr>
    </w:p>
    <w:p w:rsidR="001C67B7" w:rsidRDefault="001C67B7" w:rsidP="001C67B7">
      <w:pPr>
        <w:spacing w:after="0" w:line="360" w:lineRule="auto"/>
        <w:ind w:firstLine="708"/>
        <w:jc w:val="center"/>
        <w:rPr>
          <w:rFonts w:ascii="Times New Roman" w:eastAsia="Times New Roman" w:hAnsi="Times New Roman" w:cs="Times New Roman"/>
          <w:b/>
          <w:sz w:val="24"/>
          <w:szCs w:val="24"/>
        </w:rPr>
      </w:pPr>
    </w:p>
    <w:p w:rsidR="001C67B7" w:rsidRDefault="001C67B7" w:rsidP="001C67B7">
      <w:pPr>
        <w:spacing w:after="0" w:line="360" w:lineRule="auto"/>
        <w:ind w:firstLine="708"/>
        <w:jc w:val="center"/>
        <w:rPr>
          <w:rFonts w:ascii="Times New Roman" w:eastAsia="Times New Roman" w:hAnsi="Times New Roman" w:cs="Times New Roman"/>
          <w:b/>
          <w:sz w:val="24"/>
          <w:szCs w:val="24"/>
        </w:rPr>
      </w:pPr>
    </w:p>
    <w:p w:rsidR="001C67B7" w:rsidRDefault="001C67B7" w:rsidP="001C67B7">
      <w:pPr>
        <w:spacing w:after="0" w:line="360" w:lineRule="auto"/>
        <w:ind w:firstLine="708"/>
        <w:jc w:val="center"/>
        <w:rPr>
          <w:rFonts w:ascii="Times New Roman" w:eastAsia="Times New Roman" w:hAnsi="Times New Roman" w:cs="Times New Roman"/>
          <w:b/>
          <w:sz w:val="24"/>
          <w:szCs w:val="24"/>
        </w:rPr>
      </w:pPr>
    </w:p>
    <w:p w:rsidR="001C67B7" w:rsidRDefault="001C67B7" w:rsidP="001C67B7">
      <w:pPr>
        <w:spacing w:after="0" w:line="360" w:lineRule="auto"/>
        <w:ind w:firstLine="708"/>
        <w:jc w:val="center"/>
        <w:rPr>
          <w:rFonts w:ascii="Times New Roman" w:eastAsia="Times New Roman" w:hAnsi="Times New Roman" w:cs="Times New Roman"/>
          <w:b/>
          <w:sz w:val="24"/>
          <w:szCs w:val="24"/>
        </w:rPr>
      </w:pPr>
    </w:p>
    <w:p w:rsidR="001C67B7" w:rsidRDefault="001C67B7" w:rsidP="001C67B7">
      <w:pPr>
        <w:spacing w:after="0" w:line="360" w:lineRule="auto"/>
        <w:ind w:firstLine="708"/>
        <w:jc w:val="center"/>
        <w:rPr>
          <w:rFonts w:ascii="Times New Roman" w:eastAsia="Times New Roman" w:hAnsi="Times New Roman" w:cs="Times New Roman"/>
          <w:b/>
          <w:sz w:val="24"/>
          <w:szCs w:val="24"/>
        </w:rPr>
      </w:pPr>
    </w:p>
    <w:p w:rsidR="001C67B7" w:rsidRDefault="001C67B7" w:rsidP="001C67B7">
      <w:pPr>
        <w:spacing w:after="0" w:line="360" w:lineRule="auto"/>
        <w:ind w:firstLine="708"/>
        <w:jc w:val="center"/>
        <w:rPr>
          <w:rFonts w:ascii="Times New Roman" w:eastAsia="Times New Roman" w:hAnsi="Times New Roman" w:cs="Times New Roman"/>
          <w:b/>
          <w:sz w:val="24"/>
          <w:szCs w:val="24"/>
        </w:rPr>
      </w:pPr>
    </w:p>
    <w:p w:rsidR="001C67B7" w:rsidRDefault="001C67B7" w:rsidP="001C67B7">
      <w:pPr>
        <w:spacing w:after="0" w:line="360" w:lineRule="auto"/>
        <w:rPr>
          <w:rFonts w:ascii="Times New Roman" w:eastAsia="Times New Roman" w:hAnsi="Times New Roman" w:cs="Times New Roman"/>
          <w:b/>
          <w:sz w:val="24"/>
          <w:szCs w:val="24"/>
        </w:rPr>
      </w:pPr>
    </w:p>
    <w:p w:rsidR="001C67B7" w:rsidRPr="0024737B" w:rsidRDefault="001C67B7" w:rsidP="001C67B7">
      <w:pPr>
        <w:spacing w:after="0" w:line="360" w:lineRule="auto"/>
        <w:jc w:val="center"/>
        <w:rPr>
          <w:rFonts w:ascii="Times New Roman" w:eastAsia="Times New Roman" w:hAnsi="Times New Roman" w:cs="Times New Roman"/>
          <w:sz w:val="24"/>
          <w:szCs w:val="24"/>
        </w:rPr>
      </w:pPr>
      <w:r w:rsidRPr="00081051">
        <w:rPr>
          <w:rFonts w:ascii="Times New Roman" w:eastAsia="Times New Roman" w:hAnsi="Times New Roman" w:cs="Times New Roman"/>
          <w:b/>
          <w:sz w:val="24"/>
          <w:szCs w:val="24"/>
        </w:rPr>
        <w:lastRenderedPageBreak/>
        <w:t>3.4. Особенности традиционных событий, праздников, мероприятий</w:t>
      </w:r>
    </w:p>
    <w:p w:rsidR="001C67B7" w:rsidRDefault="001C67B7" w:rsidP="001C67B7">
      <w:pPr>
        <w:spacing w:after="0" w:line="360" w:lineRule="auto"/>
        <w:ind w:firstLine="708"/>
        <w:jc w:val="both"/>
        <w:rPr>
          <w:rFonts w:ascii="Times New Roman" w:eastAsia="Times New Roman" w:hAnsi="Times New Roman" w:cs="Times New Roman"/>
          <w:color w:val="000000"/>
          <w:sz w:val="24"/>
          <w:szCs w:val="24"/>
          <w:lang w:eastAsia="ru-RU"/>
        </w:rPr>
      </w:pPr>
      <w:r w:rsidRPr="002D0354">
        <w:rPr>
          <w:rFonts w:ascii="Times New Roman" w:eastAsia="Times New Roman" w:hAnsi="Times New Roman" w:cs="Times New Roman"/>
          <w:color w:val="000000"/>
          <w:sz w:val="24"/>
          <w:szCs w:val="24"/>
          <w:lang w:eastAsia="ru-RU"/>
        </w:rPr>
        <w:t>В основу реализации комплексно-тематического принципа построения Программы положен примерный перечень событий (праздников), который обеспечивает:</w:t>
      </w:r>
    </w:p>
    <w:p w:rsidR="001C67B7" w:rsidRDefault="001C67B7" w:rsidP="001C67B7">
      <w:pPr>
        <w:spacing w:after="0" w:line="360" w:lineRule="auto"/>
        <w:ind w:firstLine="708"/>
        <w:jc w:val="both"/>
        <w:rPr>
          <w:rFonts w:ascii="Times New Roman" w:eastAsia="Times New Roman" w:hAnsi="Times New Roman" w:cs="Times New Roman"/>
          <w:color w:val="000000"/>
          <w:sz w:val="24"/>
          <w:szCs w:val="24"/>
          <w:lang w:eastAsia="ru-RU"/>
        </w:rPr>
      </w:pPr>
      <w:r w:rsidRPr="002D0354">
        <w:rPr>
          <w:rFonts w:ascii="Times New Roman" w:eastAsia="Times New Roman" w:hAnsi="Times New Roman" w:cs="Times New Roman"/>
          <w:color w:val="000000"/>
          <w:sz w:val="24"/>
          <w:szCs w:val="24"/>
          <w:lang w:eastAsia="ru-RU"/>
        </w:rPr>
        <w:t xml:space="preserve"> - «проживание» ребенком содержания дошкольного образования во всех видах детской деятельности;  </w:t>
      </w:r>
    </w:p>
    <w:p w:rsidR="001C67B7" w:rsidRDefault="001C67B7" w:rsidP="001C67B7">
      <w:pPr>
        <w:spacing w:after="0" w:line="360" w:lineRule="auto"/>
        <w:ind w:firstLine="708"/>
        <w:jc w:val="both"/>
        <w:rPr>
          <w:rFonts w:ascii="Times New Roman" w:eastAsia="Times New Roman" w:hAnsi="Times New Roman" w:cs="Times New Roman"/>
          <w:color w:val="000000"/>
          <w:sz w:val="24"/>
          <w:szCs w:val="24"/>
          <w:lang w:eastAsia="ru-RU"/>
        </w:rPr>
      </w:pPr>
      <w:r w:rsidRPr="002D0354">
        <w:rPr>
          <w:rFonts w:ascii="Times New Roman" w:eastAsia="Times New Roman" w:hAnsi="Times New Roman" w:cs="Times New Roman"/>
          <w:color w:val="000000"/>
          <w:sz w:val="24"/>
          <w:szCs w:val="24"/>
          <w:lang w:eastAsia="ru-RU"/>
        </w:rPr>
        <w:t xml:space="preserve">- социально-личностную ориентированность и мотивацию всех видов детской деятельности в ходе подготовки и проведения праздников; </w:t>
      </w:r>
    </w:p>
    <w:p w:rsidR="001C67B7" w:rsidRDefault="001C67B7" w:rsidP="001C67B7">
      <w:pPr>
        <w:spacing w:after="0" w:line="360" w:lineRule="auto"/>
        <w:ind w:firstLine="708"/>
        <w:jc w:val="both"/>
        <w:rPr>
          <w:rFonts w:ascii="Times New Roman" w:eastAsia="Times New Roman" w:hAnsi="Times New Roman" w:cs="Times New Roman"/>
          <w:color w:val="000000"/>
          <w:sz w:val="24"/>
          <w:szCs w:val="24"/>
          <w:lang w:eastAsia="ru-RU"/>
        </w:rPr>
      </w:pPr>
      <w:r w:rsidRPr="002D0354">
        <w:rPr>
          <w:rFonts w:ascii="Times New Roman" w:eastAsia="Times New Roman" w:hAnsi="Times New Roman" w:cs="Times New Roman"/>
          <w:color w:val="000000"/>
          <w:sz w:val="24"/>
          <w:szCs w:val="24"/>
          <w:lang w:eastAsia="ru-RU"/>
        </w:rPr>
        <w:t>- поддержание эмоционально - положительного настроя ребенка в течение всего периода освоения Программы;</w:t>
      </w:r>
    </w:p>
    <w:p w:rsidR="001C67B7" w:rsidRDefault="001C67B7" w:rsidP="001C67B7">
      <w:pPr>
        <w:spacing w:after="0" w:line="360" w:lineRule="auto"/>
        <w:ind w:firstLine="708"/>
        <w:jc w:val="both"/>
        <w:rPr>
          <w:rFonts w:ascii="Times New Roman" w:eastAsia="Times New Roman" w:hAnsi="Times New Roman" w:cs="Times New Roman"/>
          <w:color w:val="000000"/>
          <w:sz w:val="24"/>
          <w:szCs w:val="24"/>
          <w:lang w:eastAsia="ru-RU"/>
        </w:rPr>
      </w:pPr>
      <w:r w:rsidRPr="002D0354">
        <w:rPr>
          <w:rFonts w:ascii="Times New Roman" w:eastAsia="Times New Roman" w:hAnsi="Times New Roman" w:cs="Times New Roman"/>
          <w:color w:val="000000"/>
          <w:sz w:val="24"/>
          <w:szCs w:val="24"/>
          <w:lang w:eastAsia="ru-RU"/>
        </w:rPr>
        <w:t xml:space="preserve"> - технологичность работы педагогов по реализации Программы (подготовка к празднику – проведение праздника, подготовка к следующему празднику – проведение следующего праздника и т.д.); </w:t>
      </w:r>
    </w:p>
    <w:p w:rsidR="001C67B7" w:rsidRDefault="001C67B7" w:rsidP="001C67B7">
      <w:pPr>
        <w:spacing w:after="0" w:line="360" w:lineRule="auto"/>
        <w:ind w:firstLine="708"/>
        <w:jc w:val="both"/>
        <w:rPr>
          <w:rFonts w:ascii="Times New Roman" w:eastAsia="Times New Roman" w:hAnsi="Times New Roman" w:cs="Times New Roman"/>
          <w:color w:val="000000"/>
          <w:sz w:val="24"/>
          <w:szCs w:val="24"/>
          <w:lang w:eastAsia="ru-RU"/>
        </w:rPr>
      </w:pPr>
      <w:r w:rsidRPr="002D0354">
        <w:rPr>
          <w:rFonts w:ascii="Times New Roman" w:eastAsia="Times New Roman" w:hAnsi="Times New Roman" w:cs="Times New Roman"/>
          <w:color w:val="000000"/>
          <w:sz w:val="24"/>
          <w:szCs w:val="24"/>
          <w:lang w:eastAsia="ru-RU"/>
        </w:rPr>
        <w:t xml:space="preserve">- многообразие форм подготовки и проведения праздников; </w:t>
      </w:r>
    </w:p>
    <w:p w:rsidR="001C67B7" w:rsidRDefault="001C67B7" w:rsidP="001C67B7">
      <w:pPr>
        <w:spacing w:after="0" w:line="360" w:lineRule="auto"/>
        <w:ind w:firstLine="708"/>
        <w:jc w:val="both"/>
        <w:rPr>
          <w:rFonts w:ascii="Times New Roman" w:eastAsia="Times New Roman" w:hAnsi="Times New Roman" w:cs="Times New Roman"/>
          <w:color w:val="000000"/>
          <w:sz w:val="24"/>
          <w:szCs w:val="24"/>
          <w:lang w:eastAsia="ru-RU"/>
        </w:rPr>
      </w:pPr>
      <w:r w:rsidRPr="002D0354">
        <w:rPr>
          <w:rFonts w:ascii="Times New Roman" w:eastAsia="Times New Roman" w:hAnsi="Times New Roman" w:cs="Times New Roman"/>
          <w:color w:val="000000"/>
          <w:sz w:val="24"/>
          <w:szCs w:val="24"/>
          <w:lang w:eastAsia="ru-RU"/>
        </w:rPr>
        <w:t xml:space="preserve">- выполнение функции сплочения общественного и семейного дошкольного образования (включение в праздники и подготовку к ним родителей воспитанников); </w:t>
      </w:r>
    </w:p>
    <w:p w:rsidR="001C67B7" w:rsidRDefault="001C67B7" w:rsidP="001C67B7">
      <w:pPr>
        <w:spacing w:after="0" w:line="360" w:lineRule="auto"/>
        <w:ind w:firstLine="708"/>
        <w:jc w:val="both"/>
        <w:rPr>
          <w:rFonts w:ascii="Times New Roman" w:eastAsia="Times New Roman" w:hAnsi="Times New Roman" w:cs="Times New Roman"/>
          <w:color w:val="000000"/>
          <w:sz w:val="24"/>
          <w:szCs w:val="24"/>
          <w:lang w:eastAsia="ru-RU"/>
        </w:rPr>
      </w:pPr>
      <w:r w:rsidRPr="002D0354">
        <w:rPr>
          <w:rFonts w:ascii="Times New Roman" w:eastAsia="Times New Roman" w:hAnsi="Times New Roman" w:cs="Times New Roman"/>
          <w:color w:val="000000"/>
          <w:sz w:val="24"/>
          <w:szCs w:val="24"/>
          <w:lang w:eastAsia="ru-RU"/>
        </w:rPr>
        <w:t xml:space="preserve">- основу для разработки части основной образовательной программы дошкольного образования, формируемой участниками образовательного процесса, так как примерный календарь праздников может быть изменен, уточнен и (или) дополнен содержанием, отражающим: </w:t>
      </w:r>
    </w:p>
    <w:p w:rsidR="001C67B7" w:rsidRDefault="001C67B7" w:rsidP="001C67B7">
      <w:pPr>
        <w:spacing w:after="0" w:line="360" w:lineRule="auto"/>
        <w:ind w:firstLine="708"/>
        <w:jc w:val="both"/>
        <w:rPr>
          <w:rFonts w:ascii="Times New Roman" w:eastAsia="Times New Roman" w:hAnsi="Times New Roman" w:cs="Times New Roman"/>
          <w:color w:val="000000"/>
          <w:sz w:val="24"/>
          <w:szCs w:val="24"/>
          <w:lang w:eastAsia="ru-RU"/>
        </w:rPr>
      </w:pPr>
      <w:r w:rsidRPr="002D0354">
        <w:rPr>
          <w:rFonts w:ascii="Times New Roman" w:eastAsia="Times New Roman" w:hAnsi="Times New Roman" w:cs="Times New Roman"/>
          <w:color w:val="000000"/>
          <w:sz w:val="24"/>
          <w:szCs w:val="24"/>
          <w:lang w:eastAsia="ru-RU"/>
        </w:rPr>
        <w:t xml:space="preserve">1) видовое разнообразие учреждений (групп), наличие приоритетных направлений деятельности; </w:t>
      </w:r>
    </w:p>
    <w:p w:rsidR="001C67B7" w:rsidRPr="002D0354" w:rsidRDefault="001C67B7" w:rsidP="001C67B7">
      <w:pPr>
        <w:spacing w:after="0" w:line="360" w:lineRule="auto"/>
        <w:ind w:firstLine="708"/>
        <w:jc w:val="both"/>
        <w:rPr>
          <w:rFonts w:ascii="Times New Roman" w:eastAsia="Times New Roman" w:hAnsi="Times New Roman" w:cs="Times New Roman"/>
          <w:color w:val="000000"/>
          <w:sz w:val="24"/>
          <w:szCs w:val="24"/>
          <w:lang w:eastAsia="ru-RU"/>
        </w:rPr>
      </w:pPr>
      <w:r w:rsidRPr="002D0354">
        <w:rPr>
          <w:rFonts w:ascii="Times New Roman" w:eastAsia="Times New Roman" w:hAnsi="Times New Roman" w:cs="Times New Roman"/>
          <w:color w:val="000000"/>
          <w:sz w:val="24"/>
          <w:szCs w:val="24"/>
          <w:lang w:eastAsia="ru-RU"/>
        </w:rPr>
        <w:t>2)специфику социально</w:t>
      </w:r>
      <w:r>
        <w:rPr>
          <w:rFonts w:ascii="Times New Roman" w:eastAsia="Times New Roman" w:hAnsi="Times New Roman" w:cs="Times New Roman"/>
          <w:color w:val="000000"/>
          <w:sz w:val="24"/>
          <w:szCs w:val="24"/>
          <w:lang w:eastAsia="ru-RU"/>
        </w:rPr>
        <w:t>-</w:t>
      </w:r>
      <w:r w:rsidRPr="002D0354">
        <w:rPr>
          <w:rFonts w:ascii="Times New Roman" w:eastAsia="Times New Roman" w:hAnsi="Times New Roman" w:cs="Times New Roman"/>
          <w:color w:val="000000"/>
          <w:sz w:val="24"/>
          <w:szCs w:val="24"/>
          <w:lang w:eastAsia="ru-RU"/>
        </w:rPr>
        <w:t>экономических, национально-культурных, демографических, климатических и других условий, в которых осуществляется образовательный процесс</w:t>
      </w:r>
    </w:p>
    <w:p w:rsidR="001C67B7" w:rsidRPr="002D0354" w:rsidRDefault="001C67B7" w:rsidP="001C67B7">
      <w:pPr>
        <w:spacing w:after="0" w:line="360" w:lineRule="auto"/>
        <w:ind w:firstLine="708"/>
        <w:jc w:val="both"/>
        <w:rPr>
          <w:rFonts w:ascii="Times New Roman" w:eastAsia="Times New Roman" w:hAnsi="Times New Roman" w:cs="Times New Roman"/>
          <w:color w:val="000000"/>
          <w:sz w:val="24"/>
          <w:szCs w:val="24"/>
          <w:lang w:eastAsia="ru-RU"/>
        </w:rPr>
      </w:pPr>
      <w:r w:rsidRPr="002D0354">
        <w:rPr>
          <w:rFonts w:ascii="Times New Roman" w:eastAsia="Times New Roman" w:hAnsi="Times New Roman" w:cs="Times New Roman"/>
          <w:color w:val="000000"/>
          <w:sz w:val="24"/>
          <w:szCs w:val="24"/>
          <w:lang w:eastAsia="ru-RU"/>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w:t>
      </w:r>
    </w:p>
    <w:p w:rsidR="001C67B7" w:rsidRPr="002D0354" w:rsidRDefault="001C67B7" w:rsidP="001C67B7">
      <w:pPr>
        <w:spacing w:after="0" w:line="360" w:lineRule="auto"/>
        <w:jc w:val="both"/>
        <w:rPr>
          <w:rFonts w:ascii="Times New Roman" w:eastAsia="Times New Roman" w:hAnsi="Times New Roman" w:cs="Times New Roman"/>
          <w:color w:val="000000"/>
          <w:sz w:val="24"/>
          <w:szCs w:val="24"/>
          <w:lang w:eastAsia="ru-RU"/>
        </w:rPr>
      </w:pPr>
      <w:r w:rsidRPr="002D0354">
        <w:rPr>
          <w:rFonts w:ascii="Times New Roman" w:eastAsia="Times New Roman" w:hAnsi="Times New Roman" w:cs="Times New Roman"/>
          <w:color w:val="000000"/>
          <w:sz w:val="24"/>
          <w:szCs w:val="24"/>
          <w:lang w:eastAsia="ru-RU"/>
        </w:rPr>
        <w:t>• явлениям нравственной жизни ребенка</w:t>
      </w:r>
    </w:p>
    <w:p w:rsidR="001C67B7" w:rsidRPr="002D0354" w:rsidRDefault="001C67B7" w:rsidP="001C67B7">
      <w:pPr>
        <w:spacing w:after="0" w:line="360" w:lineRule="auto"/>
        <w:jc w:val="both"/>
        <w:rPr>
          <w:rFonts w:ascii="Times New Roman" w:eastAsia="Times New Roman" w:hAnsi="Times New Roman" w:cs="Times New Roman"/>
          <w:color w:val="000000"/>
          <w:sz w:val="24"/>
          <w:szCs w:val="24"/>
          <w:lang w:eastAsia="ru-RU"/>
        </w:rPr>
      </w:pPr>
      <w:r w:rsidRPr="002D0354">
        <w:rPr>
          <w:rFonts w:ascii="Times New Roman" w:eastAsia="Times New Roman" w:hAnsi="Times New Roman" w:cs="Times New Roman"/>
          <w:color w:val="000000"/>
          <w:sz w:val="24"/>
          <w:szCs w:val="24"/>
          <w:lang w:eastAsia="ru-RU"/>
        </w:rPr>
        <w:t>• окружающей природе</w:t>
      </w:r>
    </w:p>
    <w:p w:rsidR="001C67B7" w:rsidRPr="002D0354" w:rsidRDefault="001C67B7" w:rsidP="001C67B7">
      <w:pPr>
        <w:spacing w:after="0" w:line="360" w:lineRule="auto"/>
        <w:jc w:val="both"/>
        <w:rPr>
          <w:rFonts w:ascii="Times New Roman" w:eastAsia="Times New Roman" w:hAnsi="Times New Roman" w:cs="Times New Roman"/>
          <w:color w:val="000000"/>
          <w:sz w:val="24"/>
          <w:szCs w:val="24"/>
          <w:lang w:eastAsia="ru-RU"/>
        </w:rPr>
      </w:pPr>
      <w:r w:rsidRPr="002D0354">
        <w:rPr>
          <w:rFonts w:ascii="Times New Roman" w:eastAsia="Times New Roman" w:hAnsi="Times New Roman" w:cs="Times New Roman"/>
          <w:color w:val="000000"/>
          <w:sz w:val="24"/>
          <w:szCs w:val="24"/>
          <w:lang w:eastAsia="ru-RU"/>
        </w:rPr>
        <w:t>• миру искусства и литературы</w:t>
      </w:r>
    </w:p>
    <w:p w:rsidR="001C67B7" w:rsidRPr="002D0354" w:rsidRDefault="001C67B7" w:rsidP="001C67B7">
      <w:pPr>
        <w:spacing w:after="0" w:line="360" w:lineRule="auto"/>
        <w:jc w:val="both"/>
        <w:rPr>
          <w:rFonts w:ascii="Times New Roman" w:eastAsia="Times New Roman" w:hAnsi="Times New Roman" w:cs="Times New Roman"/>
          <w:color w:val="000000"/>
          <w:sz w:val="24"/>
          <w:szCs w:val="24"/>
          <w:lang w:eastAsia="ru-RU"/>
        </w:rPr>
      </w:pPr>
      <w:r w:rsidRPr="002D0354">
        <w:rPr>
          <w:rFonts w:ascii="Times New Roman" w:eastAsia="Times New Roman" w:hAnsi="Times New Roman" w:cs="Times New Roman"/>
          <w:color w:val="000000"/>
          <w:sz w:val="24"/>
          <w:szCs w:val="24"/>
          <w:lang w:eastAsia="ru-RU"/>
        </w:rPr>
        <w:t>• традиционным для семьи, общества и государства праздничным событиям</w:t>
      </w:r>
    </w:p>
    <w:p w:rsidR="001C67B7" w:rsidRPr="002D0354" w:rsidRDefault="001C67B7" w:rsidP="001C67B7">
      <w:pPr>
        <w:spacing w:after="0" w:line="360" w:lineRule="auto"/>
        <w:jc w:val="both"/>
        <w:rPr>
          <w:rFonts w:ascii="Times New Roman" w:eastAsia="Times New Roman" w:hAnsi="Times New Roman" w:cs="Times New Roman"/>
          <w:color w:val="000000"/>
          <w:sz w:val="24"/>
          <w:szCs w:val="24"/>
          <w:lang w:eastAsia="ru-RU"/>
        </w:rPr>
      </w:pPr>
      <w:r w:rsidRPr="002D0354">
        <w:rPr>
          <w:rFonts w:ascii="Times New Roman" w:eastAsia="Times New Roman" w:hAnsi="Times New Roman" w:cs="Times New Roman"/>
          <w:color w:val="000000"/>
          <w:sz w:val="24"/>
          <w:szCs w:val="24"/>
          <w:lang w:eastAsia="ru-RU"/>
        </w:rPr>
        <w:t>• событиям, формирующим чувство граж</w:t>
      </w:r>
      <w:r>
        <w:rPr>
          <w:rFonts w:ascii="Times New Roman" w:eastAsia="Times New Roman" w:hAnsi="Times New Roman" w:cs="Times New Roman"/>
          <w:color w:val="000000"/>
          <w:sz w:val="24"/>
          <w:szCs w:val="24"/>
          <w:lang w:eastAsia="ru-RU"/>
        </w:rPr>
        <w:t xml:space="preserve">данской принадлежности ребенка </w:t>
      </w:r>
      <w:r w:rsidRPr="002D0354">
        <w:rPr>
          <w:rFonts w:ascii="Times New Roman" w:eastAsia="Times New Roman" w:hAnsi="Times New Roman" w:cs="Times New Roman"/>
          <w:color w:val="000000"/>
          <w:sz w:val="24"/>
          <w:szCs w:val="24"/>
          <w:lang w:eastAsia="ru-RU"/>
        </w:rPr>
        <w:t>, День народного единства, День защитника Отечества и др.)</w:t>
      </w:r>
    </w:p>
    <w:p w:rsidR="001C67B7" w:rsidRPr="002D0354" w:rsidRDefault="001C67B7" w:rsidP="001C67B7">
      <w:pPr>
        <w:spacing w:after="0" w:line="360" w:lineRule="auto"/>
        <w:jc w:val="both"/>
        <w:rPr>
          <w:rFonts w:ascii="Times New Roman" w:eastAsia="Times New Roman" w:hAnsi="Times New Roman" w:cs="Times New Roman"/>
          <w:color w:val="000000"/>
          <w:sz w:val="24"/>
          <w:szCs w:val="24"/>
          <w:lang w:eastAsia="ru-RU"/>
        </w:rPr>
      </w:pPr>
      <w:r w:rsidRPr="002D0354">
        <w:rPr>
          <w:rFonts w:ascii="Times New Roman" w:eastAsia="Times New Roman" w:hAnsi="Times New Roman" w:cs="Times New Roman"/>
          <w:color w:val="000000"/>
          <w:sz w:val="24"/>
          <w:szCs w:val="24"/>
          <w:lang w:eastAsia="ru-RU"/>
        </w:rPr>
        <w:t>• сезонным явлениям</w:t>
      </w:r>
    </w:p>
    <w:p w:rsidR="001C67B7" w:rsidRPr="002D0354" w:rsidRDefault="001C67B7" w:rsidP="001C67B7">
      <w:pPr>
        <w:spacing w:after="0" w:line="360" w:lineRule="auto"/>
        <w:jc w:val="both"/>
        <w:rPr>
          <w:rFonts w:ascii="Times New Roman" w:eastAsia="Times New Roman" w:hAnsi="Times New Roman" w:cs="Times New Roman"/>
          <w:color w:val="000000"/>
          <w:sz w:val="24"/>
          <w:szCs w:val="24"/>
          <w:lang w:eastAsia="ru-RU"/>
        </w:rPr>
      </w:pPr>
      <w:r w:rsidRPr="002D0354">
        <w:rPr>
          <w:rFonts w:ascii="Times New Roman" w:eastAsia="Times New Roman" w:hAnsi="Times New Roman" w:cs="Times New Roman"/>
          <w:color w:val="000000"/>
          <w:sz w:val="24"/>
          <w:szCs w:val="24"/>
          <w:lang w:eastAsia="ru-RU"/>
        </w:rPr>
        <w:t>• народной культуре и традициям.</w:t>
      </w:r>
    </w:p>
    <w:p w:rsidR="001C67B7" w:rsidRDefault="001C67B7" w:rsidP="001C67B7">
      <w:pPr>
        <w:spacing w:after="0" w:line="360" w:lineRule="auto"/>
        <w:ind w:firstLine="708"/>
        <w:jc w:val="both"/>
        <w:rPr>
          <w:rFonts w:ascii="Times New Roman" w:eastAsia="Times New Roman" w:hAnsi="Times New Roman" w:cs="Times New Roman"/>
          <w:color w:val="000000"/>
          <w:sz w:val="24"/>
          <w:szCs w:val="24"/>
          <w:lang w:eastAsia="ru-RU"/>
        </w:rPr>
      </w:pPr>
      <w:r w:rsidRPr="002D0354">
        <w:rPr>
          <w:rFonts w:ascii="Times New Roman" w:eastAsia="Times New Roman" w:hAnsi="Times New Roman" w:cs="Times New Roman"/>
          <w:color w:val="000000"/>
          <w:sz w:val="24"/>
          <w:szCs w:val="24"/>
          <w:lang w:eastAsia="ru-RU"/>
        </w:rPr>
        <w:lastRenderedPageBreak/>
        <w:t>Тематический принцип построения об</w:t>
      </w:r>
      <w:r>
        <w:rPr>
          <w:rFonts w:ascii="Times New Roman" w:eastAsia="Times New Roman" w:hAnsi="Times New Roman" w:cs="Times New Roman"/>
          <w:color w:val="000000"/>
          <w:sz w:val="24"/>
          <w:szCs w:val="24"/>
          <w:lang w:eastAsia="ru-RU"/>
        </w:rPr>
        <w:t>разовательного процесса позволяет</w:t>
      </w:r>
      <w:r w:rsidRPr="002D0354">
        <w:rPr>
          <w:rFonts w:ascii="Times New Roman" w:eastAsia="Times New Roman" w:hAnsi="Times New Roman" w:cs="Times New Roman"/>
          <w:color w:val="000000"/>
          <w:sz w:val="24"/>
          <w:szCs w:val="24"/>
          <w:lang w:eastAsia="ru-RU"/>
        </w:rPr>
        <w:t xml:space="preserve"> ввести региональные и культурные компоненты, учитывать приоритет дошкольного учреждения.</w:t>
      </w:r>
    </w:p>
    <w:p w:rsidR="001C67B7" w:rsidRDefault="001C67B7" w:rsidP="001C67B7">
      <w:pPr>
        <w:spacing w:after="0" w:line="360" w:lineRule="auto"/>
        <w:ind w:firstLine="708"/>
        <w:jc w:val="both"/>
        <w:rPr>
          <w:rFonts w:ascii="Times New Roman" w:eastAsia="Times New Roman" w:hAnsi="Times New Roman" w:cs="Times New Roman"/>
          <w:color w:val="000000" w:themeColor="text1"/>
          <w:sz w:val="24"/>
          <w:szCs w:val="24"/>
          <w:lang w:eastAsia="ru-RU"/>
        </w:rPr>
      </w:pPr>
      <w:r w:rsidRPr="0024737B">
        <w:rPr>
          <w:rFonts w:ascii="Times New Roman" w:eastAsia="Times New Roman" w:hAnsi="Times New Roman" w:cs="Times New Roman"/>
          <w:color w:val="000000" w:themeColor="text1"/>
          <w:sz w:val="24"/>
          <w:szCs w:val="24"/>
          <w:lang w:eastAsia="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1C67B7" w:rsidRPr="0024737B" w:rsidRDefault="001C67B7" w:rsidP="001C67B7">
      <w:pPr>
        <w:spacing w:after="0" w:line="360" w:lineRule="auto"/>
        <w:ind w:firstLine="708"/>
        <w:jc w:val="center"/>
        <w:rPr>
          <w:rFonts w:ascii="Times New Roman" w:eastAsia="Times New Roman" w:hAnsi="Times New Roman" w:cs="Times New Roman"/>
          <w:b/>
          <w:color w:val="000000" w:themeColor="text1"/>
          <w:sz w:val="24"/>
          <w:szCs w:val="24"/>
          <w:lang w:eastAsia="ru-RU"/>
        </w:rPr>
      </w:pPr>
      <w:r w:rsidRPr="0024737B">
        <w:rPr>
          <w:rFonts w:ascii="Times New Roman" w:eastAsia="Times New Roman" w:hAnsi="Times New Roman" w:cs="Times New Roman"/>
          <w:b/>
          <w:color w:val="000000" w:themeColor="text1"/>
          <w:sz w:val="24"/>
          <w:szCs w:val="24"/>
          <w:lang w:eastAsia="ru-RU"/>
        </w:rPr>
        <w:t>Перечень событий (праздников)</w:t>
      </w:r>
    </w:p>
    <w:p w:rsidR="001C67B7" w:rsidRPr="0024737B" w:rsidRDefault="001C67B7" w:rsidP="001C67B7">
      <w:pPr>
        <w:spacing w:after="0" w:line="360" w:lineRule="auto"/>
        <w:ind w:firstLine="708"/>
        <w:jc w:val="both"/>
        <w:rPr>
          <w:rFonts w:ascii="Times New Roman" w:eastAsia="Times New Roman" w:hAnsi="Times New Roman" w:cs="Times New Roman"/>
          <w:color w:val="000000" w:themeColor="text1"/>
          <w:sz w:val="24"/>
          <w:szCs w:val="24"/>
          <w:lang w:eastAsia="ru-RU"/>
        </w:rPr>
      </w:pPr>
      <w:r w:rsidRPr="0024737B">
        <w:rPr>
          <w:rFonts w:ascii="Times New Roman" w:eastAsia="Times New Roman" w:hAnsi="Times New Roman" w:cs="Times New Roman"/>
          <w:color w:val="000000" w:themeColor="text1"/>
          <w:sz w:val="24"/>
          <w:szCs w:val="24"/>
          <w:lang w:eastAsia="ru-RU"/>
        </w:rPr>
        <w:t>Реализация части, формируемой участниками образовательного процесса. Отражение специфики национально – культурных, демографических, климатических условий.</w:t>
      </w:r>
    </w:p>
    <w:tbl>
      <w:tblPr>
        <w:tblStyle w:val="a5"/>
        <w:tblW w:w="0" w:type="auto"/>
        <w:tblLook w:val="04A0" w:firstRow="1" w:lastRow="0" w:firstColumn="1" w:lastColumn="0" w:noHBand="0" w:noVBand="1"/>
      </w:tblPr>
      <w:tblGrid>
        <w:gridCol w:w="5382"/>
        <w:gridCol w:w="2268"/>
        <w:gridCol w:w="1984"/>
      </w:tblGrid>
      <w:tr w:rsidR="001C67B7" w:rsidRPr="0024737B" w:rsidTr="00FA2CDB">
        <w:trPr>
          <w:trHeight w:val="403"/>
        </w:trPr>
        <w:tc>
          <w:tcPr>
            <w:tcW w:w="5382" w:type="dxa"/>
            <w:tcBorders>
              <w:bottom w:val="single" w:sz="4" w:space="0" w:color="auto"/>
            </w:tcBorders>
          </w:tcPr>
          <w:p w:rsidR="001C67B7" w:rsidRPr="0024737B" w:rsidRDefault="001C67B7" w:rsidP="00FA2CDB">
            <w:pPr>
              <w:spacing w:line="360" w:lineRule="auto"/>
              <w:rPr>
                <w:rFonts w:ascii="Times New Roman" w:hAnsi="Times New Roman" w:cs="Times New Roman"/>
                <w:color w:val="000000" w:themeColor="text1"/>
              </w:rPr>
            </w:pPr>
            <w:r w:rsidRPr="0024737B">
              <w:rPr>
                <w:rFonts w:ascii="Times New Roman" w:hAnsi="Times New Roman" w:cs="Times New Roman"/>
                <w:color w:val="000000" w:themeColor="text1"/>
              </w:rPr>
              <w:t>Тема</w:t>
            </w:r>
            <w:r>
              <w:rPr>
                <w:rFonts w:ascii="Times New Roman" w:hAnsi="Times New Roman" w:cs="Times New Roman"/>
                <w:color w:val="000000" w:themeColor="text1"/>
              </w:rPr>
              <w:t>, содержание</w:t>
            </w:r>
          </w:p>
        </w:tc>
        <w:tc>
          <w:tcPr>
            <w:tcW w:w="2268" w:type="dxa"/>
            <w:tcBorders>
              <w:bottom w:val="single" w:sz="4" w:space="0" w:color="auto"/>
            </w:tcBorders>
          </w:tcPr>
          <w:p w:rsidR="001C67B7" w:rsidRPr="0024737B" w:rsidRDefault="001C67B7" w:rsidP="00FA2CD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Вид деятельности</w:t>
            </w:r>
          </w:p>
        </w:tc>
        <w:tc>
          <w:tcPr>
            <w:tcW w:w="1984" w:type="dxa"/>
            <w:tcBorders>
              <w:bottom w:val="single" w:sz="4" w:space="0" w:color="auto"/>
            </w:tcBorders>
          </w:tcPr>
          <w:p w:rsidR="001C67B7" w:rsidRPr="0024737B" w:rsidRDefault="001C67B7" w:rsidP="00FA2CDB">
            <w:pPr>
              <w:spacing w:line="360" w:lineRule="auto"/>
              <w:rPr>
                <w:rFonts w:ascii="Times New Roman" w:hAnsi="Times New Roman" w:cs="Times New Roman"/>
                <w:color w:val="000000" w:themeColor="text1"/>
              </w:rPr>
            </w:pPr>
            <w:r w:rsidRPr="0024737B">
              <w:rPr>
                <w:rFonts w:ascii="Times New Roman" w:hAnsi="Times New Roman" w:cs="Times New Roman"/>
                <w:color w:val="000000" w:themeColor="text1"/>
              </w:rPr>
              <w:t>Дата</w:t>
            </w:r>
          </w:p>
        </w:tc>
      </w:tr>
      <w:tr w:rsidR="001C67B7" w:rsidRPr="0024737B" w:rsidTr="00FA2CDB">
        <w:trPr>
          <w:trHeight w:val="1458"/>
        </w:trPr>
        <w:tc>
          <w:tcPr>
            <w:tcW w:w="5382" w:type="dxa"/>
            <w:tcBorders>
              <w:top w:val="single" w:sz="4" w:space="0" w:color="auto"/>
              <w:bottom w:val="single" w:sz="4" w:space="0" w:color="auto"/>
            </w:tcBorders>
          </w:tcPr>
          <w:p w:rsidR="001C67B7" w:rsidRPr="0024737B" w:rsidRDefault="001C67B7" w:rsidP="00FA2CDB">
            <w:pPr>
              <w:spacing w:line="360" w:lineRule="auto"/>
              <w:rPr>
                <w:rFonts w:ascii="Times New Roman" w:hAnsi="Times New Roman" w:cs="Times New Roman"/>
                <w:color w:val="000000" w:themeColor="text1"/>
              </w:rPr>
            </w:pPr>
            <w:r w:rsidRPr="0024737B">
              <w:rPr>
                <w:rFonts w:ascii="Times New Roman" w:hAnsi="Times New Roman" w:cs="Times New Roman"/>
                <w:color w:val="000000" w:themeColor="text1"/>
              </w:rPr>
              <w:t xml:space="preserve"> «День знаний»</w:t>
            </w:r>
          </w:p>
          <w:p w:rsidR="001C67B7" w:rsidRPr="0024737B" w:rsidRDefault="001C67B7" w:rsidP="00FA2CDB">
            <w:pPr>
              <w:spacing w:line="360" w:lineRule="auto"/>
              <w:rPr>
                <w:rFonts w:ascii="Times New Roman" w:hAnsi="Times New Roman" w:cs="Times New Roman"/>
                <w:color w:val="000000" w:themeColor="text1"/>
              </w:rPr>
            </w:pPr>
            <w:r w:rsidRPr="00BB54E4">
              <w:rPr>
                <w:rFonts w:ascii="Times New Roman" w:hAnsi="Times New Roman" w:cs="Times New Roman"/>
                <w:color w:val="000000" w:themeColor="text1"/>
              </w:rPr>
              <w:t>Способствовать формированию положительных эмоций по отношению к детскому саду, воспитателю, детям.</w:t>
            </w:r>
          </w:p>
        </w:tc>
        <w:tc>
          <w:tcPr>
            <w:tcW w:w="2268" w:type="dxa"/>
            <w:tcBorders>
              <w:top w:val="single" w:sz="4" w:space="0" w:color="auto"/>
              <w:bottom w:val="single" w:sz="4" w:space="0" w:color="auto"/>
            </w:tcBorders>
          </w:tcPr>
          <w:p w:rsidR="001C67B7" w:rsidRPr="0024737B" w:rsidRDefault="001C67B7" w:rsidP="00FA2CDB">
            <w:pPr>
              <w:spacing w:line="360" w:lineRule="auto"/>
              <w:rPr>
                <w:rFonts w:ascii="Times New Roman" w:hAnsi="Times New Roman" w:cs="Times New Roman"/>
                <w:color w:val="000000" w:themeColor="text1"/>
              </w:rPr>
            </w:pPr>
            <w:r w:rsidRPr="0024737B">
              <w:rPr>
                <w:rFonts w:ascii="Times New Roman" w:hAnsi="Times New Roman" w:cs="Times New Roman"/>
                <w:color w:val="000000" w:themeColor="text1"/>
              </w:rPr>
              <w:t>Развлечение</w:t>
            </w:r>
          </w:p>
          <w:p w:rsidR="001C67B7" w:rsidRPr="0024737B" w:rsidRDefault="001C67B7" w:rsidP="00FA2CDB">
            <w:pPr>
              <w:spacing w:line="360" w:lineRule="auto"/>
              <w:rPr>
                <w:rFonts w:ascii="Times New Roman" w:hAnsi="Times New Roman" w:cs="Times New Roman"/>
                <w:color w:val="000000" w:themeColor="text1"/>
              </w:rPr>
            </w:pPr>
          </w:p>
        </w:tc>
        <w:tc>
          <w:tcPr>
            <w:tcW w:w="1984" w:type="dxa"/>
            <w:tcBorders>
              <w:top w:val="single" w:sz="4" w:space="0" w:color="auto"/>
              <w:bottom w:val="single" w:sz="4" w:space="0" w:color="auto"/>
            </w:tcBorders>
          </w:tcPr>
          <w:p w:rsidR="001C67B7" w:rsidRPr="0024737B" w:rsidRDefault="001C67B7" w:rsidP="00FA2CD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Сентябрь</w:t>
            </w:r>
          </w:p>
          <w:p w:rsidR="001C67B7" w:rsidRPr="0024737B" w:rsidRDefault="001C67B7" w:rsidP="00FA2CDB">
            <w:pPr>
              <w:spacing w:line="360" w:lineRule="auto"/>
              <w:rPr>
                <w:rFonts w:ascii="Times New Roman" w:hAnsi="Times New Roman" w:cs="Times New Roman"/>
                <w:color w:val="000000" w:themeColor="text1"/>
              </w:rPr>
            </w:pPr>
          </w:p>
          <w:p w:rsidR="001C67B7" w:rsidRPr="0024737B" w:rsidRDefault="001C67B7" w:rsidP="00FA2CDB">
            <w:pPr>
              <w:spacing w:line="360" w:lineRule="auto"/>
              <w:rPr>
                <w:rFonts w:ascii="Times New Roman" w:hAnsi="Times New Roman" w:cs="Times New Roman"/>
                <w:color w:val="000000" w:themeColor="text1"/>
              </w:rPr>
            </w:pPr>
          </w:p>
        </w:tc>
      </w:tr>
      <w:tr w:rsidR="001C67B7" w:rsidRPr="0024737B" w:rsidTr="00FA2CDB">
        <w:trPr>
          <w:trHeight w:val="3013"/>
        </w:trPr>
        <w:tc>
          <w:tcPr>
            <w:tcW w:w="5382" w:type="dxa"/>
            <w:tcBorders>
              <w:top w:val="single" w:sz="4" w:space="0" w:color="auto"/>
              <w:bottom w:val="single" w:sz="4" w:space="0" w:color="auto"/>
            </w:tcBorders>
          </w:tcPr>
          <w:p w:rsidR="001C67B7" w:rsidRDefault="001C67B7" w:rsidP="00FA2CD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027048">
              <w:rPr>
                <w:rFonts w:ascii="Times New Roman" w:hAnsi="Times New Roman" w:cs="Times New Roman"/>
                <w:color w:val="000000" w:themeColor="text1"/>
              </w:rPr>
              <w:t>«Осень»</w:t>
            </w:r>
          </w:p>
          <w:p w:rsidR="001C67B7" w:rsidRDefault="001C67B7" w:rsidP="00FA2CDB">
            <w:pPr>
              <w:spacing w:line="360" w:lineRule="auto"/>
              <w:rPr>
                <w:rFonts w:ascii="Times New Roman" w:hAnsi="Times New Roman" w:cs="Times New Roman"/>
                <w:color w:val="000000" w:themeColor="text1"/>
              </w:rPr>
            </w:pPr>
            <w:r w:rsidRPr="00027048">
              <w:rPr>
                <w:rFonts w:ascii="Times New Roman" w:hAnsi="Times New Roman" w:cs="Times New Roman"/>
                <w:color w:val="000000" w:themeColor="text1"/>
              </w:rPr>
              <w:t xml:space="preserve">Формировать элементарные представления об осени (сезонные изменения в природе, одежде людей, на участке детского сада). Дать первичные представления о сборе урожая, о некоторых овощах, фруктах, ягодах, грибах. </w:t>
            </w:r>
          </w:p>
          <w:p w:rsidR="001C67B7" w:rsidRPr="0024737B" w:rsidRDefault="001C67B7" w:rsidP="00FA2CDB">
            <w:pPr>
              <w:spacing w:line="360" w:lineRule="auto"/>
              <w:rPr>
                <w:rFonts w:ascii="Times New Roman" w:hAnsi="Times New Roman" w:cs="Times New Roman"/>
                <w:color w:val="000000" w:themeColor="text1"/>
              </w:rPr>
            </w:pPr>
            <w:r w:rsidRPr="00077337">
              <w:rPr>
                <w:rFonts w:ascii="Times New Roman" w:hAnsi="Times New Roman" w:cs="Times New Roman"/>
                <w:color w:val="000000" w:themeColor="text1"/>
              </w:rPr>
              <w:t>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tc>
        <w:tc>
          <w:tcPr>
            <w:tcW w:w="2268" w:type="dxa"/>
            <w:tcBorders>
              <w:top w:val="single" w:sz="4" w:space="0" w:color="auto"/>
              <w:bottom w:val="single" w:sz="4" w:space="0" w:color="auto"/>
            </w:tcBorders>
          </w:tcPr>
          <w:p w:rsidR="001C67B7" w:rsidRPr="0024737B" w:rsidRDefault="001C67B7" w:rsidP="00FA2CDB">
            <w:pPr>
              <w:spacing w:line="360" w:lineRule="auto"/>
              <w:rPr>
                <w:rFonts w:ascii="Times New Roman" w:hAnsi="Times New Roman" w:cs="Times New Roman"/>
                <w:color w:val="000000" w:themeColor="text1"/>
              </w:rPr>
            </w:pPr>
            <w:r w:rsidRPr="0024737B">
              <w:rPr>
                <w:rFonts w:ascii="Times New Roman" w:hAnsi="Times New Roman" w:cs="Times New Roman"/>
                <w:color w:val="000000" w:themeColor="text1"/>
              </w:rPr>
              <w:t>Праздник</w:t>
            </w:r>
          </w:p>
          <w:p w:rsidR="001C67B7" w:rsidRPr="0024737B" w:rsidRDefault="001C67B7" w:rsidP="00FA2CDB">
            <w:pPr>
              <w:spacing w:line="360" w:lineRule="auto"/>
              <w:rPr>
                <w:rFonts w:ascii="Times New Roman" w:hAnsi="Times New Roman" w:cs="Times New Roman"/>
                <w:color w:val="000000" w:themeColor="text1"/>
              </w:rPr>
            </w:pPr>
          </w:p>
          <w:p w:rsidR="001C67B7" w:rsidRPr="0024737B" w:rsidRDefault="001C67B7" w:rsidP="00FA2CDB">
            <w:pPr>
              <w:spacing w:line="360" w:lineRule="auto"/>
              <w:rPr>
                <w:rFonts w:ascii="Times New Roman" w:hAnsi="Times New Roman" w:cs="Times New Roman"/>
                <w:color w:val="000000" w:themeColor="text1"/>
              </w:rPr>
            </w:pPr>
          </w:p>
        </w:tc>
        <w:tc>
          <w:tcPr>
            <w:tcW w:w="1984" w:type="dxa"/>
            <w:tcBorders>
              <w:top w:val="single" w:sz="4" w:space="0" w:color="auto"/>
              <w:bottom w:val="single" w:sz="4" w:space="0" w:color="auto"/>
            </w:tcBorders>
          </w:tcPr>
          <w:p w:rsidR="001C67B7" w:rsidRPr="0024737B" w:rsidRDefault="001C67B7" w:rsidP="00FA2CD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Октябрь</w:t>
            </w:r>
          </w:p>
        </w:tc>
      </w:tr>
      <w:tr w:rsidR="001C67B7" w:rsidRPr="0024737B" w:rsidTr="00FA2CDB">
        <w:trPr>
          <w:trHeight w:val="405"/>
        </w:trPr>
        <w:tc>
          <w:tcPr>
            <w:tcW w:w="5382" w:type="dxa"/>
            <w:tcBorders>
              <w:top w:val="single" w:sz="4" w:space="0" w:color="auto"/>
              <w:bottom w:val="single" w:sz="4" w:space="0" w:color="auto"/>
            </w:tcBorders>
          </w:tcPr>
          <w:p w:rsidR="001C67B7" w:rsidRDefault="001C67B7" w:rsidP="00FA2CDB">
            <w:pPr>
              <w:spacing w:line="360" w:lineRule="auto"/>
              <w:rPr>
                <w:rFonts w:ascii="Times New Roman" w:hAnsi="Times New Roman" w:cs="Times New Roman"/>
                <w:color w:val="000000" w:themeColor="text1"/>
              </w:rPr>
            </w:pPr>
            <w:r w:rsidRPr="0024737B">
              <w:rPr>
                <w:rFonts w:ascii="Times New Roman" w:hAnsi="Times New Roman" w:cs="Times New Roman"/>
                <w:color w:val="000000" w:themeColor="text1"/>
              </w:rPr>
              <w:t>7. «</w:t>
            </w:r>
            <w:r>
              <w:rPr>
                <w:rFonts w:ascii="Times New Roman" w:hAnsi="Times New Roman" w:cs="Times New Roman"/>
                <w:color w:val="000000" w:themeColor="text1"/>
              </w:rPr>
              <w:t>День Пожилого человека</w:t>
            </w:r>
            <w:r w:rsidRPr="0024737B">
              <w:rPr>
                <w:rFonts w:ascii="Times New Roman" w:hAnsi="Times New Roman" w:cs="Times New Roman"/>
                <w:color w:val="000000" w:themeColor="text1"/>
              </w:rPr>
              <w:t>»</w:t>
            </w:r>
            <w:r w:rsidRPr="00893B52">
              <w:rPr>
                <w:rFonts w:ascii="Times New Roman" w:hAnsi="Times New Roman" w:cs="Times New Roman"/>
                <w:color w:val="000000" w:themeColor="text1"/>
              </w:rPr>
              <w:t xml:space="preserve"> </w:t>
            </w:r>
          </w:p>
          <w:p w:rsidR="001C67B7" w:rsidRDefault="001C67B7" w:rsidP="00FA2CDB">
            <w:pPr>
              <w:spacing w:line="360" w:lineRule="auto"/>
              <w:rPr>
                <w:rFonts w:ascii="Times New Roman" w:hAnsi="Times New Roman" w:cs="Times New Roman"/>
                <w:color w:val="000000" w:themeColor="text1"/>
              </w:rPr>
            </w:pPr>
            <w:r w:rsidRPr="00893B52">
              <w:rPr>
                <w:rFonts w:ascii="Times New Roman" w:hAnsi="Times New Roman" w:cs="Times New Roman"/>
                <w:color w:val="000000" w:themeColor="text1"/>
              </w:rPr>
              <w:t>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w:t>
            </w:r>
          </w:p>
          <w:p w:rsidR="001C67B7" w:rsidRPr="0024737B" w:rsidRDefault="001C67B7" w:rsidP="00FA2CD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Учить уважать пожилых людей.</w:t>
            </w:r>
          </w:p>
        </w:tc>
        <w:tc>
          <w:tcPr>
            <w:tcW w:w="2268" w:type="dxa"/>
            <w:tcBorders>
              <w:top w:val="single" w:sz="4" w:space="0" w:color="auto"/>
              <w:bottom w:val="single" w:sz="4" w:space="0" w:color="auto"/>
            </w:tcBorders>
          </w:tcPr>
          <w:p w:rsidR="001C67B7" w:rsidRDefault="001C67B7" w:rsidP="00FA2CD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Праздник</w:t>
            </w:r>
          </w:p>
          <w:p w:rsidR="001C67B7" w:rsidRDefault="001C67B7" w:rsidP="00FA2CD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(с участием воспитанников старших групп)</w:t>
            </w:r>
          </w:p>
          <w:p w:rsidR="001C67B7" w:rsidRPr="0024737B" w:rsidRDefault="001C67B7" w:rsidP="00FA2CDB">
            <w:pPr>
              <w:spacing w:line="360" w:lineRule="auto"/>
              <w:rPr>
                <w:rFonts w:ascii="Times New Roman" w:hAnsi="Times New Roman" w:cs="Times New Roman"/>
                <w:color w:val="000000" w:themeColor="text1"/>
              </w:rPr>
            </w:pPr>
          </w:p>
        </w:tc>
        <w:tc>
          <w:tcPr>
            <w:tcW w:w="1984" w:type="dxa"/>
            <w:tcBorders>
              <w:top w:val="single" w:sz="4" w:space="0" w:color="auto"/>
              <w:bottom w:val="single" w:sz="4" w:space="0" w:color="auto"/>
            </w:tcBorders>
          </w:tcPr>
          <w:p w:rsidR="001C67B7" w:rsidRPr="0024737B" w:rsidRDefault="001C67B7" w:rsidP="00FA2CD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Сентябрь</w:t>
            </w:r>
          </w:p>
          <w:p w:rsidR="001C67B7" w:rsidRPr="0024737B" w:rsidRDefault="001C67B7" w:rsidP="00FA2CDB">
            <w:pPr>
              <w:spacing w:line="360" w:lineRule="auto"/>
              <w:rPr>
                <w:rFonts w:ascii="Times New Roman" w:hAnsi="Times New Roman" w:cs="Times New Roman"/>
                <w:color w:val="000000" w:themeColor="text1"/>
              </w:rPr>
            </w:pPr>
          </w:p>
        </w:tc>
      </w:tr>
      <w:tr w:rsidR="001C67B7" w:rsidRPr="0024737B" w:rsidTr="00FA2CDB">
        <w:trPr>
          <w:trHeight w:val="4245"/>
        </w:trPr>
        <w:tc>
          <w:tcPr>
            <w:tcW w:w="5382" w:type="dxa"/>
            <w:tcBorders>
              <w:top w:val="single" w:sz="4" w:space="0" w:color="auto"/>
              <w:bottom w:val="single" w:sz="4" w:space="0" w:color="auto"/>
            </w:tcBorders>
          </w:tcPr>
          <w:p w:rsidR="001C67B7" w:rsidRDefault="001C67B7" w:rsidP="00FA2CD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w:t>
            </w:r>
            <w:r w:rsidRPr="0024737B">
              <w:rPr>
                <w:rFonts w:ascii="Times New Roman" w:hAnsi="Times New Roman" w:cs="Times New Roman"/>
                <w:color w:val="000000" w:themeColor="text1"/>
              </w:rPr>
              <w:t>День народного единства</w:t>
            </w:r>
            <w:r>
              <w:rPr>
                <w:rFonts w:ascii="Times New Roman" w:hAnsi="Times New Roman" w:cs="Times New Roman"/>
                <w:color w:val="000000" w:themeColor="text1"/>
              </w:rPr>
              <w:t>»</w:t>
            </w:r>
          </w:p>
          <w:p w:rsidR="001C67B7" w:rsidRDefault="001C67B7" w:rsidP="00FA2CDB">
            <w:pPr>
              <w:spacing w:line="360" w:lineRule="auto"/>
              <w:rPr>
                <w:rFonts w:ascii="Times New Roman" w:hAnsi="Times New Roman" w:cs="Times New Roman"/>
                <w:color w:val="000000" w:themeColor="text1"/>
              </w:rPr>
            </w:pPr>
            <w:r w:rsidRPr="00893B52">
              <w:rPr>
                <w:rFonts w:ascii="Times New Roman" w:hAnsi="Times New Roman" w:cs="Times New Roman"/>
                <w:color w:val="000000" w:themeColor="text1"/>
              </w:rPr>
              <w:t xml:space="preserve">Расширять представления детей о родной стране, о государственных праздниках; вызвать интерес к истории своей страны; воспитывать чувство гордости за свою страну, любви к ней. </w:t>
            </w:r>
          </w:p>
          <w:p w:rsidR="001C67B7" w:rsidRPr="0024737B" w:rsidRDefault="001C67B7" w:rsidP="00FA2CDB">
            <w:pPr>
              <w:spacing w:line="360" w:lineRule="auto"/>
              <w:rPr>
                <w:rFonts w:ascii="Times New Roman" w:hAnsi="Times New Roman" w:cs="Times New Roman"/>
                <w:color w:val="000000" w:themeColor="text1"/>
              </w:rPr>
            </w:pPr>
            <w:r w:rsidRPr="00893B52">
              <w:rPr>
                <w:rFonts w:ascii="Times New Roman" w:hAnsi="Times New Roman" w:cs="Times New Roman"/>
                <w:color w:val="000000" w:themeColor="text1"/>
              </w:rPr>
              <w:t>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w:t>
            </w:r>
            <w:r>
              <w:rPr>
                <w:rFonts w:ascii="Times New Roman" w:hAnsi="Times New Roman" w:cs="Times New Roman"/>
                <w:color w:val="000000" w:themeColor="text1"/>
              </w:rPr>
              <w:t xml:space="preserve">й город, столица нашей Родины. </w:t>
            </w:r>
          </w:p>
        </w:tc>
        <w:tc>
          <w:tcPr>
            <w:tcW w:w="2268" w:type="dxa"/>
            <w:tcBorders>
              <w:top w:val="single" w:sz="4" w:space="0" w:color="auto"/>
              <w:bottom w:val="single" w:sz="4" w:space="0" w:color="auto"/>
            </w:tcBorders>
          </w:tcPr>
          <w:p w:rsidR="001C67B7" w:rsidRPr="0024737B" w:rsidRDefault="001C67B7" w:rsidP="00FA2CDB">
            <w:pPr>
              <w:spacing w:line="360" w:lineRule="auto"/>
              <w:rPr>
                <w:rFonts w:ascii="Times New Roman" w:hAnsi="Times New Roman" w:cs="Times New Roman"/>
                <w:color w:val="000000" w:themeColor="text1"/>
              </w:rPr>
            </w:pPr>
            <w:r w:rsidRPr="0024737B">
              <w:rPr>
                <w:rFonts w:ascii="Times New Roman" w:hAnsi="Times New Roman" w:cs="Times New Roman"/>
                <w:color w:val="000000" w:themeColor="text1"/>
              </w:rPr>
              <w:t>Развлечение</w:t>
            </w:r>
            <w:r>
              <w:rPr>
                <w:rFonts w:ascii="Times New Roman" w:hAnsi="Times New Roman" w:cs="Times New Roman"/>
                <w:color w:val="000000" w:themeColor="text1"/>
              </w:rPr>
              <w:t xml:space="preserve"> для воспитанников старших групп</w:t>
            </w:r>
          </w:p>
          <w:p w:rsidR="001C67B7" w:rsidRPr="0024737B" w:rsidRDefault="001C67B7" w:rsidP="00FA2CDB">
            <w:pPr>
              <w:spacing w:line="360" w:lineRule="auto"/>
              <w:rPr>
                <w:rFonts w:ascii="Times New Roman" w:hAnsi="Times New Roman" w:cs="Times New Roman"/>
                <w:color w:val="000000" w:themeColor="text1"/>
              </w:rPr>
            </w:pPr>
          </w:p>
          <w:p w:rsidR="001C67B7" w:rsidRDefault="001C67B7" w:rsidP="00FA2CDB">
            <w:pPr>
              <w:spacing w:line="360" w:lineRule="auto"/>
              <w:rPr>
                <w:rFonts w:ascii="Times New Roman" w:hAnsi="Times New Roman" w:cs="Times New Roman"/>
                <w:color w:val="000000" w:themeColor="text1"/>
              </w:rPr>
            </w:pPr>
          </w:p>
        </w:tc>
        <w:tc>
          <w:tcPr>
            <w:tcW w:w="1984" w:type="dxa"/>
            <w:tcBorders>
              <w:top w:val="single" w:sz="4" w:space="0" w:color="auto"/>
              <w:bottom w:val="single" w:sz="4" w:space="0" w:color="auto"/>
            </w:tcBorders>
          </w:tcPr>
          <w:p w:rsidR="001C67B7" w:rsidRPr="0024737B" w:rsidRDefault="001C67B7" w:rsidP="00FA2CD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Ноябрь</w:t>
            </w:r>
          </w:p>
          <w:p w:rsidR="001C67B7" w:rsidRPr="0024737B" w:rsidRDefault="001C67B7" w:rsidP="00FA2CDB">
            <w:pPr>
              <w:spacing w:line="360" w:lineRule="auto"/>
              <w:rPr>
                <w:rFonts w:ascii="Times New Roman" w:hAnsi="Times New Roman" w:cs="Times New Roman"/>
                <w:color w:val="000000" w:themeColor="text1"/>
              </w:rPr>
            </w:pPr>
          </w:p>
          <w:p w:rsidR="001C67B7" w:rsidRDefault="001C67B7" w:rsidP="00FA2CDB">
            <w:pPr>
              <w:spacing w:line="360" w:lineRule="auto"/>
              <w:rPr>
                <w:rFonts w:ascii="Times New Roman" w:hAnsi="Times New Roman" w:cs="Times New Roman"/>
                <w:color w:val="000000" w:themeColor="text1"/>
              </w:rPr>
            </w:pPr>
          </w:p>
        </w:tc>
      </w:tr>
      <w:tr w:rsidR="001C67B7" w:rsidRPr="0024737B" w:rsidTr="00FA2CDB">
        <w:trPr>
          <w:trHeight w:val="1120"/>
        </w:trPr>
        <w:tc>
          <w:tcPr>
            <w:tcW w:w="5382" w:type="dxa"/>
            <w:tcBorders>
              <w:top w:val="single" w:sz="4" w:space="0" w:color="auto"/>
              <w:bottom w:val="single" w:sz="4" w:space="0" w:color="auto"/>
            </w:tcBorders>
          </w:tcPr>
          <w:p w:rsidR="001C67B7" w:rsidRDefault="001C67B7" w:rsidP="00FA2CDB">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w:t>
            </w:r>
            <w:r w:rsidRPr="0024737B">
              <w:rPr>
                <w:rFonts w:ascii="Times New Roman" w:hAnsi="Times New Roman" w:cs="Times New Roman"/>
                <w:color w:val="000000" w:themeColor="text1"/>
              </w:rPr>
              <w:t>День матери</w:t>
            </w:r>
            <w:r>
              <w:rPr>
                <w:rFonts w:ascii="Times New Roman" w:hAnsi="Times New Roman" w:cs="Times New Roman"/>
                <w:color w:val="000000" w:themeColor="text1"/>
              </w:rPr>
              <w:t>»</w:t>
            </w:r>
          </w:p>
          <w:p w:rsidR="001C67B7" w:rsidRDefault="001C67B7" w:rsidP="00FA2CDB">
            <w:pPr>
              <w:spacing w:line="360" w:lineRule="auto"/>
              <w:jc w:val="both"/>
              <w:rPr>
                <w:rFonts w:ascii="Times New Roman" w:hAnsi="Times New Roman" w:cs="Times New Roman"/>
                <w:color w:val="000000" w:themeColor="text1"/>
              </w:rPr>
            </w:pPr>
            <w:r w:rsidRPr="00C0188C">
              <w:rPr>
                <w:rFonts w:ascii="Times New Roman" w:hAnsi="Times New Roman" w:cs="Times New Roman"/>
                <w:color w:val="000000" w:themeColor="text1"/>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w:t>
            </w:r>
            <w:r>
              <w:rPr>
                <w:rFonts w:ascii="Times New Roman" w:hAnsi="Times New Roman" w:cs="Times New Roman"/>
                <w:color w:val="000000" w:themeColor="text1"/>
              </w:rPr>
              <w:t>-</w:t>
            </w:r>
            <w:r w:rsidRPr="00C0188C">
              <w:rPr>
                <w:rFonts w:ascii="Times New Roman" w:hAnsi="Times New Roman" w:cs="Times New Roman"/>
                <w:color w:val="000000" w:themeColor="text1"/>
              </w:rPr>
              <w:t>художественной, чтения)  вокруг темы семьи, любви к маме,</w:t>
            </w:r>
            <w:r>
              <w:rPr>
                <w:rFonts w:ascii="Times New Roman" w:hAnsi="Times New Roman" w:cs="Times New Roman"/>
                <w:color w:val="000000" w:themeColor="text1"/>
              </w:rPr>
              <w:t xml:space="preserve"> бабушке.</w:t>
            </w:r>
          </w:p>
          <w:p w:rsidR="001C67B7" w:rsidRPr="0024737B" w:rsidRDefault="001C67B7" w:rsidP="00FA2CDB">
            <w:pPr>
              <w:spacing w:line="360" w:lineRule="auto"/>
              <w:jc w:val="both"/>
              <w:rPr>
                <w:rFonts w:ascii="Times New Roman" w:hAnsi="Times New Roman" w:cs="Times New Roman"/>
                <w:color w:val="000000" w:themeColor="text1"/>
              </w:rPr>
            </w:pPr>
            <w:r w:rsidRPr="00C0188C">
              <w:rPr>
                <w:rFonts w:ascii="Times New Roman" w:hAnsi="Times New Roman" w:cs="Times New Roman"/>
                <w:color w:val="000000" w:themeColor="text1"/>
              </w:rPr>
              <w:t>Воспитывать бережное и чуткое отношение к самым близким людям, потребность радовать близких добрыми делами.</w:t>
            </w:r>
          </w:p>
        </w:tc>
        <w:tc>
          <w:tcPr>
            <w:tcW w:w="2268" w:type="dxa"/>
            <w:tcBorders>
              <w:top w:val="single" w:sz="4" w:space="0" w:color="auto"/>
              <w:bottom w:val="single" w:sz="4" w:space="0" w:color="auto"/>
            </w:tcBorders>
          </w:tcPr>
          <w:p w:rsidR="001C67B7" w:rsidRPr="0024737B" w:rsidRDefault="001C67B7" w:rsidP="00FA2CD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Праздник</w:t>
            </w:r>
          </w:p>
        </w:tc>
        <w:tc>
          <w:tcPr>
            <w:tcW w:w="1984" w:type="dxa"/>
            <w:tcBorders>
              <w:top w:val="single" w:sz="4" w:space="0" w:color="auto"/>
              <w:bottom w:val="single" w:sz="4" w:space="0" w:color="auto"/>
            </w:tcBorders>
          </w:tcPr>
          <w:p w:rsidR="001C67B7" w:rsidRDefault="001C67B7" w:rsidP="00FA2CD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Ноябрь</w:t>
            </w:r>
          </w:p>
        </w:tc>
      </w:tr>
      <w:tr w:rsidR="001C67B7" w:rsidRPr="0024737B" w:rsidTr="00FA2CDB">
        <w:trPr>
          <w:trHeight w:val="437"/>
        </w:trPr>
        <w:tc>
          <w:tcPr>
            <w:tcW w:w="5382" w:type="dxa"/>
            <w:tcBorders>
              <w:top w:val="single" w:sz="4" w:space="0" w:color="auto"/>
              <w:bottom w:val="single" w:sz="4" w:space="0" w:color="auto"/>
            </w:tcBorders>
          </w:tcPr>
          <w:p w:rsidR="001C67B7" w:rsidRDefault="001C67B7" w:rsidP="00FA2CDB">
            <w:pPr>
              <w:spacing w:line="360" w:lineRule="auto"/>
              <w:jc w:val="both"/>
              <w:rPr>
                <w:rFonts w:ascii="Times New Roman" w:hAnsi="Times New Roman" w:cs="Times New Roman"/>
                <w:color w:val="000000" w:themeColor="text1"/>
              </w:rPr>
            </w:pPr>
            <w:r w:rsidRPr="00077337">
              <w:rPr>
                <w:rFonts w:ascii="Times New Roman" w:hAnsi="Times New Roman" w:cs="Times New Roman"/>
                <w:color w:val="000000" w:themeColor="text1"/>
              </w:rPr>
              <w:t>«Новый год»</w:t>
            </w:r>
          </w:p>
          <w:p w:rsidR="001C67B7" w:rsidRPr="00077337" w:rsidRDefault="001C67B7" w:rsidP="00FA2CDB">
            <w:pPr>
              <w:spacing w:line="360" w:lineRule="auto"/>
              <w:jc w:val="both"/>
              <w:rPr>
                <w:rFonts w:ascii="Times New Roman" w:hAnsi="Times New Roman" w:cs="Times New Roman"/>
                <w:color w:val="000000" w:themeColor="text1"/>
              </w:rPr>
            </w:pPr>
            <w:r w:rsidRPr="00077337">
              <w:rPr>
                <w:rFonts w:ascii="Times New Roman" w:hAnsi="Times New Roman" w:cs="Times New Roman"/>
                <w:color w:val="000000" w:themeColor="text1"/>
              </w:rPr>
              <w:t>Организовывать      все      виды</w:t>
            </w:r>
            <w:r>
              <w:rPr>
                <w:rFonts w:ascii="Times New Roman" w:hAnsi="Times New Roman" w:cs="Times New Roman"/>
                <w:color w:val="000000" w:themeColor="text1"/>
              </w:rPr>
              <w:t xml:space="preserve">      детской деятельности</w:t>
            </w:r>
            <w:r w:rsidRPr="00077337">
              <w:rPr>
                <w:rFonts w:ascii="Times New Roman" w:hAnsi="Times New Roman" w:cs="Times New Roman"/>
                <w:color w:val="000000" w:themeColor="text1"/>
              </w:rPr>
              <w:t xml:space="preserve"> (игровой,       коммуникативной, трудовой,    </w:t>
            </w:r>
            <w:r>
              <w:rPr>
                <w:rFonts w:ascii="Times New Roman" w:hAnsi="Times New Roman" w:cs="Times New Roman"/>
                <w:color w:val="000000" w:themeColor="text1"/>
              </w:rPr>
              <w:t>познавательно -</w:t>
            </w:r>
            <w:r w:rsidRPr="00077337">
              <w:rPr>
                <w:rFonts w:ascii="Times New Roman" w:hAnsi="Times New Roman" w:cs="Times New Roman"/>
                <w:color w:val="000000" w:themeColor="text1"/>
              </w:rPr>
              <w:t xml:space="preserve">исследовательской, </w:t>
            </w:r>
            <w:r>
              <w:rPr>
                <w:rFonts w:ascii="Times New Roman" w:hAnsi="Times New Roman" w:cs="Times New Roman"/>
                <w:color w:val="000000" w:themeColor="text1"/>
              </w:rPr>
              <w:t>продуктивной,     музыкально-</w:t>
            </w:r>
            <w:r w:rsidRPr="00077337">
              <w:rPr>
                <w:rFonts w:ascii="Times New Roman" w:hAnsi="Times New Roman" w:cs="Times New Roman"/>
                <w:color w:val="000000" w:themeColor="text1"/>
              </w:rPr>
              <w:t xml:space="preserve"> художественной, чтения) вокруг темы Нового года и новогоднего праздника.</w:t>
            </w:r>
          </w:p>
          <w:p w:rsidR="001C67B7" w:rsidRPr="00077337" w:rsidRDefault="001C67B7" w:rsidP="00FA2CDB">
            <w:pPr>
              <w:pStyle w:val="a6"/>
              <w:spacing w:line="360" w:lineRule="auto"/>
              <w:rPr>
                <w:rFonts w:ascii="Times New Roman" w:hAnsi="Times New Roman" w:cs="Times New Roman"/>
                <w:color w:val="000000" w:themeColor="text1"/>
              </w:rPr>
            </w:pPr>
          </w:p>
          <w:p w:rsidR="001C67B7" w:rsidRPr="0024737B" w:rsidRDefault="001C67B7" w:rsidP="00FA2CDB">
            <w:pPr>
              <w:spacing w:line="360" w:lineRule="auto"/>
              <w:rPr>
                <w:rFonts w:ascii="Times New Roman" w:hAnsi="Times New Roman" w:cs="Times New Roman"/>
                <w:color w:val="000000" w:themeColor="text1"/>
              </w:rPr>
            </w:pPr>
          </w:p>
        </w:tc>
        <w:tc>
          <w:tcPr>
            <w:tcW w:w="2268" w:type="dxa"/>
            <w:tcBorders>
              <w:top w:val="single" w:sz="4" w:space="0" w:color="auto"/>
              <w:bottom w:val="single" w:sz="4" w:space="0" w:color="auto"/>
            </w:tcBorders>
          </w:tcPr>
          <w:p w:rsidR="001C67B7" w:rsidRPr="0024737B" w:rsidRDefault="001C67B7" w:rsidP="00FA2CDB">
            <w:pPr>
              <w:spacing w:line="360" w:lineRule="auto"/>
              <w:rPr>
                <w:rFonts w:ascii="Times New Roman" w:hAnsi="Times New Roman" w:cs="Times New Roman"/>
                <w:color w:val="000000" w:themeColor="text1"/>
              </w:rPr>
            </w:pPr>
            <w:r w:rsidRPr="0024737B">
              <w:rPr>
                <w:rFonts w:ascii="Times New Roman" w:hAnsi="Times New Roman" w:cs="Times New Roman"/>
                <w:color w:val="000000" w:themeColor="text1"/>
              </w:rPr>
              <w:t>Праздник</w:t>
            </w:r>
          </w:p>
        </w:tc>
        <w:tc>
          <w:tcPr>
            <w:tcW w:w="1984" w:type="dxa"/>
            <w:tcBorders>
              <w:top w:val="single" w:sz="4" w:space="0" w:color="auto"/>
              <w:bottom w:val="single" w:sz="4" w:space="0" w:color="auto"/>
            </w:tcBorders>
          </w:tcPr>
          <w:p w:rsidR="001C67B7" w:rsidRPr="0024737B" w:rsidRDefault="001C67B7" w:rsidP="00FA2CD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Декабрь</w:t>
            </w:r>
          </w:p>
        </w:tc>
      </w:tr>
      <w:tr w:rsidR="001C67B7" w:rsidRPr="0024737B" w:rsidTr="00FA2CDB">
        <w:trPr>
          <w:trHeight w:val="839"/>
        </w:trPr>
        <w:tc>
          <w:tcPr>
            <w:tcW w:w="5382" w:type="dxa"/>
            <w:tcBorders>
              <w:top w:val="single" w:sz="4" w:space="0" w:color="auto"/>
              <w:bottom w:val="single" w:sz="4" w:space="0" w:color="auto"/>
            </w:tcBorders>
          </w:tcPr>
          <w:p w:rsidR="001C67B7" w:rsidRDefault="001C67B7" w:rsidP="00FA2CD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w:t>
            </w:r>
            <w:r w:rsidRPr="0024737B">
              <w:rPr>
                <w:rFonts w:ascii="Times New Roman" w:hAnsi="Times New Roman" w:cs="Times New Roman"/>
                <w:color w:val="000000" w:themeColor="text1"/>
              </w:rPr>
              <w:t>С днем рождения Ленинск-Кузнецкий район</w:t>
            </w:r>
            <w:r>
              <w:rPr>
                <w:rFonts w:ascii="Times New Roman" w:hAnsi="Times New Roman" w:cs="Times New Roman"/>
                <w:color w:val="000000" w:themeColor="text1"/>
              </w:rPr>
              <w:t>»</w:t>
            </w:r>
          </w:p>
          <w:p w:rsidR="001C67B7" w:rsidRPr="0024737B" w:rsidRDefault="001C67B7" w:rsidP="00FA2CDB">
            <w:pPr>
              <w:spacing w:line="360" w:lineRule="auto"/>
              <w:rPr>
                <w:rFonts w:ascii="Times New Roman" w:hAnsi="Times New Roman" w:cs="Times New Roman"/>
                <w:color w:val="000000" w:themeColor="text1"/>
              </w:rPr>
            </w:pPr>
            <w:r w:rsidRPr="00C0188C">
              <w:rPr>
                <w:rFonts w:ascii="Times New Roman" w:hAnsi="Times New Roman" w:cs="Times New Roman"/>
                <w:color w:val="000000" w:themeColor="text1"/>
              </w:rPr>
              <w:t>Расширять представления детей о родном крае. Продолжать знакомить с достопримечательностями региона, в котором живут дети. Воспитывать любовь к «малой Родине»</w:t>
            </w:r>
            <w:r>
              <w:rPr>
                <w:rFonts w:ascii="Times New Roman" w:hAnsi="Times New Roman" w:cs="Times New Roman"/>
                <w:color w:val="000000" w:themeColor="text1"/>
              </w:rPr>
              <w:t>.</w:t>
            </w:r>
          </w:p>
        </w:tc>
        <w:tc>
          <w:tcPr>
            <w:tcW w:w="2268" w:type="dxa"/>
            <w:tcBorders>
              <w:top w:val="single" w:sz="4" w:space="0" w:color="auto"/>
              <w:bottom w:val="single" w:sz="4" w:space="0" w:color="auto"/>
            </w:tcBorders>
          </w:tcPr>
          <w:p w:rsidR="001C67B7" w:rsidRPr="0024737B" w:rsidRDefault="001C67B7" w:rsidP="00FA2CDB">
            <w:pPr>
              <w:spacing w:line="360" w:lineRule="auto"/>
              <w:rPr>
                <w:rFonts w:ascii="Times New Roman" w:hAnsi="Times New Roman" w:cs="Times New Roman"/>
                <w:color w:val="000000" w:themeColor="text1"/>
              </w:rPr>
            </w:pPr>
            <w:r w:rsidRPr="0024737B">
              <w:rPr>
                <w:rFonts w:ascii="Times New Roman" w:hAnsi="Times New Roman" w:cs="Times New Roman"/>
                <w:color w:val="000000" w:themeColor="text1"/>
              </w:rPr>
              <w:t>Развлечение</w:t>
            </w:r>
          </w:p>
        </w:tc>
        <w:tc>
          <w:tcPr>
            <w:tcW w:w="1984" w:type="dxa"/>
            <w:tcBorders>
              <w:top w:val="single" w:sz="4" w:space="0" w:color="auto"/>
              <w:bottom w:val="single" w:sz="4" w:space="0" w:color="auto"/>
            </w:tcBorders>
          </w:tcPr>
          <w:p w:rsidR="001C67B7" w:rsidRPr="0024737B" w:rsidRDefault="001C67B7" w:rsidP="00FA2CDB">
            <w:pPr>
              <w:spacing w:line="360" w:lineRule="auto"/>
              <w:rPr>
                <w:rFonts w:ascii="Times New Roman" w:hAnsi="Times New Roman" w:cs="Times New Roman"/>
                <w:color w:val="000000" w:themeColor="text1"/>
              </w:rPr>
            </w:pPr>
            <w:r w:rsidRPr="0024737B">
              <w:rPr>
                <w:rFonts w:ascii="Times New Roman" w:hAnsi="Times New Roman" w:cs="Times New Roman"/>
                <w:color w:val="000000" w:themeColor="text1"/>
              </w:rPr>
              <w:t>Февраль</w:t>
            </w:r>
          </w:p>
        </w:tc>
      </w:tr>
      <w:tr w:rsidR="001C67B7" w:rsidRPr="0024737B" w:rsidTr="00FA2CDB">
        <w:trPr>
          <w:trHeight w:val="4095"/>
        </w:trPr>
        <w:tc>
          <w:tcPr>
            <w:tcW w:w="5382" w:type="dxa"/>
            <w:tcBorders>
              <w:top w:val="single" w:sz="4" w:space="0" w:color="auto"/>
              <w:bottom w:val="single" w:sz="4" w:space="0" w:color="auto"/>
            </w:tcBorders>
          </w:tcPr>
          <w:p w:rsidR="001C67B7" w:rsidRDefault="001C67B7" w:rsidP="00FA2CDB">
            <w:pPr>
              <w:spacing w:line="360" w:lineRule="auto"/>
              <w:rPr>
                <w:rFonts w:ascii="Times New Roman" w:hAnsi="Times New Roman" w:cs="Times New Roman"/>
                <w:color w:val="000000" w:themeColor="text1"/>
              </w:rPr>
            </w:pPr>
            <w:r w:rsidRPr="00077337">
              <w:rPr>
                <w:rFonts w:ascii="Times New Roman" w:hAnsi="Times New Roman" w:cs="Times New Roman"/>
                <w:color w:val="000000" w:themeColor="text1"/>
              </w:rPr>
              <w:lastRenderedPageBreak/>
              <w:t>«День защитника отечества»</w:t>
            </w:r>
          </w:p>
          <w:p w:rsidR="001C67B7" w:rsidRPr="0024737B" w:rsidRDefault="001C67B7" w:rsidP="00FA2CDB">
            <w:pPr>
              <w:spacing w:line="360" w:lineRule="auto"/>
              <w:rPr>
                <w:rFonts w:ascii="Times New Roman" w:hAnsi="Times New Roman" w:cs="Times New Roman"/>
                <w:color w:val="000000" w:themeColor="text1"/>
              </w:rPr>
            </w:pPr>
            <w:r w:rsidRPr="00077337">
              <w:rPr>
                <w:rFonts w:ascii="Times New Roman" w:hAnsi="Times New Roman" w:cs="Times New Roman"/>
                <w:color w:val="000000" w:themeColor="text1"/>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стремления быть сильными, смелыми, стать защитниками Родины).</w:t>
            </w:r>
          </w:p>
        </w:tc>
        <w:tc>
          <w:tcPr>
            <w:tcW w:w="2268" w:type="dxa"/>
            <w:tcBorders>
              <w:top w:val="single" w:sz="4" w:space="0" w:color="auto"/>
              <w:bottom w:val="single" w:sz="4" w:space="0" w:color="auto"/>
            </w:tcBorders>
          </w:tcPr>
          <w:p w:rsidR="001C67B7" w:rsidRPr="0024737B" w:rsidRDefault="001C67B7" w:rsidP="00FA2CDB">
            <w:pPr>
              <w:spacing w:line="360" w:lineRule="auto"/>
              <w:rPr>
                <w:rFonts w:ascii="Times New Roman" w:hAnsi="Times New Roman" w:cs="Times New Roman"/>
                <w:color w:val="000000" w:themeColor="text1"/>
              </w:rPr>
            </w:pPr>
            <w:r w:rsidRPr="0024737B">
              <w:rPr>
                <w:rFonts w:ascii="Times New Roman" w:hAnsi="Times New Roman" w:cs="Times New Roman"/>
                <w:color w:val="000000" w:themeColor="text1"/>
              </w:rPr>
              <w:t>Развлечение</w:t>
            </w:r>
          </w:p>
        </w:tc>
        <w:tc>
          <w:tcPr>
            <w:tcW w:w="1984" w:type="dxa"/>
            <w:tcBorders>
              <w:top w:val="single" w:sz="4" w:space="0" w:color="auto"/>
              <w:bottom w:val="single" w:sz="4" w:space="0" w:color="auto"/>
            </w:tcBorders>
          </w:tcPr>
          <w:p w:rsidR="001C67B7" w:rsidRPr="0024737B" w:rsidRDefault="001C67B7" w:rsidP="00FA2CDB">
            <w:pPr>
              <w:spacing w:line="360" w:lineRule="auto"/>
              <w:rPr>
                <w:rFonts w:ascii="Times New Roman" w:hAnsi="Times New Roman" w:cs="Times New Roman"/>
                <w:color w:val="000000" w:themeColor="text1"/>
              </w:rPr>
            </w:pPr>
            <w:r w:rsidRPr="0024737B">
              <w:rPr>
                <w:rFonts w:ascii="Times New Roman" w:hAnsi="Times New Roman" w:cs="Times New Roman"/>
                <w:color w:val="000000" w:themeColor="text1"/>
              </w:rPr>
              <w:t>Февраль</w:t>
            </w:r>
          </w:p>
        </w:tc>
      </w:tr>
      <w:tr w:rsidR="001C67B7" w:rsidRPr="0024737B" w:rsidTr="00FA2CDB">
        <w:trPr>
          <w:trHeight w:val="1965"/>
        </w:trPr>
        <w:tc>
          <w:tcPr>
            <w:tcW w:w="5382" w:type="dxa"/>
            <w:tcBorders>
              <w:top w:val="single" w:sz="4" w:space="0" w:color="auto"/>
              <w:bottom w:val="single" w:sz="4" w:space="0" w:color="auto"/>
            </w:tcBorders>
          </w:tcPr>
          <w:p w:rsidR="001C67B7" w:rsidRPr="00893B52" w:rsidRDefault="001C67B7" w:rsidP="00FA2CDB">
            <w:pPr>
              <w:spacing w:line="360" w:lineRule="auto"/>
              <w:rPr>
                <w:rFonts w:ascii="Times New Roman" w:hAnsi="Times New Roman" w:cs="Times New Roman"/>
                <w:color w:val="000000" w:themeColor="text1"/>
              </w:rPr>
            </w:pPr>
            <w:r w:rsidRPr="0024737B">
              <w:rPr>
                <w:rFonts w:ascii="Times New Roman" w:hAnsi="Times New Roman" w:cs="Times New Roman"/>
                <w:color w:val="000000" w:themeColor="text1"/>
              </w:rPr>
              <w:t>«Масленица»</w:t>
            </w:r>
          </w:p>
          <w:p w:rsidR="001C67B7" w:rsidRPr="0024737B" w:rsidRDefault="001C67B7" w:rsidP="00FA2CDB">
            <w:pPr>
              <w:spacing w:line="360" w:lineRule="auto"/>
              <w:rPr>
                <w:rFonts w:ascii="Times New Roman" w:hAnsi="Times New Roman" w:cs="Times New Roman"/>
                <w:color w:val="000000" w:themeColor="text1"/>
              </w:rPr>
            </w:pPr>
            <w:r w:rsidRPr="00893B52">
              <w:rPr>
                <w:rFonts w:ascii="Times New Roman" w:hAnsi="Times New Roman" w:cs="Times New Roman"/>
                <w:color w:val="000000" w:themeColor="text1"/>
              </w:rPr>
              <w:t xml:space="preserve">Продолжать знакомить детей с </w:t>
            </w:r>
            <w:r>
              <w:rPr>
                <w:rFonts w:ascii="Times New Roman" w:hAnsi="Times New Roman" w:cs="Times New Roman"/>
                <w:color w:val="000000" w:themeColor="text1"/>
              </w:rPr>
              <w:t>народными традициями и обычаями.</w:t>
            </w:r>
          </w:p>
          <w:p w:rsidR="001C67B7" w:rsidRPr="00077337" w:rsidRDefault="001C67B7" w:rsidP="00FA2CDB">
            <w:pPr>
              <w:spacing w:line="360" w:lineRule="auto"/>
              <w:rPr>
                <w:rFonts w:ascii="Times New Roman" w:hAnsi="Times New Roman" w:cs="Times New Roman"/>
                <w:color w:val="000000" w:themeColor="text1"/>
              </w:rPr>
            </w:pPr>
          </w:p>
        </w:tc>
        <w:tc>
          <w:tcPr>
            <w:tcW w:w="2268" w:type="dxa"/>
            <w:tcBorders>
              <w:top w:val="single" w:sz="4" w:space="0" w:color="auto"/>
              <w:bottom w:val="single" w:sz="4" w:space="0" w:color="auto"/>
            </w:tcBorders>
          </w:tcPr>
          <w:p w:rsidR="001C67B7" w:rsidRPr="0024737B" w:rsidRDefault="001C67B7" w:rsidP="00FA2CD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Развлечение для воспитанников старших групп</w:t>
            </w:r>
          </w:p>
        </w:tc>
        <w:tc>
          <w:tcPr>
            <w:tcW w:w="1984" w:type="dxa"/>
            <w:tcBorders>
              <w:top w:val="single" w:sz="4" w:space="0" w:color="auto"/>
              <w:bottom w:val="single" w:sz="4" w:space="0" w:color="auto"/>
            </w:tcBorders>
          </w:tcPr>
          <w:p w:rsidR="001C67B7" w:rsidRPr="0024737B" w:rsidRDefault="001C67B7" w:rsidP="00FA2CD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Февраль</w:t>
            </w:r>
          </w:p>
        </w:tc>
      </w:tr>
      <w:tr w:rsidR="001C67B7" w:rsidRPr="0024737B" w:rsidTr="00FA2CDB">
        <w:trPr>
          <w:trHeight w:val="893"/>
        </w:trPr>
        <w:tc>
          <w:tcPr>
            <w:tcW w:w="5382" w:type="dxa"/>
            <w:tcBorders>
              <w:top w:val="single" w:sz="4" w:space="0" w:color="auto"/>
              <w:bottom w:val="single" w:sz="4" w:space="0" w:color="auto"/>
            </w:tcBorders>
          </w:tcPr>
          <w:p w:rsidR="001C67B7" w:rsidRDefault="001C67B7" w:rsidP="00FA2CDB">
            <w:pPr>
              <w:spacing w:line="360" w:lineRule="auto"/>
              <w:rPr>
                <w:rFonts w:ascii="Times New Roman" w:hAnsi="Times New Roman" w:cs="Times New Roman"/>
                <w:color w:val="000000" w:themeColor="text1"/>
              </w:rPr>
            </w:pPr>
            <w:r w:rsidRPr="0024737B">
              <w:rPr>
                <w:rFonts w:ascii="Times New Roman" w:hAnsi="Times New Roman" w:cs="Times New Roman"/>
                <w:color w:val="000000" w:themeColor="text1"/>
              </w:rPr>
              <w:t>17. «8 марта»</w:t>
            </w:r>
          </w:p>
          <w:p w:rsidR="001C67B7" w:rsidRPr="0024737B" w:rsidRDefault="001C67B7" w:rsidP="00FA2CDB">
            <w:pPr>
              <w:spacing w:line="360" w:lineRule="auto"/>
              <w:rPr>
                <w:rFonts w:ascii="Times New Roman" w:hAnsi="Times New Roman" w:cs="Times New Roman"/>
                <w:color w:val="000000" w:themeColor="text1"/>
              </w:rPr>
            </w:pPr>
            <w:r w:rsidRPr="00077337">
              <w:rPr>
                <w:rFonts w:ascii="Times New Roman" w:hAnsi="Times New Roman" w:cs="Times New Roman"/>
                <w:color w:val="000000" w:themeColor="text1"/>
              </w:rPr>
              <w:t>Организовывать все виды детск</w:t>
            </w:r>
            <w:r>
              <w:rPr>
                <w:rFonts w:ascii="Times New Roman" w:hAnsi="Times New Roman" w:cs="Times New Roman"/>
                <w:color w:val="000000" w:themeColor="text1"/>
              </w:rPr>
              <w:t xml:space="preserve">ой деятельности </w:t>
            </w:r>
            <w:r w:rsidRPr="00077337">
              <w:rPr>
                <w:rFonts w:ascii="Times New Roman" w:hAnsi="Times New Roman" w:cs="Times New Roman"/>
                <w:color w:val="000000" w:themeColor="text1"/>
              </w:rPr>
              <w:t xml:space="preserve">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Привлекать детей к    изготовлению подарков         маме</w:t>
            </w:r>
            <w:r>
              <w:rPr>
                <w:rFonts w:ascii="Times New Roman" w:hAnsi="Times New Roman" w:cs="Times New Roman"/>
                <w:color w:val="000000" w:themeColor="text1"/>
              </w:rPr>
              <w:t>,         бабушке, воспитателям.</w:t>
            </w:r>
          </w:p>
        </w:tc>
        <w:tc>
          <w:tcPr>
            <w:tcW w:w="2268" w:type="dxa"/>
            <w:tcBorders>
              <w:top w:val="single" w:sz="4" w:space="0" w:color="auto"/>
              <w:bottom w:val="single" w:sz="4" w:space="0" w:color="auto"/>
            </w:tcBorders>
          </w:tcPr>
          <w:p w:rsidR="001C67B7" w:rsidRPr="0024737B" w:rsidRDefault="001C67B7" w:rsidP="00FA2CDB">
            <w:pPr>
              <w:spacing w:line="360" w:lineRule="auto"/>
              <w:rPr>
                <w:rFonts w:ascii="Times New Roman" w:hAnsi="Times New Roman" w:cs="Times New Roman"/>
                <w:color w:val="000000" w:themeColor="text1"/>
              </w:rPr>
            </w:pPr>
            <w:r w:rsidRPr="0024737B">
              <w:rPr>
                <w:rFonts w:ascii="Times New Roman" w:hAnsi="Times New Roman" w:cs="Times New Roman"/>
                <w:color w:val="000000" w:themeColor="text1"/>
              </w:rPr>
              <w:t>Праздник</w:t>
            </w:r>
          </w:p>
        </w:tc>
        <w:tc>
          <w:tcPr>
            <w:tcW w:w="1984" w:type="dxa"/>
            <w:tcBorders>
              <w:top w:val="single" w:sz="4" w:space="0" w:color="auto"/>
              <w:bottom w:val="single" w:sz="4" w:space="0" w:color="auto"/>
            </w:tcBorders>
          </w:tcPr>
          <w:p w:rsidR="001C67B7" w:rsidRPr="0024737B" w:rsidRDefault="001C67B7" w:rsidP="00FA2CDB">
            <w:pPr>
              <w:spacing w:line="360" w:lineRule="auto"/>
              <w:rPr>
                <w:rFonts w:ascii="Times New Roman" w:hAnsi="Times New Roman" w:cs="Times New Roman"/>
                <w:color w:val="000000" w:themeColor="text1"/>
              </w:rPr>
            </w:pPr>
            <w:r w:rsidRPr="0024737B">
              <w:rPr>
                <w:rFonts w:ascii="Times New Roman" w:hAnsi="Times New Roman" w:cs="Times New Roman"/>
                <w:color w:val="000000" w:themeColor="text1"/>
              </w:rPr>
              <w:t>Март</w:t>
            </w:r>
          </w:p>
        </w:tc>
      </w:tr>
      <w:tr w:rsidR="001C67B7" w:rsidRPr="0024737B" w:rsidTr="00FA2CDB">
        <w:trPr>
          <w:trHeight w:val="456"/>
        </w:trPr>
        <w:tc>
          <w:tcPr>
            <w:tcW w:w="5382" w:type="dxa"/>
            <w:tcBorders>
              <w:top w:val="single" w:sz="4" w:space="0" w:color="auto"/>
              <w:bottom w:val="single" w:sz="4" w:space="0" w:color="auto"/>
            </w:tcBorders>
          </w:tcPr>
          <w:p w:rsidR="001C67B7" w:rsidRDefault="001C67B7" w:rsidP="00FA2CDB">
            <w:pPr>
              <w:spacing w:line="360" w:lineRule="auto"/>
              <w:rPr>
                <w:rFonts w:ascii="Times New Roman" w:hAnsi="Times New Roman" w:cs="Times New Roman"/>
                <w:color w:val="000000" w:themeColor="text1"/>
              </w:rPr>
            </w:pPr>
            <w:r w:rsidRPr="00C0188C">
              <w:rPr>
                <w:rFonts w:ascii="Times New Roman" w:hAnsi="Times New Roman" w:cs="Times New Roman"/>
                <w:color w:val="000000" w:themeColor="text1"/>
              </w:rPr>
              <w:t>«Спортивный праздник»</w:t>
            </w:r>
          </w:p>
          <w:p w:rsidR="001C67B7" w:rsidRPr="0024737B" w:rsidRDefault="001C67B7" w:rsidP="00FA2CD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Развитие физических качеств дошкольников;</w:t>
            </w:r>
            <w:r>
              <w:t xml:space="preserve"> </w:t>
            </w:r>
            <w:r>
              <w:rPr>
                <w:rFonts w:ascii="Times New Roman" w:hAnsi="Times New Roman" w:cs="Times New Roman"/>
                <w:color w:val="000000" w:themeColor="text1"/>
              </w:rPr>
              <w:t>вызвать</w:t>
            </w:r>
            <w:r w:rsidRPr="00C0188C">
              <w:rPr>
                <w:rFonts w:ascii="Times New Roman" w:hAnsi="Times New Roman" w:cs="Times New Roman"/>
                <w:color w:val="000000" w:themeColor="text1"/>
              </w:rPr>
              <w:t xml:space="preserve"> эмоционально положительное отношение к предстоящему </w:t>
            </w:r>
            <w:r>
              <w:rPr>
                <w:rFonts w:ascii="Times New Roman" w:hAnsi="Times New Roman" w:cs="Times New Roman"/>
                <w:color w:val="000000" w:themeColor="text1"/>
              </w:rPr>
              <w:t>развлечению</w:t>
            </w:r>
            <w:r w:rsidRPr="00C0188C">
              <w:rPr>
                <w:rFonts w:ascii="Times New Roman" w:hAnsi="Times New Roman" w:cs="Times New Roman"/>
                <w:color w:val="000000" w:themeColor="text1"/>
              </w:rPr>
              <w:t xml:space="preserve">, желание активно участвовать в его </w:t>
            </w:r>
            <w:r>
              <w:rPr>
                <w:rFonts w:ascii="Times New Roman" w:hAnsi="Times New Roman" w:cs="Times New Roman"/>
                <w:color w:val="000000" w:themeColor="text1"/>
              </w:rPr>
              <w:t xml:space="preserve">проведении и </w:t>
            </w:r>
            <w:r w:rsidRPr="00C0188C">
              <w:rPr>
                <w:rFonts w:ascii="Times New Roman" w:hAnsi="Times New Roman" w:cs="Times New Roman"/>
                <w:color w:val="000000" w:themeColor="text1"/>
              </w:rPr>
              <w:t>подготовке</w:t>
            </w:r>
            <w:r>
              <w:rPr>
                <w:rFonts w:ascii="Times New Roman" w:hAnsi="Times New Roman" w:cs="Times New Roman"/>
                <w:color w:val="000000" w:themeColor="text1"/>
              </w:rPr>
              <w:t>.</w:t>
            </w:r>
          </w:p>
        </w:tc>
        <w:tc>
          <w:tcPr>
            <w:tcW w:w="2268" w:type="dxa"/>
            <w:tcBorders>
              <w:top w:val="single" w:sz="4" w:space="0" w:color="auto"/>
              <w:bottom w:val="single" w:sz="4" w:space="0" w:color="auto"/>
            </w:tcBorders>
          </w:tcPr>
          <w:p w:rsidR="001C67B7" w:rsidRPr="0024737B" w:rsidRDefault="001C67B7" w:rsidP="00FA2CDB">
            <w:pPr>
              <w:spacing w:line="360" w:lineRule="auto"/>
              <w:rPr>
                <w:rFonts w:ascii="Times New Roman" w:hAnsi="Times New Roman" w:cs="Times New Roman"/>
                <w:color w:val="000000" w:themeColor="text1"/>
              </w:rPr>
            </w:pPr>
            <w:r w:rsidRPr="0024737B">
              <w:rPr>
                <w:rFonts w:ascii="Times New Roman" w:hAnsi="Times New Roman" w:cs="Times New Roman"/>
                <w:color w:val="000000" w:themeColor="text1"/>
              </w:rPr>
              <w:t>Развлечение</w:t>
            </w:r>
          </w:p>
          <w:p w:rsidR="001C67B7" w:rsidRPr="0024737B" w:rsidRDefault="001C67B7" w:rsidP="00FA2CDB">
            <w:pPr>
              <w:spacing w:line="360" w:lineRule="auto"/>
              <w:rPr>
                <w:rFonts w:ascii="Times New Roman" w:hAnsi="Times New Roman" w:cs="Times New Roman"/>
                <w:color w:val="000000" w:themeColor="text1"/>
              </w:rPr>
            </w:pPr>
          </w:p>
          <w:p w:rsidR="001C67B7" w:rsidRPr="0024737B" w:rsidRDefault="001C67B7" w:rsidP="00FA2CDB">
            <w:pPr>
              <w:spacing w:line="360" w:lineRule="auto"/>
              <w:rPr>
                <w:rFonts w:ascii="Times New Roman" w:hAnsi="Times New Roman" w:cs="Times New Roman"/>
                <w:color w:val="000000" w:themeColor="text1"/>
              </w:rPr>
            </w:pPr>
          </w:p>
        </w:tc>
        <w:tc>
          <w:tcPr>
            <w:tcW w:w="1984" w:type="dxa"/>
            <w:tcBorders>
              <w:top w:val="single" w:sz="4" w:space="0" w:color="auto"/>
              <w:bottom w:val="single" w:sz="4" w:space="0" w:color="auto"/>
            </w:tcBorders>
          </w:tcPr>
          <w:p w:rsidR="001C67B7" w:rsidRPr="0024737B" w:rsidRDefault="001C67B7" w:rsidP="00FA2CDB">
            <w:pPr>
              <w:spacing w:line="360" w:lineRule="auto"/>
              <w:rPr>
                <w:rFonts w:ascii="Times New Roman" w:hAnsi="Times New Roman" w:cs="Times New Roman"/>
                <w:color w:val="000000" w:themeColor="text1"/>
              </w:rPr>
            </w:pPr>
            <w:r w:rsidRPr="0024737B">
              <w:rPr>
                <w:rFonts w:ascii="Times New Roman" w:hAnsi="Times New Roman" w:cs="Times New Roman"/>
                <w:color w:val="000000" w:themeColor="text1"/>
              </w:rPr>
              <w:t>Апрель</w:t>
            </w:r>
          </w:p>
        </w:tc>
      </w:tr>
      <w:tr w:rsidR="001C67B7" w:rsidRPr="0024737B" w:rsidTr="00FA2CDB">
        <w:trPr>
          <w:trHeight w:val="2895"/>
        </w:trPr>
        <w:tc>
          <w:tcPr>
            <w:tcW w:w="5382" w:type="dxa"/>
            <w:tcBorders>
              <w:top w:val="single" w:sz="4" w:space="0" w:color="auto"/>
              <w:bottom w:val="single" w:sz="4" w:space="0" w:color="auto"/>
            </w:tcBorders>
          </w:tcPr>
          <w:p w:rsidR="001C67B7" w:rsidRDefault="001C67B7" w:rsidP="00FA2CD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«День Победы»</w:t>
            </w:r>
          </w:p>
          <w:p w:rsidR="001C67B7" w:rsidRPr="0024737B" w:rsidRDefault="001C67B7" w:rsidP="00FA2CDB">
            <w:pPr>
              <w:spacing w:line="360" w:lineRule="auto"/>
              <w:rPr>
                <w:rFonts w:ascii="Times New Roman" w:hAnsi="Times New Roman" w:cs="Times New Roman"/>
                <w:color w:val="000000" w:themeColor="text1"/>
              </w:rPr>
            </w:pPr>
            <w:r w:rsidRPr="00893B52">
              <w:rPr>
                <w:rFonts w:ascii="Times New Roman" w:hAnsi="Times New Roman" w:cs="Times New Roman"/>
                <w:color w:val="000000" w:themeColor="text1"/>
              </w:rPr>
              <w:t>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w:t>
            </w:r>
            <w:r>
              <w:rPr>
                <w:rFonts w:ascii="Times New Roman" w:hAnsi="Times New Roman" w:cs="Times New Roman"/>
                <w:color w:val="000000" w:themeColor="text1"/>
              </w:rPr>
              <w:t xml:space="preserve"> ветеранам войны.</w:t>
            </w:r>
          </w:p>
        </w:tc>
        <w:tc>
          <w:tcPr>
            <w:tcW w:w="2268" w:type="dxa"/>
            <w:tcBorders>
              <w:top w:val="single" w:sz="4" w:space="0" w:color="auto"/>
              <w:bottom w:val="single" w:sz="4" w:space="0" w:color="auto"/>
            </w:tcBorders>
          </w:tcPr>
          <w:p w:rsidR="001C67B7" w:rsidRPr="0024737B" w:rsidRDefault="001C67B7" w:rsidP="00FA2CD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Развлечение</w:t>
            </w:r>
          </w:p>
          <w:p w:rsidR="001C67B7" w:rsidRPr="0024737B" w:rsidRDefault="001C67B7" w:rsidP="00FA2CDB">
            <w:pPr>
              <w:spacing w:line="360" w:lineRule="auto"/>
              <w:rPr>
                <w:rFonts w:ascii="Times New Roman" w:hAnsi="Times New Roman" w:cs="Times New Roman"/>
                <w:color w:val="000000" w:themeColor="text1"/>
              </w:rPr>
            </w:pPr>
          </w:p>
          <w:p w:rsidR="001C67B7" w:rsidRPr="0024737B" w:rsidRDefault="001C67B7" w:rsidP="00FA2CDB">
            <w:pPr>
              <w:spacing w:line="360" w:lineRule="auto"/>
              <w:rPr>
                <w:rFonts w:ascii="Times New Roman" w:hAnsi="Times New Roman" w:cs="Times New Roman"/>
                <w:color w:val="000000" w:themeColor="text1"/>
              </w:rPr>
            </w:pPr>
          </w:p>
        </w:tc>
        <w:tc>
          <w:tcPr>
            <w:tcW w:w="1984" w:type="dxa"/>
            <w:tcBorders>
              <w:top w:val="single" w:sz="4" w:space="0" w:color="auto"/>
              <w:bottom w:val="single" w:sz="4" w:space="0" w:color="auto"/>
            </w:tcBorders>
          </w:tcPr>
          <w:p w:rsidR="001C67B7" w:rsidRPr="0024737B" w:rsidRDefault="001C67B7" w:rsidP="00FA2CD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Май</w:t>
            </w:r>
          </w:p>
        </w:tc>
      </w:tr>
      <w:tr w:rsidR="001C67B7" w:rsidRPr="0024737B" w:rsidTr="00FA2CDB">
        <w:trPr>
          <w:trHeight w:val="885"/>
        </w:trPr>
        <w:tc>
          <w:tcPr>
            <w:tcW w:w="5382" w:type="dxa"/>
            <w:tcBorders>
              <w:top w:val="single" w:sz="4" w:space="0" w:color="auto"/>
            </w:tcBorders>
          </w:tcPr>
          <w:p w:rsidR="001C67B7" w:rsidRDefault="001C67B7" w:rsidP="00FA2CDB">
            <w:pPr>
              <w:spacing w:line="360" w:lineRule="auto"/>
              <w:rPr>
                <w:rFonts w:ascii="Times New Roman" w:hAnsi="Times New Roman" w:cs="Times New Roman"/>
                <w:color w:val="000000" w:themeColor="text1"/>
              </w:rPr>
            </w:pPr>
            <w:r w:rsidRPr="00C0188C">
              <w:rPr>
                <w:rFonts w:ascii="Times New Roman" w:hAnsi="Times New Roman" w:cs="Times New Roman"/>
                <w:color w:val="000000" w:themeColor="text1"/>
              </w:rPr>
              <w:lastRenderedPageBreak/>
              <w:t>«До свиданья. Детский сад»</w:t>
            </w:r>
          </w:p>
          <w:p w:rsidR="001C67B7" w:rsidRPr="00C0188C" w:rsidRDefault="001C67B7" w:rsidP="00FA2CDB">
            <w:pPr>
              <w:spacing w:line="360" w:lineRule="auto"/>
              <w:rPr>
                <w:rFonts w:ascii="Times New Roman" w:hAnsi="Times New Roman" w:cs="Times New Roman"/>
                <w:color w:val="000000" w:themeColor="text1"/>
              </w:rPr>
            </w:pPr>
            <w:r w:rsidRPr="00C0188C">
              <w:rPr>
                <w:rFonts w:ascii="Times New Roman" w:hAnsi="Times New Roman" w:cs="Times New Roman"/>
                <w:color w:val="000000" w:themeColor="text1"/>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на тему прощания с детским садом и поступления в школу. Формировать эмоционально положи тельное отношение к предстоящему поступлению в 1- й класс. </w:t>
            </w:r>
          </w:p>
          <w:p w:rsidR="001C67B7" w:rsidRDefault="001C67B7" w:rsidP="00FA2CDB">
            <w:pPr>
              <w:spacing w:line="360" w:lineRule="auto"/>
              <w:rPr>
                <w:rFonts w:ascii="Times New Roman" w:hAnsi="Times New Roman" w:cs="Times New Roman"/>
                <w:color w:val="000000" w:themeColor="text1"/>
              </w:rPr>
            </w:pPr>
          </w:p>
        </w:tc>
        <w:tc>
          <w:tcPr>
            <w:tcW w:w="2268" w:type="dxa"/>
            <w:tcBorders>
              <w:top w:val="single" w:sz="4" w:space="0" w:color="auto"/>
            </w:tcBorders>
          </w:tcPr>
          <w:p w:rsidR="001C67B7" w:rsidRDefault="001C67B7" w:rsidP="00FA2CD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Праздник для воспитанников подготовительной группы</w:t>
            </w:r>
          </w:p>
        </w:tc>
        <w:tc>
          <w:tcPr>
            <w:tcW w:w="1984" w:type="dxa"/>
            <w:tcBorders>
              <w:top w:val="single" w:sz="4" w:space="0" w:color="auto"/>
            </w:tcBorders>
          </w:tcPr>
          <w:p w:rsidR="001C67B7" w:rsidRPr="0024737B" w:rsidRDefault="001C67B7" w:rsidP="00FA2CD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Май</w:t>
            </w:r>
          </w:p>
        </w:tc>
      </w:tr>
    </w:tbl>
    <w:p w:rsidR="001C67B7" w:rsidRPr="0024737B" w:rsidRDefault="001C67B7" w:rsidP="001C67B7">
      <w:pPr>
        <w:spacing w:after="0" w:line="360" w:lineRule="auto"/>
        <w:ind w:firstLine="708"/>
        <w:jc w:val="both"/>
        <w:rPr>
          <w:rFonts w:ascii="Times New Roman" w:eastAsia="Times New Roman" w:hAnsi="Times New Roman" w:cs="Times New Roman"/>
          <w:color w:val="000000" w:themeColor="text1"/>
          <w:sz w:val="24"/>
          <w:szCs w:val="24"/>
          <w:lang w:eastAsia="ru-RU"/>
        </w:rPr>
      </w:pPr>
    </w:p>
    <w:p w:rsidR="001C67B7" w:rsidRDefault="001C67B7" w:rsidP="001C67B7">
      <w:pPr>
        <w:spacing w:after="0" w:line="360" w:lineRule="auto"/>
        <w:ind w:firstLine="708"/>
        <w:jc w:val="both"/>
        <w:rPr>
          <w:rFonts w:ascii="Times New Roman" w:eastAsia="Times New Roman" w:hAnsi="Times New Roman" w:cs="Times New Roman"/>
          <w:sz w:val="24"/>
          <w:szCs w:val="24"/>
        </w:rPr>
      </w:pPr>
    </w:p>
    <w:p w:rsidR="001C67B7" w:rsidRDefault="001C67B7" w:rsidP="001C67B7">
      <w:pPr>
        <w:spacing w:after="0" w:line="360" w:lineRule="auto"/>
        <w:ind w:firstLine="708"/>
        <w:jc w:val="both"/>
        <w:rPr>
          <w:rFonts w:ascii="Times New Roman" w:eastAsia="Times New Roman" w:hAnsi="Times New Roman" w:cs="Times New Roman"/>
          <w:sz w:val="24"/>
          <w:szCs w:val="24"/>
        </w:rPr>
      </w:pPr>
    </w:p>
    <w:p w:rsidR="001C67B7" w:rsidRDefault="001C67B7" w:rsidP="001C67B7">
      <w:pPr>
        <w:spacing w:after="0" w:line="360" w:lineRule="auto"/>
        <w:ind w:firstLine="708"/>
        <w:jc w:val="both"/>
        <w:rPr>
          <w:rFonts w:ascii="Times New Roman" w:eastAsia="Times New Roman" w:hAnsi="Times New Roman" w:cs="Times New Roman"/>
          <w:sz w:val="24"/>
          <w:szCs w:val="24"/>
        </w:rPr>
      </w:pPr>
    </w:p>
    <w:p w:rsidR="001C67B7" w:rsidRDefault="001C67B7" w:rsidP="001C67B7">
      <w:pPr>
        <w:spacing w:after="0" w:line="360" w:lineRule="auto"/>
        <w:ind w:firstLine="708"/>
        <w:jc w:val="both"/>
        <w:rPr>
          <w:rFonts w:ascii="Times New Roman" w:eastAsia="Times New Roman" w:hAnsi="Times New Roman" w:cs="Times New Roman"/>
          <w:sz w:val="24"/>
          <w:szCs w:val="24"/>
        </w:rPr>
      </w:pPr>
    </w:p>
    <w:p w:rsidR="001C67B7" w:rsidRDefault="001C67B7" w:rsidP="001C67B7">
      <w:pPr>
        <w:spacing w:after="0" w:line="360" w:lineRule="auto"/>
        <w:ind w:firstLine="708"/>
        <w:jc w:val="both"/>
        <w:rPr>
          <w:rFonts w:ascii="Times New Roman" w:eastAsia="Times New Roman" w:hAnsi="Times New Roman" w:cs="Times New Roman"/>
          <w:sz w:val="24"/>
          <w:szCs w:val="24"/>
        </w:rPr>
      </w:pPr>
    </w:p>
    <w:p w:rsidR="001C67B7" w:rsidRDefault="001C67B7" w:rsidP="001C67B7">
      <w:pPr>
        <w:spacing w:after="0" w:line="360" w:lineRule="auto"/>
        <w:ind w:firstLine="708"/>
        <w:jc w:val="both"/>
        <w:rPr>
          <w:rFonts w:ascii="Times New Roman" w:eastAsia="Times New Roman" w:hAnsi="Times New Roman" w:cs="Times New Roman"/>
          <w:sz w:val="24"/>
          <w:szCs w:val="24"/>
        </w:rPr>
      </w:pPr>
    </w:p>
    <w:p w:rsidR="001C67B7" w:rsidRDefault="001C67B7" w:rsidP="001C67B7">
      <w:pPr>
        <w:spacing w:after="0" w:line="360" w:lineRule="auto"/>
        <w:ind w:firstLine="708"/>
        <w:jc w:val="both"/>
        <w:rPr>
          <w:rFonts w:ascii="Times New Roman" w:eastAsia="Times New Roman" w:hAnsi="Times New Roman" w:cs="Times New Roman"/>
          <w:sz w:val="24"/>
          <w:szCs w:val="24"/>
        </w:rPr>
      </w:pPr>
    </w:p>
    <w:p w:rsidR="001C67B7" w:rsidRDefault="001C67B7" w:rsidP="001C67B7">
      <w:pPr>
        <w:spacing w:after="0" w:line="360" w:lineRule="auto"/>
        <w:ind w:firstLine="708"/>
        <w:jc w:val="both"/>
        <w:rPr>
          <w:rFonts w:ascii="Times New Roman" w:eastAsia="Times New Roman" w:hAnsi="Times New Roman" w:cs="Times New Roman"/>
          <w:sz w:val="24"/>
          <w:szCs w:val="24"/>
        </w:rPr>
      </w:pPr>
    </w:p>
    <w:p w:rsidR="001C67B7" w:rsidRDefault="001C67B7" w:rsidP="001C67B7">
      <w:pPr>
        <w:spacing w:after="0" w:line="360" w:lineRule="auto"/>
        <w:ind w:firstLine="708"/>
        <w:jc w:val="both"/>
        <w:rPr>
          <w:rFonts w:ascii="Times New Roman" w:eastAsia="Times New Roman" w:hAnsi="Times New Roman" w:cs="Times New Roman"/>
          <w:sz w:val="24"/>
          <w:szCs w:val="24"/>
        </w:rPr>
      </w:pPr>
    </w:p>
    <w:p w:rsidR="001C67B7" w:rsidRDefault="001C67B7" w:rsidP="001C67B7">
      <w:pPr>
        <w:spacing w:after="0" w:line="360" w:lineRule="auto"/>
        <w:ind w:firstLine="708"/>
        <w:jc w:val="both"/>
        <w:rPr>
          <w:rFonts w:ascii="Times New Roman" w:eastAsia="Times New Roman" w:hAnsi="Times New Roman" w:cs="Times New Roman"/>
          <w:sz w:val="24"/>
          <w:szCs w:val="24"/>
        </w:rPr>
      </w:pPr>
    </w:p>
    <w:p w:rsidR="001C67B7" w:rsidRDefault="001C67B7" w:rsidP="001C67B7">
      <w:pPr>
        <w:spacing w:after="0" w:line="360" w:lineRule="auto"/>
        <w:ind w:firstLine="708"/>
        <w:jc w:val="both"/>
        <w:rPr>
          <w:rFonts w:ascii="Times New Roman" w:eastAsia="Times New Roman" w:hAnsi="Times New Roman" w:cs="Times New Roman"/>
          <w:sz w:val="24"/>
          <w:szCs w:val="24"/>
        </w:rPr>
      </w:pPr>
    </w:p>
    <w:p w:rsidR="001C67B7" w:rsidRDefault="001C67B7" w:rsidP="001C67B7">
      <w:pPr>
        <w:spacing w:after="0" w:line="360" w:lineRule="auto"/>
        <w:ind w:firstLine="708"/>
        <w:jc w:val="both"/>
        <w:rPr>
          <w:rFonts w:ascii="Times New Roman" w:eastAsia="Times New Roman" w:hAnsi="Times New Roman" w:cs="Times New Roman"/>
          <w:sz w:val="24"/>
          <w:szCs w:val="24"/>
        </w:rPr>
      </w:pPr>
    </w:p>
    <w:p w:rsidR="001C67B7" w:rsidRDefault="001C67B7" w:rsidP="001C67B7">
      <w:pPr>
        <w:spacing w:after="0" w:line="360" w:lineRule="auto"/>
        <w:ind w:firstLine="708"/>
        <w:jc w:val="both"/>
        <w:rPr>
          <w:rFonts w:ascii="Times New Roman" w:eastAsia="Times New Roman" w:hAnsi="Times New Roman" w:cs="Times New Roman"/>
          <w:sz w:val="24"/>
          <w:szCs w:val="24"/>
        </w:rPr>
      </w:pPr>
    </w:p>
    <w:p w:rsidR="001C67B7" w:rsidRDefault="001C67B7" w:rsidP="001C67B7">
      <w:pPr>
        <w:spacing w:after="0" w:line="360" w:lineRule="auto"/>
        <w:ind w:firstLine="708"/>
        <w:jc w:val="both"/>
        <w:rPr>
          <w:rFonts w:ascii="Times New Roman" w:eastAsia="Times New Roman" w:hAnsi="Times New Roman" w:cs="Times New Roman"/>
          <w:sz w:val="24"/>
          <w:szCs w:val="24"/>
        </w:rPr>
      </w:pPr>
    </w:p>
    <w:p w:rsidR="001C67B7" w:rsidRDefault="001C67B7" w:rsidP="001C67B7">
      <w:pPr>
        <w:spacing w:after="0" w:line="360" w:lineRule="auto"/>
        <w:ind w:firstLine="708"/>
        <w:jc w:val="both"/>
        <w:rPr>
          <w:rFonts w:ascii="Times New Roman" w:eastAsia="Times New Roman" w:hAnsi="Times New Roman" w:cs="Times New Roman"/>
          <w:sz w:val="24"/>
          <w:szCs w:val="24"/>
        </w:rPr>
      </w:pPr>
    </w:p>
    <w:p w:rsidR="001C67B7" w:rsidRDefault="001C67B7" w:rsidP="001C67B7">
      <w:pPr>
        <w:spacing w:after="0" w:line="360" w:lineRule="auto"/>
        <w:ind w:firstLine="708"/>
        <w:jc w:val="both"/>
        <w:rPr>
          <w:rFonts w:ascii="Times New Roman" w:eastAsia="Times New Roman" w:hAnsi="Times New Roman" w:cs="Times New Roman"/>
          <w:sz w:val="24"/>
          <w:szCs w:val="24"/>
        </w:rPr>
      </w:pPr>
    </w:p>
    <w:p w:rsidR="001C67B7" w:rsidRDefault="001C67B7" w:rsidP="001C67B7">
      <w:pPr>
        <w:spacing w:after="0" w:line="360" w:lineRule="auto"/>
        <w:ind w:firstLine="708"/>
        <w:jc w:val="both"/>
        <w:rPr>
          <w:rFonts w:ascii="Times New Roman" w:eastAsia="Times New Roman" w:hAnsi="Times New Roman" w:cs="Times New Roman"/>
          <w:sz w:val="24"/>
          <w:szCs w:val="24"/>
        </w:rPr>
      </w:pPr>
    </w:p>
    <w:p w:rsidR="001C67B7" w:rsidRDefault="001C67B7" w:rsidP="001C67B7">
      <w:pPr>
        <w:spacing w:after="0" w:line="360" w:lineRule="auto"/>
        <w:ind w:firstLine="708"/>
        <w:jc w:val="both"/>
        <w:rPr>
          <w:rFonts w:ascii="Times New Roman" w:eastAsia="Times New Roman" w:hAnsi="Times New Roman" w:cs="Times New Roman"/>
          <w:sz w:val="24"/>
          <w:szCs w:val="24"/>
        </w:rPr>
      </w:pPr>
    </w:p>
    <w:p w:rsidR="001C67B7" w:rsidRDefault="001C67B7" w:rsidP="001C67B7">
      <w:pPr>
        <w:spacing w:after="0" w:line="360" w:lineRule="auto"/>
        <w:ind w:firstLine="708"/>
        <w:jc w:val="both"/>
        <w:rPr>
          <w:rFonts w:ascii="Times New Roman" w:eastAsia="Times New Roman" w:hAnsi="Times New Roman" w:cs="Times New Roman"/>
          <w:sz w:val="24"/>
          <w:szCs w:val="24"/>
        </w:rPr>
      </w:pPr>
    </w:p>
    <w:p w:rsidR="001C67B7" w:rsidRDefault="001C67B7" w:rsidP="001C67B7">
      <w:pPr>
        <w:spacing w:after="0" w:line="360" w:lineRule="auto"/>
        <w:ind w:firstLine="708"/>
        <w:jc w:val="both"/>
        <w:rPr>
          <w:rFonts w:ascii="Times New Roman" w:eastAsia="Times New Roman" w:hAnsi="Times New Roman" w:cs="Times New Roman"/>
          <w:sz w:val="24"/>
          <w:szCs w:val="24"/>
        </w:rPr>
      </w:pPr>
    </w:p>
    <w:p w:rsidR="001C67B7" w:rsidRDefault="001C67B7" w:rsidP="001C67B7">
      <w:pPr>
        <w:spacing w:after="0" w:line="360" w:lineRule="auto"/>
        <w:ind w:firstLine="708"/>
        <w:jc w:val="both"/>
        <w:rPr>
          <w:rFonts w:ascii="Times New Roman" w:eastAsia="Times New Roman" w:hAnsi="Times New Roman" w:cs="Times New Roman"/>
          <w:sz w:val="24"/>
          <w:szCs w:val="24"/>
        </w:rPr>
      </w:pPr>
    </w:p>
    <w:p w:rsidR="001C67B7" w:rsidRDefault="001C67B7" w:rsidP="001C67B7">
      <w:pPr>
        <w:spacing w:after="0" w:line="360" w:lineRule="auto"/>
        <w:ind w:firstLine="708"/>
        <w:jc w:val="both"/>
        <w:rPr>
          <w:rFonts w:ascii="Times New Roman" w:eastAsia="Times New Roman" w:hAnsi="Times New Roman" w:cs="Times New Roman"/>
          <w:sz w:val="24"/>
          <w:szCs w:val="24"/>
        </w:rPr>
      </w:pPr>
    </w:p>
    <w:p w:rsidR="001C67B7" w:rsidRDefault="001C67B7" w:rsidP="001C67B7">
      <w:pPr>
        <w:spacing w:after="0" w:line="360" w:lineRule="auto"/>
        <w:ind w:firstLine="708"/>
        <w:jc w:val="both"/>
        <w:rPr>
          <w:rFonts w:ascii="Times New Roman" w:eastAsia="Times New Roman" w:hAnsi="Times New Roman" w:cs="Times New Roman"/>
          <w:sz w:val="24"/>
          <w:szCs w:val="24"/>
        </w:rPr>
      </w:pPr>
    </w:p>
    <w:p w:rsidR="001C67B7" w:rsidRDefault="001C67B7" w:rsidP="001C67B7">
      <w:pPr>
        <w:spacing w:after="0" w:line="360" w:lineRule="auto"/>
        <w:ind w:firstLine="708"/>
        <w:jc w:val="both"/>
        <w:rPr>
          <w:rFonts w:ascii="Times New Roman" w:eastAsia="Times New Roman" w:hAnsi="Times New Roman" w:cs="Times New Roman"/>
          <w:sz w:val="24"/>
          <w:szCs w:val="24"/>
        </w:rPr>
      </w:pPr>
    </w:p>
    <w:p w:rsidR="001C67B7" w:rsidRDefault="001C67B7" w:rsidP="001C67B7">
      <w:pPr>
        <w:spacing w:after="0" w:line="360" w:lineRule="auto"/>
        <w:ind w:firstLine="708"/>
        <w:jc w:val="both"/>
        <w:rPr>
          <w:rFonts w:ascii="Times New Roman" w:eastAsia="Times New Roman" w:hAnsi="Times New Roman" w:cs="Times New Roman"/>
          <w:sz w:val="24"/>
          <w:szCs w:val="24"/>
        </w:rPr>
      </w:pPr>
    </w:p>
    <w:p w:rsidR="001C67B7" w:rsidRDefault="001C67B7" w:rsidP="001C67B7">
      <w:pPr>
        <w:spacing w:after="0" w:line="360" w:lineRule="auto"/>
        <w:ind w:firstLine="708"/>
        <w:jc w:val="both"/>
        <w:rPr>
          <w:rFonts w:ascii="Times New Roman" w:eastAsia="Times New Roman" w:hAnsi="Times New Roman" w:cs="Times New Roman"/>
          <w:sz w:val="24"/>
          <w:szCs w:val="24"/>
        </w:rPr>
      </w:pPr>
    </w:p>
    <w:p w:rsidR="001C67B7" w:rsidRDefault="001C67B7" w:rsidP="001C67B7">
      <w:pPr>
        <w:spacing w:after="0" w:line="360" w:lineRule="auto"/>
        <w:ind w:firstLine="708"/>
        <w:jc w:val="center"/>
        <w:rPr>
          <w:rFonts w:ascii="Times New Roman" w:eastAsia="Times New Roman" w:hAnsi="Times New Roman" w:cs="Times New Roman"/>
          <w:b/>
          <w:color w:val="000000" w:themeColor="text1"/>
          <w:sz w:val="24"/>
          <w:szCs w:val="24"/>
        </w:rPr>
      </w:pPr>
      <w:r w:rsidRPr="0009630B">
        <w:rPr>
          <w:rFonts w:ascii="Times New Roman" w:eastAsia="Times New Roman" w:hAnsi="Times New Roman" w:cs="Times New Roman"/>
          <w:b/>
          <w:color w:val="000000" w:themeColor="text1"/>
          <w:sz w:val="24"/>
          <w:szCs w:val="24"/>
        </w:rPr>
        <w:lastRenderedPageBreak/>
        <w:t>3.5 Особенности организации развивающей предметно- пространственной среды</w:t>
      </w:r>
    </w:p>
    <w:p w:rsidR="001C67B7" w:rsidRPr="0009630B" w:rsidRDefault="001C67B7" w:rsidP="001C67B7">
      <w:pPr>
        <w:spacing w:after="0" w:line="360" w:lineRule="auto"/>
        <w:ind w:firstLine="708"/>
        <w:jc w:val="both"/>
        <w:rPr>
          <w:rFonts w:ascii="Times New Roman" w:eastAsia="Times New Roman" w:hAnsi="Times New Roman" w:cs="Times New Roman"/>
          <w:color w:val="000000" w:themeColor="text1"/>
          <w:sz w:val="24"/>
          <w:szCs w:val="24"/>
        </w:rPr>
      </w:pPr>
      <w:r w:rsidRPr="0009630B">
        <w:rPr>
          <w:rFonts w:ascii="Times New Roman" w:eastAsia="Times New Roman" w:hAnsi="Times New Roman" w:cs="Times New Roman"/>
          <w:color w:val="000000" w:themeColor="text1"/>
          <w:sz w:val="24"/>
          <w:szCs w:val="24"/>
        </w:rPr>
        <w:t xml:space="preserve">Модель предметно - развивающей среды дошкольного учреждения c учетом требований Федерального государственного образовательного стандарта дошкольного образования. </w:t>
      </w:r>
    </w:p>
    <w:p w:rsidR="001C67B7" w:rsidRDefault="001C67B7" w:rsidP="001C67B7">
      <w:pPr>
        <w:spacing w:after="0" w:line="360" w:lineRule="auto"/>
        <w:ind w:firstLine="708"/>
        <w:jc w:val="both"/>
        <w:rPr>
          <w:rFonts w:ascii="Times New Roman" w:eastAsia="Times New Roman" w:hAnsi="Times New Roman" w:cs="Times New Roman"/>
          <w:color w:val="000000" w:themeColor="text1"/>
          <w:sz w:val="24"/>
          <w:szCs w:val="24"/>
        </w:rPr>
      </w:pPr>
      <w:r w:rsidRPr="0009630B">
        <w:t xml:space="preserve"> </w:t>
      </w:r>
      <w:r w:rsidRPr="0009630B">
        <w:rPr>
          <w:rFonts w:ascii="Times New Roman" w:eastAsia="Times New Roman" w:hAnsi="Times New Roman" w:cs="Times New Roman"/>
          <w:color w:val="000000" w:themeColor="text1"/>
          <w:sz w:val="24"/>
          <w:szCs w:val="24"/>
        </w:rPr>
        <w:t>Цель: Создание условия для полноценного развития дошкольников по всем образовательным областям ФГОС.</w:t>
      </w:r>
    </w:p>
    <w:p w:rsidR="001C67B7" w:rsidRDefault="001C67B7" w:rsidP="001C67B7">
      <w:pPr>
        <w:spacing w:after="0" w:line="36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Задачи:  </w:t>
      </w:r>
    </w:p>
    <w:p w:rsidR="001C67B7" w:rsidRDefault="001C67B7" w:rsidP="001C67B7">
      <w:pPr>
        <w:pStyle w:val="a6"/>
        <w:numPr>
          <w:ilvl w:val="0"/>
          <w:numId w:val="37"/>
        </w:numPr>
        <w:spacing w:after="0" w:line="360" w:lineRule="auto"/>
        <w:jc w:val="both"/>
        <w:rPr>
          <w:rFonts w:ascii="Times New Roman" w:eastAsia="Times New Roman" w:hAnsi="Times New Roman" w:cs="Times New Roman"/>
          <w:color w:val="000000" w:themeColor="text1"/>
          <w:sz w:val="24"/>
          <w:szCs w:val="24"/>
        </w:rPr>
      </w:pPr>
      <w:r w:rsidRPr="0009630B">
        <w:rPr>
          <w:rFonts w:ascii="Times New Roman" w:eastAsia="Times New Roman" w:hAnsi="Times New Roman" w:cs="Times New Roman"/>
          <w:color w:val="000000" w:themeColor="text1"/>
          <w:sz w:val="24"/>
          <w:szCs w:val="24"/>
        </w:rPr>
        <w:t xml:space="preserve">Создавать атмосферу эмоционального комфорта </w:t>
      </w:r>
    </w:p>
    <w:p w:rsidR="001C67B7" w:rsidRDefault="001C67B7" w:rsidP="001C67B7">
      <w:pPr>
        <w:pStyle w:val="a6"/>
        <w:numPr>
          <w:ilvl w:val="0"/>
          <w:numId w:val="37"/>
        </w:numPr>
        <w:spacing w:after="0" w:line="360" w:lineRule="auto"/>
        <w:jc w:val="both"/>
        <w:rPr>
          <w:rFonts w:ascii="Times New Roman" w:eastAsia="Times New Roman" w:hAnsi="Times New Roman" w:cs="Times New Roman"/>
          <w:color w:val="000000" w:themeColor="text1"/>
          <w:sz w:val="24"/>
          <w:szCs w:val="24"/>
        </w:rPr>
      </w:pPr>
      <w:r w:rsidRPr="0009630B">
        <w:rPr>
          <w:rFonts w:ascii="Times New Roman" w:eastAsia="Times New Roman" w:hAnsi="Times New Roman" w:cs="Times New Roman"/>
          <w:color w:val="000000" w:themeColor="text1"/>
          <w:sz w:val="24"/>
          <w:szCs w:val="24"/>
        </w:rPr>
        <w:t xml:space="preserve">Создавать условия для физического развития </w:t>
      </w:r>
    </w:p>
    <w:p w:rsidR="001C67B7" w:rsidRDefault="001C67B7" w:rsidP="001C67B7">
      <w:pPr>
        <w:pStyle w:val="a6"/>
        <w:numPr>
          <w:ilvl w:val="0"/>
          <w:numId w:val="37"/>
        </w:numPr>
        <w:spacing w:after="0" w:line="360" w:lineRule="auto"/>
        <w:jc w:val="both"/>
        <w:rPr>
          <w:rFonts w:ascii="Times New Roman" w:eastAsia="Times New Roman" w:hAnsi="Times New Roman" w:cs="Times New Roman"/>
          <w:color w:val="000000" w:themeColor="text1"/>
          <w:sz w:val="24"/>
          <w:szCs w:val="24"/>
        </w:rPr>
      </w:pPr>
      <w:r w:rsidRPr="0009630B">
        <w:rPr>
          <w:rFonts w:ascii="Times New Roman" w:eastAsia="Times New Roman" w:hAnsi="Times New Roman" w:cs="Times New Roman"/>
          <w:color w:val="000000" w:themeColor="text1"/>
          <w:sz w:val="24"/>
          <w:szCs w:val="24"/>
        </w:rPr>
        <w:t xml:space="preserve">Создавать условия для творческого самовыражения </w:t>
      </w:r>
    </w:p>
    <w:p w:rsidR="001C67B7" w:rsidRDefault="001C67B7" w:rsidP="001C67B7">
      <w:pPr>
        <w:pStyle w:val="a6"/>
        <w:numPr>
          <w:ilvl w:val="0"/>
          <w:numId w:val="37"/>
        </w:numPr>
        <w:spacing w:after="0" w:line="360" w:lineRule="auto"/>
        <w:jc w:val="both"/>
        <w:rPr>
          <w:rFonts w:ascii="Times New Roman" w:eastAsia="Times New Roman" w:hAnsi="Times New Roman" w:cs="Times New Roman"/>
          <w:color w:val="000000" w:themeColor="text1"/>
          <w:sz w:val="24"/>
          <w:szCs w:val="24"/>
        </w:rPr>
      </w:pPr>
      <w:r w:rsidRPr="0009630B">
        <w:rPr>
          <w:rFonts w:ascii="Times New Roman" w:eastAsia="Times New Roman" w:hAnsi="Times New Roman" w:cs="Times New Roman"/>
          <w:color w:val="000000" w:themeColor="text1"/>
          <w:sz w:val="24"/>
          <w:szCs w:val="24"/>
        </w:rPr>
        <w:t xml:space="preserve"> Создавать условия для проявления познавательной активности детей</w:t>
      </w:r>
    </w:p>
    <w:p w:rsidR="001C67B7" w:rsidRDefault="001C67B7" w:rsidP="001C67B7">
      <w:pPr>
        <w:pStyle w:val="a6"/>
        <w:numPr>
          <w:ilvl w:val="0"/>
          <w:numId w:val="37"/>
        </w:numPr>
        <w:spacing w:after="0" w:line="360" w:lineRule="auto"/>
        <w:jc w:val="both"/>
        <w:rPr>
          <w:rFonts w:ascii="Times New Roman" w:eastAsia="Times New Roman" w:hAnsi="Times New Roman" w:cs="Times New Roman"/>
          <w:color w:val="000000" w:themeColor="text1"/>
          <w:sz w:val="24"/>
          <w:szCs w:val="24"/>
        </w:rPr>
      </w:pPr>
      <w:r w:rsidRPr="0009630B">
        <w:rPr>
          <w:rFonts w:ascii="Times New Roman" w:eastAsia="Times New Roman" w:hAnsi="Times New Roman" w:cs="Times New Roman"/>
          <w:color w:val="000000" w:themeColor="text1"/>
          <w:sz w:val="24"/>
          <w:szCs w:val="24"/>
        </w:rPr>
        <w:t xml:space="preserve">  Создавать благоприятные условия для восприятия и созерцания, обращать внимание детей на красоту природы, живописи, предметов декоративно</w:t>
      </w:r>
      <w:r>
        <w:rPr>
          <w:rFonts w:ascii="Times New Roman" w:eastAsia="Times New Roman" w:hAnsi="Times New Roman" w:cs="Times New Roman"/>
          <w:color w:val="000000" w:themeColor="text1"/>
          <w:sz w:val="24"/>
          <w:szCs w:val="24"/>
        </w:rPr>
        <w:t>-</w:t>
      </w:r>
      <w:r w:rsidRPr="0009630B">
        <w:rPr>
          <w:rFonts w:ascii="Times New Roman" w:eastAsia="Times New Roman" w:hAnsi="Times New Roman" w:cs="Times New Roman"/>
          <w:color w:val="000000" w:themeColor="text1"/>
          <w:sz w:val="24"/>
          <w:szCs w:val="24"/>
        </w:rPr>
        <w:t>прикладного искусства, книжных иллюстраций, музыки</w:t>
      </w:r>
    </w:p>
    <w:p w:rsidR="001C67B7" w:rsidRDefault="001C67B7" w:rsidP="001C67B7">
      <w:pPr>
        <w:pStyle w:val="a6"/>
        <w:numPr>
          <w:ilvl w:val="0"/>
          <w:numId w:val="37"/>
        </w:numPr>
        <w:spacing w:after="0" w:line="360" w:lineRule="auto"/>
        <w:jc w:val="both"/>
        <w:rPr>
          <w:rFonts w:ascii="Times New Roman" w:eastAsia="Times New Roman" w:hAnsi="Times New Roman" w:cs="Times New Roman"/>
          <w:color w:val="000000" w:themeColor="text1"/>
          <w:sz w:val="24"/>
          <w:szCs w:val="24"/>
        </w:rPr>
      </w:pPr>
      <w:r w:rsidRPr="0009630B">
        <w:rPr>
          <w:rFonts w:ascii="Times New Roman" w:eastAsia="Times New Roman" w:hAnsi="Times New Roman" w:cs="Times New Roman"/>
          <w:color w:val="000000" w:themeColor="text1"/>
          <w:sz w:val="24"/>
          <w:szCs w:val="24"/>
        </w:rPr>
        <w:t xml:space="preserve"> Создавать условия для участия родителей в жизни группы</w:t>
      </w: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r w:rsidRPr="0009630B">
        <w:rPr>
          <w:rFonts w:ascii="Times New Roman" w:eastAsia="Times New Roman" w:hAnsi="Times New Roman" w:cs="Times New Roman"/>
          <w:color w:val="000000" w:themeColor="text1"/>
          <w:sz w:val="24"/>
          <w:szCs w:val="24"/>
        </w:rPr>
        <w:t xml:space="preserve">Принципы организации предметно-развивающей среды: </w:t>
      </w:r>
    </w:p>
    <w:p w:rsidR="001C67B7" w:rsidRDefault="001C67B7" w:rsidP="001C67B7">
      <w:pPr>
        <w:pStyle w:val="a6"/>
        <w:numPr>
          <w:ilvl w:val="0"/>
          <w:numId w:val="37"/>
        </w:numPr>
        <w:spacing w:after="0" w:line="360" w:lineRule="auto"/>
        <w:jc w:val="both"/>
        <w:rPr>
          <w:rFonts w:ascii="Times New Roman" w:eastAsia="Times New Roman" w:hAnsi="Times New Roman" w:cs="Times New Roman"/>
          <w:color w:val="000000" w:themeColor="text1"/>
          <w:sz w:val="24"/>
          <w:szCs w:val="24"/>
        </w:rPr>
      </w:pPr>
      <w:r w:rsidRPr="0009630B">
        <w:rPr>
          <w:rFonts w:ascii="Times New Roman" w:eastAsia="Times New Roman" w:hAnsi="Times New Roman" w:cs="Times New Roman"/>
          <w:color w:val="000000" w:themeColor="text1"/>
          <w:sz w:val="24"/>
          <w:szCs w:val="24"/>
        </w:rPr>
        <w:t xml:space="preserve">соответствие требованиям Федерального государственного образовательного стандарта. </w:t>
      </w:r>
    </w:p>
    <w:p w:rsidR="001C67B7" w:rsidRDefault="001C67B7" w:rsidP="001C67B7">
      <w:pPr>
        <w:pStyle w:val="a6"/>
        <w:numPr>
          <w:ilvl w:val="0"/>
          <w:numId w:val="37"/>
        </w:numPr>
        <w:spacing w:after="0" w:line="360" w:lineRule="auto"/>
        <w:jc w:val="both"/>
        <w:rPr>
          <w:rFonts w:ascii="Times New Roman" w:eastAsia="Times New Roman" w:hAnsi="Times New Roman" w:cs="Times New Roman"/>
          <w:color w:val="000000" w:themeColor="text1"/>
          <w:sz w:val="24"/>
          <w:szCs w:val="24"/>
        </w:rPr>
      </w:pPr>
      <w:r w:rsidRPr="0009630B">
        <w:rPr>
          <w:rFonts w:ascii="Times New Roman" w:eastAsia="Times New Roman" w:hAnsi="Times New Roman" w:cs="Times New Roman"/>
          <w:color w:val="000000" w:themeColor="text1"/>
          <w:sz w:val="24"/>
          <w:szCs w:val="24"/>
        </w:rPr>
        <w:t xml:space="preserve">соответствие возрастным особенностям и интересам детей </w:t>
      </w:r>
    </w:p>
    <w:p w:rsidR="001C67B7" w:rsidRDefault="001C67B7" w:rsidP="001C67B7">
      <w:pPr>
        <w:pStyle w:val="a6"/>
        <w:numPr>
          <w:ilvl w:val="0"/>
          <w:numId w:val="37"/>
        </w:numPr>
        <w:spacing w:after="0" w:line="360" w:lineRule="auto"/>
        <w:jc w:val="both"/>
        <w:rPr>
          <w:rFonts w:ascii="Times New Roman" w:eastAsia="Times New Roman" w:hAnsi="Times New Roman" w:cs="Times New Roman"/>
          <w:color w:val="000000" w:themeColor="text1"/>
          <w:sz w:val="24"/>
          <w:szCs w:val="24"/>
        </w:rPr>
      </w:pPr>
      <w:r w:rsidRPr="0009630B">
        <w:rPr>
          <w:rFonts w:ascii="Times New Roman" w:eastAsia="Times New Roman" w:hAnsi="Times New Roman" w:cs="Times New Roman"/>
          <w:color w:val="000000" w:themeColor="text1"/>
          <w:sz w:val="24"/>
          <w:szCs w:val="24"/>
        </w:rPr>
        <w:t xml:space="preserve"> соответствие требованиям СанПиН.</w:t>
      </w: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Pr="00AB076A" w:rsidRDefault="001C67B7" w:rsidP="001C67B7">
      <w:pPr>
        <w:spacing w:after="0" w:line="360" w:lineRule="auto"/>
        <w:jc w:val="center"/>
        <w:rPr>
          <w:rFonts w:ascii="Times New Roman" w:eastAsia="Times New Roman" w:hAnsi="Times New Roman" w:cs="Times New Roman"/>
          <w:b/>
          <w:sz w:val="24"/>
          <w:szCs w:val="24"/>
          <w:lang w:eastAsia="ru-RU"/>
        </w:rPr>
      </w:pPr>
      <w:bookmarkStart w:id="2" w:name="bookmark0"/>
      <w:r w:rsidRPr="00AB076A">
        <w:rPr>
          <w:rFonts w:ascii="Times New Roman" w:eastAsia="Times New Roman" w:hAnsi="Times New Roman" w:cs="Times New Roman"/>
          <w:b/>
          <w:bCs/>
          <w:color w:val="000000"/>
          <w:sz w:val="24"/>
          <w:szCs w:val="24"/>
          <w:lang w:eastAsia="ru-RU"/>
        </w:rPr>
        <w:lastRenderedPageBreak/>
        <w:t>Краткая презентация программы</w:t>
      </w:r>
      <w:bookmarkEnd w:id="2"/>
    </w:p>
    <w:p w:rsidR="001C67B7" w:rsidRPr="00AB076A" w:rsidRDefault="001C67B7" w:rsidP="001C67B7">
      <w:pPr>
        <w:spacing w:after="0" w:line="360" w:lineRule="auto"/>
        <w:ind w:firstLine="708"/>
        <w:jc w:val="both"/>
        <w:rPr>
          <w:rFonts w:ascii="Times New Roman" w:eastAsia="Times New Roman" w:hAnsi="Times New Roman" w:cs="Times New Roman"/>
          <w:sz w:val="24"/>
          <w:szCs w:val="24"/>
          <w:lang w:eastAsia="ru-RU"/>
        </w:rPr>
      </w:pPr>
      <w:r w:rsidRPr="00AB076A">
        <w:rPr>
          <w:rFonts w:ascii="Times New Roman" w:eastAsia="Times New Roman" w:hAnsi="Times New Roman" w:cs="Times New Roman"/>
          <w:bCs/>
          <w:color w:val="000000"/>
          <w:sz w:val="24"/>
          <w:szCs w:val="24"/>
          <w:lang w:eastAsia="ru-RU"/>
        </w:rPr>
        <w:t>Основная образовательная программа дошкольного образования муниципального бюджетного дошкольного образовательного учреждения «Детский сад №</w:t>
      </w:r>
      <w:r>
        <w:rPr>
          <w:rFonts w:ascii="Times New Roman" w:eastAsia="Times New Roman" w:hAnsi="Times New Roman" w:cs="Times New Roman"/>
          <w:bCs/>
          <w:color w:val="000000"/>
          <w:sz w:val="24"/>
          <w:szCs w:val="24"/>
          <w:lang w:eastAsia="ru-RU"/>
        </w:rPr>
        <w:t xml:space="preserve"> </w:t>
      </w:r>
      <w:r w:rsidRPr="00AB076A">
        <w:rPr>
          <w:rFonts w:ascii="Times New Roman" w:eastAsia="Times New Roman" w:hAnsi="Times New Roman" w:cs="Times New Roman"/>
          <w:bCs/>
          <w:color w:val="000000"/>
          <w:sz w:val="24"/>
          <w:szCs w:val="24"/>
          <w:lang w:eastAsia="ru-RU"/>
        </w:rPr>
        <w:t>2 «Буратино» с. Драченино» рассчитана на детей раннего возраста (от 1-го до 3-х лет) и дошкольного (от 3-х до7 лет).</w:t>
      </w:r>
    </w:p>
    <w:p w:rsidR="001C67B7" w:rsidRPr="00AB076A" w:rsidRDefault="001C67B7" w:rsidP="001C67B7">
      <w:pPr>
        <w:spacing w:after="0" w:line="360" w:lineRule="auto"/>
        <w:ind w:firstLine="708"/>
        <w:jc w:val="both"/>
        <w:rPr>
          <w:rFonts w:ascii="Times New Roman" w:eastAsia="Times New Roman" w:hAnsi="Times New Roman" w:cs="Times New Roman"/>
          <w:sz w:val="24"/>
          <w:szCs w:val="24"/>
          <w:lang w:eastAsia="ru-RU"/>
        </w:rPr>
      </w:pPr>
      <w:r w:rsidRPr="00AB076A">
        <w:rPr>
          <w:rFonts w:ascii="Times New Roman" w:eastAsia="Times New Roman" w:hAnsi="Times New Roman" w:cs="Times New Roman"/>
          <w:bCs/>
          <w:color w:val="000000"/>
          <w:sz w:val="24"/>
          <w:szCs w:val="24"/>
          <w:lang w:eastAsia="ru-RU"/>
        </w:rPr>
        <w:t>Программа направлена на разностороннее развитие детей с учётом их возрастных и индивидуальных особенностей, в том числе на достижение детьми дошкольного возраста и уровня развития, необходимого и достаточного для успешного освоения ими образовательных программ начального общего образования.</w:t>
      </w:r>
    </w:p>
    <w:p w:rsidR="001C67B7" w:rsidRPr="00AB076A" w:rsidRDefault="001C67B7" w:rsidP="001C67B7">
      <w:pPr>
        <w:spacing w:after="0" w:line="360" w:lineRule="auto"/>
        <w:jc w:val="both"/>
        <w:rPr>
          <w:rFonts w:ascii="Times New Roman" w:eastAsia="Times New Roman" w:hAnsi="Times New Roman" w:cs="Times New Roman"/>
          <w:sz w:val="24"/>
          <w:szCs w:val="24"/>
          <w:lang w:eastAsia="ru-RU"/>
        </w:rPr>
      </w:pPr>
      <w:r w:rsidRPr="00AB076A">
        <w:rPr>
          <w:rFonts w:ascii="Times New Roman" w:eastAsia="Times New Roman" w:hAnsi="Times New Roman" w:cs="Times New Roman"/>
          <w:bCs/>
          <w:color w:val="000000"/>
          <w:sz w:val="24"/>
          <w:szCs w:val="24"/>
          <w:lang w:eastAsia="ru-RU"/>
        </w:rPr>
        <w:t>Программа разработана:</w:t>
      </w:r>
    </w:p>
    <w:p w:rsidR="001C67B7" w:rsidRPr="00AB076A" w:rsidRDefault="001C67B7" w:rsidP="001C67B7">
      <w:pPr>
        <w:numPr>
          <w:ilvl w:val="0"/>
          <w:numId w:val="39"/>
        </w:numPr>
        <w:spacing w:after="0" w:line="360" w:lineRule="auto"/>
        <w:jc w:val="both"/>
        <w:rPr>
          <w:rFonts w:ascii="Times New Roman" w:eastAsia="Times New Roman" w:hAnsi="Times New Roman" w:cs="Times New Roman"/>
          <w:bCs/>
          <w:color w:val="000000"/>
          <w:sz w:val="24"/>
          <w:szCs w:val="24"/>
          <w:lang w:eastAsia="ru-RU"/>
        </w:rPr>
      </w:pPr>
      <w:r w:rsidRPr="00AB076A">
        <w:rPr>
          <w:rFonts w:ascii="Times New Roman" w:eastAsia="Times New Roman" w:hAnsi="Times New Roman" w:cs="Times New Roman"/>
          <w:bCs/>
          <w:color w:val="000000"/>
          <w:sz w:val="24"/>
          <w:szCs w:val="24"/>
          <w:lang w:eastAsia="ru-RU"/>
        </w:rPr>
        <w:t>с учётом 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 протокол от 20 мая 2015 г. № 2/15);</w:t>
      </w:r>
    </w:p>
    <w:p w:rsidR="001C67B7" w:rsidRPr="00AB076A" w:rsidRDefault="001C67B7" w:rsidP="001C67B7">
      <w:pPr>
        <w:numPr>
          <w:ilvl w:val="0"/>
          <w:numId w:val="39"/>
        </w:numPr>
        <w:spacing w:after="0" w:line="360" w:lineRule="auto"/>
        <w:jc w:val="both"/>
        <w:rPr>
          <w:rFonts w:ascii="Times New Roman" w:eastAsia="Times New Roman" w:hAnsi="Times New Roman" w:cs="Times New Roman"/>
          <w:bCs/>
          <w:color w:val="000000"/>
          <w:sz w:val="24"/>
          <w:szCs w:val="24"/>
          <w:lang w:eastAsia="ru-RU"/>
        </w:rPr>
      </w:pPr>
      <w:r w:rsidRPr="00AB076A">
        <w:rPr>
          <w:rFonts w:ascii="Times New Roman" w:eastAsia="Times New Roman" w:hAnsi="Times New Roman" w:cs="Times New Roman"/>
          <w:bCs/>
          <w:color w:val="000000"/>
          <w:sz w:val="24"/>
          <w:szCs w:val="24"/>
          <w:lang w:eastAsia="ru-RU"/>
        </w:rPr>
        <w:t>на основе образовательной программы дошкольного образования «От</w:t>
      </w:r>
    </w:p>
    <w:p w:rsidR="001C67B7" w:rsidRPr="00AB076A" w:rsidRDefault="001C67B7" w:rsidP="001C67B7">
      <w:pPr>
        <w:spacing w:after="0" w:line="360" w:lineRule="auto"/>
        <w:jc w:val="both"/>
        <w:rPr>
          <w:rFonts w:ascii="Times New Roman" w:eastAsia="Times New Roman" w:hAnsi="Times New Roman" w:cs="Times New Roman"/>
          <w:sz w:val="24"/>
          <w:szCs w:val="24"/>
          <w:lang w:eastAsia="ru-RU"/>
        </w:rPr>
      </w:pPr>
      <w:r w:rsidRPr="00AB076A">
        <w:rPr>
          <w:rFonts w:ascii="Times New Roman" w:eastAsia="Times New Roman" w:hAnsi="Times New Roman" w:cs="Times New Roman"/>
          <w:bCs/>
          <w:color w:val="000000"/>
          <w:sz w:val="24"/>
          <w:szCs w:val="24"/>
          <w:lang w:eastAsia="ru-RU"/>
        </w:rPr>
        <w:t>рождения до школы» / Под редакцией Н. Е. Вераксы, Т. С. Комаровой, М.А. Васильевой.</w:t>
      </w:r>
    </w:p>
    <w:p w:rsidR="001C67B7" w:rsidRPr="00AB076A" w:rsidRDefault="001C67B7" w:rsidP="001C67B7">
      <w:pPr>
        <w:spacing w:after="0" w:line="360" w:lineRule="auto"/>
        <w:ind w:firstLine="708"/>
        <w:jc w:val="both"/>
        <w:rPr>
          <w:rFonts w:ascii="Times New Roman" w:eastAsia="Times New Roman" w:hAnsi="Times New Roman" w:cs="Times New Roman"/>
          <w:sz w:val="24"/>
          <w:szCs w:val="24"/>
          <w:lang w:eastAsia="ru-RU"/>
        </w:rPr>
      </w:pPr>
      <w:r w:rsidRPr="00AB076A">
        <w:rPr>
          <w:rFonts w:ascii="Times New Roman" w:eastAsia="Times New Roman" w:hAnsi="Times New Roman" w:cs="Times New Roman"/>
          <w:bCs/>
          <w:color w:val="000000"/>
          <w:sz w:val="24"/>
          <w:szCs w:val="24"/>
          <w:lang w:eastAsia="ru-RU"/>
        </w:rPr>
        <w:t>Программа разработана в соответствии с параметрами оценки образовательной программы с точки зрения качества:</w:t>
      </w:r>
    </w:p>
    <w:p w:rsidR="001C67B7" w:rsidRPr="00AB076A" w:rsidRDefault="001C67B7" w:rsidP="001C67B7">
      <w:pPr>
        <w:numPr>
          <w:ilvl w:val="0"/>
          <w:numId w:val="40"/>
        </w:numPr>
        <w:spacing w:after="0" w:line="360" w:lineRule="auto"/>
        <w:jc w:val="both"/>
        <w:rPr>
          <w:rFonts w:ascii="Times New Roman" w:eastAsia="Times New Roman" w:hAnsi="Times New Roman" w:cs="Times New Roman"/>
          <w:bCs/>
          <w:color w:val="000000"/>
          <w:sz w:val="24"/>
          <w:szCs w:val="24"/>
          <w:lang w:eastAsia="ru-RU"/>
        </w:rPr>
      </w:pPr>
      <w:r w:rsidRPr="00AB076A">
        <w:rPr>
          <w:rFonts w:ascii="Times New Roman" w:eastAsia="Times New Roman" w:hAnsi="Times New Roman" w:cs="Times New Roman"/>
          <w:bCs/>
          <w:color w:val="000000"/>
          <w:sz w:val="24"/>
          <w:szCs w:val="24"/>
          <w:lang w:eastAsia="ru-RU"/>
        </w:rPr>
        <w:t xml:space="preserve"> ориентация на возраст ребенка;</w:t>
      </w:r>
    </w:p>
    <w:p w:rsidR="001C67B7" w:rsidRPr="00AB076A" w:rsidRDefault="001C67B7" w:rsidP="001C67B7">
      <w:pPr>
        <w:numPr>
          <w:ilvl w:val="0"/>
          <w:numId w:val="40"/>
        </w:numPr>
        <w:spacing w:after="0" w:line="360" w:lineRule="auto"/>
        <w:jc w:val="both"/>
        <w:rPr>
          <w:rFonts w:ascii="Times New Roman" w:eastAsia="Times New Roman" w:hAnsi="Times New Roman" w:cs="Times New Roman"/>
          <w:bCs/>
          <w:color w:val="000000"/>
          <w:sz w:val="24"/>
          <w:szCs w:val="24"/>
          <w:lang w:eastAsia="ru-RU"/>
        </w:rPr>
      </w:pPr>
      <w:r w:rsidRPr="00AB076A">
        <w:rPr>
          <w:rFonts w:ascii="Times New Roman" w:eastAsia="Times New Roman" w:hAnsi="Times New Roman" w:cs="Times New Roman"/>
          <w:bCs/>
          <w:color w:val="000000"/>
          <w:sz w:val="24"/>
          <w:szCs w:val="24"/>
          <w:lang w:eastAsia="ru-RU"/>
        </w:rPr>
        <w:t xml:space="preserve"> направленность на индивидуализацию образования;</w:t>
      </w:r>
    </w:p>
    <w:p w:rsidR="001C67B7" w:rsidRPr="00AB076A" w:rsidRDefault="001C67B7" w:rsidP="001C67B7">
      <w:pPr>
        <w:numPr>
          <w:ilvl w:val="0"/>
          <w:numId w:val="40"/>
        </w:numPr>
        <w:spacing w:after="0" w:line="360" w:lineRule="auto"/>
        <w:jc w:val="both"/>
        <w:rPr>
          <w:rFonts w:ascii="Times New Roman" w:eastAsia="Times New Roman" w:hAnsi="Times New Roman" w:cs="Times New Roman"/>
          <w:bCs/>
          <w:color w:val="000000"/>
          <w:sz w:val="24"/>
          <w:szCs w:val="24"/>
          <w:lang w:eastAsia="ru-RU"/>
        </w:rPr>
      </w:pPr>
      <w:r w:rsidRPr="00AB076A">
        <w:rPr>
          <w:rFonts w:ascii="Times New Roman" w:eastAsia="Times New Roman" w:hAnsi="Times New Roman" w:cs="Times New Roman"/>
          <w:bCs/>
          <w:color w:val="000000"/>
          <w:sz w:val="24"/>
          <w:szCs w:val="24"/>
          <w:lang w:eastAsia="ru-RU"/>
        </w:rPr>
        <w:t xml:space="preserve"> ориентация на интегративность содержания;</w:t>
      </w:r>
    </w:p>
    <w:p w:rsidR="001C67B7" w:rsidRPr="00AB076A" w:rsidRDefault="001C67B7" w:rsidP="001C67B7">
      <w:pPr>
        <w:numPr>
          <w:ilvl w:val="0"/>
          <w:numId w:val="40"/>
        </w:numPr>
        <w:spacing w:after="0" w:line="360" w:lineRule="auto"/>
        <w:jc w:val="both"/>
        <w:rPr>
          <w:rFonts w:ascii="Times New Roman" w:eastAsia="Times New Roman" w:hAnsi="Times New Roman" w:cs="Times New Roman"/>
          <w:bCs/>
          <w:color w:val="000000"/>
          <w:sz w:val="24"/>
          <w:szCs w:val="24"/>
          <w:lang w:eastAsia="ru-RU"/>
        </w:rPr>
      </w:pPr>
      <w:r w:rsidRPr="00AB076A">
        <w:rPr>
          <w:rFonts w:ascii="Times New Roman" w:eastAsia="Times New Roman" w:hAnsi="Times New Roman" w:cs="Times New Roman"/>
          <w:bCs/>
          <w:color w:val="000000"/>
          <w:sz w:val="24"/>
          <w:szCs w:val="24"/>
          <w:lang w:eastAsia="ru-RU"/>
        </w:rPr>
        <w:t xml:space="preserve"> степень проработанности по разным направлениям развития;</w:t>
      </w:r>
    </w:p>
    <w:p w:rsidR="001C67B7" w:rsidRPr="00AB076A" w:rsidRDefault="001C67B7" w:rsidP="001C67B7">
      <w:pPr>
        <w:numPr>
          <w:ilvl w:val="0"/>
          <w:numId w:val="40"/>
        </w:numPr>
        <w:spacing w:after="0" w:line="360" w:lineRule="auto"/>
        <w:jc w:val="both"/>
        <w:rPr>
          <w:rFonts w:ascii="Times New Roman" w:eastAsia="Times New Roman" w:hAnsi="Times New Roman" w:cs="Times New Roman"/>
          <w:bCs/>
          <w:color w:val="000000"/>
          <w:sz w:val="24"/>
          <w:szCs w:val="24"/>
          <w:lang w:eastAsia="ru-RU"/>
        </w:rPr>
      </w:pPr>
      <w:r w:rsidRPr="00AB076A">
        <w:rPr>
          <w:rFonts w:ascii="Times New Roman" w:eastAsia="Times New Roman" w:hAnsi="Times New Roman" w:cs="Times New Roman"/>
          <w:bCs/>
          <w:color w:val="000000"/>
          <w:sz w:val="24"/>
          <w:szCs w:val="24"/>
          <w:lang w:eastAsia="ru-RU"/>
        </w:rPr>
        <w:t xml:space="preserve"> характер организации взаимодействия взрослых с детьми;</w:t>
      </w:r>
    </w:p>
    <w:p w:rsidR="001C67B7" w:rsidRPr="00AB076A" w:rsidRDefault="001C67B7" w:rsidP="001C67B7">
      <w:pPr>
        <w:numPr>
          <w:ilvl w:val="0"/>
          <w:numId w:val="40"/>
        </w:numPr>
        <w:spacing w:after="0" w:line="360" w:lineRule="auto"/>
        <w:jc w:val="both"/>
        <w:rPr>
          <w:rFonts w:ascii="Times New Roman" w:eastAsia="Times New Roman" w:hAnsi="Times New Roman" w:cs="Times New Roman"/>
          <w:bCs/>
          <w:color w:val="000000"/>
          <w:sz w:val="24"/>
          <w:szCs w:val="24"/>
          <w:lang w:eastAsia="ru-RU"/>
        </w:rPr>
      </w:pPr>
      <w:r w:rsidRPr="00AB076A">
        <w:rPr>
          <w:rFonts w:ascii="Times New Roman" w:eastAsia="Times New Roman" w:hAnsi="Times New Roman" w:cs="Times New Roman"/>
          <w:bCs/>
          <w:color w:val="000000"/>
          <w:sz w:val="24"/>
          <w:szCs w:val="24"/>
          <w:lang w:eastAsia="ru-RU"/>
        </w:rPr>
        <w:t xml:space="preserve"> особенности планирования;</w:t>
      </w:r>
    </w:p>
    <w:p w:rsidR="001C67B7" w:rsidRPr="00AB076A" w:rsidRDefault="001C67B7" w:rsidP="001C67B7">
      <w:pPr>
        <w:numPr>
          <w:ilvl w:val="0"/>
          <w:numId w:val="40"/>
        </w:numPr>
        <w:spacing w:after="0" w:line="360" w:lineRule="auto"/>
        <w:jc w:val="both"/>
        <w:rPr>
          <w:rFonts w:ascii="Times New Roman" w:eastAsia="Times New Roman" w:hAnsi="Times New Roman" w:cs="Times New Roman"/>
          <w:bCs/>
          <w:color w:val="000000"/>
          <w:sz w:val="24"/>
          <w:szCs w:val="24"/>
          <w:lang w:eastAsia="ru-RU"/>
        </w:rPr>
      </w:pPr>
      <w:r w:rsidRPr="00AB076A">
        <w:rPr>
          <w:rFonts w:ascii="Times New Roman" w:eastAsia="Times New Roman" w:hAnsi="Times New Roman" w:cs="Times New Roman"/>
          <w:bCs/>
          <w:color w:val="000000"/>
          <w:sz w:val="24"/>
          <w:szCs w:val="24"/>
          <w:lang w:eastAsia="ru-RU"/>
        </w:rPr>
        <w:t xml:space="preserve"> возможность выбора ребенком собственной активности, материалов, партнеров по занятиям.</w:t>
      </w:r>
    </w:p>
    <w:p w:rsidR="001C67B7" w:rsidRPr="00AB076A" w:rsidRDefault="001C67B7" w:rsidP="001C67B7">
      <w:pPr>
        <w:spacing w:after="0" w:line="360" w:lineRule="auto"/>
        <w:ind w:firstLine="708"/>
        <w:rPr>
          <w:rFonts w:ascii="Times New Roman" w:eastAsia="Times New Roman" w:hAnsi="Times New Roman" w:cs="Times New Roman"/>
          <w:sz w:val="24"/>
          <w:szCs w:val="24"/>
          <w:lang w:eastAsia="ru-RU"/>
        </w:rPr>
      </w:pPr>
      <w:r w:rsidRPr="00AB076A">
        <w:rPr>
          <w:rFonts w:ascii="Times New Roman" w:eastAsia="Times New Roman" w:hAnsi="Times New Roman" w:cs="Times New Roman"/>
          <w:bCs/>
          <w:color w:val="000000"/>
          <w:sz w:val="24"/>
          <w:szCs w:val="24"/>
          <w:lang w:eastAsia="ru-RU"/>
        </w:rPr>
        <w:t>Часть программы, формируемая участниками образовательных отношений включает в себя следующие программы:</w:t>
      </w:r>
    </w:p>
    <w:p w:rsidR="001C67B7" w:rsidRPr="00AB076A" w:rsidRDefault="001C67B7" w:rsidP="001C67B7">
      <w:pPr>
        <w:numPr>
          <w:ilvl w:val="0"/>
          <w:numId w:val="39"/>
        </w:numPr>
        <w:spacing w:after="0" w:line="360" w:lineRule="auto"/>
        <w:rPr>
          <w:rFonts w:ascii="Times New Roman" w:eastAsia="Times New Roman" w:hAnsi="Times New Roman" w:cs="Times New Roman"/>
          <w:bCs/>
          <w:i/>
          <w:iCs/>
          <w:color w:val="000000"/>
          <w:sz w:val="24"/>
          <w:szCs w:val="24"/>
          <w:lang w:eastAsia="ru-RU"/>
        </w:rPr>
      </w:pPr>
      <w:r w:rsidRPr="00AB076A">
        <w:rPr>
          <w:rFonts w:ascii="Times New Roman" w:eastAsia="Times New Roman" w:hAnsi="Times New Roman" w:cs="Times New Roman"/>
          <w:bCs/>
          <w:i/>
          <w:iCs/>
          <w:color w:val="000000"/>
          <w:sz w:val="24"/>
          <w:szCs w:val="24"/>
          <w:lang w:eastAsia="ru-RU"/>
        </w:rPr>
        <w:t xml:space="preserve"> Программы по образовательной области «Познавательное развитие»:</w:t>
      </w:r>
    </w:p>
    <w:p w:rsidR="001C67B7" w:rsidRPr="00AB076A" w:rsidRDefault="001C67B7" w:rsidP="001C67B7">
      <w:pPr>
        <w:numPr>
          <w:ilvl w:val="0"/>
          <w:numId w:val="40"/>
        </w:numPr>
        <w:spacing w:after="0" w:line="360" w:lineRule="auto"/>
        <w:rPr>
          <w:rFonts w:ascii="Times New Roman" w:eastAsia="Times New Roman" w:hAnsi="Times New Roman" w:cs="Times New Roman"/>
          <w:bCs/>
          <w:color w:val="000000"/>
          <w:sz w:val="24"/>
          <w:szCs w:val="24"/>
          <w:lang w:eastAsia="ru-RU"/>
        </w:rPr>
      </w:pPr>
      <w:r w:rsidRPr="00AB076A">
        <w:rPr>
          <w:rFonts w:ascii="Times New Roman" w:eastAsia="Times New Roman" w:hAnsi="Times New Roman" w:cs="Times New Roman"/>
          <w:bCs/>
          <w:color w:val="000000"/>
          <w:sz w:val="24"/>
          <w:szCs w:val="24"/>
          <w:lang w:eastAsia="ru-RU"/>
        </w:rPr>
        <w:t>«Юный эколог» С.Н. Николаева;</w:t>
      </w:r>
    </w:p>
    <w:p w:rsidR="001C67B7" w:rsidRPr="00AB076A" w:rsidRDefault="001C67B7" w:rsidP="001C67B7">
      <w:pPr>
        <w:numPr>
          <w:ilvl w:val="0"/>
          <w:numId w:val="40"/>
        </w:numPr>
        <w:spacing w:after="0" w:line="360" w:lineRule="auto"/>
        <w:rPr>
          <w:rFonts w:ascii="Times New Roman" w:eastAsia="Times New Roman" w:hAnsi="Times New Roman" w:cs="Times New Roman"/>
          <w:bCs/>
          <w:i/>
          <w:iCs/>
          <w:color w:val="000000"/>
          <w:sz w:val="24"/>
          <w:szCs w:val="24"/>
          <w:lang w:eastAsia="ru-RU"/>
        </w:rPr>
      </w:pPr>
      <w:r w:rsidRPr="00AB076A">
        <w:rPr>
          <w:rFonts w:ascii="Times New Roman" w:eastAsia="Times New Roman" w:hAnsi="Times New Roman" w:cs="Times New Roman"/>
          <w:bCs/>
          <w:color w:val="000000"/>
          <w:sz w:val="24"/>
          <w:szCs w:val="24"/>
          <w:lang w:eastAsia="ru-RU"/>
        </w:rPr>
        <w:t xml:space="preserve"> «</w:t>
      </w:r>
      <w:r w:rsidRPr="00AB076A">
        <w:rPr>
          <w:rFonts w:ascii="Times New Roman" w:eastAsia="Times New Roman" w:hAnsi="Times New Roman" w:cs="Times New Roman"/>
          <w:bCs/>
          <w:i/>
          <w:iCs/>
          <w:color w:val="000000"/>
          <w:sz w:val="24"/>
          <w:szCs w:val="24"/>
          <w:lang w:eastAsia="ru-RU"/>
        </w:rPr>
        <w:t>Программы по образовательной области «Социально-коммуникативное развитие»:</w:t>
      </w:r>
    </w:p>
    <w:p w:rsidR="001C67B7" w:rsidRDefault="001C67B7" w:rsidP="001C67B7">
      <w:pPr>
        <w:numPr>
          <w:ilvl w:val="0"/>
          <w:numId w:val="40"/>
        </w:numPr>
        <w:spacing w:after="0" w:line="360" w:lineRule="auto"/>
        <w:rPr>
          <w:rFonts w:ascii="Times New Roman" w:eastAsia="Times New Roman" w:hAnsi="Times New Roman" w:cs="Times New Roman"/>
          <w:bCs/>
          <w:color w:val="000000"/>
          <w:sz w:val="24"/>
          <w:szCs w:val="24"/>
          <w:lang w:eastAsia="ru-RU"/>
        </w:rPr>
      </w:pPr>
      <w:r w:rsidRPr="00AB076A">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Основы безопасности жизнедеятельности</w:t>
      </w:r>
      <w:r w:rsidRPr="00AB076A">
        <w:rPr>
          <w:rFonts w:ascii="Times New Roman" w:eastAsia="Times New Roman" w:hAnsi="Times New Roman" w:cs="Times New Roman"/>
          <w:bCs/>
          <w:color w:val="000000"/>
          <w:sz w:val="24"/>
          <w:szCs w:val="24"/>
          <w:lang w:eastAsia="ru-RU"/>
        </w:rPr>
        <w:t>» Н.Н.</w:t>
      </w:r>
      <w:r>
        <w:rPr>
          <w:rFonts w:ascii="Times New Roman" w:eastAsia="Times New Roman" w:hAnsi="Times New Roman" w:cs="Times New Roman"/>
          <w:bCs/>
          <w:color w:val="000000"/>
          <w:sz w:val="24"/>
          <w:szCs w:val="24"/>
          <w:lang w:eastAsia="ru-RU"/>
        </w:rPr>
        <w:t xml:space="preserve"> </w:t>
      </w:r>
      <w:r w:rsidRPr="00AB076A">
        <w:rPr>
          <w:rFonts w:ascii="Times New Roman" w:eastAsia="Times New Roman" w:hAnsi="Times New Roman" w:cs="Times New Roman"/>
          <w:bCs/>
          <w:color w:val="000000"/>
          <w:sz w:val="24"/>
          <w:szCs w:val="24"/>
          <w:lang w:eastAsia="ru-RU"/>
        </w:rPr>
        <w:t>Авдеева;</w:t>
      </w:r>
    </w:p>
    <w:p w:rsidR="001C67B7" w:rsidRPr="00AB076A" w:rsidRDefault="001C67B7" w:rsidP="001C67B7">
      <w:pPr>
        <w:numPr>
          <w:ilvl w:val="0"/>
          <w:numId w:val="40"/>
        </w:numPr>
        <w:spacing w:after="0" w:line="36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«Школа здорового человека» Г.И. Кулик, Н.Н. Сергиенко;</w:t>
      </w:r>
    </w:p>
    <w:p w:rsidR="001C67B7" w:rsidRPr="00AB076A" w:rsidRDefault="001C67B7" w:rsidP="001C67B7">
      <w:pPr>
        <w:numPr>
          <w:ilvl w:val="0"/>
          <w:numId w:val="39"/>
        </w:numPr>
        <w:spacing w:after="0" w:line="360" w:lineRule="auto"/>
        <w:rPr>
          <w:rFonts w:ascii="Times New Roman" w:eastAsia="Times New Roman" w:hAnsi="Times New Roman" w:cs="Times New Roman"/>
          <w:bCs/>
          <w:i/>
          <w:iCs/>
          <w:color w:val="000000"/>
          <w:sz w:val="24"/>
          <w:szCs w:val="24"/>
          <w:lang w:eastAsia="ru-RU"/>
        </w:rPr>
      </w:pPr>
      <w:r w:rsidRPr="00AB076A">
        <w:rPr>
          <w:rFonts w:ascii="Times New Roman" w:eastAsia="Times New Roman" w:hAnsi="Times New Roman" w:cs="Times New Roman"/>
          <w:bCs/>
          <w:i/>
          <w:iCs/>
          <w:color w:val="000000"/>
          <w:sz w:val="24"/>
          <w:szCs w:val="24"/>
          <w:lang w:eastAsia="ru-RU"/>
        </w:rPr>
        <w:t>Программы по образовательной области «Художественно-эстетическое развитие»:</w:t>
      </w:r>
    </w:p>
    <w:p w:rsidR="001C67B7" w:rsidRPr="00AB076A" w:rsidRDefault="001C67B7" w:rsidP="001C67B7">
      <w:pPr>
        <w:numPr>
          <w:ilvl w:val="0"/>
          <w:numId w:val="40"/>
        </w:numPr>
        <w:spacing w:after="0" w:line="360" w:lineRule="auto"/>
        <w:rPr>
          <w:rFonts w:ascii="Times New Roman" w:eastAsia="Times New Roman" w:hAnsi="Times New Roman" w:cs="Times New Roman"/>
          <w:bCs/>
          <w:color w:val="000000"/>
          <w:sz w:val="24"/>
          <w:szCs w:val="24"/>
          <w:lang w:eastAsia="ru-RU"/>
        </w:rPr>
      </w:pPr>
      <w:r w:rsidRPr="00AB076A">
        <w:rPr>
          <w:rFonts w:ascii="Times New Roman" w:eastAsia="Times New Roman" w:hAnsi="Times New Roman" w:cs="Times New Roman"/>
          <w:bCs/>
          <w:color w:val="000000"/>
          <w:sz w:val="24"/>
          <w:szCs w:val="24"/>
          <w:lang w:eastAsia="ru-RU"/>
        </w:rPr>
        <w:t>«Ладушки» И. Каплунова, И. Новоскольцева;</w:t>
      </w:r>
    </w:p>
    <w:p w:rsidR="001C67B7" w:rsidRPr="00BD4179" w:rsidRDefault="001C67B7" w:rsidP="001C67B7">
      <w:pPr>
        <w:numPr>
          <w:ilvl w:val="0"/>
          <w:numId w:val="39"/>
        </w:numPr>
        <w:spacing w:after="0" w:line="360" w:lineRule="auto"/>
        <w:rPr>
          <w:rFonts w:ascii="Times New Roman" w:eastAsia="Times New Roman" w:hAnsi="Times New Roman" w:cs="Times New Roman"/>
          <w:bCs/>
          <w:i/>
          <w:iCs/>
          <w:color w:val="000000"/>
          <w:sz w:val="24"/>
          <w:szCs w:val="24"/>
          <w:lang w:eastAsia="ru-RU"/>
        </w:rPr>
      </w:pPr>
      <w:r w:rsidRPr="00AB076A">
        <w:rPr>
          <w:rFonts w:ascii="Times New Roman" w:eastAsia="Times New Roman" w:hAnsi="Times New Roman" w:cs="Times New Roman"/>
          <w:bCs/>
          <w:i/>
          <w:iCs/>
          <w:color w:val="000000"/>
          <w:sz w:val="24"/>
          <w:szCs w:val="24"/>
          <w:lang w:eastAsia="ru-RU"/>
        </w:rPr>
        <w:t>Программы по образовательной области «Речевое</w:t>
      </w:r>
      <w:r>
        <w:rPr>
          <w:rFonts w:ascii="Times New Roman" w:eastAsia="Times New Roman" w:hAnsi="Times New Roman" w:cs="Times New Roman"/>
          <w:bCs/>
          <w:i/>
          <w:iCs/>
          <w:color w:val="000000"/>
          <w:sz w:val="24"/>
          <w:szCs w:val="24"/>
          <w:lang w:eastAsia="ru-RU"/>
        </w:rPr>
        <w:t xml:space="preserve"> </w:t>
      </w:r>
      <w:r w:rsidRPr="00AB076A">
        <w:rPr>
          <w:rFonts w:ascii="Times New Roman" w:eastAsia="Times New Roman" w:hAnsi="Times New Roman" w:cs="Times New Roman"/>
          <w:bCs/>
          <w:i/>
          <w:iCs/>
          <w:color w:val="000000"/>
          <w:sz w:val="24"/>
          <w:szCs w:val="24"/>
          <w:lang w:eastAsia="ru-RU"/>
        </w:rPr>
        <w:t>развитие»:</w:t>
      </w:r>
    </w:p>
    <w:p w:rsidR="001C67B7" w:rsidRDefault="001C67B7" w:rsidP="001C67B7">
      <w:pPr>
        <w:numPr>
          <w:ilvl w:val="0"/>
          <w:numId w:val="40"/>
        </w:numPr>
        <w:spacing w:after="0" w:line="360" w:lineRule="auto"/>
        <w:rPr>
          <w:rFonts w:ascii="Times New Roman" w:eastAsia="Times New Roman" w:hAnsi="Times New Roman" w:cs="Times New Roman"/>
          <w:bCs/>
          <w:color w:val="000000"/>
          <w:sz w:val="24"/>
          <w:szCs w:val="24"/>
          <w:lang w:eastAsia="ru-RU"/>
        </w:rPr>
      </w:pPr>
      <w:r w:rsidRPr="00AB076A">
        <w:rPr>
          <w:rFonts w:ascii="Times New Roman" w:eastAsia="Times New Roman" w:hAnsi="Times New Roman" w:cs="Times New Roman"/>
          <w:bCs/>
          <w:color w:val="000000"/>
          <w:sz w:val="24"/>
          <w:szCs w:val="24"/>
          <w:lang w:eastAsia="ru-RU"/>
        </w:rPr>
        <w:lastRenderedPageBreak/>
        <w:t xml:space="preserve"> «Обучение грамоте детей дошкольного возраста» Н.В.</w:t>
      </w:r>
      <w:r>
        <w:rPr>
          <w:rFonts w:ascii="Times New Roman" w:eastAsia="Times New Roman" w:hAnsi="Times New Roman" w:cs="Times New Roman"/>
          <w:bCs/>
          <w:color w:val="000000"/>
          <w:sz w:val="24"/>
          <w:szCs w:val="24"/>
          <w:lang w:eastAsia="ru-RU"/>
        </w:rPr>
        <w:t xml:space="preserve"> </w:t>
      </w:r>
      <w:r w:rsidRPr="00AB076A">
        <w:rPr>
          <w:rFonts w:ascii="Times New Roman" w:eastAsia="Times New Roman" w:hAnsi="Times New Roman" w:cs="Times New Roman"/>
          <w:bCs/>
          <w:color w:val="000000"/>
          <w:sz w:val="24"/>
          <w:szCs w:val="24"/>
          <w:lang w:eastAsia="ru-RU"/>
        </w:rPr>
        <w:t>Нищеева.</w:t>
      </w:r>
    </w:p>
    <w:p w:rsidR="001C67B7" w:rsidRPr="00BD4179" w:rsidRDefault="001C67B7" w:rsidP="001C67B7">
      <w:pPr>
        <w:numPr>
          <w:ilvl w:val="0"/>
          <w:numId w:val="40"/>
        </w:numPr>
        <w:spacing w:after="0" w:line="360" w:lineRule="auto"/>
        <w:rPr>
          <w:rFonts w:ascii="Times New Roman" w:eastAsia="Times New Roman" w:hAnsi="Times New Roman" w:cs="Times New Roman"/>
          <w:bCs/>
          <w:color w:val="000000"/>
          <w:sz w:val="24"/>
          <w:szCs w:val="24"/>
          <w:lang w:eastAsia="ru-RU"/>
        </w:rPr>
      </w:pPr>
      <w:r w:rsidRPr="00BD4179">
        <w:rPr>
          <w:rFonts w:ascii="Times New Roman" w:eastAsia="Times New Roman" w:hAnsi="Times New Roman" w:cs="Times New Roman"/>
          <w:sz w:val="24"/>
          <w:szCs w:val="24"/>
        </w:rPr>
        <w:t xml:space="preserve">Филичева Т.Б., Чиркина Г.В. </w:t>
      </w:r>
      <w:r w:rsidRPr="00BD4179">
        <w:rPr>
          <w:rStyle w:val="FontStyle239"/>
          <w:rFonts w:ascii="Times New Roman" w:hAnsi="Times New Roman" w:cs="Times New Roman"/>
          <w:b/>
          <w:sz w:val="24"/>
          <w:szCs w:val="24"/>
        </w:rPr>
        <w:t>«</w:t>
      </w:r>
      <w:r w:rsidRPr="00BD4179">
        <w:rPr>
          <w:rStyle w:val="FontStyle239"/>
          <w:rFonts w:ascii="Times New Roman" w:hAnsi="Times New Roman" w:cs="Times New Roman"/>
          <w:sz w:val="24"/>
          <w:szCs w:val="24"/>
        </w:rPr>
        <w:t xml:space="preserve">Программа логопедической работы по преодолению фонетико-фонематического недоразвития у детей»  </w:t>
      </w:r>
      <w:r w:rsidRPr="00BD4179">
        <w:rPr>
          <w:rFonts w:ascii="Times New Roman" w:eastAsia="Times New Roman" w:hAnsi="Times New Roman" w:cs="Times New Roman"/>
          <w:sz w:val="24"/>
          <w:szCs w:val="24"/>
        </w:rPr>
        <w:t>(старшая и подготовительная к школе группа)</w:t>
      </w:r>
    </w:p>
    <w:p w:rsidR="001C67B7" w:rsidRPr="00AB076A" w:rsidRDefault="001C67B7" w:rsidP="001C67B7">
      <w:pPr>
        <w:numPr>
          <w:ilvl w:val="0"/>
          <w:numId w:val="40"/>
        </w:numPr>
        <w:spacing w:after="0" w:line="360" w:lineRule="auto"/>
        <w:rPr>
          <w:rFonts w:ascii="Times New Roman" w:eastAsia="Times New Roman" w:hAnsi="Times New Roman" w:cs="Times New Roman"/>
          <w:bCs/>
          <w:color w:val="000000"/>
          <w:sz w:val="24"/>
          <w:szCs w:val="24"/>
          <w:lang w:eastAsia="ru-RU"/>
        </w:rPr>
      </w:pPr>
      <w:r w:rsidRPr="0046457D">
        <w:rPr>
          <w:rStyle w:val="FontStyle235"/>
          <w:rFonts w:ascii="Times New Roman" w:hAnsi="Times New Roman" w:cs="Times New Roman"/>
          <w:i w:val="0"/>
          <w:sz w:val="24"/>
          <w:szCs w:val="24"/>
        </w:rPr>
        <w:t>Т. Б. Филичева, Т. В. Туманова.</w:t>
      </w:r>
      <w:r w:rsidRPr="00140900">
        <w:rPr>
          <w:rStyle w:val="FontStyle239"/>
          <w:rFonts w:ascii="Times New Roman" w:hAnsi="Times New Roman" w:cs="Times New Roman"/>
          <w:b/>
          <w:sz w:val="28"/>
          <w:szCs w:val="28"/>
        </w:rPr>
        <w:t xml:space="preserve"> </w:t>
      </w:r>
      <w:r w:rsidRPr="00823A2E">
        <w:rPr>
          <w:rStyle w:val="FontStyle239"/>
          <w:rFonts w:ascii="Times New Roman" w:hAnsi="Times New Roman" w:cs="Times New Roman"/>
          <w:sz w:val="24"/>
          <w:szCs w:val="24"/>
        </w:rPr>
        <w:t xml:space="preserve">«Программа логопедической работы по преодолению общего недоразвития </w:t>
      </w:r>
      <w:r w:rsidRPr="00BD4179">
        <w:rPr>
          <w:rStyle w:val="FontStyle239"/>
          <w:rFonts w:ascii="Times New Roman" w:hAnsi="Times New Roman" w:cs="Times New Roman"/>
          <w:sz w:val="24"/>
          <w:szCs w:val="24"/>
        </w:rPr>
        <w:t xml:space="preserve">речи </w:t>
      </w:r>
      <w:r w:rsidRPr="00BD4179">
        <w:rPr>
          <w:rStyle w:val="FontStyle238"/>
          <w:rFonts w:ascii="Times New Roman" w:hAnsi="Times New Roman" w:cs="Times New Roman"/>
          <w:b w:val="0"/>
          <w:sz w:val="24"/>
          <w:szCs w:val="24"/>
        </w:rPr>
        <w:t>у</w:t>
      </w:r>
      <w:r w:rsidRPr="00BD4179">
        <w:rPr>
          <w:rStyle w:val="FontStyle238"/>
          <w:rFonts w:ascii="Times New Roman" w:hAnsi="Times New Roman" w:cs="Times New Roman"/>
          <w:sz w:val="24"/>
          <w:szCs w:val="24"/>
        </w:rPr>
        <w:t xml:space="preserve"> </w:t>
      </w:r>
      <w:r w:rsidRPr="00BD4179">
        <w:rPr>
          <w:rStyle w:val="FontStyle239"/>
          <w:rFonts w:ascii="Times New Roman" w:hAnsi="Times New Roman" w:cs="Times New Roman"/>
          <w:sz w:val="24"/>
          <w:szCs w:val="24"/>
        </w:rPr>
        <w:t>детей»</w:t>
      </w:r>
    </w:p>
    <w:p w:rsidR="001C67B7" w:rsidRPr="00AB076A" w:rsidRDefault="001C67B7" w:rsidP="001C67B7">
      <w:pPr>
        <w:spacing w:after="0" w:line="360" w:lineRule="auto"/>
        <w:jc w:val="center"/>
        <w:rPr>
          <w:rFonts w:ascii="Times New Roman" w:eastAsia="Times New Roman" w:hAnsi="Times New Roman" w:cs="Times New Roman"/>
          <w:sz w:val="24"/>
          <w:szCs w:val="24"/>
          <w:lang w:eastAsia="ru-RU"/>
        </w:rPr>
      </w:pPr>
      <w:r w:rsidRPr="00AB076A">
        <w:rPr>
          <w:rFonts w:ascii="Times New Roman" w:eastAsia="Times New Roman" w:hAnsi="Times New Roman" w:cs="Times New Roman"/>
          <w:bCs/>
          <w:color w:val="000000"/>
          <w:sz w:val="24"/>
          <w:szCs w:val="24"/>
          <w:lang w:eastAsia="ru-RU"/>
        </w:rPr>
        <w:t>Характеристика взаимодействия педагогического коллектива с семьями</w:t>
      </w:r>
    </w:p>
    <w:p w:rsidR="001C67B7" w:rsidRPr="00AB076A" w:rsidRDefault="001C67B7" w:rsidP="001C67B7">
      <w:pPr>
        <w:spacing w:after="0" w:line="360" w:lineRule="auto"/>
        <w:jc w:val="center"/>
        <w:rPr>
          <w:rFonts w:ascii="Times New Roman" w:eastAsia="Times New Roman" w:hAnsi="Times New Roman" w:cs="Times New Roman"/>
          <w:sz w:val="24"/>
          <w:szCs w:val="24"/>
          <w:lang w:eastAsia="ru-RU"/>
        </w:rPr>
      </w:pPr>
      <w:r w:rsidRPr="00AB076A">
        <w:rPr>
          <w:rFonts w:ascii="Times New Roman" w:eastAsia="Times New Roman" w:hAnsi="Times New Roman" w:cs="Times New Roman"/>
          <w:bCs/>
          <w:color w:val="000000"/>
          <w:sz w:val="24"/>
          <w:szCs w:val="24"/>
          <w:lang w:eastAsia="ru-RU"/>
        </w:rPr>
        <w:t>воспитанников</w:t>
      </w:r>
    </w:p>
    <w:p w:rsidR="001C67B7" w:rsidRPr="00BD4179" w:rsidRDefault="001C67B7" w:rsidP="001C67B7">
      <w:pPr>
        <w:spacing w:after="0" w:line="360" w:lineRule="auto"/>
        <w:ind w:firstLine="708"/>
        <w:jc w:val="both"/>
        <w:rPr>
          <w:rFonts w:ascii="Times New Roman" w:eastAsia="Times New Roman" w:hAnsi="Times New Roman" w:cs="Times New Roman"/>
          <w:bCs/>
          <w:color w:val="000000"/>
          <w:sz w:val="24"/>
          <w:szCs w:val="24"/>
          <w:lang w:eastAsia="ru-RU"/>
        </w:rPr>
      </w:pPr>
      <w:r w:rsidRPr="00AB076A">
        <w:rPr>
          <w:rFonts w:ascii="Times New Roman" w:eastAsia="Times New Roman" w:hAnsi="Times New Roman" w:cs="Times New Roman"/>
          <w:bCs/>
          <w:color w:val="000000"/>
          <w:sz w:val="24"/>
          <w:szCs w:val="24"/>
          <w:lang w:eastAsia="ru-RU"/>
        </w:rPr>
        <w:t xml:space="preserve">Взаимодействие с родителями педагоги строят в соответствии с индивидуальными особенностями каждой семьи, их интересами и потребностями. </w:t>
      </w:r>
    </w:p>
    <w:p w:rsidR="001C67B7" w:rsidRPr="00BD4179" w:rsidRDefault="001C67B7" w:rsidP="001C67B7">
      <w:pPr>
        <w:spacing w:after="0" w:line="360" w:lineRule="auto"/>
        <w:ind w:firstLine="708"/>
        <w:jc w:val="both"/>
        <w:rPr>
          <w:rFonts w:ascii="Times New Roman" w:eastAsia="Times New Roman" w:hAnsi="Times New Roman" w:cs="Times New Roman"/>
          <w:sz w:val="24"/>
          <w:szCs w:val="24"/>
          <w:lang w:eastAsia="ru-RU"/>
        </w:rPr>
      </w:pPr>
      <w:r w:rsidRPr="00BD4179">
        <w:rPr>
          <w:rFonts w:ascii="Times New Roman" w:eastAsia="Times New Roman" w:hAnsi="Times New Roman" w:cs="Times New Roman"/>
          <w:bCs/>
          <w:color w:val="000000"/>
          <w:sz w:val="24"/>
          <w:szCs w:val="24"/>
          <w:lang w:eastAsia="ru-RU"/>
        </w:rPr>
        <w:t xml:space="preserve">Работа направлена на развитие сотрудничества, в основу которого положены </w:t>
      </w:r>
      <w:r w:rsidRPr="00BD4179">
        <w:rPr>
          <w:rFonts w:ascii="Times New Roman" w:eastAsia="Times New Roman" w:hAnsi="Times New Roman" w:cs="Times New Roman"/>
          <w:i/>
          <w:iCs/>
          <w:color w:val="000000"/>
          <w:sz w:val="24"/>
          <w:szCs w:val="24"/>
          <w:lang w:eastAsia="ru-RU"/>
        </w:rPr>
        <w:t>следующие принципы</w:t>
      </w:r>
      <w:r w:rsidRPr="00BD4179">
        <w:rPr>
          <w:rFonts w:ascii="Times New Roman" w:eastAsia="Times New Roman" w:hAnsi="Times New Roman" w:cs="Times New Roman"/>
          <w:bCs/>
          <w:color w:val="000000"/>
          <w:sz w:val="24"/>
          <w:szCs w:val="24"/>
          <w:lang w:eastAsia="ru-RU"/>
        </w:rPr>
        <w:t>:</w:t>
      </w:r>
    </w:p>
    <w:p w:rsidR="001C67B7" w:rsidRPr="00BD4179" w:rsidRDefault="001C67B7" w:rsidP="001C67B7">
      <w:pPr>
        <w:numPr>
          <w:ilvl w:val="0"/>
          <w:numId w:val="39"/>
        </w:numPr>
        <w:spacing w:after="0" w:line="360" w:lineRule="auto"/>
        <w:jc w:val="both"/>
        <w:rPr>
          <w:rFonts w:ascii="Times New Roman" w:eastAsia="Times New Roman" w:hAnsi="Times New Roman" w:cs="Times New Roman"/>
          <w:bCs/>
          <w:color w:val="000000"/>
          <w:sz w:val="24"/>
          <w:szCs w:val="24"/>
          <w:lang w:eastAsia="ru-RU"/>
        </w:rPr>
      </w:pPr>
      <w:r w:rsidRPr="00BD4179">
        <w:rPr>
          <w:rFonts w:ascii="Times New Roman" w:eastAsia="Times New Roman" w:hAnsi="Times New Roman" w:cs="Times New Roman"/>
          <w:bCs/>
          <w:color w:val="000000"/>
          <w:sz w:val="24"/>
          <w:szCs w:val="24"/>
          <w:lang w:eastAsia="ru-RU"/>
        </w:rPr>
        <w:t xml:space="preserve"> единое понимание педагогами и родителями целей и задач воспитания и</w:t>
      </w:r>
      <w:r>
        <w:rPr>
          <w:rFonts w:ascii="Times New Roman" w:eastAsia="Times New Roman" w:hAnsi="Times New Roman" w:cs="Times New Roman"/>
          <w:bCs/>
          <w:color w:val="000000"/>
          <w:sz w:val="24"/>
          <w:szCs w:val="24"/>
          <w:lang w:eastAsia="ru-RU"/>
        </w:rPr>
        <w:t xml:space="preserve"> </w:t>
      </w:r>
      <w:r w:rsidRPr="00BD4179">
        <w:rPr>
          <w:rFonts w:ascii="Times New Roman" w:eastAsia="Times New Roman" w:hAnsi="Times New Roman" w:cs="Times New Roman"/>
          <w:bCs/>
          <w:color w:val="000000"/>
          <w:sz w:val="24"/>
          <w:szCs w:val="24"/>
          <w:lang w:eastAsia="ru-RU"/>
        </w:rPr>
        <w:t>развития детей;</w:t>
      </w:r>
    </w:p>
    <w:p w:rsidR="001C67B7" w:rsidRPr="00BD4179" w:rsidRDefault="001C67B7" w:rsidP="001C67B7">
      <w:pPr>
        <w:numPr>
          <w:ilvl w:val="0"/>
          <w:numId w:val="39"/>
        </w:numPr>
        <w:spacing w:after="0" w:line="360" w:lineRule="auto"/>
        <w:jc w:val="both"/>
        <w:rPr>
          <w:rFonts w:ascii="Times New Roman" w:eastAsia="Times New Roman" w:hAnsi="Times New Roman" w:cs="Times New Roman"/>
          <w:bCs/>
          <w:color w:val="000000"/>
          <w:sz w:val="24"/>
          <w:szCs w:val="24"/>
          <w:lang w:eastAsia="ru-RU"/>
        </w:rPr>
      </w:pPr>
      <w:r w:rsidRPr="00BD4179">
        <w:rPr>
          <w:rFonts w:ascii="Times New Roman" w:eastAsia="Times New Roman" w:hAnsi="Times New Roman" w:cs="Times New Roman"/>
          <w:bCs/>
          <w:color w:val="000000"/>
          <w:sz w:val="24"/>
          <w:szCs w:val="24"/>
          <w:lang w:eastAsia="ru-RU"/>
        </w:rPr>
        <w:t xml:space="preserve"> знание педагогами и родителями воспитательных возможностей коллектива</w:t>
      </w:r>
      <w:r>
        <w:rPr>
          <w:rFonts w:ascii="Times New Roman" w:eastAsia="Times New Roman" w:hAnsi="Times New Roman" w:cs="Times New Roman"/>
          <w:bCs/>
          <w:color w:val="000000"/>
          <w:sz w:val="24"/>
          <w:szCs w:val="24"/>
          <w:lang w:eastAsia="ru-RU"/>
        </w:rPr>
        <w:t xml:space="preserve"> </w:t>
      </w:r>
      <w:r w:rsidRPr="00BD4179">
        <w:rPr>
          <w:rFonts w:ascii="Times New Roman" w:eastAsia="Times New Roman" w:hAnsi="Times New Roman" w:cs="Times New Roman"/>
          <w:bCs/>
          <w:color w:val="000000"/>
          <w:sz w:val="24"/>
          <w:szCs w:val="24"/>
          <w:lang w:eastAsia="ru-RU"/>
        </w:rPr>
        <w:t>педагогов и семьи;</w:t>
      </w:r>
    </w:p>
    <w:p w:rsidR="001C67B7" w:rsidRPr="00BD4179" w:rsidRDefault="001C67B7" w:rsidP="001C67B7">
      <w:pPr>
        <w:numPr>
          <w:ilvl w:val="0"/>
          <w:numId w:val="39"/>
        </w:numPr>
        <w:spacing w:after="0" w:line="360" w:lineRule="auto"/>
        <w:jc w:val="both"/>
        <w:rPr>
          <w:rFonts w:ascii="Times New Roman" w:eastAsia="Times New Roman" w:hAnsi="Times New Roman" w:cs="Times New Roman"/>
          <w:bCs/>
          <w:color w:val="000000"/>
          <w:sz w:val="24"/>
          <w:szCs w:val="24"/>
          <w:lang w:eastAsia="ru-RU"/>
        </w:rPr>
      </w:pPr>
      <w:r w:rsidRPr="00BD4179">
        <w:rPr>
          <w:rFonts w:ascii="Times New Roman" w:eastAsia="Times New Roman" w:hAnsi="Times New Roman" w:cs="Times New Roman"/>
          <w:bCs/>
          <w:color w:val="000000"/>
          <w:sz w:val="24"/>
          <w:szCs w:val="24"/>
          <w:lang w:eastAsia="ru-RU"/>
        </w:rPr>
        <w:t xml:space="preserve"> максимальное использование воспитательного потенциала в совместной</w:t>
      </w:r>
      <w:r>
        <w:rPr>
          <w:rFonts w:ascii="Times New Roman" w:eastAsia="Times New Roman" w:hAnsi="Times New Roman" w:cs="Times New Roman"/>
          <w:bCs/>
          <w:color w:val="000000"/>
          <w:sz w:val="24"/>
          <w:szCs w:val="24"/>
          <w:lang w:eastAsia="ru-RU"/>
        </w:rPr>
        <w:t xml:space="preserve"> </w:t>
      </w:r>
      <w:r w:rsidRPr="00BD4179">
        <w:rPr>
          <w:rFonts w:ascii="Times New Roman" w:eastAsia="Times New Roman" w:hAnsi="Times New Roman" w:cs="Times New Roman"/>
          <w:bCs/>
          <w:color w:val="000000"/>
          <w:sz w:val="24"/>
          <w:szCs w:val="24"/>
          <w:lang w:eastAsia="ru-RU"/>
        </w:rPr>
        <w:t>работе педагогов и родителей;</w:t>
      </w:r>
    </w:p>
    <w:p w:rsidR="001C67B7" w:rsidRPr="00BD4179" w:rsidRDefault="001C67B7" w:rsidP="001C67B7">
      <w:pPr>
        <w:numPr>
          <w:ilvl w:val="0"/>
          <w:numId w:val="39"/>
        </w:numPr>
        <w:spacing w:after="0" w:line="360" w:lineRule="auto"/>
        <w:jc w:val="both"/>
        <w:rPr>
          <w:rFonts w:ascii="Times New Roman" w:eastAsia="Times New Roman" w:hAnsi="Times New Roman" w:cs="Times New Roman"/>
          <w:bCs/>
          <w:color w:val="000000"/>
          <w:sz w:val="24"/>
          <w:szCs w:val="24"/>
          <w:lang w:eastAsia="ru-RU"/>
        </w:rPr>
      </w:pPr>
      <w:r w:rsidRPr="00BD4179">
        <w:rPr>
          <w:rFonts w:ascii="Times New Roman" w:eastAsia="Times New Roman" w:hAnsi="Times New Roman" w:cs="Times New Roman"/>
          <w:bCs/>
          <w:color w:val="000000"/>
          <w:sz w:val="24"/>
          <w:szCs w:val="24"/>
          <w:lang w:eastAsia="ru-RU"/>
        </w:rPr>
        <w:t xml:space="preserve"> взаимная помощь, уважение и доверие;</w:t>
      </w:r>
    </w:p>
    <w:p w:rsidR="001C67B7" w:rsidRPr="00BD4179" w:rsidRDefault="001C67B7" w:rsidP="001C67B7">
      <w:pPr>
        <w:numPr>
          <w:ilvl w:val="0"/>
          <w:numId w:val="39"/>
        </w:numPr>
        <w:spacing w:after="0" w:line="360" w:lineRule="auto"/>
        <w:jc w:val="both"/>
        <w:rPr>
          <w:rFonts w:ascii="Times New Roman" w:eastAsia="Times New Roman" w:hAnsi="Times New Roman" w:cs="Times New Roman"/>
          <w:bCs/>
          <w:color w:val="000000"/>
          <w:sz w:val="24"/>
          <w:szCs w:val="24"/>
          <w:lang w:eastAsia="ru-RU"/>
        </w:rPr>
      </w:pPr>
      <w:r w:rsidRPr="00BD4179">
        <w:rPr>
          <w:rFonts w:ascii="Times New Roman" w:eastAsia="Times New Roman" w:hAnsi="Times New Roman" w:cs="Times New Roman"/>
          <w:bCs/>
          <w:color w:val="000000"/>
          <w:sz w:val="24"/>
          <w:szCs w:val="24"/>
          <w:lang w:eastAsia="ru-RU"/>
        </w:rPr>
        <w:t xml:space="preserve"> постоянный анализ процесса взаимодействия семьи и дошкольного</w:t>
      </w:r>
      <w:r>
        <w:rPr>
          <w:rFonts w:ascii="Times New Roman" w:eastAsia="Times New Roman" w:hAnsi="Times New Roman" w:cs="Times New Roman"/>
          <w:bCs/>
          <w:color w:val="000000"/>
          <w:sz w:val="24"/>
          <w:szCs w:val="24"/>
          <w:lang w:eastAsia="ru-RU"/>
        </w:rPr>
        <w:t xml:space="preserve"> </w:t>
      </w:r>
      <w:r w:rsidRPr="00BD4179">
        <w:rPr>
          <w:rFonts w:ascii="Times New Roman" w:eastAsia="Times New Roman" w:hAnsi="Times New Roman" w:cs="Times New Roman"/>
          <w:bCs/>
          <w:color w:val="000000"/>
          <w:sz w:val="24"/>
          <w:szCs w:val="24"/>
          <w:lang w:eastAsia="ru-RU"/>
        </w:rPr>
        <w:t>учреждения.</w:t>
      </w:r>
    </w:p>
    <w:p w:rsidR="001C67B7" w:rsidRPr="00BD4179" w:rsidRDefault="001C67B7" w:rsidP="001C67B7">
      <w:pPr>
        <w:spacing w:after="0" w:line="360" w:lineRule="auto"/>
        <w:jc w:val="both"/>
        <w:rPr>
          <w:rFonts w:ascii="Times New Roman" w:eastAsia="Times New Roman" w:hAnsi="Times New Roman" w:cs="Times New Roman"/>
          <w:sz w:val="24"/>
          <w:szCs w:val="24"/>
          <w:lang w:eastAsia="ru-RU"/>
        </w:rPr>
      </w:pPr>
      <w:r w:rsidRPr="00BD4179">
        <w:rPr>
          <w:rFonts w:ascii="Times New Roman" w:eastAsia="Times New Roman" w:hAnsi="Times New Roman" w:cs="Times New Roman"/>
          <w:bCs/>
          <w:i/>
          <w:iCs/>
          <w:color w:val="000000"/>
          <w:sz w:val="24"/>
          <w:szCs w:val="24"/>
          <w:lang w:eastAsia="ru-RU"/>
        </w:rPr>
        <w:t>Основные задачи, стоящие перед педагогами:</w:t>
      </w:r>
    </w:p>
    <w:p w:rsidR="001C67B7" w:rsidRPr="00BD4179" w:rsidRDefault="001C67B7" w:rsidP="001C67B7">
      <w:pPr>
        <w:numPr>
          <w:ilvl w:val="0"/>
          <w:numId w:val="40"/>
        </w:numPr>
        <w:spacing w:after="0" w:line="360" w:lineRule="auto"/>
        <w:jc w:val="both"/>
        <w:rPr>
          <w:rFonts w:ascii="Times New Roman" w:eastAsia="Times New Roman" w:hAnsi="Times New Roman" w:cs="Times New Roman"/>
          <w:bCs/>
          <w:color w:val="000000"/>
          <w:sz w:val="24"/>
          <w:szCs w:val="24"/>
          <w:lang w:eastAsia="ru-RU"/>
        </w:rPr>
      </w:pPr>
      <w:r w:rsidRPr="00BD4179">
        <w:rPr>
          <w:rFonts w:ascii="Times New Roman" w:eastAsia="Times New Roman" w:hAnsi="Times New Roman" w:cs="Times New Roman"/>
          <w:bCs/>
          <w:color w:val="000000"/>
          <w:sz w:val="24"/>
          <w:szCs w:val="24"/>
          <w:lang w:eastAsia="ru-RU"/>
        </w:rPr>
        <w:t xml:space="preserve"> Установить партнёрские отношения с семьёй каждого воспитанника, объединить усилия для развития и воспитания детей; создать атмосферу общности интересов, эмоциональной взаимной поддержки и взаимопроникновения в проблемы друг друга.</w:t>
      </w:r>
    </w:p>
    <w:p w:rsidR="001C67B7" w:rsidRPr="00BD4179" w:rsidRDefault="001C67B7" w:rsidP="001C67B7">
      <w:pPr>
        <w:numPr>
          <w:ilvl w:val="0"/>
          <w:numId w:val="40"/>
        </w:numPr>
        <w:spacing w:after="0" w:line="360" w:lineRule="auto"/>
        <w:jc w:val="both"/>
        <w:rPr>
          <w:rFonts w:ascii="Times New Roman" w:eastAsia="Times New Roman" w:hAnsi="Times New Roman" w:cs="Times New Roman"/>
          <w:bCs/>
          <w:color w:val="000000"/>
          <w:sz w:val="24"/>
          <w:szCs w:val="24"/>
          <w:lang w:eastAsia="ru-RU"/>
        </w:rPr>
      </w:pPr>
      <w:r w:rsidRPr="00BD4179">
        <w:rPr>
          <w:rFonts w:ascii="Times New Roman" w:eastAsia="Times New Roman" w:hAnsi="Times New Roman" w:cs="Times New Roman"/>
          <w:bCs/>
          <w:color w:val="000000"/>
          <w:sz w:val="24"/>
          <w:szCs w:val="24"/>
          <w:lang w:eastAsia="ru-RU"/>
        </w:rPr>
        <w:t xml:space="preserve"> Активизировать и обогащать воспитательные умения родителей; поддерживать их уверенность в собственных педагогических возможностях.</w:t>
      </w:r>
    </w:p>
    <w:p w:rsidR="001C67B7" w:rsidRPr="00BD4179" w:rsidRDefault="001C67B7" w:rsidP="001C67B7">
      <w:pPr>
        <w:numPr>
          <w:ilvl w:val="0"/>
          <w:numId w:val="40"/>
        </w:numPr>
        <w:spacing w:after="0" w:line="360" w:lineRule="auto"/>
        <w:jc w:val="both"/>
        <w:rPr>
          <w:rFonts w:ascii="Times New Roman" w:eastAsia="Times New Roman" w:hAnsi="Times New Roman" w:cs="Times New Roman"/>
          <w:bCs/>
          <w:color w:val="000000"/>
          <w:sz w:val="24"/>
          <w:szCs w:val="24"/>
          <w:lang w:eastAsia="ru-RU"/>
        </w:rPr>
      </w:pPr>
      <w:r w:rsidRPr="00BD4179">
        <w:rPr>
          <w:rFonts w:ascii="Times New Roman" w:eastAsia="Times New Roman" w:hAnsi="Times New Roman" w:cs="Times New Roman"/>
          <w:bCs/>
          <w:color w:val="000000"/>
          <w:sz w:val="24"/>
          <w:szCs w:val="24"/>
          <w:lang w:eastAsia="ru-RU"/>
        </w:rPr>
        <w:t xml:space="preserve"> Вовлекать родителей в образовательную деятельность через организацию совместной работы.</w:t>
      </w:r>
    </w:p>
    <w:p w:rsidR="001C67B7" w:rsidRPr="00C138DB" w:rsidRDefault="001C67B7" w:rsidP="001C67B7">
      <w:pPr>
        <w:spacing w:after="0" w:line="360" w:lineRule="auto"/>
        <w:rPr>
          <w:rFonts w:ascii="Times New Roman" w:eastAsia="Times New Roman" w:hAnsi="Times New Roman" w:cs="Times New Roman"/>
          <w:sz w:val="24"/>
          <w:szCs w:val="24"/>
          <w:lang w:eastAsia="ru-RU"/>
        </w:rPr>
      </w:pPr>
      <w:r w:rsidRPr="00C138DB">
        <w:rPr>
          <w:rFonts w:ascii="Times New Roman" w:eastAsia="Times New Roman" w:hAnsi="Times New Roman" w:cs="Times New Roman"/>
          <w:bCs/>
          <w:color w:val="000000"/>
          <w:sz w:val="24"/>
          <w:szCs w:val="24"/>
          <w:lang w:eastAsia="ru-RU"/>
        </w:rPr>
        <w:t>Основные формы взаимодействия с родителями (законными представителями):</w:t>
      </w:r>
    </w:p>
    <w:p w:rsidR="001C67B7" w:rsidRPr="00C138DB" w:rsidRDefault="001C67B7" w:rsidP="001C67B7">
      <w:pPr>
        <w:numPr>
          <w:ilvl w:val="0"/>
          <w:numId w:val="39"/>
        </w:numPr>
        <w:spacing w:after="0" w:line="360" w:lineRule="auto"/>
        <w:rPr>
          <w:rFonts w:ascii="Times New Roman" w:eastAsia="Times New Roman" w:hAnsi="Times New Roman" w:cs="Times New Roman"/>
          <w:bCs/>
          <w:color w:val="000000"/>
          <w:sz w:val="24"/>
          <w:szCs w:val="24"/>
          <w:lang w:eastAsia="ru-RU"/>
        </w:rPr>
      </w:pPr>
      <w:r w:rsidRPr="00C138DB">
        <w:rPr>
          <w:rFonts w:ascii="Times New Roman" w:eastAsia="Times New Roman" w:hAnsi="Times New Roman" w:cs="Times New Roman"/>
          <w:bCs/>
          <w:color w:val="000000"/>
          <w:sz w:val="24"/>
          <w:szCs w:val="24"/>
          <w:lang w:eastAsia="ru-RU"/>
        </w:rPr>
        <w:t xml:space="preserve"> управление через Совет учреждения и родительские комитеты;</w:t>
      </w:r>
    </w:p>
    <w:p w:rsidR="001C67B7" w:rsidRPr="00C138DB" w:rsidRDefault="001C67B7" w:rsidP="001C67B7">
      <w:pPr>
        <w:numPr>
          <w:ilvl w:val="0"/>
          <w:numId w:val="39"/>
        </w:numPr>
        <w:spacing w:after="0" w:line="360" w:lineRule="auto"/>
        <w:rPr>
          <w:rFonts w:ascii="Times New Roman" w:eastAsia="Times New Roman" w:hAnsi="Times New Roman" w:cs="Times New Roman"/>
          <w:bCs/>
          <w:color w:val="000000"/>
          <w:sz w:val="24"/>
          <w:szCs w:val="24"/>
          <w:lang w:eastAsia="ru-RU"/>
        </w:rPr>
      </w:pPr>
      <w:r w:rsidRPr="00C138DB">
        <w:rPr>
          <w:rFonts w:ascii="Times New Roman" w:eastAsia="Times New Roman" w:hAnsi="Times New Roman" w:cs="Times New Roman"/>
          <w:bCs/>
          <w:color w:val="000000"/>
          <w:sz w:val="24"/>
          <w:szCs w:val="24"/>
          <w:lang w:eastAsia="ru-RU"/>
        </w:rPr>
        <w:t xml:space="preserve"> анкетирование;</w:t>
      </w:r>
    </w:p>
    <w:p w:rsidR="001C67B7" w:rsidRPr="00C138DB" w:rsidRDefault="001C67B7" w:rsidP="001C67B7">
      <w:pPr>
        <w:numPr>
          <w:ilvl w:val="0"/>
          <w:numId w:val="39"/>
        </w:numPr>
        <w:spacing w:after="0" w:line="360" w:lineRule="auto"/>
        <w:rPr>
          <w:rFonts w:ascii="Times New Roman" w:eastAsia="Times New Roman" w:hAnsi="Times New Roman" w:cs="Times New Roman"/>
          <w:bCs/>
          <w:color w:val="000000"/>
          <w:sz w:val="24"/>
          <w:szCs w:val="24"/>
          <w:lang w:eastAsia="ru-RU"/>
        </w:rPr>
      </w:pPr>
      <w:r w:rsidRPr="00C138DB">
        <w:rPr>
          <w:rFonts w:ascii="Times New Roman" w:eastAsia="Times New Roman" w:hAnsi="Times New Roman" w:cs="Times New Roman"/>
          <w:bCs/>
          <w:color w:val="000000"/>
          <w:sz w:val="24"/>
          <w:szCs w:val="24"/>
          <w:lang w:eastAsia="ru-RU"/>
        </w:rPr>
        <w:t xml:space="preserve"> опрос;</w:t>
      </w:r>
    </w:p>
    <w:p w:rsidR="001C67B7" w:rsidRPr="00C138DB" w:rsidRDefault="001C67B7" w:rsidP="001C67B7">
      <w:pPr>
        <w:numPr>
          <w:ilvl w:val="0"/>
          <w:numId w:val="39"/>
        </w:numPr>
        <w:spacing w:after="0" w:line="360" w:lineRule="auto"/>
        <w:rPr>
          <w:rFonts w:ascii="Times New Roman" w:eastAsia="Times New Roman" w:hAnsi="Times New Roman" w:cs="Times New Roman"/>
          <w:bCs/>
          <w:color w:val="000000"/>
          <w:sz w:val="24"/>
          <w:szCs w:val="24"/>
          <w:lang w:eastAsia="ru-RU"/>
        </w:rPr>
      </w:pPr>
      <w:r w:rsidRPr="00C138DB">
        <w:rPr>
          <w:rFonts w:ascii="Times New Roman" w:eastAsia="Times New Roman" w:hAnsi="Times New Roman" w:cs="Times New Roman"/>
          <w:bCs/>
          <w:color w:val="000000"/>
          <w:sz w:val="24"/>
          <w:szCs w:val="24"/>
          <w:lang w:eastAsia="ru-RU"/>
        </w:rPr>
        <w:t xml:space="preserve"> беседа;</w:t>
      </w:r>
    </w:p>
    <w:p w:rsidR="001C67B7" w:rsidRPr="00C138DB" w:rsidRDefault="001C67B7" w:rsidP="001C67B7">
      <w:pPr>
        <w:numPr>
          <w:ilvl w:val="0"/>
          <w:numId w:val="39"/>
        </w:numPr>
        <w:spacing w:after="0" w:line="360" w:lineRule="auto"/>
        <w:rPr>
          <w:rFonts w:ascii="Times New Roman" w:eastAsia="Times New Roman" w:hAnsi="Times New Roman" w:cs="Times New Roman"/>
          <w:bCs/>
          <w:color w:val="000000"/>
          <w:sz w:val="24"/>
          <w:szCs w:val="24"/>
          <w:lang w:eastAsia="ru-RU"/>
        </w:rPr>
      </w:pPr>
      <w:r w:rsidRPr="00C138DB">
        <w:rPr>
          <w:rFonts w:ascii="Times New Roman" w:eastAsia="Times New Roman" w:hAnsi="Times New Roman" w:cs="Times New Roman"/>
          <w:bCs/>
          <w:color w:val="000000"/>
          <w:sz w:val="24"/>
          <w:szCs w:val="24"/>
          <w:lang w:eastAsia="ru-RU"/>
        </w:rPr>
        <w:t xml:space="preserve"> консультация;</w:t>
      </w:r>
    </w:p>
    <w:p w:rsidR="001C67B7" w:rsidRPr="00C138DB" w:rsidRDefault="001C67B7" w:rsidP="001C67B7">
      <w:pPr>
        <w:numPr>
          <w:ilvl w:val="0"/>
          <w:numId w:val="39"/>
        </w:numPr>
        <w:spacing w:after="0" w:line="360" w:lineRule="auto"/>
        <w:rPr>
          <w:rFonts w:ascii="Times New Roman" w:eastAsia="Times New Roman" w:hAnsi="Times New Roman" w:cs="Times New Roman"/>
          <w:bCs/>
          <w:color w:val="000000"/>
          <w:sz w:val="24"/>
          <w:szCs w:val="24"/>
          <w:lang w:eastAsia="ru-RU"/>
        </w:rPr>
      </w:pPr>
      <w:r w:rsidRPr="00C138DB">
        <w:rPr>
          <w:rFonts w:ascii="Times New Roman" w:eastAsia="Times New Roman" w:hAnsi="Times New Roman" w:cs="Times New Roman"/>
          <w:bCs/>
          <w:color w:val="000000"/>
          <w:sz w:val="24"/>
          <w:szCs w:val="24"/>
          <w:lang w:eastAsia="ru-RU"/>
        </w:rPr>
        <w:t xml:space="preserve"> проведение дискуссий и круглых столов;</w:t>
      </w:r>
    </w:p>
    <w:p w:rsidR="001C67B7" w:rsidRPr="00C138DB" w:rsidRDefault="001C67B7" w:rsidP="001C67B7">
      <w:pPr>
        <w:numPr>
          <w:ilvl w:val="0"/>
          <w:numId w:val="39"/>
        </w:numPr>
        <w:spacing w:after="0" w:line="360" w:lineRule="auto"/>
        <w:rPr>
          <w:rFonts w:ascii="Times New Roman" w:eastAsia="Times New Roman" w:hAnsi="Times New Roman" w:cs="Times New Roman"/>
          <w:bCs/>
          <w:color w:val="000000"/>
          <w:sz w:val="24"/>
          <w:szCs w:val="24"/>
          <w:lang w:eastAsia="ru-RU"/>
        </w:rPr>
      </w:pPr>
      <w:r w:rsidRPr="00C138DB">
        <w:rPr>
          <w:rFonts w:ascii="Times New Roman" w:eastAsia="Times New Roman" w:hAnsi="Times New Roman" w:cs="Times New Roman"/>
          <w:bCs/>
          <w:color w:val="000000"/>
          <w:sz w:val="24"/>
          <w:szCs w:val="24"/>
          <w:lang w:eastAsia="ru-RU"/>
        </w:rPr>
        <w:t xml:space="preserve"> мастер-классы;</w:t>
      </w:r>
    </w:p>
    <w:p w:rsidR="001C67B7" w:rsidRPr="00C138DB" w:rsidRDefault="001C67B7" w:rsidP="001C67B7">
      <w:pPr>
        <w:numPr>
          <w:ilvl w:val="0"/>
          <w:numId w:val="39"/>
        </w:numPr>
        <w:spacing w:after="0" w:line="360" w:lineRule="auto"/>
        <w:rPr>
          <w:rFonts w:ascii="Times New Roman" w:eastAsia="Times New Roman" w:hAnsi="Times New Roman" w:cs="Times New Roman"/>
          <w:bCs/>
          <w:color w:val="000000"/>
          <w:sz w:val="24"/>
          <w:szCs w:val="24"/>
          <w:lang w:eastAsia="ru-RU"/>
        </w:rPr>
      </w:pPr>
      <w:r w:rsidRPr="00C138DB">
        <w:rPr>
          <w:rFonts w:ascii="Times New Roman" w:eastAsia="Times New Roman" w:hAnsi="Times New Roman" w:cs="Times New Roman"/>
          <w:bCs/>
          <w:color w:val="000000"/>
          <w:sz w:val="24"/>
          <w:szCs w:val="24"/>
          <w:lang w:eastAsia="ru-RU"/>
        </w:rPr>
        <w:lastRenderedPageBreak/>
        <w:t xml:space="preserve"> мозговой штурм;</w:t>
      </w:r>
    </w:p>
    <w:p w:rsidR="001C67B7" w:rsidRPr="00C138DB" w:rsidRDefault="001C67B7" w:rsidP="001C67B7">
      <w:pPr>
        <w:numPr>
          <w:ilvl w:val="0"/>
          <w:numId w:val="39"/>
        </w:numPr>
        <w:spacing w:after="0" w:line="360" w:lineRule="auto"/>
        <w:rPr>
          <w:rFonts w:ascii="Times New Roman" w:eastAsia="Times New Roman" w:hAnsi="Times New Roman" w:cs="Times New Roman"/>
          <w:bCs/>
          <w:color w:val="000000"/>
          <w:sz w:val="24"/>
          <w:szCs w:val="24"/>
          <w:lang w:eastAsia="ru-RU"/>
        </w:rPr>
      </w:pPr>
      <w:r w:rsidRPr="00C138DB">
        <w:rPr>
          <w:rFonts w:ascii="Times New Roman" w:eastAsia="Times New Roman" w:hAnsi="Times New Roman" w:cs="Times New Roman"/>
          <w:bCs/>
          <w:color w:val="000000"/>
          <w:sz w:val="24"/>
          <w:szCs w:val="24"/>
          <w:lang w:eastAsia="ru-RU"/>
        </w:rPr>
        <w:t xml:space="preserve"> совместные проекты;</w:t>
      </w:r>
    </w:p>
    <w:p w:rsidR="001C67B7" w:rsidRPr="00C138DB" w:rsidRDefault="001C67B7" w:rsidP="001C67B7">
      <w:pPr>
        <w:numPr>
          <w:ilvl w:val="0"/>
          <w:numId w:val="39"/>
        </w:numPr>
        <w:spacing w:after="0" w:line="360" w:lineRule="auto"/>
        <w:jc w:val="both"/>
        <w:rPr>
          <w:rFonts w:ascii="Times New Roman" w:eastAsia="Times New Roman" w:hAnsi="Times New Roman" w:cs="Times New Roman"/>
          <w:bCs/>
          <w:color w:val="000000"/>
          <w:sz w:val="24"/>
          <w:szCs w:val="24"/>
          <w:lang w:eastAsia="ru-RU"/>
        </w:rPr>
      </w:pPr>
      <w:r w:rsidRPr="00C138DB">
        <w:rPr>
          <w:rFonts w:ascii="Times New Roman" w:eastAsia="Times New Roman" w:hAnsi="Times New Roman" w:cs="Times New Roman"/>
          <w:bCs/>
          <w:color w:val="000000"/>
          <w:sz w:val="24"/>
          <w:szCs w:val="24"/>
          <w:lang w:eastAsia="ru-RU"/>
        </w:rPr>
        <w:t xml:space="preserve"> день открытых дверей для родителей;</w:t>
      </w:r>
    </w:p>
    <w:p w:rsidR="001C67B7" w:rsidRPr="00C138DB" w:rsidRDefault="001C67B7" w:rsidP="001C67B7">
      <w:pPr>
        <w:numPr>
          <w:ilvl w:val="0"/>
          <w:numId w:val="39"/>
        </w:numPr>
        <w:spacing w:after="0" w:line="360" w:lineRule="auto"/>
        <w:jc w:val="both"/>
        <w:rPr>
          <w:rFonts w:ascii="Times New Roman" w:eastAsia="Times New Roman" w:hAnsi="Times New Roman" w:cs="Times New Roman"/>
          <w:bCs/>
          <w:color w:val="000000"/>
          <w:sz w:val="24"/>
          <w:szCs w:val="24"/>
          <w:lang w:eastAsia="ru-RU"/>
        </w:rPr>
      </w:pPr>
      <w:r w:rsidRPr="00C138DB">
        <w:rPr>
          <w:rFonts w:ascii="Times New Roman" w:eastAsia="Times New Roman" w:hAnsi="Times New Roman" w:cs="Times New Roman"/>
          <w:bCs/>
          <w:color w:val="000000"/>
          <w:sz w:val="24"/>
          <w:szCs w:val="24"/>
          <w:lang w:eastAsia="ru-RU"/>
        </w:rPr>
        <w:t>тематические встречи с родителями;</w:t>
      </w:r>
    </w:p>
    <w:p w:rsidR="001C67B7" w:rsidRPr="00C138DB" w:rsidRDefault="001C67B7" w:rsidP="001C67B7">
      <w:pPr>
        <w:numPr>
          <w:ilvl w:val="0"/>
          <w:numId w:val="39"/>
        </w:numPr>
        <w:spacing w:after="0" w:line="360" w:lineRule="auto"/>
        <w:jc w:val="both"/>
        <w:rPr>
          <w:rFonts w:ascii="Times New Roman" w:eastAsia="Times New Roman" w:hAnsi="Times New Roman" w:cs="Times New Roman"/>
          <w:bCs/>
          <w:color w:val="000000"/>
          <w:sz w:val="24"/>
          <w:szCs w:val="24"/>
          <w:lang w:eastAsia="ru-RU"/>
        </w:rPr>
      </w:pPr>
      <w:r w:rsidRPr="00C138DB">
        <w:rPr>
          <w:rFonts w:ascii="Times New Roman" w:eastAsia="Times New Roman" w:hAnsi="Times New Roman" w:cs="Times New Roman"/>
          <w:bCs/>
          <w:color w:val="000000"/>
          <w:sz w:val="24"/>
          <w:szCs w:val="24"/>
          <w:lang w:eastAsia="ru-RU"/>
        </w:rPr>
        <w:t>участие в конкурсных движениях;</w:t>
      </w:r>
    </w:p>
    <w:p w:rsidR="001C67B7" w:rsidRPr="00C138DB" w:rsidRDefault="001C67B7" w:rsidP="001C67B7">
      <w:pPr>
        <w:numPr>
          <w:ilvl w:val="0"/>
          <w:numId w:val="39"/>
        </w:numPr>
        <w:spacing w:after="0" w:line="360" w:lineRule="auto"/>
        <w:jc w:val="both"/>
        <w:rPr>
          <w:rFonts w:ascii="Times New Roman" w:eastAsia="Times New Roman" w:hAnsi="Times New Roman" w:cs="Times New Roman"/>
          <w:bCs/>
          <w:color w:val="000000"/>
          <w:sz w:val="24"/>
          <w:szCs w:val="24"/>
          <w:lang w:eastAsia="ru-RU"/>
        </w:rPr>
      </w:pPr>
      <w:r w:rsidRPr="00C138DB">
        <w:rPr>
          <w:rFonts w:ascii="Times New Roman" w:eastAsia="Times New Roman" w:hAnsi="Times New Roman" w:cs="Times New Roman"/>
          <w:bCs/>
          <w:color w:val="000000"/>
          <w:sz w:val="24"/>
          <w:szCs w:val="24"/>
          <w:lang w:eastAsia="ru-RU"/>
        </w:rPr>
        <w:t>общение с родителями через сайт, по электронной почте и др.</w:t>
      </w:r>
    </w:p>
    <w:p w:rsidR="001C67B7" w:rsidRPr="00C138DB" w:rsidRDefault="001C67B7" w:rsidP="001C67B7">
      <w:pPr>
        <w:spacing w:after="0" w:line="360" w:lineRule="auto"/>
        <w:ind w:firstLine="708"/>
        <w:jc w:val="both"/>
        <w:rPr>
          <w:rFonts w:ascii="Times New Roman" w:eastAsia="Times New Roman" w:hAnsi="Times New Roman" w:cs="Times New Roman"/>
          <w:sz w:val="24"/>
          <w:szCs w:val="24"/>
          <w:lang w:eastAsia="ru-RU"/>
        </w:rPr>
      </w:pPr>
      <w:r w:rsidRPr="00C138DB">
        <w:rPr>
          <w:rFonts w:ascii="Times New Roman" w:eastAsia="Times New Roman" w:hAnsi="Times New Roman" w:cs="Times New Roman"/>
          <w:bCs/>
          <w:color w:val="000000"/>
          <w:sz w:val="24"/>
          <w:szCs w:val="24"/>
          <w:lang w:eastAsia="ru-RU"/>
        </w:rPr>
        <w:t>Вся система работы в нашем учреждении направлена на принятие семьи как первого и самого главного действующего лица в воспитании и образовании ребенка. Поэтому участие семьи в воспитательно-образовательном процессе позволяет повысить качество образования детей, так как родители заинтересованы в дальнейшем развитии своего ребенка.</w:t>
      </w:r>
    </w:p>
    <w:p w:rsidR="001C67B7" w:rsidRPr="00C138DB" w:rsidRDefault="001C67B7" w:rsidP="001C67B7">
      <w:pPr>
        <w:spacing w:after="0" w:line="360" w:lineRule="auto"/>
        <w:ind w:firstLine="708"/>
        <w:jc w:val="both"/>
        <w:rPr>
          <w:rFonts w:ascii="Times New Roman" w:eastAsia="Times New Roman" w:hAnsi="Times New Roman" w:cs="Times New Roman"/>
          <w:sz w:val="24"/>
          <w:szCs w:val="24"/>
          <w:lang w:eastAsia="ru-RU"/>
        </w:rPr>
      </w:pPr>
      <w:r w:rsidRPr="00C138DB">
        <w:rPr>
          <w:rFonts w:ascii="Times New Roman" w:eastAsia="Times New Roman" w:hAnsi="Times New Roman" w:cs="Times New Roman"/>
          <w:bCs/>
          <w:color w:val="000000"/>
          <w:sz w:val="24"/>
          <w:szCs w:val="24"/>
          <w:lang w:eastAsia="ru-RU"/>
        </w:rPr>
        <w:t>Открытость детского сада для семьи, сотрудничество педагогов и родителей в воспитании детей, создание активной развивающей среды обеспечивает возможность реализации единых подходов к развитию личности ребенка в семье и детском саду.</w:t>
      </w:r>
    </w:p>
    <w:p w:rsidR="001C67B7" w:rsidRPr="00C138DB" w:rsidRDefault="001C67B7" w:rsidP="001C67B7">
      <w:pPr>
        <w:spacing w:after="0" w:line="360" w:lineRule="auto"/>
        <w:rPr>
          <w:rFonts w:ascii="Times New Roman" w:eastAsia="Times New Roman" w:hAnsi="Times New Roman" w:cs="Times New Roman"/>
          <w:bCs/>
          <w:color w:val="000000"/>
          <w:sz w:val="24"/>
          <w:szCs w:val="24"/>
          <w:lang w:eastAsia="ru-RU"/>
        </w:rPr>
      </w:pPr>
    </w:p>
    <w:p w:rsidR="001C67B7" w:rsidRPr="00AB076A" w:rsidRDefault="001C67B7" w:rsidP="001C67B7">
      <w:pPr>
        <w:spacing w:after="0" w:line="360" w:lineRule="auto"/>
        <w:ind w:firstLine="708"/>
        <w:jc w:val="both"/>
        <w:rPr>
          <w:rFonts w:ascii="Times New Roman" w:eastAsia="Times New Roman" w:hAnsi="Times New Roman" w:cs="Times New Roman"/>
          <w:sz w:val="24"/>
          <w:szCs w:val="24"/>
          <w:lang w:eastAsia="ru-RU"/>
        </w:rPr>
      </w:pPr>
    </w:p>
    <w:p w:rsidR="001C67B7" w:rsidRPr="00AB076A" w:rsidRDefault="001C67B7" w:rsidP="001C67B7">
      <w:pPr>
        <w:spacing w:after="0" w:line="360" w:lineRule="auto"/>
        <w:ind w:left="708"/>
        <w:jc w:val="both"/>
        <w:rPr>
          <w:rFonts w:ascii="Times New Roman" w:eastAsia="Times New Roman" w:hAnsi="Times New Roman" w:cs="Times New Roman"/>
          <w:bCs/>
          <w:color w:val="000000"/>
          <w:sz w:val="26"/>
          <w:szCs w:val="26"/>
          <w:lang w:eastAsia="ru-RU"/>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both"/>
        <w:rPr>
          <w:rFonts w:ascii="Times New Roman" w:eastAsia="Times New Roman" w:hAnsi="Times New Roman" w:cs="Times New Roman"/>
          <w:color w:val="000000" w:themeColor="text1"/>
          <w:sz w:val="24"/>
          <w:szCs w:val="24"/>
        </w:rPr>
      </w:pPr>
    </w:p>
    <w:p w:rsidR="001C67B7" w:rsidRDefault="001C67B7" w:rsidP="001C67B7">
      <w:pPr>
        <w:spacing w:after="0" w:line="360" w:lineRule="auto"/>
        <w:jc w:val="center"/>
        <w:rPr>
          <w:rFonts w:ascii="Times New Roman" w:hAnsi="Times New Roman" w:cs="Times New Roman"/>
          <w:sz w:val="24"/>
          <w:szCs w:val="24"/>
        </w:rPr>
      </w:pPr>
      <w:r w:rsidRPr="00153B26">
        <w:rPr>
          <w:rFonts w:ascii="Times New Roman" w:hAnsi="Times New Roman" w:cs="Times New Roman"/>
          <w:sz w:val="24"/>
          <w:szCs w:val="24"/>
        </w:rPr>
        <w:lastRenderedPageBreak/>
        <w:t>Список литературы:</w:t>
      </w:r>
    </w:p>
    <w:p w:rsidR="001C67B7" w:rsidRDefault="001C67B7" w:rsidP="001C67B7">
      <w:pPr>
        <w:spacing w:after="0" w:line="360" w:lineRule="auto"/>
        <w:rPr>
          <w:rFonts w:ascii="Times New Roman" w:hAnsi="Times New Roman" w:cs="Times New Roman"/>
          <w:sz w:val="24"/>
          <w:szCs w:val="24"/>
        </w:rPr>
      </w:pPr>
      <w:r>
        <w:rPr>
          <w:rFonts w:ascii="Times New Roman" w:hAnsi="Times New Roman" w:cs="Times New Roman"/>
          <w:sz w:val="24"/>
          <w:szCs w:val="24"/>
        </w:rPr>
        <w:t>1.</w:t>
      </w:r>
      <w:r w:rsidRPr="006A6BF3">
        <w:rPr>
          <w:rFonts w:ascii="Times New Roman" w:hAnsi="Times New Roman" w:cs="Times New Roman"/>
          <w:sz w:val="24"/>
          <w:szCs w:val="24"/>
        </w:rPr>
        <w:t xml:space="preserve">Авдеева А.А., Князева О.Л., Стёркина Р.Б. Основы безопасности жизнедеятельности; </w:t>
      </w:r>
    </w:p>
    <w:p w:rsidR="001C67B7" w:rsidRDefault="001C67B7" w:rsidP="001C67B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 </w:t>
      </w:r>
      <w:r w:rsidRPr="006A6BF3">
        <w:rPr>
          <w:rFonts w:ascii="Times New Roman" w:hAnsi="Times New Roman" w:cs="Times New Roman"/>
          <w:bCs/>
          <w:sz w:val="24"/>
          <w:szCs w:val="24"/>
          <w:shd w:val="clear" w:color="auto" w:fill="FFFFFF"/>
        </w:rPr>
        <w:t>Кулик</w:t>
      </w:r>
      <w:r w:rsidRPr="006A6BF3">
        <w:rPr>
          <w:rFonts w:ascii="Times New Roman" w:hAnsi="Times New Roman" w:cs="Times New Roman"/>
          <w:sz w:val="24"/>
          <w:szCs w:val="24"/>
          <w:shd w:val="clear" w:color="auto" w:fill="FFFFFF"/>
        </w:rPr>
        <w:t xml:space="preserve"> Г. И., Сергиенко Н. Н. « </w:t>
      </w:r>
      <w:r w:rsidRPr="006A6BF3">
        <w:rPr>
          <w:rFonts w:ascii="Times New Roman" w:hAnsi="Times New Roman" w:cs="Times New Roman"/>
          <w:bCs/>
          <w:sz w:val="24"/>
          <w:szCs w:val="24"/>
          <w:shd w:val="clear" w:color="auto" w:fill="FFFFFF"/>
        </w:rPr>
        <w:t>Школа</w:t>
      </w:r>
      <w:r w:rsidRPr="006A6BF3">
        <w:rPr>
          <w:rFonts w:ascii="Times New Roman" w:hAnsi="Times New Roman" w:cs="Times New Roman"/>
          <w:sz w:val="24"/>
          <w:szCs w:val="24"/>
          <w:shd w:val="clear" w:color="auto" w:fill="FFFFFF"/>
        </w:rPr>
        <w:t> </w:t>
      </w:r>
      <w:r w:rsidRPr="006A6BF3">
        <w:rPr>
          <w:rFonts w:ascii="Times New Roman" w:hAnsi="Times New Roman" w:cs="Times New Roman"/>
          <w:bCs/>
          <w:sz w:val="24"/>
          <w:szCs w:val="24"/>
          <w:shd w:val="clear" w:color="auto" w:fill="FFFFFF"/>
        </w:rPr>
        <w:t>здорового человека</w:t>
      </w:r>
      <w:r>
        <w:rPr>
          <w:rFonts w:ascii="Times New Roman" w:hAnsi="Times New Roman" w:cs="Times New Roman"/>
          <w:sz w:val="24"/>
          <w:szCs w:val="24"/>
          <w:shd w:val="clear" w:color="auto" w:fill="FFFFFF"/>
        </w:rPr>
        <w:t>»;</w:t>
      </w:r>
    </w:p>
    <w:p w:rsidR="001C67B7" w:rsidRPr="00727F58" w:rsidRDefault="001C67B7" w:rsidP="001C67B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3. </w:t>
      </w:r>
      <w:r w:rsidRPr="00727F58">
        <w:rPr>
          <w:rFonts w:ascii="Times New Roman" w:hAnsi="Times New Roman" w:cs="Times New Roman"/>
          <w:sz w:val="24"/>
          <w:szCs w:val="24"/>
        </w:rPr>
        <w:t xml:space="preserve"> Николаева С.Н. «Юный эколог. Программа экологичес</w:t>
      </w:r>
      <w:r>
        <w:rPr>
          <w:rFonts w:ascii="Times New Roman" w:hAnsi="Times New Roman" w:cs="Times New Roman"/>
          <w:sz w:val="24"/>
          <w:szCs w:val="24"/>
        </w:rPr>
        <w:t>кого воспитания в детском саду»;</w:t>
      </w:r>
    </w:p>
    <w:p w:rsidR="001C67B7" w:rsidRDefault="001C67B7" w:rsidP="001C67B7">
      <w:p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r w:rsidRPr="00727F58">
        <w:rPr>
          <w:rFonts w:ascii="Times New Roman" w:hAnsi="Times New Roman" w:cs="Times New Roman"/>
          <w:sz w:val="24"/>
          <w:szCs w:val="24"/>
        </w:rPr>
        <w:t xml:space="preserve"> Новоскольцева </w:t>
      </w:r>
      <w:r>
        <w:rPr>
          <w:rFonts w:ascii="Times New Roman" w:hAnsi="Times New Roman" w:cs="Times New Roman"/>
          <w:sz w:val="24"/>
          <w:szCs w:val="24"/>
        </w:rPr>
        <w:t>И.А., Каплунова И.М. «Ладушки»;</w:t>
      </w:r>
    </w:p>
    <w:p w:rsidR="001C67B7" w:rsidRDefault="001C67B7" w:rsidP="001C67B7">
      <w:p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6A6BF3">
        <w:rPr>
          <w:rFonts w:ascii="Times New Roman" w:hAnsi="Times New Roman" w:cs="Times New Roman"/>
          <w:bCs/>
          <w:sz w:val="24"/>
          <w:szCs w:val="24"/>
        </w:rPr>
        <w:t>Нищева Н.В. «Обучение грамоте детей дошкольного возраста»;</w:t>
      </w:r>
    </w:p>
    <w:p w:rsidR="001C67B7" w:rsidRPr="006A6BF3" w:rsidRDefault="001C67B7" w:rsidP="001C67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r w:rsidRPr="006A6BF3">
        <w:rPr>
          <w:rFonts w:ascii="Times New Roman" w:hAnsi="Times New Roman" w:cs="Times New Roman"/>
          <w:sz w:val="24"/>
          <w:szCs w:val="24"/>
        </w:rPr>
        <w:t>Образовательная программа дошкольного образования «От рождения до школы» /под ред. Н. Е. Вераксы, Т. С. Комаровой, М. А. Васильевой.</w:t>
      </w:r>
    </w:p>
    <w:p w:rsidR="001C67B7" w:rsidRDefault="001C67B7" w:rsidP="001C67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w:t>
      </w:r>
      <w:r w:rsidRPr="006A6BF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53B26">
        <w:rPr>
          <w:rFonts w:ascii="Times New Roman" w:hAnsi="Times New Roman" w:cs="Times New Roman"/>
          <w:sz w:val="24"/>
          <w:szCs w:val="24"/>
        </w:rPr>
        <w:t>Приказ Минобрнауки России от 30.08.2013 г. № 1014 «Об утверждении Порядка организации и осуществления образовательной деятельности по основным общеобразовательным программам;</w:t>
      </w:r>
      <w:r>
        <w:rPr>
          <w:rFonts w:ascii="Times New Roman" w:hAnsi="Times New Roman" w:cs="Times New Roman"/>
          <w:sz w:val="24"/>
          <w:szCs w:val="24"/>
        </w:rPr>
        <w:t xml:space="preserve">. </w:t>
      </w:r>
    </w:p>
    <w:p w:rsidR="001C67B7" w:rsidRPr="006A6BF3" w:rsidRDefault="001C67B7" w:rsidP="001C67B7">
      <w:pPr>
        <w:spacing w:after="0"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8.</w:t>
      </w:r>
      <w:r w:rsidRPr="006A6BF3">
        <w:rPr>
          <w:rFonts w:ascii="Times New Roman" w:hAnsi="Times New Roman" w:cs="Times New Roman"/>
          <w:sz w:val="24"/>
          <w:szCs w:val="24"/>
          <w:shd w:val="clear" w:color="auto" w:fill="FFFFFF"/>
        </w:rPr>
        <w:t>Санитарные правила СП 2.4.3648-20 "Санитарно-эпидемиологические требования к организациям воспитания и обучения, отдыха и оздоровления детей и молодежи";</w:t>
      </w:r>
    </w:p>
    <w:p w:rsidR="001C67B7" w:rsidRDefault="001C67B7" w:rsidP="001C67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w:t>
      </w:r>
      <w:r w:rsidRPr="006A6BF3">
        <w:rPr>
          <w:rFonts w:ascii="Times New Roman" w:hAnsi="Times New Roman" w:cs="Times New Roman"/>
          <w:sz w:val="24"/>
          <w:szCs w:val="24"/>
        </w:rPr>
        <w:t>Федеральный закон от 29 декабря 2012г. №273-ФЗ «Об образо</w:t>
      </w:r>
      <w:r>
        <w:rPr>
          <w:rFonts w:ascii="Times New Roman" w:hAnsi="Times New Roman" w:cs="Times New Roman"/>
          <w:sz w:val="24"/>
          <w:szCs w:val="24"/>
        </w:rPr>
        <w:t>вании в Российской Федерации»</w:t>
      </w:r>
    </w:p>
    <w:p w:rsidR="001C67B7" w:rsidRPr="006A6BF3" w:rsidRDefault="001C67B7" w:rsidP="001C67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Pr="006A6BF3">
        <w:rPr>
          <w:rFonts w:ascii="Times New Roman" w:hAnsi="Times New Roman" w:cs="Times New Roman"/>
          <w:sz w:val="24"/>
          <w:szCs w:val="24"/>
        </w:rPr>
        <w:t xml:space="preserve">Федеральный государственный образовательный стандарт дошкольного образования (Приказ Министерства образования и науки РФ от 17 октября 2013г. №1155 «Об утверждении Федерального государственного образовательного стандарта дошкольного образования») </w:t>
      </w:r>
    </w:p>
    <w:p w:rsidR="001C67B7" w:rsidRPr="006A17A8" w:rsidRDefault="001C67B7" w:rsidP="001C67B7">
      <w:p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11.</w:t>
      </w:r>
      <w:r w:rsidRPr="006A6BF3">
        <w:rPr>
          <w:rFonts w:ascii="Times New Roman" w:hAnsi="Times New Roman" w:cs="Times New Roman"/>
          <w:b/>
          <w:sz w:val="24"/>
          <w:szCs w:val="24"/>
        </w:rPr>
        <w:t xml:space="preserve"> </w:t>
      </w:r>
      <w:r>
        <w:rPr>
          <w:rFonts w:ascii="Times New Roman" w:eastAsia="Times New Roman" w:hAnsi="Times New Roman" w:cs="Times New Roman"/>
          <w:sz w:val="24"/>
          <w:szCs w:val="24"/>
        </w:rPr>
        <w:t xml:space="preserve">Филичева </w:t>
      </w:r>
      <w:r w:rsidRPr="006A17A8">
        <w:rPr>
          <w:rFonts w:ascii="Times New Roman" w:eastAsia="Times New Roman" w:hAnsi="Times New Roman" w:cs="Times New Roman"/>
          <w:sz w:val="24"/>
          <w:szCs w:val="24"/>
        </w:rPr>
        <w:t>Т.Б., Чиркин</w:t>
      </w:r>
      <w:r>
        <w:rPr>
          <w:rFonts w:ascii="Times New Roman" w:eastAsia="Times New Roman" w:hAnsi="Times New Roman" w:cs="Times New Roman"/>
          <w:sz w:val="24"/>
          <w:szCs w:val="24"/>
        </w:rPr>
        <w:t>а</w:t>
      </w:r>
      <w:r w:rsidRPr="006A17A8">
        <w:rPr>
          <w:rFonts w:ascii="Times New Roman" w:eastAsia="Times New Roman" w:hAnsi="Times New Roman" w:cs="Times New Roman"/>
          <w:sz w:val="24"/>
          <w:szCs w:val="24"/>
        </w:rPr>
        <w:t xml:space="preserve"> Г.В. </w:t>
      </w:r>
      <w:r w:rsidRPr="006A17A8">
        <w:rPr>
          <w:rStyle w:val="FontStyle239"/>
          <w:rFonts w:ascii="Times New Roman" w:hAnsi="Times New Roman" w:cs="Times New Roman"/>
          <w:b/>
          <w:sz w:val="24"/>
          <w:szCs w:val="24"/>
        </w:rPr>
        <w:t>«</w:t>
      </w:r>
      <w:r w:rsidRPr="006A17A8">
        <w:rPr>
          <w:rStyle w:val="FontStyle239"/>
          <w:rFonts w:ascii="Times New Roman" w:hAnsi="Times New Roman" w:cs="Times New Roman"/>
          <w:sz w:val="24"/>
          <w:szCs w:val="24"/>
        </w:rPr>
        <w:t>Программ</w:t>
      </w:r>
      <w:r>
        <w:rPr>
          <w:rStyle w:val="FontStyle239"/>
          <w:rFonts w:ascii="Times New Roman" w:hAnsi="Times New Roman" w:cs="Times New Roman"/>
          <w:sz w:val="24"/>
          <w:szCs w:val="24"/>
        </w:rPr>
        <w:t xml:space="preserve">а </w:t>
      </w:r>
      <w:r w:rsidRPr="006A17A8">
        <w:rPr>
          <w:rStyle w:val="FontStyle239"/>
          <w:rFonts w:ascii="Times New Roman" w:hAnsi="Times New Roman" w:cs="Times New Roman"/>
          <w:sz w:val="24"/>
          <w:szCs w:val="24"/>
        </w:rPr>
        <w:t>логопедической работы по преодолению фонетико-фонемат</w:t>
      </w:r>
      <w:r>
        <w:rPr>
          <w:rStyle w:val="FontStyle239"/>
          <w:rFonts w:ascii="Times New Roman" w:hAnsi="Times New Roman" w:cs="Times New Roman"/>
          <w:sz w:val="24"/>
          <w:szCs w:val="24"/>
        </w:rPr>
        <w:t>ического недоразвития у детей».</w:t>
      </w:r>
    </w:p>
    <w:p w:rsidR="001C67B7" w:rsidRPr="006A6BF3" w:rsidRDefault="001C67B7" w:rsidP="001C67B7">
      <w:pPr>
        <w:spacing w:after="0" w:line="360" w:lineRule="auto"/>
        <w:jc w:val="both"/>
        <w:rPr>
          <w:rFonts w:ascii="Times New Roman" w:hAnsi="Times New Roman" w:cs="Times New Roman"/>
          <w:sz w:val="24"/>
          <w:szCs w:val="24"/>
        </w:rPr>
      </w:pPr>
      <w:r w:rsidRPr="006A6BF3">
        <w:rPr>
          <w:rFonts w:ascii="Times New Roman" w:hAnsi="Times New Roman" w:cs="Times New Roman"/>
          <w:sz w:val="24"/>
          <w:szCs w:val="24"/>
        </w:rPr>
        <w:t xml:space="preserve"> </w:t>
      </w:r>
    </w:p>
    <w:p w:rsidR="001C67B7" w:rsidRPr="006A6BF3" w:rsidRDefault="001C67B7" w:rsidP="001C67B7">
      <w:pPr>
        <w:spacing w:after="0" w:line="360" w:lineRule="auto"/>
        <w:ind w:left="568"/>
        <w:jc w:val="both"/>
        <w:rPr>
          <w:rFonts w:ascii="Times New Roman" w:hAnsi="Times New Roman" w:cs="Times New Roman"/>
          <w:sz w:val="24"/>
          <w:szCs w:val="24"/>
        </w:rPr>
      </w:pPr>
    </w:p>
    <w:p w:rsidR="009E4CD9" w:rsidRDefault="009E4CD9"/>
    <w:sectPr w:rsidR="009E4CD9" w:rsidSect="00AB473E">
      <w:footerReference w:type="default" r:id="rId6"/>
      <w:pgSz w:w="11906" w:h="16838"/>
      <w:pgMar w:top="851" w:right="850" w:bottom="1276" w:left="1276" w:header="708" w:footer="708"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358181"/>
      <w:docPartObj>
        <w:docPartGallery w:val="Page Numbers (Bottom of Page)"/>
        <w:docPartUnique/>
      </w:docPartObj>
    </w:sdtPr>
    <w:sdtEndPr/>
    <w:sdtContent>
      <w:p w:rsidR="006A6BF3" w:rsidRDefault="001C67B7">
        <w:pPr>
          <w:pStyle w:val="a9"/>
          <w:jc w:val="right"/>
        </w:pPr>
        <w:r>
          <w:fldChar w:fldCharType="begin"/>
        </w:r>
        <w:r>
          <w:instrText>PAGE   \* MERGEFORMAT</w:instrText>
        </w:r>
        <w:r>
          <w:fldChar w:fldCharType="separate"/>
        </w:r>
        <w:r>
          <w:rPr>
            <w:noProof/>
          </w:rPr>
          <w:t>1</w:t>
        </w:r>
        <w:r>
          <w:fldChar w:fldCharType="end"/>
        </w:r>
      </w:p>
    </w:sdtContent>
  </w:sdt>
  <w:p w:rsidR="006A6BF3" w:rsidRDefault="001C67B7">
    <w:pPr>
      <w:pStyle w:val="a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bullet"/>
      <w:lvlText w:val="-"/>
      <w:lvlJc w:val="left"/>
      <w:rPr>
        <w:b/>
        <w:bCs/>
        <w:i w:val="0"/>
        <w:iCs w:val="0"/>
        <w:smallCaps w:val="0"/>
        <w:strike w:val="0"/>
        <w:color w:val="000000"/>
        <w:spacing w:val="0"/>
        <w:w w:val="100"/>
        <w:position w:val="0"/>
        <w:sz w:val="26"/>
        <w:szCs w:val="26"/>
        <w:u w:val="none"/>
      </w:rPr>
    </w:lvl>
    <w:lvl w:ilvl="1">
      <w:start w:val="1"/>
      <w:numFmt w:val="bullet"/>
      <w:lvlText w:val="-"/>
      <w:lvlJc w:val="left"/>
      <w:rPr>
        <w:b/>
        <w:bCs/>
        <w:i w:val="0"/>
        <w:iCs w:val="0"/>
        <w:smallCaps w:val="0"/>
        <w:strike w:val="0"/>
        <w:color w:val="000000"/>
        <w:spacing w:val="0"/>
        <w:w w:val="100"/>
        <w:position w:val="0"/>
        <w:sz w:val="26"/>
        <w:szCs w:val="26"/>
        <w:u w:val="none"/>
      </w:rPr>
    </w:lvl>
    <w:lvl w:ilvl="2">
      <w:start w:val="1"/>
      <w:numFmt w:val="bullet"/>
      <w:lvlText w:val="-"/>
      <w:lvlJc w:val="left"/>
      <w:rPr>
        <w:b/>
        <w:bCs/>
        <w:i w:val="0"/>
        <w:iCs w:val="0"/>
        <w:smallCaps w:val="0"/>
        <w:strike w:val="0"/>
        <w:color w:val="000000"/>
        <w:spacing w:val="0"/>
        <w:w w:val="100"/>
        <w:position w:val="0"/>
        <w:sz w:val="26"/>
        <w:szCs w:val="26"/>
        <w:u w:val="none"/>
      </w:rPr>
    </w:lvl>
    <w:lvl w:ilvl="3">
      <w:start w:val="1"/>
      <w:numFmt w:val="bullet"/>
      <w:lvlText w:val="-"/>
      <w:lvlJc w:val="left"/>
      <w:rPr>
        <w:b/>
        <w:bCs/>
        <w:i w:val="0"/>
        <w:iCs w:val="0"/>
        <w:smallCaps w:val="0"/>
        <w:strike w:val="0"/>
        <w:color w:val="000000"/>
        <w:spacing w:val="0"/>
        <w:w w:val="100"/>
        <w:position w:val="0"/>
        <w:sz w:val="26"/>
        <w:szCs w:val="26"/>
        <w:u w:val="none"/>
      </w:rPr>
    </w:lvl>
    <w:lvl w:ilvl="4">
      <w:start w:val="1"/>
      <w:numFmt w:val="bullet"/>
      <w:lvlText w:val="-"/>
      <w:lvlJc w:val="left"/>
      <w:rPr>
        <w:b/>
        <w:bCs/>
        <w:i w:val="0"/>
        <w:iCs w:val="0"/>
        <w:smallCaps w:val="0"/>
        <w:strike w:val="0"/>
        <w:color w:val="000000"/>
        <w:spacing w:val="0"/>
        <w:w w:val="100"/>
        <w:position w:val="0"/>
        <w:sz w:val="26"/>
        <w:szCs w:val="26"/>
        <w:u w:val="none"/>
      </w:rPr>
    </w:lvl>
    <w:lvl w:ilvl="5">
      <w:start w:val="1"/>
      <w:numFmt w:val="bullet"/>
      <w:lvlText w:val="-"/>
      <w:lvlJc w:val="left"/>
      <w:rPr>
        <w:b/>
        <w:bCs/>
        <w:i w:val="0"/>
        <w:iCs w:val="0"/>
        <w:smallCaps w:val="0"/>
        <w:strike w:val="0"/>
        <w:color w:val="000000"/>
        <w:spacing w:val="0"/>
        <w:w w:val="100"/>
        <w:position w:val="0"/>
        <w:sz w:val="26"/>
        <w:szCs w:val="26"/>
        <w:u w:val="none"/>
      </w:rPr>
    </w:lvl>
    <w:lvl w:ilvl="6">
      <w:start w:val="1"/>
      <w:numFmt w:val="bullet"/>
      <w:lvlText w:val="-"/>
      <w:lvlJc w:val="left"/>
      <w:rPr>
        <w:b/>
        <w:bCs/>
        <w:i w:val="0"/>
        <w:iCs w:val="0"/>
        <w:smallCaps w:val="0"/>
        <w:strike w:val="0"/>
        <w:color w:val="000000"/>
        <w:spacing w:val="0"/>
        <w:w w:val="100"/>
        <w:position w:val="0"/>
        <w:sz w:val="26"/>
        <w:szCs w:val="26"/>
        <w:u w:val="none"/>
      </w:rPr>
    </w:lvl>
    <w:lvl w:ilvl="7">
      <w:start w:val="1"/>
      <w:numFmt w:val="bullet"/>
      <w:lvlText w:val="-"/>
      <w:lvlJc w:val="left"/>
      <w:rPr>
        <w:b/>
        <w:bCs/>
        <w:i w:val="0"/>
        <w:iCs w:val="0"/>
        <w:smallCaps w:val="0"/>
        <w:strike w:val="0"/>
        <w:color w:val="000000"/>
        <w:spacing w:val="0"/>
        <w:w w:val="100"/>
        <w:position w:val="0"/>
        <w:sz w:val="26"/>
        <w:szCs w:val="26"/>
        <w:u w:val="none"/>
      </w:rPr>
    </w:lvl>
    <w:lvl w:ilvl="8">
      <w:start w:val="1"/>
      <w:numFmt w:val="bullet"/>
      <w:lvlText w:val="-"/>
      <w:lvlJc w:val="left"/>
      <w:rPr>
        <w:b/>
        <w:bCs/>
        <w:i w:val="0"/>
        <w:iCs w:val="0"/>
        <w:smallCaps w:val="0"/>
        <w:strike w:val="0"/>
        <w:color w:val="000000"/>
        <w:spacing w:val="0"/>
        <w:w w:val="100"/>
        <w:position w:val="0"/>
        <w:sz w:val="26"/>
        <w:szCs w:val="26"/>
        <w:u w:val="none"/>
      </w:rPr>
    </w:lvl>
  </w:abstractNum>
  <w:abstractNum w:abstractNumId="1" w15:restartNumberingAfterBreak="0">
    <w:nsid w:val="00000003"/>
    <w:multiLevelType w:val="multilevel"/>
    <w:tmpl w:val="00000002"/>
    <w:lvl w:ilvl="0">
      <w:start w:val="1"/>
      <w:numFmt w:val="bullet"/>
      <w:lvlText w:val="•"/>
      <w:lvlJc w:val="left"/>
      <w:rPr>
        <w:b/>
        <w:bCs/>
        <w:i w:val="0"/>
        <w:iCs w:val="0"/>
        <w:smallCaps w:val="0"/>
        <w:strike w:val="0"/>
        <w:color w:val="000000"/>
        <w:spacing w:val="0"/>
        <w:w w:val="100"/>
        <w:position w:val="0"/>
        <w:sz w:val="26"/>
        <w:szCs w:val="26"/>
        <w:u w:val="none"/>
      </w:rPr>
    </w:lvl>
    <w:lvl w:ilvl="1">
      <w:start w:val="1"/>
      <w:numFmt w:val="bullet"/>
      <w:lvlText w:val="•"/>
      <w:lvlJc w:val="left"/>
      <w:rPr>
        <w:b/>
        <w:bCs/>
        <w:i w:val="0"/>
        <w:iCs w:val="0"/>
        <w:smallCaps w:val="0"/>
        <w:strike w:val="0"/>
        <w:color w:val="000000"/>
        <w:spacing w:val="0"/>
        <w:w w:val="100"/>
        <w:position w:val="0"/>
        <w:sz w:val="26"/>
        <w:szCs w:val="26"/>
        <w:u w:val="none"/>
      </w:rPr>
    </w:lvl>
    <w:lvl w:ilvl="2">
      <w:start w:val="1"/>
      <w:numFmt w:val="bullet"/>
      <w:lvlText w:val="•"/>
      <w:lvlJc w:val="left"/>
      <w:rPr>
        <w:b/>
        <w:bCs/>
        <w:i w:val="0"/>
        <w:iCs w:val="0"/>
        <w:smallCaps w:val="0"/>
        <w:strike w:val="0"/>
        <w:color w:val="000000"/>
        <w:spacing w:val="0"/>
        <w:w w:val="100"/>
        <w:position w:val="0"/>
        <w:sz w:val="26"/>
        <w:szCs w:val="26"/>
        <w:u w:val="none"/>
      </w:rPr>
    </w:lvl>
    <w:lvl w:ilvl="3">
      <w:start w:val="1"/>
      <w:numFmt w:val="bullet"/>
      <w:lvlText w:val="•"/>
      <w:lvlJc w:val="left"/>
      <w:rPr>
        <w:b/>
        <w:bCs/>
        <w:i w:val="0"/>
        <w:iCs w:val="0"/>
        <w:smallCaps w:val="0"/>
        <w:strike w:val="0"/>
        <w:color w:val="000000"/>
        <w:spacing w:val="0"/>
        <w:w w:val="100"/>
        <w:position w:val="0"/>
        <w:sz w:val="26"/>
        <w:szCs w:val="26"/>
        <w:u w:val="none"/>
      </w:rPr>
    </w:lvl>
    <w:lvl w:ilvl="4">
      <w:start w:val="1"/>
      <w:numFmt w:val="bullet"/>
      <w:lvlText w:val="•"/>
      <w:lvlJc w:val="left"/>
      <w:rPr>
        <w:b/>
        <w:bCs/>
        <w:i w:val="0"/>
        <w:iCs w:val="0"/>
        <w:smallCaps w:val="0"/>
        <w:strike w:val="0"/>
        <w:color w:val="000000"/>
        <w:spacing w:val="0"/>
        <w:w w:val="100"/>
        <w:position w:val="0"/>
        <w:sz w:val="26"/>
        <w:szCs w:val="26"/>
        <w:u w:val="none"/>
      </w:rPr>
    </w:lvl>
    <w:lvl w:ilvl="5">
      <w:start w:val="1"/>
      <w:numFmt w:val="bullet"/>
      <w:lvlText w:val="•"/>
      <w:lvlJc w:val="left"/>
      <w:rPr>
        <w:b/>
        <w:bCs/>
        <w:i w:val="0"/>
        <w:iCs w:val="0"/>
        <w:smallCaps w:val="0"/>
        <w:strike w:val="0"/>
        <w:color w:val="000000"/>
        <w:spacing w:val="0"/>
        <w:w w:val="100"/>
        <w:position w:val="0"/>
        <w:sz w:val="26"/>
        <w:szCs w:val="26"/>
        <w:u w:val="none"/>
      </w:rPr>
    </w:lvl>
    <w:lvl w:ilvl="6">
      <w:start w:val="1"/>
      <w:numFmt w:val="bullet"/>
      <w:lvlText w:val="•"/>
      <w:lvlJc w:val="left"/>
      <w:rPr>
        <w:b/>
        <w:bCs/>
        <w:i w:val="0"/>
        <w:iCs w:val="0"/>
        <w:smallCaps w:val="0"/>
        <w:strike w:val="0"/>
        <w:color w:val="000000"/>
        <w:spacing w:val="0"/>
        <w:w w:val="100"/>
        <w:position w:val="0"/>
        <w:sz w:val="26"/>
        <w:szCs w:val="26"/>
        <w:u w:val="none"/>
      </w:rPr>
    </w:lvl>
    <w:lvl w:ilvl="7">
      <w:start w:val="1"/>
      <w:numFmt w:val="bullet"/>
      <w:lvlText w:val="•"/>
      <w:lvlJc w:val="left"/>
      <w:rPr>
        <w:b/>
        <w:bCs/>
        <w:i w:val="0"/>
        <w:iCs w:val="0"/>
        <w:smallCaps w:val="0"/>
        <w:strike w:val="0"/>
        <w:color w:val="000000"/>
        <w:spacing w:val="0"/>
        <w:w w:val="100"/>
        <w:position w:val="0"/>
        <w:sz w:val="26"/>
        <w:szCs w:val="26"/>
        <w:u w:val="none"/>
      </w:rPr>
    </w:lvl>
    <w:lvl w:ilvl="8">
      <w:start w:val="1"/>
      <w:numFmt w:val="bullet"/>
      <w:lvlText w:val="•"/>
      <w:lvlJc w:val="left"/>
      <w:rPr>
        <w:b/>
        <w:bCs/>
        <w:i w:val="0"/>
        <w:iCs w:val="0"/>
        <w:smallCaps w:val="0"/>
        <w:strike w:val="0"/>
        <w:color w:val="000000"/>
        <w:spacing w:val="0"/>
        <w:w w:val="100"/>
        <w:position w:val="0"/>
        <w:sz w:val="26"/>
        <w:szCs w:val="26"/>
        <w:u w:val="none"/>
      </w:rPr>
    </w:lvl>
  </w:abstractNum>
  <w:abstractNum w:abstractNumId="2" w15:restartNumberingAfterBreak="0">
    <w:nsid w:val="02290F05"/>
    <w:multiLevelType w:val="multilevel"/>
    <w:tmpl w:val="D5E2D9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0CE5F17"/>
    <w:multiLevelType w:val="multilevel"/>
    <w:tmpl w:val="78E2E0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00572D"/>
    <w:multiLevelType w:val="multilevel"/>
    <w:tmpl w:val="68C0E4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56C1118"/>
    <w:multiLevelType w:val="hybridMultilevel"/>
    <w:tmpl w:val="183E4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951440"/>
    <w:multiLevelType w:val="multilevel"/>
    <w:tmpl w:val="18C0C4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6C71562"/>
    <w:multiLevelType w:val="hybridMultilevel"/>
    <w:tmpl w:val="2FB495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179A3317"/>
    <w:multiLevelType w:val="hybridMultilevel"/>
    <w:tmpl w:val="6B30951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 w15:restartNumberingAfterBreak="0">
    <w:nsid w:val="180A7996"/>
    <w:multiLevelType w:val="hybridMultilevel"/>
    <w:tmpl w:val="9AD4337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1A031B4A"/>
    <w:multiLevelType w:val="multilevel"/>
    <w:tmpl w:val="2BF48B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E7112BB"/>
    <w:multiLevelType w:val="hybridMultilevel"/>
    <w:tmpl w:val="98C8C97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20C84A84"/>
    <w:multiLevelType w:val="hybridMultilevel"/>
    <w:tmpl w:val="C830660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15:restartNumberingAfterBreak="0">
    <w:nsid w:val="246E4E4A"/>
    <w:multiLevelType w:val="multilevel"/>
    <w:tmpl w:val="833E5E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4D528D2"/>
    <w:multiLevelType w:val="hybridMultilevel"/>
    <w:tmpl w:val="5DFE6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91A13AB"/>
    <w:multiLevelType w:val="hybridMultilevel"/>
    <w:tmpl w:val="6F8E2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92D5D7E"/>
    <w:multiLevelType w:val="hybridMultilevel"/>
    <w:tmpl w:val="D4D2326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7" w15:restartNumberingAfterBreak="0">
    <w:nsid w:val="29CA74E7"/>
    <w:multiLevelType w:val="multilevel"/>
    <w:tmpl w:val="3EAE0F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A140991"/>
    <w:multiLevelType w:val="hybridMultilevel"/>
    <w:tmpl w:val="4A40D30A"/>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9" w15:restartNumberingAfterBreak="0">
    <w:nsid w:val="2A554582"/>
    <w:multiLevelType w:val="hybridMultilevel"/>
    <w:tmpl w:val="915C0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FAB68A3"/>
    <w:multiLevelType w:val="hybridMultilevel"/>
    <w:tmpl w:val="05084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1AD6AE9"/>
    <w:multiLevelType w:val="hybridMultilevel"/>
    <w:tmpl w:val="F3A23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3840048"/>
    <w:multiLevelType w:val="multilevel"/>
    <w:tmpl w:val="048CDA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55B207E"/>
    <w:multiLevelType w:val="hybridMultilevel"/>
    <w:tmpl w:val="98242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77C3CE6"/>
    <w:multiLevelType w:val="hybridMultilevel"/>
    <w:tmpl w:val="E8CEB40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928"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5" w15:restartNumberingAfterBreak="0">
    <w:nsid w:val="3C4A2EE7"/>
    <w:multiLevelType w:val="hybridMultilevel"/>
    <w:tmpl w:val="1FE85E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3CC51640"/>
    <w:multiLevelType w:val="hybridMultilevel"/>
    <w:tmpl w:val="A27C02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3DDC6B15"/>
    <w:multiLevelType w:val="multilevel"/>
    <w:tmpl w:val="C77ED9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3A265EE"/>
    <w:multiLevelType w:val="hybridMultilevel"/>
    <w:tmpl w:val="4008CB5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49CE2837"/>
    <w:multiLevelType w:val="hybridMultilevel"/>
    <w:tmpl w:val="EFAEB07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52891B6A"/>
    <w:multiLevelType w:val="hybridMultilevel"/>
    <w:tmpl w:val="C6542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2E30F92"/>
    <w:multiLevelType w:val="hybridMultilevel"/>
    <w:tmpl w:val="D4E4C2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51E35E0"/>
    <w:multiLevelType w:val="hybridMultilevel"/>
    <w:tmpl w:val="30A47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3382894"/>
    <w:multiLevelType w:val="multilevel"/>
    <w:tmpl w:val="CFC08B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4E86133"/>
    <w:multiLevelType w:val="hybridMultilevel"/>
    <w:tmpl w:val="4F48EFB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5" w15:restartNumberingAfterBreak="0">
    <w:nsid w:val="66DE2557"/>
    <w:multiLevelType w:val="hybridMultilevel"/>
    <w:tmpl w:val="CA20B93A"/>
    <w:lvl w:ilvl="0" w:tplc="C2A82690">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36" w15:restartNumberingAfterBreak="0">
    <w:nsid w:val="69DF5CB8"/>
    <w:multiLevelType w:val="hybridMultilevel"/>
    <w:tmpl w:val="80EC627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6BDE61AD"/>
    <w:multiLevelType w:val="hybridMultilevel"/>
    <w:tmpl w:val="E8C8ECD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8" w15:restartNumberingAfterBreak="0">
    <w:nsid w:val="784D663B"/>
    <w:multiLevelType w:val="hybridMultilevel"/>
    <w:tmpl w:val="55480CB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4"/>
  </w:num>
  <w:num w:numId="2">
    <w:abstractNumId w:val="33"/>
  </w:num>
  <w:num w:numId="3">
    <w:abstractNumId w:val="22"/>
  </w:num>
  <w:num w:numId="4">
    <w:abstractNumId w:val="20"/>
  </w:num>
  <w:num w:numId="5">
    <w:abstractNumId w:val="2"/>
  </w:num>
  <w:num w:numId="6">
    <w:abstractNumId w:val="21"/>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31"/>
  </w:num>
  <w:num w:numId="10">
    <w:abstractNumId w:val="35"/>
  </w:num>
  <w:num w:numId="11">
    <w:abstractNumId w:val="8"/>
  </w:num>
  <w:num w:numId="12">
    <w:abstractNumId w:val="36"/>
  </w:num>
  <w:num w:numId="13">
    <w:abstractNumId w:val="28"/>
  </w:num>
  <w:num w:numId="14">
    <w:abstractNumId w:val="7"/>
  </w:num>
  <w:num w:numId="15">
    <w:abstractNumId w:val="34"/>
  </w:num>
  <w:num w:numId="16">
    <w:abstractNumId w:val="11"/>
  </w:num>
  <w:num w:numId="17">
    <w:abstractNumId w:val="5"/>
  </w:num>
  <w:num w:numId="18">
    <w:abstractNumId w:val="37"/>
  </w:num>
  <w:num w:numId="19">
    <w:abstractNumId w:val="19"/>
  </w:num>
  <w:num w:numId="20">
    <w:abstractNumId w:val="14"/>
  </w:num>
  <w:num w:numId="21">
    <w:abstractNumId w:val="12"/>
  </w:num>
  <w:num w:numId="22">
    <w:abstractNumId w:val="29"/>
  </w:num>
  <w:num w:numId="23">
    <w:abstractNumId w:val="16"/>
  </w:num>
  <w:num w:numId="24">
    <w:abstractNumId w:val="9"/>
  </w:num>
  <w:num w:numId="25">
    <w:abstractNumId w:val="32"/>
  </w:num>
  <w:num w:numId="26">
    <w:abstractNumId w:val="15"/>
  </w:num>
  <w:num w:numId="27">
    <w:abstractNumId w:val="26"/>
  </w:num>
  <w:num w:numId="28">
    <w:abstractNumId w:val="25"/>
  </w:num>
  <w:num w:numId="29">
    <w:abstractNumId w:val="23"/>
  </w:num>
  <w:num w:numId="30">
    <w:abstractNumId w:val="38"/>
  </w:num>
  <w:num w:numId="31">
    <w:abstractNumId w:val="13"/>
  </w:num>
  <w:num w:numId="32">
    <w:abstractNumId w:val="17"/>
  </w:num>
  <w:num w:numId="33">
    <w:abstractNumId w:val="3"/>
  </w:num>
  <w:num w:numId="34">
    <w:abstractNumId w:val="6"/>
  </w:num>
  <w:num w:numId="35">
    <w:abstractNumId w:val="27"/>
  </w:num>
  <w:num w:numId="36">
    <w:abstractNumId w:val="10"/>
  </w:num>
  <w:num w:numId="37">
    <w:abstractNumId w:val="18"/>
  </w:num>
  <w:num w:numId="38">
    <w:abstractNumId w:val="30"/>
  </w:num>
  <w:num w:numId="39">
    <w:abstractNumId w:val="0"/>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7B7"/>
    <w:rsid w:val="001C67B7"/>
    <w:rsid w:val="009E4C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7DD82B-6D2E-4093-95B4-397627A9C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67B7"/>
  </w:style>
  <w:style w:type="paragraph" w:styleId="1">
    <w:name w:val="heading 1"/>
    <w:basedOn w:val="a"/>
    <w:next w:val="a"/>
    <w:link w:val="10"/>
    <w:qFormat/>
    <w:rsid w:val="001C67B7"/>
    <w:pPr>
      <w:pBdr>
        <w:top w:val="single" w:sz="24" w:space="0" w:color="4F81BD"/>
        <w:left w:val="single" w:sz="24" w:space="0" w:color="4F81BD"/>
        <w:bottom w:val="single" w:sz="24" w:space="0" w:color="4F81BD"/>
        <w:right w:val="single" w:sz="24" w:space="0" w:color="4F81BD"/>
      </w:pBdr>
      <w:shd w:val="clear" w:color="auto" w:fill="4F81BD"/>
      <w:spacing w:before="200" w:after="0" w:line="276" w:lineRule="auto"/>
      <w:outlineLvl w:val="0"/>
    </w:pPr>
    <w:rPr>
      <w:rFonts w:ascii="Calibri" w:eastAsia="Times New Roman" w:hAnsi="Calibri" w:cs="Calibri"/>
      <w:b/>
      <w:bCs/>
      <w:caps/>
      <w:color w:val="FFFFFF"/>
      <w:spacing w:val="15"/>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C67B7"/>
    <w:rPr>
      <w:rFonts w:ascii="Calibri" w:eastAsia="Times New Roman" w:hAnsi="Calibri" w:cs="Calibri"/>
      <w:b/>
      <w:bCs/>
      <w:caps/>
      <w:color w:val="FFFFFF"/>
      <w:spacing w:val="15"/>
      <w:shd w:val="clear" w:color="auto" w:fill="4F81BD"/>
      <w:lang w:val="en-US"/>
    </w:rPr>
  </w:style>
  <w:style w:type="paragraph" w:styleId="a3">
    <w:name w:val="Title"/>
    <w:basedOn w:val="a"/>
    <w:next w:val="a"/>
    <w:link w:val="a4"/>
    <w:qFormat/>
    <w:rsid w:val="001C67B7"/>
    <w:pPr>
      <w:spacing w:before="720" w:after="200" w:line="276" w:lineRule="auto"/>
    </w:pPr>
    <w:rPr>
      <w:rFonts w:ascii="Calibri" w:eastAsia="Times New Roman" w:hAnsi="Calibri" w:cs="Calibri"/>
      <w:caps/>
      <w:color w:val="4F81BD"/>
      <w:spacing w:val="10"/>
      <w:kern w:val="28"/>
      <w:sz w:val="52"/>
      <w:szCs w:val="52"/>
      <w:lang w:val="en-US"/>
    </w:rPr>
  </w:style>
  <w:style w:type="character" w:customStyle="1" w:styleId="a4">
    <w:name w:val="Название Знак"/>
    <w:basedOn w:val="a0"/>
    <w:link w:val="a3"/>
    <w:rsid w:val="001C67B7"/>
    <w:rPr>
      <w:rFonts w:ascii="Calibri" w:eastAsia="Times New Roman" w:hAnsi="Calibri" w:cs="Calibri"/>
      <w:caps/>
      <w:color w:val="4F81BD"/>
      <w:spacing w:val="10"/>
      <w:kern w:val="28"/>
      <w:sz w:val="52"/>
      <w:szCs w:val="52"/>
      <w:lang w:val="en-US"/>
    </w:rPr>
  </w:style>
  <w:style w:type="character" w:customStyle="1" w:styleId="Bodytext">
    <w:name w:val="Body text_"/>
    <w:basedOn w:val="a0"/>
    <w:link w:val="5"/>
    <w:rsid w:val="001C67B7"/>
    <w:rPr>
      <w:rFonts w:ascii="Times New Roman" w:eastAsia="Times New Roman" w:hAnsi="Times New Roman" w:cs="Times New Roman"/>
      <w:sz w:val="26"/>
      <w:szCs w:val="26"/>
      <w:shd w:val="clear" w:color="auto" w:fill="FFFFFF"/>
    </w:rPr>
  </w:style>
  <w:style w:type="character" w:customStyle="1" w:styleId="Bodytext3">
    <w:name w:val="Body text (3)_"/>
    <w:basedOn w:val="a0"/>
    <w:link w:val="Bodytext30"/>
    <w:rsid w:val="001C67B7"/>
    <w:rPr>
      <w:rFonts w:ascii="Times New Roman" w:eastAsia="Times New Roman" w:hAnsi="Times New Roman" w:cs="Times New Roman"/>
      <w:b/>
      <w:bCs/>
      <w:sz w:val="26"/>
      <w:szCs w:val="26"/>
      <w:shd w:val="clear" w:color="auto" w:fill="FFFFFF"/>
    </w:rPr>
  </w:style>
  <w:style w:type="paragraph" w:customStyle="1" w:styleId="5">
    <w:name w:val="Основной текст5"/>
    <w:basedOn w:val="a"/>
    <w:link w:val="Bodytext"/>
    <w:rsid w:val="001C67B7"/>
    <w:pPr>
      <w:widowControl w:val="0"/>
      <w:shd w:val="clear" w:color="auto" w:fill="FFFFFF"/>
      <w:spacing w:after="0" w:line="365" w:lineRule="exact"/>
      <w:jc w:val="center"/>
    </w:pPr>
    <w:rPr>
      <w:rFonts w:ascii="Times New Roman" w:eastAsia="Times New Roman" w:hAnsi="Times New Roman" w:cs="Times New Roman"/>
      <w:sz w:val="26"/>
      <w:szCs w:val="26"/>
    </w:rPr>
  </w:style>
  <w:style w:type="paragraph" w:customStyle="1" w:styleId="Bodytext30">
    <w:name w:val="Body text (3)"/>
    <w:basedOn w:val="a"/>
    <w:link w:val="Bodytext3"/>
    <w:rsid w:val="001C67B7"/>
    <w:pPr>
      <w:widowControl w:val="0"/>
      <w:shd w:val="clear" w:color="auto" w:fill="FFFFFF"/>
      <w:spacing w:after="540" w:line="0" w:lineRule="atLeast"/>
      <w:ind w:hanging="960"/>
    </w:pPr>
    <w:rPr>
      <w:rFonts w:ascii="Times New Roman" w:eastAsia="Times New Roman" w:hAnsi="Times New Roman" w:cs="Times New Roman"/>
      <w:b/>
      <w:bCs/>
      <w:sz w:val="26"/>
      <w:szCs w:val="26"/>
    </w:rPr>
  </w:style>
  <w:style w:type="character" w:customStyle="1" w:styleId="BodytextItalic">
    <w:name w:val="Body text + Italic"/>
    <w:basedOn w:val="Bodytext"/>
    <w:rsid w:val="001C67B7"/>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3NotBold">
    <w:name w:val="Body text (3) + Not Bold"/>
    <w:basedOn w:val="Bodytext3"/>
    <w:rsid w:val="001C67B7"/>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
    <w:name w:val="Основной текст2"/>
    <w:basedOn w:val="Bodytext"/>
    <w:rsid w:val="001C67B7"/>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Bodytext4">
    <w:name w:val="Body text (4)_"/>
    <w:basedOn w:val="a0"/>
    <w:link w:val="Bodytext40"/>
    <w:rsid w:val="001C67B7"/>
    <w:rPr>
      <w:rFonts w:ascii="Times New Roman" w:eastAsia="Times New Roman" w:hAnsi="Times New Roman" w:cs="Times New Roman"/>
      <w:i/>
      <w:iCs/>
      <w:sz w:val="26"/>
      <w:szCs w:val="26"/>
      <w:shd w:val="clear" w:color="auto" w:fill="FFFFFF"/>
    </w:rPr>
  </w:style>
  <w:style w:type="character" w:customStyle="1" w:styleId="Bodytext4NotItalic">
    <w:name w:val="Body text (4) + Not Italic"/>
    <w:basedOn w:val="Bodytext4"/>
    <w:rsid w:val="001C67B7"/>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paragraph" w:customStyle="1" w:styleId="Bodytext40">
    <w:name w:val="Body text (4)"/>
    <w:basedOn w:val="a"/>
    <w:link w:val="Bodytext4"/>
    <w:rsid w:val="001C67B7"/>
    <w:pPr>
      <w:widowControl w:val="0"/>
      <w:shd w:val="clear" w:color="auto" w:fill="FFFFFF"/>
      <w:spacing w:after="0" w:line="480" w:lineRule="exact"/>
      <w:ind w:firstLine="700"/>
      <w:jc w:val="both"/>
    </w:pPr>
    <w:rPr>
      <w:rFonts w:ascii="Times New Roman" w:eastAsia="Times New Roman" w:hAnsi="Times New Roman" w:cs="Times New Roman"/>
      <w:i/>
      <w:iCs/>
      <w:sz w:val="26"/>
      <w:szCs w:val="26"/>
    </w:rPr>
  </w:style>
  <w:style w:type="table" w:styleId="a5">
    <w:name w:val="Table Grid"/>
    <w:basedOn w:val="a1"/>
    <w:uiPriority w:val="59"/>
    <w:rsid w:val="001C6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5">
    <w:name w:val="Body text (5)_"/>
    <w:basedOn w:val="a0"/>
    <w:link w:val="Bodytext50"/>
    <w:rsid w:val="001C67B7"/>
    <w:rPr>
      <w:rFonts w:ascii="Times New Roman" w:eastAsia="Times New Roman" w:hAnsi="Times New Roman" w:cs="Times New Roman"/>
      <w:shd w:val="clear" w:color="auto" w:fill="FFFFFF"/>
    </w:rPr>
  </w:style>
  <w:style w:type="character" w:customStyle="1" w:styleId="Bodytext5Italic">
    <w:name w:val="Body text (5) + Italic"/>
    <w:basedOn w:val="Bodytext5"/>
    <w:rsid w:val="001C67B7"/>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Bodytext50">
    <w:name w:val="Body text (5)"/>
    <w:basedOn w:val="a"/>
    <w:link w:val="Bodytext5"/>
    <w:rsid w:val="001C67B7"/>
    <w:pPr>
      <w:widowControl w:val="0"/>
      <w:shd w:val="clear" w:color="auto" w:fill="FFFFFF"/>
      <w:spacing w:after="0" w:line="446" w:lineRule="exact"/>
      <w:jc w:val="both"/>
    </w:pPr>
    <w:rPr>
      <w:rFonts w:ascii="Times New Roman" w:eastAsia="Times New Roman" w:hAnsi="Times New Roman" w:cs="Times New Roman"/>
    </w:rPr>
  </w:style>
  <w:style w:type="paragraph" w:styleId="a6">
    <w:name w:val="List Paragraph"/>
    <w:basedOn w:val="a"/>
    <w:uiPriority w:val="34"/>
    <w:qFormat/>
    <w:rsid w:val="001C67B7"/>
    <w:pPr>
      <w:ind w:left="720"/>
      <w:contextualSpacing/>
    </w:pPr>
  </w:style>
  <w:style w:type="paragraph" w:styleId="a7">
    <w:name w:val="header"/>
    <w:basedOn w:val="a"/>
    <w:link w:val="a8"/>
    <w:uiPriority w:val="99"/>
    <w:unhideWhenUsed/>
    <w:rsid w:val="001C67B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C67B7"/>
  </w:style>
  <w:style w:type="paragraph" w:styleId="a9">
    <w:name w:val="footer"/>
    <w:basedOn w:val="a"/>
    <w:link w:val="aa"/>
    <w:uiPriority w:val="99"/>
    <w:unhideWhenUsed/>
    <w:rsid w:val="001C67B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C67B7"/>
  </w:style>
  <w:style w:type="character" w:customStyle="1" w:styleId="Bodytext11ptBold">
    <w:name w:val="Body text + 11 pt;Bold"/>
    <w:basedOn w:val="Bodytext"/>
    <w:rsid w:val="001C67B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11pt">
    <w:name w:val="Body text + 11 pt"/>
    <w:basedOn w:val="Bodytext"/>
    <w:rsid w:val="001C67B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11ptBoldItalic">
    <w:name w:val="Body text + 11 pt;Bold;Italic"/>
    <w:basedOn w:val="Bodytext"/>
    <w:rsid w:val="001C67B7"/>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Heading2">
    <w:name w:val="Heading #2_"/>
    <w:basedOn w:val="a0"/>
    <w:link w:val="Heading20"/>
    <w:rsid w:val="001C67B7"/>
    <w:rPr>
      <w:rFonts w:ascii="Times New Roman" w:eastAsia="Times New Roman" w:hAnsi="Times New Roman" w:cs="Times New Roman"/>
      <w:b/>
      <w:bCs/>
      <w:sz w:val="26"/>
      <w:szCs w:val="26"/>
      <w:shd w:val="clear" w:color="auto" w:fill="FFFFFF"/>
    </w:rPr>
  </w:style>
  <w:style w:type="paragraph" w:customStyle="1" w:styleId="Heading20">
    <w:name w:val="Heading #2"/>
    <w:basedOn w:val="a"/>
    <w:link w:val="Heading2"/>
    <w:rsid w:val="001C67B7"/>
    <w:pPr>
      <w:widowControl w:val="0"/>
      <w:shd w:val="clear" w:color="auto" w:fill="FFFFFF"/>
      <w:spacing w:before="2760" w:after="0" w:line="475" w:lineRule="exact"/>
      <w:jc w:val="right"/>
      <w:outlineLvl w:val="1"/>
    </w:pPr>
    <w:rPr>
      <w:rFonts w:ascii="Times New Roman" w:eastAsia="Times New Roman" w:hAnsi="Times New Roman" w:cs="Times New Roman"/>
      <w:b/>
      <w:bCs/>
      <w:sz w:val="26"/>
      <w:szCs w:val="26"/>
    </w:rPr>
  </w:style>
  <w:style w:type="character" w:customStyle="1" w:styleId="Bodytext115ptBoldItalic">
    <w:name w:val="Body text + 11;5 pt;Bold;Italic"/>
    <w:basedOn w:val="Bodytext"/>
    <w:rsid w:val="001C67B7"/>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FontStyle239">
    <w:name w:val="Font Style239"/>
    <w:basedOn w:val="a0"/>
    <w:rsid w:val="001C67B7"/>
    <w:rPr>
      <w:rFonts w:ascii="Century Schoolbook" w:hAnsi="Century Schoolbook" w:cs="Century Schoolbook"/>
      <w:sz w:val="20"/>
      <w:szCs w:val="20"/>
    </w:rPr>
  </w:style>
  <w:style w:type="character" w:customStyle="1" w:styleId="FontStyle238">
    <w:name w:val="Font Style238"/>
    <w:basedOn w:val="a0"/>
    <w:rsid w:val="001C67B7"/>
    <w:rPr>
      <w:rFonts w:ascii="Century Schoolbook" w:hAnsi="Century Schoolbook" w:cs="Century Schoolbook"/>
      <w:b/>
      <w:bCs/>
      <w:sz w:val="14"/>
      <w:szCs w:val="14"/>
    </w:rPr>
  </w:style>
  <w:style w:type="paragraph" w:customStyle="1" w:styleId="Style29">
    <w:name w:val="Style29"/>
    <w:basedOn w:val="a"/>
    <w:rsid w:val="001C67B7"/>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235">
    <w:name w:val="Font Style235"/>
    <w:basedOn w:val="a0"/>
    <w:rsid w:val="001C67B7"/>
    <w:rPr>
      <w:rFonts w:ascii="Century Schoolbook" w:hAnsi="Century Schoolbook" w:cs="Century Schoolbook"/>
      <w:i/>
      <w:iCs/>
      <w:sz w:val="20"/>
      <w:szCs w:val="20"/>
    </w:rPr>
  </w:style>
  <w:style w:type="paragraph" w:styleId="20">
    <w:name w:val="Quote"/>
    <w:basedOn w:val="a"/>
    <w:next w:val="a"/>
    <w:link w:val="21"/>
    <w:uiPriority w:val="29"/>
    <w:qFormat/>
    <w:rsid w:val="001C67B7"/>
    <w:pPr>
      <w:spacing w:before="200"/>
      <w:ind w:left="864" w:right="864"/>
      <w:jc w:val="center"/>
    </w:pPr>
    <w:rPr>
      <w:i/>
      <w:iCs/>
      <w:color w:val="404040" w:themeColor="text1" w:themeTint="BF"/>
    </w:rPr>
  </w:style>
  <w:style w:type="character" w:customStyle="1" w:styleId="21">
    <w:name w:val="Цитата 2 Знак"/>
    <w:basedOn w:val="a0"/>
    <w:link w:val="20"/>
    <w:uiPriority w:val="29"/>
    <w:rsid w:val="001C67B7"/>
    <w:rPr>
      <w:i/>
      <w:iCs/>
      <w:color w:val="404040" w:themeColor="text1" w:themeTint="BF"/>
    </w:rPr>
  </w:style>
  <w:style w:type="paragraph" w:styleId="ab">
    <w:name w:val="Balloon Text"/>
    <w:basedOn w:val="a"/>
    <w:link w:val="ac"/>
    <w:uiPriority w:val="99"/>
    <w:semiHidden/>
    <w:unhideWhenUsed/>
    <w:rsid w:val="001C67B7"/>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1C67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163</Pages>
  <Words>48526</Words>
  <Characters>276602</Characters>
  <Application>Microsoft Office Word</Application>
  <DocSecurity>0</DocSecurity>
  <Lines>2305</Lines>
  <Paragraphs>648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324480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я</cp:lastModifiedBy>
  <cp:revision>1</cp:revision>
  <dcterms:created xsi:type="dcterms:W3CDTF">2021-09-09T04:48:00Z</dcterms:created>
  <dcterms:modified xsi:type="dcterms:W3CDTF">2021-09-09T04:51:00Z</dcterms:modified>
</cp:coreProperties>
</file>